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6609867" w14:textId="620A3AE3" w:rsidR="00F27C64" w:rsidRPr="006E7A44" w:rsidRDefault="0024701B" w:rsidP="00093F69">
      <w:pPr>
        <w:pStyle w:val="KansiLogo"/>
        <w:rPr>
          <w:lang w:val="en-US"/>
        </w:rPr>
      </w:pPr>
      <w:r>
        <w:rPr>
          <w:lang w:val="en-GB"/>
        </w:rPr>
        <w:drawing>
          <wp:inline distT="0" distB="0" distL="0" distR="0" wp14:anchorId="28C0CBF8" wp14:editId="35594641">
            <wp:extent cx="1177200" cy="540000"/>
            <wp:effectExtent l="0" t="0" r="4445" b="0"/>
            <wp:docPr id="223384229" name="Logo" descr="City of Helsink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384229" name="Logo" descr="Helsingin kaupungin tunnus."/>
                    <pic:cNvPicPr/>
                  </pic:nvPicPr>
                  <pic:blipFill>
                    <a:blip r:embed="rId12">
                      <a:extLst>
                        <a:ext uri="{96DAC541-7B7A-43D3-8B79-37D633B846F1}">
                          <asvg:svgBlip xmlns:asvg="http://schemas.microsoft.com/office/drawing/2016/SVG/main" r:embed="rId13"/>
                        </a:ext>
                      </a:extLst>
                    </a:blip>
                    <a:stretch>
                      <a:fillRect/>
                    </a:stretch>
                  </pic:blipFill>
                  <pic:spPr>
                    <a:xfrm>
                      <a:off x="0" y="0"/>
                      <a:ext cx="1177200" cy="540000"/>
                    </a:xfrm>
                    <a:prstGeom prst="rect">
                      <a:avLst/>
                    </a:prstGeom>
                  </pic:spPr>
                </pic:pic>
              </a:graphicData>
            </a:graphic>
          </wp:inline>
        </w:drawing>
      </w:r>
      <w:r w:rsidRPr="006E7A44">
        <w:rPr>
          <w:lang w:val="en-US"/>
        </w:rPr>
        <w:t xml:space="preserve"> </w:t>
      </w:r>
    </w:p>
    <w:p w14:paraId="12F8F507" w14:textId="727A5989" w:rsidR="005E69CE" w:rsidRPr="00A63E78" w:rsidRDefault="00B325F0" w:rsidP="00E26A31">
      <w:pPr>
        <w:pStyle w:val="KansiPotsikko"/>
        <w:jc w:val="center"/>
        <w:rPr>
          <w:lang w:val="en-US"/>
        </w:rPr>
      </w:pPr>
      <w:sdt>
        <w:sdtPr>
          <w:rPr>
            <w:lang w:val="en-US"/>
          </w:rPr>
          <w:alias w:val="Pääotsikko, joka kuvaa raportin sisällön tiivistetysti"/>
          <w:tag w:val=""/>
          <w:id w:val="-409164474"/>
          <w:lock w:val="sdtLocked"/>
          <w:placeholder>
            <w:docPart w:val="031EB9A958AC41FBB2CF82696C2533D5"/>
          </w:placeholder>
          <w:dataBinding w:prefixMappings="xmlns:ns0='http://purl.org/dc/elements/1.1/' xmlns:ns1='http://schemas.openxmlformats.org/package/2006/metadata/core-properties' " w:xpath="/ns1:coreProperties[1]/ns0:title[1]" w:storeItemID="{6C3C8BC8-F283-45AE-878A-BAB7291924A1}"/>
          <w:text/>
        </w:sdtPr>
        <w:sdtEndPr/>
        <w:sdtContent>
          <w:r w:rsidR="00A63E78" w:rsidRPr="00A63E78">
            <w:rPr>
              <w:lang w:val="en-US"/>
            </w:rPr>
            <w:t>In-house control plan</w:t>
          </w:r>
          <w:r w:rsidR="00A63E78">
            <w:rPr>
              <w:lang w:val="en-US"/>
            </w:rPr>
            <w:t xml:space="preserve"> </w:t>
          </w:r>
          <w:r w:rsidR="00A63E78" w:rsidRPr="00A63E78">
            <w:rPr>
              <w:lang w:val="en-US"/>
            </w:rPr>
            <w:t>for a shop</w:t>
          </w:r>
        </w:sdtContent>
      </w:sdt>
    </w:p>
    <w:p w14:paraId="41A6111D" w14:textId="77777777" w:rsidR="00E26A31" w:rsidRPr="00A63E78" w:rsidRDefault="00E26A31" w:rsidP="00E26A31">
      <w:pPr>
        <w:pStyle w:val="Leipteksti"/>
        <w:rPr>
          <w:b/>
          <w:bCs/>
          <w:sz w:val="32"/>
          <w:szCs w:val="36"/>
          <w:lang w:val="en-US"/>
        </w:rPr>
      </w:pPr>
    </w:p>
    <w:p w14:paraId="523B1D1B" w14:textId="77777777" w:rsidR="00E26A31" w:rsidRPr="00A63E78" w:rsidRDefault="00E26A31" w:rsidP="00E26A31">
      <w:pPr>
        <w:pStyle w:val="Leipteksti"/>
        <w:rPr>
          <w:b/>
          <w:bCs/>
          <w:sz w:val="32"/>
          <w:szCs w:val="36"/>
          <w:lang w:val="en-US"/>
        </w:rPr>
      </w:pPr>
    </w:p>
    <w:p w14:paraId="4D979FC1" w14:textId="77777777" w:rsidR="00E26A31" w:rsidRPr="00A63E78" w:rsidRDefault="00E26A31" w:rsidP="00E26A31">
      <w:pPr>
        <w:pStyle w:val="Leipteksti"/>
        <w:rPr>
          <w:b/>
          <w:bCs/>
          <w:sz w:val="32"/>
          <w:szCs w:val="36"/>
          <w:lang w:val="en-US"/>
        </w:rPr>
      </w:pPr>
    </w:p>
    <w:p w14:paraId="2D6083E7" w14:textId="77777777" w:rsidR="00E26A31" w:rsidRPr="00A63E78" w:rsidRDefault="00E26A31" w:rsidP="00E26A31">
      <w:pPr>
        <w:pStyle w:val="Leipteksti"/>
        <w:rPr>
          <w:b/>
          <w:bCs/>
          <w:sz w:val="32"/>
          <w:szCs w:val="36"/>
          <w:lang w:val="en-US"/>
        </w:rPr>
      </w:pPr>
    </w:p>
    <w:p w14:paraId="260B9497" w14:textId="77777777" w:rsidR="00E26A31" w:rsidRPr="00A63E78" w:rsidRDefault="00E26A31" w:rsidP="00E26A31">
      <w:pPr>
        <w:pStyle w:val="Leipteksti"/>
        <w:rPr>
          <w:b/>
          <w:bCs/>
          <w:sz w:val="32"/>
          <w:szCs w:val="36"/>
          <w:lang w:val="en-US"/>
        </w:rPr>
      </w:pPr>
    </w:p>
    <w:p w14:paraId="0EE18E1D" w14:textId="77777777" w:rsidR="00E26A31" w:rsidRPr="00A63E78" w:rsidRDefault="00E26A31" w:rsidP="00E26A31">
      <w:pPr>
        <w:pStyle w:val="Leipteksti"/>
        <w:rPr>
          <w:b/>
          <w:bCs/>
          <w:sz w:val="32"/>
          <w:szCs w:val="36"/>
          <w:lang w:val="en-US"/>
        </w:rPr>
      </w:pPr>
    </w:p>
    <w:p w14:paraId="0EDF412C" w14:textId="77777777" w:rsidR="00E26A31" w:rsidRPr="00A63E78" w:rsidRDefault="00E26A31" w:rsidP="00E26A31">
      <w:pPr>
        <w:pStyle w:val="Leipteksti"/>
        <w:ind w:firstLine="1304"/>
        <w:rPr>
          <w:b/>
          <w:bCs/>
          <w:sz w:val="32"/>
          <w:szCs w:val="36"/>
          <w:lang w:val="en-US"/>
        </w:rPr>
      </w:pPr>
    </w:p>
    <w:p w14:paraId="69DA2554" w14:textId="0F542C93" w:rsidR="00E26A31" w:rsidRPr="006E7A44" w:rsidRDefault="009B5190" w:rsidP="00E26A31">
      <w:pPr>
        <w:pStyle w:val="Leipteksti"/>
        <w:ind w:firstLine="1304"/>
        <w:rPr>
          <w:b/>
          <w:bCs/>
          <w:sz w:val="32"/>
          <w:szCs w:val="36"/>
          <w:lang w:val="en-US"/>
        </w:rPr>
      </w:pPr>
      <w:r w:rsidRPr="006E7A44">
        <w:rPr>
          <w:b/>
          <w:bCs/>
          <w:sz w:val="32"/>
          <w:szCs w:val="36"/>
          <w:lang w:val="en-US"/>
        </w:rPr>
        <w:t xml:space="preserve">Shop name and address: </w:t>
      </w:r>
      <w:r>
        <w:rPr>
          <w:b/>
          <w:bCs/>
          <w:color w:val="000000"/>
          <w:szCs w:val="20"/>
          <w:lang w:val="en-GB"/>
        </w:rPr>
        <w:fldChar w:fldCharType="begin">
          <w:ffData>
            <w:name w:val="Teksti70"/>
            <w:enabled/>
            <w:calcOnExit w:val="0"/>
            <w:textInput/>
          </w:ffData>
        </w:fldChar>
      </w:r>
      <w:r w:rsidRPr="006E7A44">
        <w:rPr>
          <w:b/>
          <w:bCs/>
          <w:color w:val="000000"/>
          <w:szCs w:val="20"/>
          <w:lang w:val="en-US"/>
        </w:rPr>
        <w:instrText xml:space="preserve"> FORMTEXT </w:instrText>
      </w:r>
      <w:r>
        <w:rPr>
          <w:b/>
          <w:bCs/>
          <w:color w:val="000000"/>
          <w:szCs w:val="20"/>
          <w:lang w:val="en-GB"/>
        </w:rPr>
      </w:r>
      <w:r>
        <w:rPr>
          <w:b/>
          <w:bCs/>
          <w:color w:val="000000"/>
          <w:szCs w:val="20"/>
          <w:lang w:val="en-GB"/>
        </w:rPr>
        <w:fldChar w:fldCharType="separate"/>
      </w:r>
      <w:r w:rsidRPr="006E7A44">
        <w:rPr>
          <w:b/>
          <w:bCs/>
          <w:color w:val="000000"/>
          <w:szCs w:val="20"/>
          <w:lang w:val="en-US"/>
        </w:rPr>
        <w:t>     </w:t>
      </w:r>
      <w:r>
        <w:rPr>
          <w:color w:val="000000"/>
          <w:szCs w:val="20"/>
          <w:lang w:val="en-GB"/>
        </w:rPr>
        <w:fldChar w:fldCharType="end"/>
      </w:r>
    </w:p>
    <w:p w14:paraId="70D6F85B" w14:textId="77777777" w:rsidR="00E26A31" w:rsidRPr="00A63E78" w:rsidRDefault="00E26A31" w:rsidP="00E26A31">
      <w:pPr>
        <w:pStyle w:val="Leipteksti"/>
        <w:ind w:firstLine="1304"/>
        <w:rPr>
          <w:b/>
          <w:bCs/>
          <w:sz w:val="32"/>
          <w:szCs w:val="36"/>
          <w:lang w:val="en-US"/>
        </w:rPr>
      </w:pPr>
      <w:r>
        <w:rPr>
          <w:b/>
          <w:bCs/>
          <w:sz w:val="32"/>
          <w:szCs w:val="36"/>
          <w:lang w:val="en-GB"/>
        </w:rPr>
        <w:t xml:space="preserve">Company name and business ID: </w:t>
      </w:r>
      <w:r>
        <w:rPr>
          <w:b/>
          <w:bCs/>
          <w:color w:val="000000"/>
          <w:szCs w:val="20"/>
          <w:lang w:val="en-GB"/>
        </w:rPr>
        <w:fldChar w:fldCharType="begin">
          <w:ffData>
            <w:name w:val="Teksti70"/>
            <w:enabled/>
            <w:calcOnExit w:val="0"/>
            <w:textInput/>
          </w:ffData>
        </w:fldChar>
      </w:r>
      <w:r>
        <w:rPr>
          <w:b/>
          <w:bCs/>
          <w:color w:val="000000"/>
          <w:szCs w:val="20"/>
          <w:lang w:val="en-GB"/>
        </w:rPr>
        <w:instrText xml:space="preserve"> FORMTEXT </w:instrText>
      </w:r>
      <w:r>
        <w:rPr>
          <w:b/>
          <w:bCs/>
          <w:color w:val="000000"/>
          <w:szCs w:val="20"/>
          <w:lang w:val="en-GB"/>
        </w:rPr>
      </w:r>
      <w:r>
        <w:rPr>
          <w:b/>
          <w:bCs/>
          <w:color w:val="000000"/>
          <w:szCs w:val="20"/>
          <w:lang w:val="en-GB"/>
        </w:rPr>
        <w:fldChar w:fldCharType="separate"/>
      </w:r>
      <w:r>
        <w:rPr>
          <w:b/>
          <w:bCs/>
          <w:color w:val="000000"/>
          <w:szCs w:val="20"/>
          <w:lang w:val="en-GB"/>
        </w:rPr>
        <w:t>     </w:t>
      </w:r>
      <w:r>
        <w:rPr>
          <w:color w:val="000000"/>
          <w:szCs w:val="20"/>
          <w:lang w:val="en-GB"/>
        </w:rPr>
        <w:fldChar w:fldCharType="end"/>
      </w:r>
    </w:p>
    <w:p w14:paraId="0202AA08" w14:textId="77777777" w:rsidR="00E26A31" w:rsidRPr="00A63E78" w:rsidRDefault="00E26A31" w:rsidP="00E26A31">
      <w:pPr>
        <w:pStyle w:val="Leipteksti"/>
        <w:ind w:firstLine="1304"/>
        <w:rPr>
          <w:b/>
          <w:bCs/>
          <w:sz w:val="32"/>
          <w:szCs w:val="36"/>
          <w:lang w:val="en-US"/>
        </w:rPr>
      </w:pPr>
      <w:r>
        <w:rPr>
          <w:b/>
          <w:bCs/>
          <w:sz w:val="32"/>
          <w:szCs w:val="36"/>
          <w:lang w:val="en-GB"/>
        </w:rPr>
        <w:t xml:space="preserve">Person responsible for in-house control and contact details: </w:t>
      </w:r>
      <w:r>
        <w:rPr>
          <w:b/>
          <w:bCs/>
          <w:color w:val="000000"/>
          <w:szCs w:val="20"/>
          <w:lang w:val="en-GB"/>
        </w:rPr>
        <w:fldChar w:fldCharType="begin">
          <w:ffData>
            <w:name w:val="Teksti70"/>
            <w:enabled/>
            <w:calcOnExit w:val="0"/>
            <w:textInput/>
          </w:ffData>
        </w:fldChar>
      </w:r>
      <w:r>
        <w:rPr>
          <w:b/>
          <w:bCs/>
          <w:color w:val="000000"/>
          <w:szCs w:val="20"/>
          <w:lang w:val="en-GB"/>
        </w:rPr>
        <w:instrText xml:space="preserve"> FORMTEXT </w:instrText>
      </w:r>
      <w:r>
        <w:rPr>
          <w:b/>
          <w:bCs/>
          <w:color w:val="000000"/>
          <w:szCs w:val="20"/>
          <w:lang w:val="en-GB"/>
        </w:rPr>
      </w:r>
      <w:r>
        <w:rPr>
          <w:b/>
          <w:bCs/>
          <w:color w:val="000000"/>
          <w:szCs w:val="20"/>
          <w:lang w:val="en-GB"/>
        </w:rPr>
        <w:fldChar w:fldCharType="separate"/>
      </w:r>
      <w:r>
        <w:rPr>
          <w:b/>
          <w:bCs/>
          <w:color w:val="000000"/>
          <w:szCs w:val="20"/>
          <w:lang w:val="en-GB"/>
        </w:rPr>
        <w:t>     </w:t>
      </w:r>
      <w:r>
        <w:rPr>
          <w:color w:val="000000"/>
          <w:szCs w:val="20"/>
          <w:lang w:val="en-GB"/>
        </w:rPr>
        <w:fldChar w:fldCharType="end"/>
      </w:r>
    </w:p>
    <w:p w14:paraId="3B41A8D5" w14:textId="77777777" w:rsidR="00E26A31" w:rsidRPr="00A63E78" w:rsidRDefault="00E26A31" w:rsidP="00E26A31">
      <w:pPr>
        <w:pStyle w:val="Leipteksti"/>
        <w:ind w:firstLine="1304"/>
        <w:rPr>
          <w:rFonts w:eastAsia="Times New Roman"/>
          <w:b/>
          <w:bCs/>
          <w:color w:val="000000"/>
          <w:szCs w:val="20"/>
          <w:lang w:val="en-US"/>
        </w:rPr>
      </w:pPr>
      <w:r>
        <w:rPr>
          <w:b/>
          <w:bCs/>
          <w:sz w:val="32"/>
          <w:szCs w:val="36"/>
          <w:lang w:val="en-GB"/>
        </w:rPr>
        <w:t>In-house control last performed/updated:</w:t>
      </w:r>
      <w:r>
        <w:rPr>
          <w:b/>
          <w:bCs/>
          <w:color w:val="000000"/>
          <w:szCs w:val="20"/>
          <w:lang w:val="en-GB"/>
        </w:rPr>
        <w:t xml:space="preserve"> </w:t>
      </w:r>
      <w:r>
        <w:rPr>
          <w:b/>
          <w:bCs/>
          <w:color w:val="000000"/>
          <w:szCs w:val="20"/>
          <w:lang w:val="en-GB"/>
        </w:rPr>
        <w:fldChar w:fldCharType="begin">
          <w:ffData>
            <w:name w:val="Teksti70"/>
            <w:enabled/>
            <w:calcOnExit w:val="0"/>
            <w:textInput/>
          </w:ffData>
        </w:fldChar>
      </w:r>
      <w:r>
        <w:rPr>
          <w:b/>
          <w:bCs/>
          <w:color w:val="000000"/>
          <w:szCs w:val="20"/>
          <w:lang w:val="en-GB"/>
        </w:rPr>
        <w:instrText xml:space="preserve"> FORMTEXT </w:instrText>
      </w:r>
      <w:r>
        <w:rPr>
          <w:b/>
          <w:bCs/>
          <w:color w:val="000000"/>
          <w:szCs w:val="20"/>
          <w:lang w:val="en-GB"/>
        </w:rPr>
      </w:r>
      <w:r>
        <w:rPr>
          <w:b/>
          <w:bCs/>
          <w:color w:val="000000"/>
          <w:szCs w:val="20"/>
          <w:lang w:val="en-GB"/>
        </w:rPr>
        <w:fldChar w:fldCharType="separate"/>
      </w:r>
      <w:r>
        <w:rPr>
          <w:b/>
          <w:bCs/>
          <w:color w:val="000000"/>
          <w:szCs w:val="20"/>
          <w:lang w:val="en-GB"/>
        </w:rPr>
        <w:t>     </w:t>
      </w:r>
      <w:r>
        <w:rPr>
          <w:color w:val="000000"/>
          <w:szCs w:val="20"/>
          <w:lang w:val="en-GB"/>
        </w:rPr>
        <w:fldChar w:fldCharType="end"/>
      </w:r>
    </w:p>
    <w:p w14:paraId="364DD0BF" w14:textId="77777777" w:rsidR="00464B69" w:rsidRPr="00A63E78" w:rsidRDefault="00464B69" w:rsidP="00E26A31">
      <w:pPr>
        <w:pStyle w:val="Leipteksti"/>
        <w:ind w:firstLine="1304"/>
        <w:rPr>
          <w:rFonts w:eastAsia="Times New Roman"/>
          <w:b/>
          <w:bCs/>
          <w:color w:val="000000"/>
          <w:szCs w:val="20"/>
          <w:lang w:val="en-US"/>
        </w:rPr>
      </w:pPr>
    </w:p>
    <w:p w14:paraId="5B9A99F4" w14:textId="77777777" w:rsidR="00464B69" w:rsidRPr="00A63E78" w:rsidRDefault="00464B69" w:rsidP="00464B69">
      <w:pPr>
        <w:pStyle w:val="Vliotsikko"/>
        <w:jc w:val="center"/>
        <w:rPr>
          <w:lang w:val="en-US"/>
        </w:rPr>
      </w:pPr>
      <w:r>
        <w:rPr>
          <w:lang w:val="en-GB"/>
        </w:rPr>
        <w:t>Issued by</w:t>
      </w:r>
    </w:p>
    <w:p w14:paraId="55110EC4" w14:textId="77777777" w:rsidR="00464B69" w:rsidRPr="00A63E78" w:rsidRDefault="00464B69" w:rsidP="00464B69">
      <w:pPr>
        <w:pStyle w:val="Julkaisuntiedot"/>
        <w:jc w:val="center"/>
        <w:rPr>
          <w:lang w:val="en-US"/>
        </w:rPr>
      </w:pPr>
      <w:r>
        <w:rPr>
          <w:lang w:val="en-GB"/>
        </w:rPr>
        <w:t>City of Helsinki / Environmental Services / Food Safety Unit</w:t>
      </w:r>
    </w:p>
    <w:p w14:paraId="0A7048FA" w14:textId="77777777" w:rsidR="00464B69" w:rsidRPr="00A63E78" w:rsidRDefault="00464B69" w:rsidP="00464B69">
      <w:pPr>
        <w:pStyle w:val="Vliotsikko"/>
        <w:jc w:val="center"/>
        <w:rPr>
          <w:lang w:val="en-US"/>
        </w:rPr>
      </w:pPr>
      <w:r>
        <w:rPr>
          <w:lang w:val="en-GB"/>
        </w:rPr>
        <w:t>Template updated</w:t>
      </w:r>
    </w:p>
    <w:p w14:paraId="10AC5526" w14:textId="1ECCD4FE" w:rsidR="00464B69" w:rsidRPr="00A63E78" w:rsidRDefault="00464B69" w:rsidP="00464B69">
      <w:pPr>
        <w:pStyle w:val="Julkaisuntiedot"/>
        <w:jc w:val="center"/>
        <w:rPr>
          <w:lang w:val="en-US"/>
        </w:rPr>
      </w:pPr>
      <w:r>
        <w:rPr>
          <w:lang w:val="en-GB"/>
        </w:rPr>
        <w:t>November 2025</w:t>
      </w:r>
    </w:p>
    <w:p w14:paraId="3E4B3A5E" w14:textId="77777777" w:rsidR="00464B69" w:rsidRPr="00A63E78" w:rsidRDefault="00464B69" w:rsidP="00464B69">
      <w:pPr>
        <w:pStyle w:val="Vliotsikko"/>
        <w:jc w:val="center"/>
        <w:rPr>
          <w:lang w:val="en-US"/>
        </w:rPr>
      </w:pPr>
      <w:r>
        <w:rPr>
          <w:lang w:val="en-GB"/>
        </w:rPr>
        <w:t>City of Helsinki Advisory Service on Food Issues</w:t>
      </w:r>
    </w:p>
    <w:p w14:paraId="670AFE64" w14:textId="77777777" w:rsidR="00464B69" w:rsidRPr="00FF19EF" w:rsidRDefault="00464B69" w:rsidP="00464B69">
      <w:pPr>
        <w:jc w:val="center"/>
      </w:pPr>
      <w:hyperlink r:id="rId14" w:history="1">
        <w:r>
          <w:rPr>
            <w:rStyle w:val="Hyperlinkki"/>
            <w:lang w:val="en-GB"/>
          </w:rPr>
          <w:t>kymp.elintarviketurvallisuus@hel.fi</w:t>
        </w:r>
      </w:hyperlink>
    </w:p>
    <w:p w14:paraId="654678F1" w14:textId="77777777" w:rsidR="00464B69" w:rsidRPr="003676E3" w:rsidRDefault="00464B69" w:rsidP="00E26A31">
      <w:pPr>
        <w:pStyle w:val="Leipteksti"/>
        <w:ind w:firstLine="1304"/>
        <w:rPr>
          <w:b/>
          <w:bCs/>
          <w:sz w:val="32"/>
          <w:szCs w:val="36"/>
        </w:rPr>
      </w:pPr>
    </w:p>
    <w:p w14:paraId="15C9F19E" w14:textId="5198FC4B" w:rsidR="00BD5A7A" w:rsidRPr="00FF19EF" w:rsidRDefault="00093F69" w:rsidP="00ED3821">
      <w:pPr>
        <w:pStyle w:val="Kansikuva"/>
        <w:sectPr w:rsidR="00BD5A7A" w:rsidRPr="00FF19EF" w:rsidSect="00B53674">
          <w:headerReference w:type="default" r:id="rId15"/>
          <w:footerReference w:type="even" r:id="rId16"/>
          <w:footerReference w:type="default" r:id="rId17"/>
          <w:footerReference w:type="first" r:id="rId18"/>
          <w:type w:val="continuous"/>
          <w:pgSz w:w="11906" w:h="16838"/>
          <w:pgMar w:top="0" w:right="0" w:bottom="0" w:left="0" w:header="0" w:footer="0" w:gutter="0"/>
          <w:cols w:space="708"/>
          <w:titlePg/>
          <w:docGrid w:linePitch="360"/>
        </w:sectPr>
      </w:pPr>
      <w:r>
        <w:rPr>
          <w:lang w:val="en-GB"/>
        </w:rPr>
        <w:drawing>
          <wp:anchor distT="0" distB="0" distL="114300" distR="114300" simplePos="0" relativeHeight="251655165" behindDoc="1" locked="1" layoutInCell="1" allowOverlap="1" wp14:anchorId="3FB2B211" wp14:editId="2218BDDB">
            <wp:simplePos x="0" y="0"/>
            <wp:positionH relativeFrom="page">
              <wp:align>right</wp:align>
            </wp:positionH>
            <wp:positionV relativeFrom="page">
              <wp:posOffset>4320540</wp:posOffset>
            </wp:positionV>
            <wp:extent cx="7560000" cy="6415200"/>
            <wp:effectExtent l="0" t="0" r="3175" b="5080"/>
            <wp:wrapNone/>
            <wp:docPr id="1007538008" name="Kansikuv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538008" name="Kansikuva">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rcRect l="10718" r="10718"/>
                    <a:stretch>
                      <a:fillRect/>
                    </a:stretch>
                  </pic:blipFill>
                  <pic:spPr bwMode="auto">
                    <a:xfrm>
                      <a:off x="0" y="0"/>
                      <a:ext cx="7560000" cy="6415200"/>
                    </a:xfrm>
                    <a:prstGeom prst="rect">
                      <a:avLst/>
                    </a:prstGeom>
                    <a:solidFill>
                      <a:schemeClr val="accent1"/>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en-GB"/>
        </w:rPr>
        <mc:AlternateContent>
          <mc:Choice Requires="wps">
            <w:drawing>
              <wp:anchor distT="0" distB="0" distL="114300" distR="114300" simplePos="0" relativeHeight="251664384" behindDoc="1" locked="1" layoutInCell="1" allowOverlap="1" wp14:anchorId="472BF914" wp14:editId="1141282E">
                <wp:simplePos x="0" y="0"/>
                <wp:positionH relativeFrom="page">
                  <wp:posOffset>-38735</wp:posOffset>
                </wp:positionH>
                <wp:positionV relativeFrom="page">
                  <wp:posOffset>-22860</wp:posOffset>
                </wp:positionV>
                <wp:extent cx="7631430" cy="4544695"/>
                <wp:effectExtent l="0" t="0" r="7620" b="8255"/>
                <wp:wrapNone/>
                <wp:docPr id="1" name="Kor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0800000">
                          <a:off x="0" y="0"/>
                          <a:ext cx="7631430" cy="4544695"/>
                        </a:xfrm>
                        <a:custGeom>
                          <a:avLst/>
                          <a:gdLst>
                            <a:gd name="connsiteX0" fmla="*/ 5670043 w 5670042"/>
                            <a:gd name="connsiteY0" fmla="*/ 144304 h 3376326"/>
                            <a:gd name="connsiteX1" fmla="*/ 5669756 w 5670042"/>
                            <a:gd name="connsiteY1" fmla="*/ 144304 h 3376326"/>
                            <a:gd name="connsiteX2" fmla="*/ 5197602 w 5670042"/>
                            <a:gd name="connsiteY2" fmla="*/ 0 h 3376326"/>
                            <a:gd name="connsiteX3" fmla="*/ 4725448 w 5670042"/>
                            <a:gd name="connsiteY3" fmla="*/ 144304 h 3376326"/>
                            <a:gd name="connsiteX4" fmla="*/ 4253103 w 5670042"/>
                            <a:gd name="connsiteY4" fmla="*/ 0 h 3376326"/>
                            <a:gd name="connsiteX5" fmla="*/ 3780949 w 5670042"/>
                            <a:gd name="connsiteY5" fmla="*/ 144304 h 3376326"/>
                            <a:gd name="connsiteX6" fmla="*/ 3311747 w 5670042"/>
                            <a:gd name="connsiteY6" fmla="*/ 0 h 3376326"/>
                            <a:gd name="connsiteX7" fmla="*/ 2842546 w 5670042"/>
                            <a:gd name="connsiteY7" fmla="*/ 144304 h 3376326"/>
                            <a:gd name="connsiteX8" fmla="*/ 2839593 w 5670042"/>
                            <a:gd name="connsiteY8" fmla="*/ 144304 h 3376326"/>
                            <a:gd name="connsiteX9" fmla="*/ 2836640 w 5670042"/>
                            <a:gd name="connsiteY9" fmla="*/ 144304 h 3376326"/>
                            <a:gd name="connsiteX10" fmla="*/ 2365915 w 5670042"/>
                            <a:gd name="connsiteY10" fmla="*/ 0 h 3376326"/>
                            <a:gd name="connsiteX11" fmla="*/ 1898142 w 5670042"/>
                            <a:gd name="connsiteY11" fmla="*/ 144304 h 3376326"/>
                            <a:gd name="connsiteX12" fmla="*/ 1425893 w 5670042"/>
                            <a:gd name="connsiteY12" fmla="*/ 0 h 3376326"/>
                            <a:gd name="connsiteX13" fmla="*/ 953643 w 5670042"/>
                            <a:gd name="connsiteY13" fmla="*/ 144304 h 3376326"/>
                            <a:gd name="connsiteX14" fmla="*/ 481489 w 5670042"/>
                            <a:gd name="connsiteY14" fmla="*/ 0 h 3376326"/>
                            <a:gd name="connsiteX15" fmla="*/ 9335 w 5670042"/>
                            <a:gd name="connsiteY15" fmla="*/ 144304 h 3376326"/>
                            <a:gd name="connsiteX16" fmla="*/ 0 w 5670042"/>
                            <a:gd name="connsiteY16" fmla="*/ 144113 h 3376326"/>
                            <a:gd name="connsiteX17" fmla="*/ 0 w 5670042"/>
                            <a:gd name="connsiteY17" fmla="*/ 3376327 h 3376326"/>
                            <a:gd name="connsiteX18" fmla="*/ 5670043 w 5670042"/>
                            <a:gd name="connsiteY18" fmla="*/ 3376327 h 3376326"/>
                            <a:gd name="connsiteX19" fmla="*/ 5670043 w 5670042"/>
                            <a:gd name="connsiteY19" fmla="*/ 144304 h 33763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5670042" h="3376326">
                              <a:moveTo>
                                <a:pt x="5670043" y="144304"/>
                              </a:moveTo>
                              <a:cubicBezTo>
                                <a:pt x="5670043" y="144304"/>
                                <a:pt x="5669852" y="144304"/>
                                <a:pt x="5669756" y="144304"/>
                              </a:cubicBezTo>
                              <a:cubicBezTo>
                                <a:pt x="5435156" y="144304"/>
                                <a:pt x="5435156" y="0"/>
                                <a:pt x="5197602" y="0"/>
                              </a:cubicBezTo>
                              <a:cubicBezTo>
                                <a:pt x="4960049" y="0"/>
                                <a:pt x="4963001" y="144304"/>
                                <a:pt x="4725448" y="144304"/>
                              </a:cubicBezTo>
                              <a:cubicBezTo>
                                <a:pt x="4487895" y="144304"/>
                                <a:pt x="4490752" y="0"/>
                                <a:pt x="4253103" y="0"/>
                              </a:cubicBezTo>
                              <a:cubicBezTo>
                                <a:pt x="4015454" y="0"/>
                                <a:pt x="4018503" y="144304"/>
                                <a:pt x="3780949" y="144304"/>
                              </a:cubicBezTo>
                              <a:cubicBezTo>
                                <a:pt x="3543395" y="144304"/>
                                <a:pt x="3546253" y="1238"/>
                                <a:pt x="3311747" y="0"/>
                              </a:cubicBezTo>
                              <a:cubicBezTo>
                                <a:pt x="3080195" y="1238"/>
                                <a:pt x="3076099" y="144304"/>
                                <a:pt x="2842546" y="144304"/>
                              </a:cubicBezTo>
                              <a:cubicBezTo>
                                <a:pt x="2841498" y="144304"/>
                                <a:pt x="2840546" y="144304"/>
                                <a:pt x="2839593" y="144304"/>
                              </a:cubicBezTo>
                              <a:cubicBezTo>
                                <a:pt x="2838641" y="144304"/>
                                <a:pt x="2837593" y="144304"/>
                                <a:pt x="2836640" y="144304"/>
                              </a:cubicBezTo>
                              <a:cubicBezTo>
                                <a:pt x="2600516" y="144304"/>
                                <a:pt x="2598801" y="1905"/>
                                <a:pt x="2365915" y="0"/>
                              </a:cubicBezTo>
                              <a:cubicBezTo>
                                <a:pt x="2135886" y="1810"/>
                                <a:pt x="2134172" y="144304"/>
                                <a:pt x="1898142" y="144304"/>
                              </a:cubicBezTo>
                              <a:cubicBezTo>
                                <a:pt x="1662113" y="144304"/>
                                <a:pt x="1663541" y="0"/>
                                <a:pt x="1425893" y="0"/>
                              </a:cubicBezTo>
                              <a:cubicBezTo>
                                <a:pt x="1188244" y="0"/>
                                <a:pt x="1191292" y="144304"/>
                                <a:pt x="953643" y="144304"/>
                              </a:cubicBezTo>
                              <a:cubicBezTo>
                                <a:pt x="715994" y="144304"/>
                                <a:pt x="719042" y="0"/>
                                <a:pt x="481489" y="0"/>
                              </a:cubicBezTo>
                              <a:cubicBezTo>
                                <a:pt x="243935" y="0"/>
                                <a:pt x="246888" y="144304"/>
                                <a:pt x="9335" y="144304"/>
                              </a:cubicBezTo>
                              <a:cubicBezTo>
                                <a:pt x="6096" y="144304"/>
                                <a:pt x="3143" y="144209"/>
                                <a:pt x="0" y="144113"/>
                              </a:cubicBezTo>
                              <a:lnTo>
                                <a:pt x="0" y="3376327"/>
                              </a:lnTo>
                              <a:lnTo>
                                <a:pt x="5670043" y="3376327"/>
                              </a:lnTo>
                              <a:lnTo>
                                <a:pt x="5670043" y="144304"/>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3AA18" id="Koro" o:spid="_x0000_s1026" alt="&quot;&quot;" style="position:absolute;margin-left:-3.05pt;margin-top:-1.8pt;width:600.9pt;height:357.85pt;rotation:18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5670042,3376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vnDTAYAAPgZAAAOAAAAZHJzL2Uyb0RvYy54bWysWd9v2zYQfh+w/0HQ44DVokT9oFGnyFJ0&#10;GBC0Bdqh3SMjS7ExWdREJXb71+8jKdmU7MxUsTwoosnvPh7vjryjXr857CrvuWjlVtQrn7wKfK+o&#10;c7He1o8r/8/P737NfE92vF7zStTFyv9WSP/Nzc8/vd43yyIUG1Gti9aDkFou983K33Rds1wsZL4p&#10;dly+Ek1Ro7MU7Y53aLaPi3XL95C+qxZhECSLvWjXTSvyQkr8+tZ0+jdaflkWefehLGXRedXKx9w6&#10;/Wz180E9Fzev+fKx5c1mm/fT4D8wix3f1iA9inrLO+49tdszUbtt3gopyu5VLnYLUZbbvNA6QBsS&#10;TLT5tOFNoXXB4sjmuEzy/xObv3/+1Hxs1dRlcy/yv6VXi7sNrx+LW9lg+WBUtUiLfSOXx8GqIXvY&#10;oWx3XivUwCAL1J9eCKjmHfQ6fzuuc3HovBw/pklEaARz5OijMaUJizUJXyppajL5k+x+L4R+58/3&#10;sjOGWuNNL/Paq/kO/pSLupbbrvgKaeWugu1+WXhxkgYBjbx9/xb2Zp6C/rJBhGJK1Nt4UYT5hckL&#10;mK9kRJSwNE6uE9kgV6LQJiIsTYLwOpENCq4rE1kcNA1hiuw6hw1yVYbaRGEckcDBPDbIQZnY4ojS&#10;LGCUXVfGBrkqk9hEESEpTa8T2SAHZVKLI8woTOPgZjbIVRls0MfACbOIxczBMjbIlYiNiZKEBtdX&#10;zQa5EhE7rMMoiRmJrzONUA4GIqOYzlhGqEN8jlGuW44d1aCJMxcbERvlopAd1yyOEpcdlNggZwPZ&#10;gU2xcJlDoBIb5KKOHdksilxcwIY4KzMO7KtnDrHHg4SQ6Po+TezIdgib0XhzoKUOLHZYOx+ixEa5&#10;c9mR7c5loy5ZaIEUbEgS+GbIG/JD3ScOePOQ3KiUROURjZAqS7GzCKQkQxP5gUp9kI0cap2U/DcY&#10;G4INNnmTKxjBaoN1yuLMjCC0wdGsaSOubDCdBUbE2OAhjXNbMESCDdYpl7POiAgbnM6aNlzWBmez&#10;wPBBG8xmgdUxY6PRnuVjUyeb52XqTBixz/MztduP4PM8TW3hI/g8XyMTZ0N71tJN3A0b8Sz4xOGw&#10;xc6CT1wOu+Ys+MTpyMjrTND0W1yLqk2Vu5UudzvfQ7nb+h7K3QdFiU2Pd2pnHF69/co3GzCcY7Py&#10;h/pH9e/Ec/FZ6JGd2ij7jVqb0Wy/vRangfnTwzb/rfh+HYaZ9EITlsXGM09C7V7UWOeUY6JxqxdM&#10;o5icQY+Crd7+IqCHmWJLMx6jc6TVJTLKEhSdxkwjceiIgsDE7bl6fdX1I+qhWEszVM4qpi4IpixI&#10;+1Udz8eUX3PVC0iMUv2EGpaRBiSLA7MxnM+ir8Mmc1T+enVBo5hGKEcm0IEWvQkUMb1hpKPp2Gdq&#10;stNc3fhwfUEGvqnEAOU3M8Y9V7KvzyYzdSIFlFBm9oaLggPoORE8qNlXa5NeR9ooS+hLPgnBKcrA&#10;iWCLVtVuk143WoRIrBLgix4bxiyDCUwvC/TufiQ1ZZzuc4/JkERxlvV8mTlqjxJJREn60q5DTEE3&#10;mamTkiRJQiT1E+hAi164rlFyFJZ9XTdTQ0KyLKQXwpIQRkL2knqmvJtM0Um7lMSMGb5zf00JC6jh&#10;HOlmaryZqoU0YpEJ/5GwkCZZ9lLEqELvR9RCdL/kluquchAZBvrcHYx5DAJl7/44H+1rVW0fg2Z4&#10;XyL144cRw//hSNQ3mJp27viTWWDQQWxeCVmYGarjX1c1xzxAG/503ypFtV2/21aVOvf1TXxxV7Xe&#10;M0dS8fA4ZIyjUVWtsggWh1j8nOMev6x4pyusWihJJu9oZfeWy42RpPEmIdnhArc1k6tQaOm7ZnO9&#10;rC6aH8T628fWXDFjBWWTv9tC0j2X3Ufe4sYXP+ILRPcBj7ISmAeSFv2GdEa03y/9rsbjEh29vrfH&#10;7f/Kl/888bbwveqPGtfrDIsIsZ1u0DgN0Wjtnge7p37a3QksDqIas9OvanxXDa9lK3Zf8KHiVrGi&#10;i9c5uFFodu3QuOvQRhc+deTF7a1+xycC2Oi+/tTkSrhOw6D558MX3jZeg9eV3+FS/b0YvhTw5XBZ&#10;DpuqAWasQtbi9qkT5VbdpOsVNuvaN/B5QftE/ylEfb+w23rU6YPNzb8AAAD//wMAUEsDBBQABgAI&#10;AAAAIQDMPOjp4gAAAAoBAAAPAAAAZHJzL2Rvd25yZXYueG1sTI/BTsMwEETvSPyDtUhcUOukaRMI&#10;cSqoVNEDF0pVcXTjbRIRr6PYaczf457gNFrNaOZtsfa6YxccbGtIQDyPgCFVRrVUCzh8bmePwKyT&#10;pGRnCAX8oIV1eXtTyFyZiT7wsnc1CyVkcymgca7PObdVg1rauemRgnc2g5YunEPN1SCnUK47voii&#10;lGvZUlhoZI+bBqvv/agFvJ6TzS7L/Grqt1/+uHwfk+XbgxD3d/7lGZhD7/7CcMUP6FAGppMZSVnW&#10;CZilcUgGTVJgVz9+WmXATgKyeBEDLwv+/4XyFwAA//8DAFBLAQItABQABgAIAAAAIQC2gziS/gAA&#10;AOEBAAATAAAAAAAAAAAAAAAAAAAAAABbQ29udGVudF9UeXBlc10ueG1sUEsBAi0AFAAGAAgAAAAh&#10;ADj9If/WAAAAlAEAAAsAAAAAAAAAAAAAAAAALwEAAF9yZWxzLy5yZWxzUEsBAi0AFAAGAAgAAAAh&#10;AJpC+cNMBgAA+BkAAA4AAAAAAAAAAAAAAAAALgIAAGRycy9lMm9Eb2MueG1sUEsBAi0AFAAGAAgA&#10;AAAhAMw86OniAAAACgEAAA8AAAAAAAAAAAAAAAAApggAAGRycy9kb3ducmV2LnhtbFBLBQYAAAAA&#10;BAAEAPMAAAC1CQAAAAA=&#10;" path="m5670043,144304v,,-191,,-287,c5435156,144304,5435156,,5197602,,4960049,,4963001,144304,4725448,144304,4487895,144304,4490752,,4253103,,4015454,,4018503,144304,3780949,144304,3543395,144304,3546253,1238,3311747,,3080195,1238,3076099,144304,2842546,144304v-1048,,-2000,,-2953,c2838641,144304,2837593,144304,2836640,144304,2600516,144304,2598801,1905,2365915,,2135886,1810,2134172,144304,1898142,144304,1662113,144304,1663541,,1425893,,1188244,,1191292,144304,953643,144304,715994,144304,719042,,481489,,243935,,246888,144304,9335,144304v-3239,,-6192,-95,-9335,-191l,3376327r5670043,l5670043,144304xe" fillcolor="#9fc9eb [3214]" stroked="f">
                <v:stroke joinstyle="miter"/>
                <v:path arrowok="t" o:connecttype="custom" o:connectlocs="7631431,194240;7631045,194240;6995563,0;6360081,194240;5724342,0;5088860,194240;4457351,0;3825843,194240;3821869,194240;3817894,194240;3184335,0;2554750,194240;1919140,0;1283528,194240;648046,0;12564,194240;0,193983;0,4544696;7631431,4544696;7631431,194240" o:connectangles="0,0,0,0,0,0,0,0,0,0,0,0,0,0,0,0,0,0,0,0"/>
                <o:lock v:ext="edit" aspectratio="t"/>
                <w10:wrap anchorx="page" anchory="page"/>
                <w10:anchorlock/>
              </v:shape>
            </w:pict>
          </mc:Fallback>
        </mc:AlternateContent>
      </w:r>
    </w:p>
    <w:sdt>
      <w:sdtPr>
        <w:rPr>
          <w:rFonts w:asciiTheme="minorHAnsi" w:eastAsiaTheme="minorEastAsia" w:hAnsiTheme="minorHAnsi"/>
          <w:b w:val="0"/>
          <w:kern w:val="2"/>
          <w:sz w:val="22"/>
          <w:szCs w:val="22"/>
          <w:lang w:eastAsia="fi-FI"/>
        </w:rPr>
        <w:id w:val="-520164046"/>
        <w:docPartObj>
          <w:docPartGallery w:val="Table of Contents"/>
          <w:docPartUnique/>
        </w:docPartObj>
      </w:sdtPr>
      <w:sdtEndPr>
        <w:rPr>
          <w:rStyle w:val="Hyperlinkki"/>
          <w:b/>
          <w:color w:val="0000BF" w:themeColor="text2"/>
          <w:sz w:val="24"/>
          <w:szCs w:val="24"/>
          <w:u w:val="single"/>
        </w:rPr>
      </w:sdtEndPr>
      <w:sdtContent>
        <w:p w14:paraId="494A491D" w14:textId="57F06055" w:rsidR="00596C87" w:rsidRPr="00FF19EF" w:rsidRDefault="00596C87" w:rsidP="008B28C3">
          <w:pPr>
            <w:pStyle w:val="Sisllysluettelonotsikko"/>
          </w:pPr>
          <w:r>
            <w:rPr>
              <w:bCs/>
              <w:lang w:val="en-GB"/>
            </w:rPr>
            <w:t>Contents</w:t>
          </w:r>
        </w:p>
        <w:p w14:paraId="5EAF7A6D" w14:textId="3861BAE0" w:rsidR="00A63E78" w:rsidRDefault="00E00DA0">
          <w:pPr>
            <w:pStyle w:val="Sisluet2"/>
            <w:rPr>
              <w:szCs w:val="24"/>
            </w:rPr>
          </w:pPr>
          <w:r>
            <w:rPr>
              <w:b/>
              <w:bCs/>
              <w:szCs w:val="24"/>
              <w:lang w:val="en-GB"/>
            </w:rPr>
            <w:fldChar w:fldCharType="begin"/>
          </w:r>
          <w:r>
            <w:instrText xml:space="preserve"> TOC \o "2-3" \h \z \t "Otsikko 1;1" </w:instrText>
          </w:r>
          <w:r>
            <w:rPr>
              <w:b/>
              <w:szCs w:val="24"/>
            </w:rPr>
            <w:fldChar w:fldCharType="separate"/>
          </w:r>
          <w:hyperlink w:anchor="_Toc219791439" w:history="1">
            <w:r w:rsidR="00A63E78" w:rsidRPr="001B3886">
              <w:rPr>
                <w:rStyle w:val="Hyperlinkki"/>
                <w:iCs/>
                <w:lang w:val="en-US"/>
              </w:rPr>
              <w:t>1.1</w:t>
            </w:r>
            <w:r w:rsidR="00A63E78">
              <w:rPr>
                <w:szCs w:val="24"/>
              </w:rPr>
              <w:tab/>
            </w:r>
            <w:r w:rsidR="00A63E78" w:rsidRPr="001B3886">
              <w:rPr>
                <w:rStyle w:val="Hyperlinkki"/>
                <w:lang w:val="en-GB"/>
              </w:rPr>
              <w:t>Storage and updating of the in-house control plan</w:t>
            </w:r>
            <w:r w:rsidR="00A63E78">
              <w:rPr>
                <w:webHidden/>
              </w:rPr>
              <w:tab/>
            </w:r>
            <w:r w:rsidR="00A63E78">
              <w:rPr>
                <w:webHidden/>
              </w:rPr>
              <w:fldChar w:fldCharType="begin"/>
            </w:r>
            <w:r w:rsidR="00A63E78">
              <w:rPr>
                <w:webHidden/>
              </w:rPr>
              <w:instrText xml:space="preserve"> PAGEREF _Toc219791439 \h </w:instrText>
            </w:r>
            <w:r w:rsidR="00A63E78">
              <w:rPr>
                <w:webHidden/>
              </w:rPr>
            </w:r>
            <w:r w:rsidR="00A63E78">
              <w:rPr>
                <w:webHidden/>
              </w:rPr>
              <w:fldChar w:fldCharType="separate"/>
            </w:r>
            <w:r w:rsidR="00A63E78">
              <w:rPr>
                <w:webHidden/>
              </w:rPr>
              <w:t>1</w:t>
            </w:r>
            <w:r w:rsidR="00A63E78">
              <w:rPr>
                <w:webHidden/>
              </w:rPr>
              <w:fldChar w:fldCharType="end"/>
            </w:r>
          </w:hyperlink>
        </w:p>
        <w:p w14:paraId="0CF88F60" w14:textId="10A46FDD" w:rsidR="00A63E78" w:rsidRDefault="00A63E78">
          <w:pPr>
            <w:pStyle w:val="Sisluet2"/>
            <w:rPr>
              <w:szCs w:val="24"/>
            </w:rPr>
          </w:pPr>
          <w:hyperlink w:anchor="_Toc219791440" w:history="1">
            <w:r w:rsidRPr="001B3886">
              <w:rPr>
                <w:rStyle w:val="Hyperlinkki"/>
                <w:iCs/>
                <w:lang w:val="en-US"/>
              </w:rPr>
              <w:t>1.2</w:t>
            </w:r>
            <w:r>
              <w:rPr>
                <w:szCs w:val="24"/>
              </w:rPr>
              <w:tab/>
            </w:r>
            <w:r w:rsidRPr="001B3886">
              <w:rPr>
                <w:rStyle w:val="Hyperlinkki"/>
                <w:lang w:val="en-GB"/>
              </w:rPr>
              <w:t>Entries related to in-house control</w:t>
            </w:r>
            <w:r>
              <w:rPr>
                <w:webHidden/>
              </w:rPr>
              <w:tab/>
            </w:r>
            <w:r>
              <w:rPr>
                <w:webHidden/>
              </w:rPr>
              <w:fldChar w:fldCharType="begin"/>
            </w:r>
            <w:r>
              <w:rPr>
                <w:webHidden/>
              </w:rPr>
              <w:instrText xml:space="preserve"> PAGEREF _Toc219791440 \h </w:instrText>
            </w:r>
            <w:r>
              <w:rPr>
                <w:webHidden/>
              </w:rPr>
            </w:r>
            <w:r>
              <w:rPr>
                <w:webHidden/>
              </w:rPr>
              <w:fldChar w:fldCharType="separate"/>
            </w:r>
            <w:r>
              <w:rPr>
                <w:webHidden/>
              </w:rPr>
              <w:t>1</w:t>
            </w:r>
            <w:r>
              <w:rPr>
                <w:webHidden/>
              </w:rPr>
              <w:fldChar w:fldCharType="end"/>
            </w:r>
          </w:hyperlink>
        </w:p>
        <w:p w14:paraId="36A11F4E" w14:textId="0E117377" w:rsidR="00A63E78" w:rsidRDefault="00A63E78">
          <w:pPr>
            <w:pStyle w:val="Sisluet2"/>
            <w:rPr>
              <w:szCs w:val="24"/>
            </w:rPr>
          </w:pPr>
          <w:hyperlink w:anchor="_Toc219791441" w:history="1">
            <w:r w:rsidRPr="001B3886">
              <w:rPr>
                <w:rStyle w:val="Hyperlinkki"/>
                <w:iCs/>
              </w:rPr>
              <w:t>1.3</w:t>
            </w:r>
            <w:r>
              <w:rPr>
                <w:szCs w:val="24"/>
              </w:rPr>
              <w:tab/>
            </w:r>
            <w:r w:rsidRPr="001B3886">
              <w:rPr>
                <w:rStyle w:val="Hyperlinkki"/>
                <w:lang w:val="en-GB"/>
              </w:rPr>
              <w:t>Description of operations</w:t>
            </w:r>
            <w:r>
              <w:rPr>
                <w:webHidden/>
              </w:rPr>
              <w:tab/>
            </w:r>
            <w:r>
              <w:rPr>
                <w:webHidden/>
              </w:rPr>
              <w:fldChar w:fldCharType="begin"/>
            </w:r>
            <w:r>
              <w:rPr>
                <w:webHidden/>
              </w:rPr>
              <w:instrText xml:space="preserve"> PAGEREF _Toc219791441 \h </w:instrText>
            </w:r>
            <w:r>
              <w:rPr>
                <w:webHidden/>
              </w:rPr>
            </w:r>
            <w:r>
              <w:rPr>
                <w:webHidden/>
              </w:rPr>
              <w:fldChar w:fldCharType="separate"/>
            </w:r>
            <w:r>
              <w:rPr>
                <w:webHidden/>
              </w:rPr>
              <w:t>2</w:t>
            </w:r>
            <w:r>
              <w:rPr>
                <w:webHidden/>
              </w:rPr>
              <w:fldChar w:fldCharType="end"/>
            </w:r>
          </w:hyperlink>
        </w:p>
        <w:p w14:paraId="5E3ACD79" w14:textId="3A488A90" w:rsidR="00A63E78" w:rsidRDefault="00A63E78">
          <w:pPr>
            <w:pStyle w:val="Sisluet2"/>
            <w:rPr>
              <w:szCs w:val="24"/>
            </w:rPr>
          </w:pPr>
          <w:hyperlink w:anchor="_Toc219791442" w:history="1">
            <w:r w:rsidRPr="001B3886">
              <w:rPr>
                <w:rStyle w:val="Hyperlinkki"/>
                <w:iCs/>
                <w:lang w:val="en-US"/>
              </w:rPr>
              <w:t>1.4</w:t>
            </w:r>
            <w:r>
              <w:rPr>
                <w:szCs w:val="24"/>
              </w:rPr>
              <w:tab/>
            </w:r>
            <w:r w:rsidRPr="001B3886">
              <w:rPr>
                <w:rStyle w:val="Hyperlinkki"/>
                <w:lang w:val="en-GB"/>
              </w:rPr>
              <w:t>Reporting suspected cases of food poisoning and observations of adverse effects</w:t>
            </w:r>
            <w:r>
              <w:rPr>
                <w:webHidden/>
              </w:rPr>
              <w:tab/>
            </w:r>
            <w:r>
              <w:rPr>
                <w:webHidden/>
              </w:rPr>
              <w:fldChar w:fldCharType="begin"/>
            </w:r>
            <w:r>
              <w:rPr>
                <w:webHidden/>
              </w:rPr>
              <w:instrText xml:space="preserve"> PAGEREF _Toc219791442 \h </w:instrText>
            </w:r>
            <w:r>
              <w:rPr>
                <w:webHidden/>
              </w:rPr>
            </w:r>
            <w:r>
              <w:rPr>
                <w:webHidden/>
              </w:rPr>
              <w:fldChar w:fldCharType="separate"/>
            </w:r>
            <w:r>
              <w:rPr>
                <w:webHidden/>
              </w:rPr>
              <w:t>2</w:t>
            </w:r>
            <w:r>
              <w:rPr>
                <w:webHidden/>
              </w:rPr>
              <w:fldChar w:fldCharType="end"/>
            </w:r>
          </w:hyperlink>
        </w:p>
        <w:p w14:paraId="10E98881" w14:textId="56E4DAB0" w:rsidR="00A63E78" w:rsidRDefault="00A63E78">
          <w:pPr>
            <w:pStyle w:val="Sisluet2"/>
            <w:rPr>
              <w:szCs w:val="24"/>
            </w:rPr>
          </w:pPr>
          <w:hyperlink w:anchor="_Toc219791443" w:history="1">
            <w:r w:rsidRPr="001B3886">
              <w:rPr>
                <w:rStyle w:val="Hyperlinkki"/>
                <w:iCs/>
              </w:rPr>
              <w:t>2.1</w:t>
            </w:r>
            <w:r>
              <w:rPr>
                <w:szCs w:val="24"/>
              </w:rPr>
              <w:tab/>
            </w:r>
            <w:r w:rsidRPr="001B3886">
              <w:rPr>
                <w:rStyle w:val="Hyperlinkki"/>
                <w:lang w:val="en-GB"/>
              </w:rPr>
              <w:t>Hygiene Passports</w:t>
            </w:r>
            <w:r>
              <w:rPr>
                <w:webHidden/>
              </w:rPr>
              <w:tab/>
            </w:r>
            <w:r>
              <w:rPr>
                <w:webHidden/>
              </w:rPr>
              <w:fldChar w:fldCharType="begin"/>
            </w:r>
            <w:r>
              <w:rPr>
                <w:webHidden/>
              </w:rPr>
              <w:instrText xml:space="preserve"> PAGEREF _Toc219791443 \h </w:instrText>
            </w:r>
            <w:r>
              <w:rPr>
                <w:webHidden/>
              </w:rPr>
            </w:r>
            <w:r>
              <w:rPr>
                <w:webHidden/>
              </w:rPr>
              <w:fldChar w:fldCharType="separate"/>
            </w:r>
            <w:r>
              <w:rPr>
                <w:webHidden/>
              </w:rPr>
              <w:t>2</w:t>
            </w:r>
            <w:r>
              <w:rPr>
                <w:webHidden/>
              </w:rPr>
              <w:fldChar w:fldCharType="end"/>
            </w:r>
          </w:hyperlink>
        </w:p>
        <w:p w14:paraId="6A2685C4" w14:textId="2113F0DD" w:rsidR="00A63E78" w:rsidRDefault="00A63E78">
          <w:pPr>
            <w:pStyle w:val="Sisluet2"/>
            <w:rPr>
              <w:szCs w:val="24"/>
            </w:rPr>
          </w:pPr>
          <w:hyperlink w:anchor="_Toc219791444" w:history="1">
            <w:r w:rsidRPr="001B3886">
              <w:rPr>
                <w:rStyle w:val="Hyperlinkki"/>
                <w:iCs/>
              </w:rPr>
              <w:t>2.2</w:t>
            </w:r>
            <w:r>
              <w:rPr>
                <w:szCs w:val="24"/>
              </w:rPr>
              <w:tab/>
            </w:r>
            <w:r w:rsidRPr="001B3886">
              <w:rPr>
                <w:rStyle w:val="Hyperlinkki"/>
                <w:lang w:val="en-GB"/>
              </w:rPr>
              <w:t>Monitoring employees’ state of health</w:t>
            </w:r>
            <w:r>
              <w:rPr>
                <w:webHidden/>
              </w:rPr>
              <w:tab/>
            </w:r>
            <w:r>
              <w:rPr>
                <w:webHidden/>
              </w:rPr>
              <w:fldChar w:fldCharType="begin"/>
            </w:r>
            <w:r>
              <w:rPr>
                <w:webHidden/>
              </w:rPr>
              <w:instrText xml:space="preserve"> PAGEREF _Toc219791444 \h </w:instrText>
            </w:r>
            <w:r>
              <w:rPr>
                <w:webHidden/>
              </w:rPr>
            </w:r>
            <w:r>
              <w:rPr>
                <w:webHidden/>
              </w:rPr>
              <w:fldChar w:fldCharType="separate"/>
            </w:r>
            <w:r>
              <w:rPr>
                <w:webHidden/>
              </w:rPr>
              <w:t>2</w:t>
            </w:r>
            <w:r>
              <w:rPr>
                <w:webHidden/>
              </w:rPr>
              <w:fldChar w:fldCharType="end"/>
            </w:r>
          </w:hyperlink>
        </w:p>
        <w:p w14:paraId="62E6A64A" w14:textId="0861AAE1" w:rsidR="00A63E78" w:rsidRDefault="00A63E78">
          <w:pPr>
            <w:pStyle w:val="Sisluet2"/>
            <w:rPr>
              <w:szCs w:val="24"/>
            </w:rPr>
          </w:pPr>
          <w:hyperlink w:anchor="_Toc219791445" w:history="1">
            <w:r w:rsidRPr="001B3886">
              <w:rPr>
                <w:rStyle w:val="Hyperlinkki"/>
                <w:iCs/>
              </w:rPr>
              <w:t>2.3</w:t>
            </w:r>
            <w:r>
              <w:rPr>
                <w:szCs w:val="24"/>
              </w:rPr>
              <w:tab/>
            </w:r>
            <w:r w:rsidRPr="001B3886">
              <w:rPr>
                <w:rStyle w:val="Hyperlinkki"/>
                <w:lang w:val="en-GB"/>
              </w:rPr>
              <w:t>Orientation and training</w:t>
            </w:r>
            <w:r>
              <w:rPr>
                <w:webHidden/>
              </w:rPr>
              <w:tab/>
            </w:r>
            <w:r>
              <w:rPr>
                <w:webHidden/>
              </w:rPr>
              <w:fldChar w:fldCharType="begin"/>
            </w:r>
            <w:r>
              <w:rPr>
                <w:webHidden/>
              </w:rPr>
              <w:instrText xml:space="preserve"> PAGEREF _Toc219791445 \h </w:instrText>
            </w:r>
            <w:r>
              <w:rPr>
                <w:webHidden/>
              </w:rPr>
            </w:r>
            <w:r>
              <w:rPr>
                <w:webHidden/>
              </w:rPr>
              <w:fldChar w:fldCharType="separate"/>
            </w:r>
            <w:r>
              <w:rPr>
                <w:webHidden/>
              </w:rPr>
              <w:t>3</w:t>
            </w:r>
            <w:r>
              <w:rPr>
                <w:webHidden/>
              </w:rPr>
              <w:fldChar w:fldCharType="end"/>
            </w:r>
          </w:hyperlink>
        </w:p>
        <w:p w14:paraId="458648E9" w14:textId="62C27723" w:rsidR="00A63E78" w:rsidRDefault="00A63E78">
          <w:pPr>
            <w:pStyle w:val="Sisluet2"/>
            <w:rPr>
              <w:szCs w:val="24"/>
            </w:rPr>
          </w:pPr>
          <w:hyperlink w:anchor="_Toc219791446" w:history="1">
            <w:r w:rsidRPr="001B3886">
              <w:rPr>
                <w:rStyle w:val="Hyperlinkki"/>
                <w:iCs/>
              </w:rPr>
              <w:t>2.4</w:t>
            </w:r>
            <w:r>
              <w:rPr>
                <w:szCs w:val="24"/>
              </w:rPr>
              <w:tab/>
            </w:r>
            <w:r w:rsidRPr="001B3886">
              <w:rPr>
                <w:rStyle w:val="Hyperlinkki"/>
                <w:lang w:val="en-GB"/>
              </w:rPr>
              <w:t>Hand hygiene</w:t>
            </w:r>
            <w:r>
              <w:rPr>
                <w:webHidden/>
              </w:rPr>
              <w:tab/>
            </w:r>
            <w:r>
              <w:rPr>
                <w:webHidden/>
              </w:rPr>
              <w:fldChar w:fldCharType="begin"/>
            </w:r>
            <w:r>
              <w:rPr>
                <w:webHidden/>
              </w:rPr>
              <w:instrText xml:space="preserve"> PAGEREF _Toc219791446 \h </w:instrText>
            </w:r>
            <w:r>
              <w:rPr>
                <w:webHidden/>
              </w:rPr>
            </w:r>
            <w:r>
              <w:rPr>
                <w:webHidden/>
              </w:rPr>
              <w:fldChar w:fldCharType="separate"/>
            </w:r>
            <w:r>
              <w:rPr>
                <w:webHidden/>
              </w:rPr>
              <w:t>3</w:t>
            </w:r>
            <w:r>
              <w:rPr>
                <w:webHidden/>
              </w:rPr>
              <w:fldChar w:fldCharType="end"/>
            </w:r>
          </w:hyperlink>
        </w:p>
        <w:p w14:paraId="4BA7FF4A" w14:textId="05EBFEF8" w:rsidR="00A63E78" w:rsidRDefault="00A63E78">
          <w:pPr>
            <w:pStyle w:val="Sisluet2"/>
            <w:rPr>
              <w:szCs w:val="24"/>
            </w:rPr>
          </w:pPr>
          <w:hyperlink w:anchor="_Toc219791447" w:history="1">
            <w:r w:rsidRPr="001B3886">
              <w:rPr>
                <w:rStyle w:val="Hyperlinkki"/>
                <w:iCs/>
              </w:rPr>
              <w:t>2.5</w:t>
            </w:r>
            <w:r>
              <w:rPr>
                <w:szCs w:val="24"/>
              </w:rPr>
              <w:tab/>
            </w:r>
            <w:r w:rsidRPr="001B3886">
              <w:rPr>
                <w:rStyle w:val="Hyperlinkki"/>
                <w:lang w:val="en-GB"/>
              </w:rPr>
              <w:t>Work clothes and jewellery</w:t>
            </w:r>
            <w:r>
              <w:rPr>
                <w:webHidden/>
              </w:rPr>
              <w:tab/>
            </w:r>
            <w:r>
              <w:rPr>
                <w:webHidden/>
              </w:rPr>
              <w:fldChar w:fldCharType="begin"/>
            </w:r>
            <w:r>
              <w:rPr>
                <w:webHidden/>
              </w:rPr>
              <w:instrText xml:space="preserve"> PAGEREF _Toc219791447 \h </w:instrText>
            </w:r>
            <w:r>
              <w:rPr>
                <w:webHidden/>
              </w:rPr>
            </w:r>
            <w:r>
              <w:rPr>
                <w:webHidden/>
              </w:rPr>
              <w:fldChar w:fldCharType="separate"/>
            </w:r>
            <w:r>
              <w:rPr>
                <w:webHidden/>
              </w:rPr>
              <w:t>4</w:t>
            </w:r>
            <w:r>
              <w:rPr>
                <w:webHidden/>
              </w:rPr>
              <w:fldChar w:fldCharType="end"/>
            </w:r>
          </w:hyperlink>
        </w:p>
        <w:p w14:paraId="06F9A243" w14:textId="455FEF67" w:rsidR="00A63E78" w:rsidRDefault="00A63E78">
          <w:pPr>
            <w:pStyle w:val="Sisluet2"/>
            <w:rPr>
              <w:szCs w:val="24"/>
            </w:rPr>
          </w:pPr>
          <w:hyperlink w:anchor="_Toc219791448" w:history="1">
            <w:r w:rsidRPr="001B3886">
              <w:rPr>
                <w:rStyle w:val="Hyperlinkki"/>
                <w:iCs/>
                <w:lang w:val="en-US"/>
              </w:rPr>
              <w:t>5.1</w:t>
            </w:r>
            <w:r>
              <w:rPr>
                <w:szCs w:val="24"/>
              </w:rPr>
              <w:tab/>
            </w:r>
            <w:r w:rsidRPr="001B3886">
              <w:rPr>
                <w:rStyle w:val="Hyperlinkki"/>
                <w:lang w:val="en-GB"/>
              </w:rPr>
              <w:t>Cold storage in storage and sales operations</w:t>
            </w:r>
            <w:r>
              <w:rPr>
                <w:webHidden/>
              </w:rPr>
              <w:tab/>
            </w:r>
            <w:r>
              <w:rPr>
                <w:webHidden/>
              </w:rPr>
              <w:fldChar w:fldCharType="begin"/>
            </w:r>
            <w:r>
              <w:rPr>
                <w:webHidden/>
              </w:rPr>
              <w:instrText xml:space="preserve"> PAGEREF _Toc219791448 \h </w:instrText>
            </w:r>
            <w:r>
              <w:rPr>
                <w:webHidden/>
              </w:rPr>
            </w:r>
            <w:r>
              <w:rPr>
                <w:webHidden/>
              </w:rPr>
              <w:fldChar w:fldCharType="separate"/>
            </w:r>
            <w:r>
              <w:rPr>
                <w:webHidden/>
              </w:rPr>
              <w:t>7</w:t>
            </w:r>
            <w:r>
              <w:rPr>
                <w:webHidden/>
              </w:rPr>
              <w:fldChar w:fldCharType="end"/>
            </w:r>
          </w:hyperlink>
        </w:p>
        <w:p w14:paraId="31D298CA" w14:textId="42553488" w:rsidR="00A63E78" w:rsidRDefault="00A63E78">
          <w:pPr>
            <w:pStyle w:val="Sisluet2"/>
            <w:rPr>
              <w:szCs w:val="24"/>
            </w:rPr>
          </w:pPr>
          <w:hyperlink w:anchor="_Toc219791449" w:history="1">
            <w:r w:rsidRPr="001B3886">
              <w:rPr>
                <w:rStyle w:val="Hyperlinkki"/>
                <w:iCs/>
                <w:lang w:val="en-US"/>
              </w:rPr>
              <w:t>5.2</w:t>
            </w:r>
            <w:r>
              <w:rPr>
                <w:szCs w:val="24"/>
              </w:rPr>
              <w:tab/>
            </w:r>
            <w:r w:rsidRPr="001B3886">
              <w:rPr>
                <w:rStyle w:val="Hyperlinkki"/>
                <w:lang w:val="en-GB"/>
              </w:rPr>
              <w:t>Temperature control in the handling of foodstuffs</w:t>
            </w:r>
            <w:r>
              <w:rPr>
                <w:webHidden/>
              </w:rPr>
              <w:tab/>
            </w:r>
            <w:r>
              <w:rPr>
                <w:webHidden/>
              </w:rPr>
              <w:fldChar w:fldCharType="begin"/>
            </w:r>
            <w:r>
              <w:rPr>
                <w:webHidden/>
              </w:rPr>
              <w:instrText xml:space="preserve"> PAGEREF _Toc219791449 \h </w:instrText>
            </w:r>
            <w:r>
              <w:rPr>
                <w:webHidden/>
              </w:rPr>
            </w:r>
            <w:r>
              <w:rPr>
                <w:webHidden/>
              </w:rPr>
              <w:fldChar w:fldCharType="separate"/>
            </w:r>
            <w:r>
              <w:rPr>
                <w:webHidden/>
              </w:rPr>
              <w:t>9</w:t>
            </w:r>
            <w:r>
              <w:rPr>
                <w:webHidden/>
              </w:rPr>
              <w:fldChar w:fldCharType="end"/>
            </w:r>
          </w:hyperlink>
        </w:p>
        <w:p w14:paraId="773C5CEA" w14:textId="2B519B49" w:rsidR="00A63E78" w:rsidRDefault="00A63E78">
          <w:pPr>
            <w:pStyle w:val="Sisluet2"/>
            <w:rPr>
              <w:szCs w:val="24"/>
            </w:rPr>
          </w:pPr>
          <w:hyperlink w:anchor="_Toc219791450" w:history="1">
            <w:r w:rsidRPr="001B3886">
              <w:rPr>
                <w:rStyle w:val="Hyperlinkki"/>
                <w:iCs/>
              </w:rPr>
              <w:t>5.3</w:t>
            </w:r>
            <w:r>
              <w:rPr>
                <w:szCs w:val="24"/>
              </w:rPr>
              <w:tab/>
            </w:r>
            <w:r w:rsidRPr="001B3886">
              <w:rPr>
                <w:rStyle w:val="Hyperlinkki"/>
                <w:lang w:val="en-GB"/>
              </w:rPr>
              <w:t>Products that are kept hot</w:t>
            </w:r>
            <w:r>
              <w:rPr>
                <w:webHidden/>
              </w:rPr>
              <w:tab/>
            </w:r>
            <w:r>
              <w:rPr>
                <w:webHidden/>
              </w:rPr>
              <w:fldChar w:fldCharType="begin"/>
            </w:r>
            <w:r>
              <w:rPr>
                <w:webHidden/>
              </w:rPr>
              <w:instrText xml:space="preserve"> PAGEREF _Toc219791450 \h </w:instrText>
            </w:r>
            <w:r>
              <w:rPr>
                <w:webHidden/>
              </w:rPr>
            </w:r>
            <w:r>
              <w:rPr>
                <w:webHidden/>
              </w:rPr>
              <w:fldChar w:fldCharType="separate"/>
            </w:r>
            <w:r>
              <w:rPr>
                <w:webHidden/>
              </w:rPr>
              <w:t>10</w:t>
            </w:r>
            <w:r>
              <w:rPr>
                <w:webHidden/>
              </w:rPr>
              <w:fldChar w:fldCharType="end"/>
            </w:r>
          </w:hyperlink>
        </w:p>
        <w:p w14:paraId="61C56D8C" w14:textId="62706DC4" w:rsidR="00A63E78" w:rsidRDefault="00A63E78">
          <w:pPr>
            <w:pStyle w:val="Sisluet2"/>
            <w:rPr>
              <w:szCs w:val="24"/>
            </w:rPr>
          </w:pPr>
          <w:hyperlink w:anchor="_Toc219791451" w:history="1">
            <w:r w:rsidRPr="001B3886">
              <w:rPr>
                <w:rStyle w:val="Hyperlinkki"/>
                <w:iCs/>
              </w:rPr>
              <w:t>5.4</w:t>
            </w:r>
            <w:r>
              <w:rPr>
                <w:szCs w:val="24"/>
              </w:rPr>
              <w:tab/>
            </w:r>
            <w:r w:rsidRPr="001B3886">
              <w:rPr>
                <w:rStyle w:val="Hyperlinkki"/>
                <w:lang w:val="en-GB"/>
              </w:rPr>
              <w:t>Reheated foods</w:t>
            </w:r>
            <w:r>
              <w:rPr>
                <w:webHidden/>
              </w:rPr>
              <w:tab/>
            </w:r>
            <w:r>
              <w:rPr>
                <w:webHidden/>
              </w:rPr>
              <w:fldChar w:fldCharType="begin"/>
            </w:r>
            <w:r>
              <w:rPr>
                <w:webHidden/>
              </w:rPr>
              <w:instrText xml:space="preserve"> PAGEREF _Toc219791451 \h </w:instrText>
            </w:r>
            <w:r>
              <w:rPr>
                <w:webHidden/>
              </w:rPr>
            </w:r>
            <w:r>
              <w:rPr>
                <w:webHidden/>
              </w:rPr>
              <w:fldChar w:fldCharType="separate"/>
            </w:r>
            <w:r>
              <w:rPr>
                <w:webHidden/>
              </w:rPr>
              <w:t>10</w:t>
            </w:r>
            <w:r>
              <w:rPr>
                <w:webHidden/>
              </w:rPr>
              <w:fldChar w:fldCharType="end"/>
            </w:r>
          </w:hyperlink>
        </w:p>
        <w:p w14:paraId="6E088D77" w14:textId="5BEA3E0C" w:rsidR="00A63E78" w:rsidRDefault="00A63E78">
          <w:pPr>
            <w:pStyle w:val="Sisluet2"/>
            <w:rPr>
              <w:szCs w:val="24"/>
            </w:rPr>
          </w:pPr>
          <w:hyperlink w:anchor="_Toc219791452" w:history="1">
            <w:r w:rsidRPr="001B3886">
              <w:rPr>
                <w:rStyle w:val="Hyperlinkki"/>
                <w:iCs/>
              </w:rPr>
              <w:t>5.5</w:t>
            </w:r>
            <w:r>
              <w:rPr>
                <w:szCs w:val="24"/>
              </w:rPr>
              <w:tab/>
            </w:r>
            <w:r w:rsidRPr="001B3886">
              <w:rPr>
                <w:rStyle w:val="Hyperlinkki"/>
                <w:lang w:val="en-GB"/>
              </w:rPr>
              <w:t>Thawed foodstuffs</w:t>
            </w:r>
            <w:r>
              <w:rPr>
                <w:webHidden/>
              </w:rPr>
              <w:tab/>
            </w:r>
            <w:r>
              <w:rPr>
                <w:webHidden/>
              </w:rPr>
              <w:fldChar w:fldCharType="begin"/>
            </w:r>
            <w:r>
              <w:rPr>
                <w:webHidden/>
              </w:rPr>
              <w:instrText xml:space="preserve"> PAGEREF _Toc219791452 \h </w:instrText>
            </w:r>
            <w:r>
              <w:rPr>
                <w:webHidden/>
              </w:rPr>
            </w:r>
            <w:r>
              <w:rPr>
                <w:webHidden/>
              </w:rPr>
              <w:fldChar w:fldCharType="separate"/>
            </w:r>
            <w:r>
              <w:rPr>
                <w:webHidden/>
              </w:rPr>
              <w:t>11</w:t>
            </w:r>
            <w:r>
              <w:rPr>
                <w:webHidden/>
              </w:rPr>
              <w:fldChar w:fldCharType="end"/>
            </w:r>
          </w:hyperlink>
        </w:p>
        <w:p w14:paraId="592806DD" w14:textId="789EB37D" w:rsidR="00A63E78" w:rsidRDefault="00A63E78">
          <w:pPr>
            <w:pStyle w:val="Sisluet2"/>
            <w:rPr>
              <w:szCs w:val="24"/>
            </w:rPr>
          </w:pPr>
          <w:hyperlink w:anchor="_Toc219791453" w:history="1">
            <w:r w:rsidRPr="001B3886">
              <w:rPr>
                <w:rStyle w:val="Hyperlinkki"/>
                <w:iCs/>
              </w:rPr>
              <w:t>5.6</w:t>
            </w:r>
            <w:r>
              <w:rPr>
                <w:szCs w:val="24"/>
              </w:rPr>
              <w:tab/>
            </w:r>
            <w:r w:rsidRPr="001B3886">
              <w:rPr>
                <w:rStyle w:val="Hyperlinkki"/>
                <w:lang w:val="en-GB"/>
              </w:rPr>
              <w:t>Service counter, salad bar</w:t>
            </w:r>
            <w:r>
              <w:rPr>
                <w:webHidden/>
              </w:rPr>
              <w:tab/>
            </w:r>
            <w:r>
              <w:rPr>
                <w:webHidden/>
              </w:rPr>
              <w:fldChar w:fldCharType="begin"/>
            </w:r>
            <w:r>
              <w:rPr>
                <w:webHidden/>
              </w:rPr>
              <w:instrText xml:space="preserve"> PAGEREF _Toc219791453 \h </w:instrText>
            </w:r>
            <w:r>
              <w:rPr>
                <w:webHidden/>
              </w:rPr>
            </w:r>
            <w:r>
              <w:rPr>
                <w:webHidden/>
              </w:rPr>
              <w:fldChar w:fldCharType="separate"/>
            </w:r>
            <w:r>
              <w:rPr>
                <w:webHidden/>
              </w:rPr>
              <w:t>11</w:t>
            </w:r>
            <w:r>
              <w:rPr>
                <w:webHidden/>
              </w:rPr>
              <w:fldChar w:fldCharType="end"/>
            </w:r>
          </w:hyperlink>
        </w:p>
        <w:p w14:paraId="6F9C3735" w14:textId="178ACEA5" w:rsidR="00A63E78" w:rsidRDefault="00A63E78">
          <w:pPr>
            <w:pStyle w:val="Sisluet2"/>
            <w:rPr>
              <w:szCs w:val="24"/>
            </w:rPr>
          </w:pPr>
          <w:hyperlink w:anchor="_Toc219791454" w:history="1">
            <w:r w:rsidRPr="001B3886">
              <w:rPr>
                <w:rStyle w:val="Hyperlinkki"/>
                <w:iCs/>
              </w:rPr>
              <w:t>6.1</w:t>
            </w:r>
            <w:r>
              <w:rPr>
                <w:szCs w:val="24"/>
              </w:rPr>
              <w:tab/>
            </w:r>
            <w:r w:rsidRPr="001B3886">
              <w:rPr>
                <w:rStyle w:val="Hyperlinkki"/>
                <w:lang w:val="en-GB"/>
              </w:rPr>
              <w:t>Allergens and contamination prevention</w:t>
            </w:r>
            <w:r>
              <w:rPr>
                <w:webHidden/>
              </w:rPr>
              <w:tab/>
            </w:r>
            <w:r>
              <w:rPr>
                <w:webHidden/>
              </w:rPr>
              <w:fldChar w:fldCharType="begin"/>
            </w:r>
            <w:r>
              <w:rPr>
                <w:webHidden/>
              </w:rPr>
              <w:instrText xml:space="preserve"> PAGEREF _Toc219791454 \h </w:instrText>
            </w:r>
            <w:r>
              <w:rPr>
                <w:webHidden/>
              </w:rPr>
            </w:r>
            <w:r>
              <w:rPr>
                <w:webHidden/>
              </w:rPr>
              <w:fldChar w:fldCharType="separate"/>
            </w:r>
            <w:r>
              <w:rPr>
                <w:webHidden/>
              </w:rPr>
              <w:t>12</w:t>
            </w:r>
            <w:r>
              <w:rPr>
                <w:webHidden/>
              </w:rPr>
              <w:fldChar w:fldCharType="end"/>
            </w:r>
          </w:hyperlink>
        </w:p>
        <w:p w14:paraId="56FECDCF" w14:textId="322E00EB" w:rsidR="00A63E78" w:rsidRDefault="00A63E78">
          <w:pPr>
            <w:pStyle w:val="Sisluet2"/>
            <w:rPr>
              <w:szCs w:val="24"/>
            </w:rPr>
          </w:pPr>
          <w:hyperlink w:anchor="_Toc219791455" w:history="1">
            <w:r w:rsidRPr="001B3886">
              <w:rPr>
                <w:rStyle w:val="Hyperlinkki"/>
                <w:iCs/>
              </w:rPr>
              <w:t>7.1</w:t>
            </w:r>
            <w:r>
              <w:rPr>
                <w:szCs w:val="24"/>
              </w:rPr>
              <w:tab/>
            </w:r>
            <w:r w:rsidRPr="001B3886">
              <w:rPr>
                <w:rStyle w:val="Hyperlinkki"/>
                <w:lang w:val="en-GB"/>
              </w:rPr>
              <w:t>Information provided in online sales</w:t>
            </w:r>
            <w:r>
              <w:rPr>
                <w:webHidden/>
              </w:rPr>
              <w:tab/>
            </w:r>
            <w:r>
              <w:rPr>
                <w:webHidden/>
              </w:rPr>
              <w:fldChar w:fldCharType="begin"/>
            </w:r>
            <w:r>
              <w:rPr>
                <w:webHidden/>
              </w:rPr>
              <w:instrText xml:space="preserve"> PAGEREF _Toc219791455 \h </w:instrText>
            </w:r>
            <w:r>
              <w:rPr>
                <w:webHidden/>
              </w:rPr>
            </w:r>
            <w:r>
              <w:rPr>
                <w:webHidden/>
              </w:rPr>
              <w:fldChar w:fldCharType="separate"/>
            </w:r>
            <w:r>
              <w:rPr>
                <w:webHidden/>
              </w:rPr>
              <w:t>14</w:t>
            </w:r>
            <w:r>
              <w:rPr>
                <w:webHidden/>
              </w:rPr>
              <w:fldChar w:fldCharType="end"/>
            </w:r>
          </w:hyperlink>
        </w:p>
        <w:p w14:paraId="082A6B39" w14:textId="77DEF0ED" w:rsidR="00A63E78" w:rsidRDefault="00A63E78">
          <w:pPr>
            <w:pStyle w:val="Sisluet2"/>
            <w:rPr>
              <w:szCs w:val="24"/>
            </w:rPr>
          </w:pPr>
          <w:hyperlink w:anchor="_Toc219791456" w:history="1">
            <w:r w:rsidRPr="001B3886">
              <w:rPr>
                <w:rStyle w:val="Hyperlinkki"/>
                <w:iCs/>
                <w:lang w:val="en-US"/>
              </w:rPr>
              <w:t>7.2</w:t>
            </w:r>
            <w:r>
              <w:rPr>
                <w:szCs w:val="24"/>
              </w:rPr>
              <w:tab/>
            </w:r>
            <w:r w:rsidRPr="001B3886">
              <w:rPr>
                <w:rStyle w:val="Hyperlinkki"/>
                <w:lang w:val="en-GB"/>
              </w:rPr>
              <w:t>Package label information required by special legislation concerning meat</w:t>
            </w:r>
            <w:r>
              <w:rPr>
                <w:webHidden/>
              </w:rPr>
              <w:tab/>
            </w:r>
            <w:r>
              <w:rPr>
                <w:webHidden/>
              </w:rPr>
              <w:fldChar w:fldCharType="begin"/>
            </w:r>
            <w:r>
              <w:rPr>
                <w:webHidden/>
              </w:rPr>
              <w:instrText xml:space="preserve"> PAGEREF _Toc219791456 \h </w:instrText>
            </w:r>
            <w:r>
              <w:rPr>
                <w:webHidden/>
              </w:rPr>
            </w:r>
            <w:r>
              <w:rPr>
                <w:webHidden/>
              </w:rPr>
              <w:fldChar w:fldCharType="separate"/>
            </w:r>
            <w:r>
              <w:rPr>
                <w:webHidden/>
              </w:rPr>
              <w:t>14</w:t>
            </w:r>
            <w:r>
              <w:rPr>
                <w:webHidden/>
              </w:rPr>
              <w:fldChar w:fldCharType="end"/>
            </w:r>
          </w:hyperlink>
        </w:p>
        <w:p w14:paraId="5E602832" w14:textId="753737F5" w:rsidR="00A63E78" w:rsidRDefault="00A63E78">
          <w:pPr>
            <w:pStyle w:val="Sisluet2"/>
            <w:rPr>
              <w:szCs w:val="24"/>
            </w:rPr>
          </w:pPr>
          <w:hyperlink w:anchor="_Toc219791457" w:history="1">
            <w:r w:rsidRPr="001B3886">
              <w:rPr>
                <w:rStyle w:val="Hyperlinkki"/>
                <w:iCs/>
              </w:rPr>
              <w:t>12.1</w:t>
            </w:r>
            <w:r>
              <w:rPr>
                <w:szCs w:val="24"/>
              </w:rPr>
              <w:tab/>
            </w:r>
            <w:r w:rsidRPr="001B3886">
              <w:rPr>
                <w:rStyle w:val="Hyperlinkki"/>
                <w:lang w:val="en-GB"/>
              </w:rPr>
              <w:t>Traceability</w:t>
            </w:r>
            <w:r>
              <w:rPr>
                <w:webHidden/>
              </w:rPr>
              <w:tab/>
            </w:r>
            <w:r>
              <w:rPr>
                <w:webHidden/>
              </w:rPr>
              <w:fldChar w:fldCharType="begin"/>
            </w:r>
            <w:r>
              <w:rPr>
                <w:webHidden/>
              </w:rPr>
              <w:instrText xml:space="preserve"> PAGEREF _Toc219791457 \h </w:instrText>
            </w:r>
            <w:r>
              <w:rPr>
                <w:webHidden/>
              </w:rPr>
            </w:r>
            <w:r>
              <w:rPr>
                <w:webHidden/>
              </w:rPr>
              <w:fldChar w:fldCharType="separate"/>
            </w:r>
            <w:r>
              <w:rPr>
                <w:webHidden/>
              </w:rPr>
              <w:t>17</w:t>
            </w:r>
            <w:r>
              <w:rPr>
                <w:webHidden/>
              </w:rPr>
              <w:fldChar w:fldCharType="end"/>
            </w:r>
          </w:hyperlink>
        </w:p>
        <w:p w14:paraId="29F2F2BD" w14:textId="30AE1F50" w:rsidR="00A63E78" w:rsidRDefault="00A63E78">
          <w:pPr>
            <w:pStyle w:val="Sisluet2"/>
            <w:rPr>
              <w:szCs w:val="24"/>
            </w:rPr>
          </w:pPr>
          <w:hyperlink w:anchor="_Toc219791458" w:history="1">
            <w:r w:rsidRPr="001B3886">
              <w:rPr>
                <w:rStyle w:val="Hyperlinkki"/>
                <w:iCs/>
              </w:rPr>
              <w:t>12.2</w:t>
            </w:r>
            <w:r>
              <w:rPr>
                <w:szCs w:val="24"/>
              </w:rPr>
              <w:tab/>
            </w:r>
            <w:r w:rsidRPr="001B3886">
              <w:rPr>
                <w:rStyle w:val="Hyperlinkki"/>
                <w:lang w:val="en-GB"/>
              </w:rPr>
              <w:t>Withdrawals</w:t>
            </w:r>
            <w:r>
              <w:rPr>
                <w:webHidden/>
              </w:rPr>
              <w:tab/>
            </w:r>
            <w:r>
              <w:rPr>
                <w:webHidden/>
              </w:rPr>
              <w:fldChar w:fldCharType="begin"/>
            </w:r>
            <w:r>
              <w:rPr>
                <w:webHidden/>
              </w:rPr>
              <w:instrText xml:space="preserve"> PAGEREF _Toc219791458 \h </w:instrText>
            </w:r>
            <w:r>
              <w:rPr>
                <w:webHidden/>
              </w:rPr>
            </w:r>
            <w:r>
              <w:rPr>
                <w:webHidden/>
              </w:rPr>
              <w:fldChar w:fldCharType="separate"/>
            </w:r>
            <w:r>
              <w:rPr>
                <w:webHidden/>
              </w:rPr>
              <w:t>18</w:t>
            </w:r>
            <w:r>
              <w:rPr>
                <w:webHidden/>
              </w:rPr>
              <w:fldChar w:fldCharType="end"/>
            </w:r>
          </w:hyperlink>
        </w:p>
        <w:p w14:paraId="6856F7B4" w14:textId="06AFC5D5" w:rsidR="00A63E78" w:rsidRDefault="00A63E78">
          <w:pPr>
            <w:pStyle w:val="Sisluet2"/>
            <w:rPr>
              <w:szCs w:val="24"/>
            </w:rPr>
          </w:pPr>
          <w:hyperlink w:anchor="_Toc219791459" w:history="1">
            <w:r w:rsidRPr="001B3886">
              <w:rPr>
                <w:rStyle w:val="Hyperlinkki"/>
                <w:iCs/>
              </w:rPr>
              <w:t>14.1</w:t>
            </w:r>
            <w:r>
              <w:rPr>
                <w:szCs w:val="24"/>
              </w:rPr>
              <w:tab/>
            </w:r>
            <w:r w:rsidRPr="001B3886">
              <w:rPr>
                <w:rStyle w:val="Hyperlinkki"/>
                <w:lang w:val="en-GB"/>
              </w:rPr>
              <w:t>Cleaning</w:t>
            </w:r>
            <w:r>
              <w:rPr>
                <w:webHidden/>
              </w:rPr>
              <w:tab/>
            </w:r>
            <w:r>
              <w:rPr>
                <w:webHidden/>
              </w:rPr>
              <w:fldChar w:fldCharType="begin"/>
            </w:r>
            <w:r>
              <w:rPr>
                <w:webHidden/>
              </w:rPr>
              <w:instrText xml:space="preserve"> PAGEREF _Toc219791459 \h </w:instrText>
            </w:r>
            <w:r>
              <w:rPr>
                <w:webHidden/>
              </w:rPr>
            </w:r>
            <w:r>
              <w:rPr>
                <w:webHidden/>
              </w:rPr>
              <w:fldChar w:fldCharType="separate"/>
            </w:r>
            <w:r>
              <w:rPr>
                <w:webHidden/>
              </w:rPr>
              <w:t>19</w:t>
            </w:r>
            <w:r>
              <w:rPr>
                <w:webHidden/>
              </w:rPr>
              <w:fldChar w:fldCharType="end"/>
            </w:r>
          </w:hyperlink>
        </w:p>
        <w:p w14:paraId="6B699353" w14:textId="16F6B101" w:rsidR="00A63E78" w:rsidRDefault="00A63E78">
          <w:pPr>
            <w:pStyle w:val="Sisluet2"/>
            <w:rPr>
              <w:szCs w:val="24"/>
            </w:rPr>
          </w:pPr>
          <w:hyperlink w:anchor="_Toc219791460" w:history="1">
            <w:r w:rsidRPr="001B3886">
              <w:rPr>
                <w:rStyle w:val="Hyperlinkki"/>
                <w:iCs/>
              </w:rPr>
              <w:t>14.2</w:t>
            </w:r>
            <w:r>
              <w:rPr>
                <w:szCs w:val="24"/>
              </w:rPr>
              <w:tab/>
            </w:r>
            <w:r w:rsidRPr="001B3886">
              <w:rPr>
                <w:rStyle w:val="Hyperlinkki"/>
                <w:lang w:val="en-GB"/>
              </w:rPr>
              <w:t>Maintenance</w:t>
            </w:r>
            <w:r>
              <w:rPr>
                <w:webHidden/>
              </w:rPr>
              <w:tab/>
            </w:r>
            <w:r>
              <w:rPr>
                <w:webHidden/>
              </w:rPr>
              <w:fldChar w:fldCharType="begin"/>
            </w:r>
            <w:r>
              <w:rPr>
                <w:webHidden/>
              </w:rPr>
              <w:instrText xml:space="preserve"> PAGEREF _Toc219791460 \h </w:instrText>
            </w:r>
            <w:r>
              <w:rPr>
                <w:webHidden/>
              </w:rPr>
            </w:r>
            <w:r>
              <w:rPr>
                <w:webHidden/>
              </w:rPr>
              <w:fldChar w:fldCharType="separate"/>
            </w:r>
            <w:r>
              <w:rPr>
                <w:webHidden/>
              </w:rPr>
              <w:t>20</w:t>
            </w:r>
            <w:r>
              <w:rPr>
                <w:webHidden/>
              </w:rPr>
              <w:fldChar w:fldCharType="end"/>
            </w:r>
          </w:hyperlink>
        </w:p>
        <w:p w14:paraId="4C45B650" w14:textId="0FB668E8" w:rsidR="00A63E78" w:rsidRDefault="00A63E78">
          <w:pPr>
            <w:pStyle w:val="Sisluet2"/>
            <w:rPr>
              <w:szCs w:val="24"/>
            </w:rPr>
          </w:pPr>
          <w:hyperlink w:anchor="_Toc219791461" w:history="1">
            <w:r w:rsidRPr="001B3886">
              <w:rPr>
                <w:rStyle w:val="Hyperlinkki"/>
                <w:iCs/>
              </w:rPr>
              <w:t>14.3</w:t>
            </w:r>
            <w:r>
              <w:rPr>
                <w:szCs w:val="24"/>
              </w:rPr>
              <w:tab/>
            </w:r>
            <w:r w:rsidRPr="001B3886">
              <w:rPr>
                <w:rStyle w:val="Hyperlinkki"/>
                <w:lang w:val="en-GB"/>
              </w:rPr>
              <w:t>Waste management</w:t>
            </w:r>
            <w:r>
              <w:rPr>
                <w:webHidden/>
              </w:rPr>
              <w:tab/>
            </w:r>
            <w:r>
              <w:rPr>
                <w:webHidden/>
              </w:rPr>
              <w:fldChar w:fldCharType="begin"/>
            </w:r>
            <w:r>
              <w:rPr>
                <w:webHidden/>
              </w:rPr>
              <w:instrText xml:space="preserve"> PAGEREF _Toc219791461 \h </w:instrText>
            </w:r>
            <w:r>
              <w:rPr>
                <w:webHidden/>
              </w:rPr>
            </w:r>
            <w:r>
              <w:rPr>
                <w:webHidden/>
              </w:rPr>
              <w:fldChar w:fldCharType="separate"/>
            </w:r>
            <w:r>
              <w:rPr>
                <w:webHidden/>
              </w:rPr>
              <w:t>21</w:t>
            </w:r>
            <w:r>
              <w:rPr>
                <w:webHidden/>
              </w:rPr>
              <w:fldChar w:fldCharType="end"/>
            </w:r>
          </w:hyperlink>
        </w:p>
        <w:p w14:paraId="296FE8EA" w14:textId="23B7FD1F" w:rsidR="00A63E78" w:rsidRDefault="00A63E78">
          <w:pPr>
            <w:pStyle w:val="Sisluet2"/>
            <w:rPr>
              <w:szCs w:val="24"/>
            </w:rPr>
          </w:pPr>
          <w:hyperlink w:anchor="_Toc219791462" w:history="1">
            <w:r w:rsidRPr="001B3886">
              <w:rPr>
                <w:rStyle w:val="Hyperlinkki"/>
                <w:iCs/>
                <w:lang w:val="en-US"/>
              </w:rPr>
              <w:t>15.1</w:t>
            </w:r>
            <w:r>
              <w:rPr>
                <w:szCs w:val="24"/>
              </w:rPr>
              <w:tab/>
            </w:r>
            <w:r w:rsidRPr="001B3886">
              <w:rPr>
                <w:rStyle w:val="Hyperlinkki"/>
                <w:lang w:val="en-GB"/>
              </w:rPr>
              <w:t>Animals brought to the shop by customers</w:t>
            </w:r>
            <w:r>
              <w:rPr>
                <w:webHidden/>
              </w:rPr>
              <w:tab/>
            </w:r>
            <w:r>
              <w:rPr>
                <w:webHidden/>
              </w:rPr>
              <w:fldChar w:fldCharType="begin"/>
            </w:r>
            <w:r>
              <w:rPr>
                <w:webHidden/>
              </w:rPr>
              <w:instrText xml:space="preserve"> PAGEREF _Toc219791462 \h </w:instrText>
            </w:r>
            <w:r>
              <w:rPr>
                <w:webHidden/>
              </w:rPr>
            </w:r>
            <w:r>
              <w:rPr>
                <w:webHidden/>
              </w:rPr>
              <w:fldChar w:fldCharType="separate"/>
            </w:r>
            <w:r>
              <w:rPr>
                <w:webHidden/>
              </w:rPr>
              <w:t>21</w:t>
            </w:r>
            <w:r>
              <w:rPr>
                <w:webHidden/>
              </w:rPr>
              <w:fldChar w:fldCharType="end"/>
            </w:r>
          </w:hyperlink>
        </w:p>
        <w:p w14:paraId="13C502D4" w14:textId="45472848" w:rsidR="00EC5439" w:rsidRDefault="00E00DA0" w:rsidP="003D7ABE">
          <w:r>
            <w:fldChar w:fldCharType="end"/>
          </w:r>
        </w:p>
        <w:p w14:paraId="0BB0911B" w14:textId="26F54D4B" w:rsidR="00ED3821" w:rsidRPr="008301A1" w:rsidRDefault="00B325F0" w:rsidP="008301A1">
          <w:pPr>
            <w:pStyle w:val="Sisluet1"/>
            <w:rPr>
              <w:color w:val="0000BF" w:themeColor="text2"/>
              <w:u w:val="single"/>
            </w:rPr>
            <w:sectPr w:rsidR="00ED3821" w:rsidRPr="008301A1" w:rsidSect="00ED3821">
              <w:footerReference w:type="even" r:id="rId20"/>
              <w:pgSz w:w="11906" w:h="16838"/>
              <w:pgMar w:top="1134" w:right="1134" w:bottom="1134" w:left="1134" w:header="567" w:footer="567" w:gutter="0"/>
              <w:cols w:space="708"/>
              <w:docGrid w:linePitch="360"/>
            </w:sectPr>
          </w:pPr>
        </w:p>
      </w:sdtContent>
    </w:sdt>
    <w:p w14:paraId="0CB39C33" w14:textId="540EA7AA" w:rsidR="00DB3EB0" w:rsidRPr="00A63E78" w:rsidRDefault="00E26A31" w:rsidP="008B28C3">
      <w:pPr>
        <w:pStyle w:val="Otsikko1"/>
        <w:rPr>
          <w:lang w:val="en-US"/>
        </w:rPr>
      </w:pPr>
      <w:r>
        <w:rPr>
          <w:bCs/>
          <w:lang w:val="en-GB"/>
        </w:rPr>
        <w:lastRenderedPageBreak/>
        <w:t>In-house control plan in general</w:t>
      </w:r>
    </w:p>
    <w:p w14:paraId="2D11611E" w14:textId="4C3FD88A" w:rsidR="00FA4257" w:rsidRPr="00A63E78" w:rsidRDefault="00FA4257" w:rsidP="002960B6">
      <w:pPr>
        <w:pStyle w:val="Leipteksti"/>
        <w:rPr>
          <w:lang w:val="en-US"/>
        </w:rPr>
      </w:pPr>
      <w:r>
        <w:rPr>
          <w:lang w:val="en-GB"/>
        </w:rPr>
        <w:t>The in-house control plan describes the operations of the shop and any potential food safety risks. The purpose of in-house control is to prevent these risks from being realised. The in-house control plan is reviewed in connection with Oiva inspections.</w:t>
      </w:r>
    </w:p>
    <w:p w14:paraId="270562CE" w14:textId="2E4B2A97" w:rsidR="003D7ABE" w:rsidRPr="00A63E78" w:rsidRDefault="00E26A31" w:rsidP="007037D0">
      <w:pPr>
        <w:pStyle w:val="Otsikko2"/>
        <w:rPr>
          <w:lang w:val="en-US"/>
        </w:rPr>
      </w:pPr>
      <w:bookmarkStart w:id="0" w:name="_Toc219791439"/>
      <w:r>
        <w:rPr>
          <w:lang w:val="en-GB"/>
        </w:rPr>
        <w:t>Storage and updating of the in-house control plan</w:t>
      </w:r>
      <w:bookmarkEnd w:id="0"/>
    </w:p>
    <w:p w14:paraId="40205774" w14:textId="095D0485" w:rsidR="00FA4257" w:rsidRPr="00A63E78" w:rsidRDefault="00FA4257" w:rsidP="00FA4257">
      <w:pPr>
        <w:pStyle w:val="Leipteksti"/>
        <w:rPr>
          <w:lang w:val="en-US"/>
        </w:rPr>
      </w:pPr>
      <w:r>
        <w:rPr>
          <w:lang w:val="en-GB"/>
        </w:rPr>
        <w:t xml:space="preserve">This in-house control plan template compiled by the City of Helsinki Food Safety Unit covers the most important aspects of food safety for shops. The operator is responsible for ensuring that the in-house control plan is consistent with the operations. The in-house control plan must be updated once a year and whenever the operations change. </w:t>
      </w:r>
    </w:p>
    <w:p w14:paraId="33C7E5F7" w14:textId="205A96C4" w:rsidR="00FA4257" w:rsidRPr="00A63E78" w:rsidRDefault="00FA4257" w:rsidP="00FA4257">
      <w:pPr>
        <w:pStyle w:val="Leipteksti"/>
        <w:rPr>
          <w:lang w:val="en-US"/>
        </w:rPr>
      </w:pPr>
      <w:r>
        <w:rPr>
          <w:lang w:val="en-GB"/>
        </w:rPr>
        <w:t xml:space="preserve">The operator must implement in-house control by completing the template with more detailed information about the company and describing the operations under the different sections. If the shop carries out functions that are not included in the template, the operator must document them as appendices, for example. If food is prepared in the shop, the in-house control plan template for restaurants must be used as well. The template can be found on the City of Helsinki website (link to the website: </w:t>
      </w:r>
      <w:hyperlink r:id="rId21" w:anchor="miten-teen-ilmoituksen-" w:history="1">
        <w:r>
          <w:rPr>
            <w:rStyle w:val="Hyperlinkki"/>
            <w:lang w:val="en-GB"/>
          </w:rPr>
          <w:t>Carry out in-house control</w:t>
        </w:r>
      </w:hyperlink>
      <w:r>
        <w:rPr>
          <w:lang w:val="en-GB"/>
        </w:rPr>
        <w:t xml:space="preserve">). </w:t>
      </w:r>
    </w:p>
    <w:p w14:paraId="16CE12FE" w14:textId="2BEE44B3" w:rsidR="00FA4257" w:rsidRPr="00A63E78" w:rsidRDefault="00FA4257" w:rsidP="00FA4257">
      <w:pPr>
        <w:pStyle w:val="Leipteksti"/>
        <w:rPr>
          <w:lang w:val="en-US"/>
        </w:rPr>
      </w:pPr>
      <w:r>
        <w:rPr>
          <w:lang w:val="en-GB"/>
        </w:rPr>
        <w:t xml:space="preserve">The in-house control plan and related documents must be kept available to staff, and to the food control authority if necessary. </w:t>
      </w:r>
    </w:p>
    <w:p w14:paraId="6613F312" w14:textId="7231EBBC" w:rsidR="00FA4257" w:rsidRPr="00A63E78" w:rsidRDefault="00FA4257" w:rsidP="009D2324">
      <w:pPr>
        <w:pStyle w:val="Leipteksti"/>
        <w:rPr>
          <w:lang w:val="en-US"/>
        </w:rPr>
      </w:pPr>
      <w:r>
        <w:rPr>
          <w:b/>
          <w:bCs/>
          <w:lang w:val="en-GB"/>
        </w:rPr>
        <w:t xml:space="preserve">The documents will be stored for </w:t>
      </w:r>
      <w:r>
        <w:rPr>
          <w:b/>
          <w:bCs/>
          <w:lang w:val="en-GB"/>
        </w:rPr>
        <w:fldChar w:fldCharType="begin">
          <w:ffData>
            <w:name w:val="Teksti58"/>
            <w:enabled/>
            <w:calcOnExit w:val="0"/>
            <w:textInput/>
          </w:ffData>
        </w:fldChar>
      </w:r>
      <w:r>
        <w:rPr>
          <w:b/>
          <w:bCs/>
          <w:lang w:val="en-GB"/>
        </w:rPr>
        <w:instrText xml:space="preserve"> FORMTEXT </w:instrText>
      </w:r>
      <w:r>
        <w:rPr>
          <w:b/>
          <w:bCs/>
          <w:lang w:val="en-GB"/>
        </w:rPr>
      </w:r>
      <w:r>
        <w:rPr>
          <w:b/>
          <w:bCs/>
          <w:lang w:val="en-GB"/>
        </w:rPr>
        <w:fldChar w:fldCharType="separate"/>
      </w:r>
      <w:r>
        <w:rPr>
          <w:b/>
          <w:bCs/>
          <w:u w:val="single"/>
          <w:lang w:val="en-GB"/>
        </w:rPr>
        <w:t>     </w:t>
      </w:r>
      <w:r>
        <w:rPr>
          <w:b/>
          <w:bCs/>
          <w:lang w:val="en-GB"/>
        </w:rPr>
        <w:fldChar w:fldCharType="end"/>
      </w:r>
      <w:r>
        <w:rPr>
          <w:b/>
          <w:bCs/>
          <w:lang w:val="en-GB"/>
        </w:rPr>
        <w:t xml:space="preserve"> years. </w:t>
      </w:r>
      <w:r>
        <w:rPr>
          <w:lang w:val="en-GB"/>
        </w:rPr>
        <w:t>The minimum storage period is one (1) year.</w:t>
      </w:r>
    </w:p>
    <w:p w14:paraId="1E9DEFB1" w14:textId="77777777" w:rsidR="00E26A31" w:rsidRPr="00A63E78" w:rsidRDefault="00E26A31" w:rsidP="007037D0">
      <w:pPr>
        <w:pStyle w:val="Otsikko2"/>
        <w:rPr>
          <w:lang w:val="en-US"/>
        </w:rPr>
      </w:pPr>
      <w:bookmarkStart w:id="1" w:name="_Toc219791440"/>
      <w:r>
        <w:rPr>
          <w:lang w:val="en-GB"/>
        </w:rPr>
        <w:t>Entries related to in-house control</w:t>
      </w:r>
      <w:bookmarkEnd w:id="1"/>
    </w:p>
    <w:p w14:paraId="1A3D52AA" w14:textId="034AD558" w:rsidR="00FA4257" w:rsidRPr="00A63E78" w:rsidRDefault="00FA4257" w:rsidP="00FA4257">
      <w:pPr>
        <w:pStyle w:val="Leipteksti"/>
        <w:rPr>
          <w:lang w:val="en-US"/>
        </w:rPr>
      </w:pPr>
      <w:r>
        <w:rPr>
          <w:lang w:val="en-GB"/>
        </w:rPr>
        <w:t>In-house control also includes monitoring and recording food operations. The operator must keep records of measurements, examinations and notifications to the authorities, among other things.</w:t>
      </w:r>
    </w:p>
    <w:p w14:paraId="3D98FAC1" w14:textId="68E73395" w:rsidR="00FA4257" w:rsidRPr="00A63E78" w:rsidRDefault="00FA4257" w:rsidP="00FA4257">
      <w:pPr>
        <w:pStyle w:val="Leipteksti"/>
        <w:rPr>
          <w:lang w:val="en-US"/>
        </w:rPr>
      </w:pPr>
      <w:r>
        <w:rPr>
          <w:lang w:val="en-GB"/>
        </w:rPr>
        <w:t>A thermometer must be used for recording temperatures. An infrared thermometer is suitable for measuring the temperature of frozen foods and for measurements taken during reception inspections. For other food temperature measurements, a spike thermometer is recommended.</w:t>
      </w:r>
    </w:p>
    <w:p w14:paraId="66395DB5" w14:textId="79F2BAF3" w:rsidR="00785F1E" w:rsidRPr="00A63E78" w:rsidRDefault="00FA4257" w:rsidP="00FA4257">
      <w:pPr>
        <w:pStyle w:val="Leipteksti"/>
        <w:rPr>
          <w:lang w:val="en-US"/>
        </w:rPr>
      </w:pPr>
      <w:r>
        <w:rPr>
          <w:lang w:val="en-GB"/>
        </w:rPr>
        <w:t>The operator must test the thermometers regularly. The functionality of the spike thermometer can be tested by placing the spike in water melted from crushed ice (0 °C) and boiling water (100 °C).</w:t>
      </w:r>
    </w:p>
    <w:p w14:paraId="540BE396" w14:textId="77777777" w:rsidR="00DB63FE" w:rsidRPr="00A63E78" w:rsidRDefault="00DB63FE" w:rsidP="00FA4257">
      <w:pPr>
        <w:pStyle w:val="Leipteksti"/>
        <w:rPr>
          <w:lang w:val="en-US"/>
        </w:rPr>
      </w:pPr>
    </w:p>
    <w:p w14:paraId="02FC202A" w14:textId="391D5F9F" w:rsidR="00FF19EF" w:rsidRPr="00FF19EF" w:rsidRDefault="00E26A31" w:rsidP="007037D0">
      <w:pPr>
        <w:pStyle w:val="Otsikko2"/>
      </w:pPr>
      <w:bookmarkStart w:id="2" w:name="_Toc219791441"/>
      <w:r>
        <w:rPr>
          <w:lang w:val="en-GB"/>
        </w:rPr>
        <w:lastRenderedPageBreak/>
        <w:t>Description of operations</w:t>
      </w:r>
      <w:bookmarkEnd w:id="2"/>
    </w:p>
    <w:p w14:paraId="077BE319" w14:textId="5D19238E" w:rsidR="00FA4257" w:rsidRPr="00A63E78" w:rsidRDefault="00FA4257" w:rsidP="00C733C4">
      <w:pPr>
        <w:pStyle w:val="Taulukkoleipis0"/>
        <w:rPr>
          <w:b/>
          <w:bCs/>
          <w:lang w:val="en-US"/>
        </w:rPr>
      </w:pPr>
      <w:r>
        <w:rPr>
          <w:b/>
          <w:bCs/>
          <w:lang w:val="en-GB"/>
        </w:rPr>
        <w:t xml:space="preserve">A brief description of the operations </w:t>
      </w:r>
      <w:r>
        <w:rPr>
          <w:lang w:val="en-GB"/>
        </w:rPr>
        <w:t>(e.g. whether the shop has a service counter, meat/fish/broiler processing activities, a bakery, a salad bar, import operations):</w:t>
      </w:r>
    </w:p>
    <w:tbl>
      <w:tblPr>
        <w:tblW w:w="93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A4257" w:rsidRPr="00CB5BA9" w14:paraId="5AD6E1C8" w14:textId="77777777" w:rsidTr="00E33E09">
        <w:trPr>
          <w:trHeight w:val="629"/>
        </w:trPr>
        <w:tc>
          <w:tcPr>
            <w:tcW w:w="9322" w:type="dxa"/>
          </w:tcPr>
          <w:p w14:paraId="1290DF65" w14:textId="40E43E79" w:rsidR="00FA4257" w:rsidRPr="002D4F12" w:rsidRDefault="00FA4257" w:rsidP="00C733C4">
            <w:pPr>
              <w:pStyle w:val="Taulukkoleipis0"/>
              <w:rPr>
                <w:rFonts w:eastAsia="Times New Roman"/>
                <w:color w:val="000000"/>
              </w:rPr>
            </w:pPr>
            <w:r>
              <w:rPr>
                <w:rFonts w:eastAsia="Times New Roman"/>
                <w:color w:val="000000"/>
                <w:lang w:val="en-GB"/>
              </w:rPr>
              <w:fldChar w:fldCharType="begin">
                <w:ffData>
                  <w:name w:val="Teksti70"/>
                  <w:enabled/>
                  <w:calcOnExit w:val="0"/>
                  <w:textInput/>
                </w:ffData>
              </w:fldChar>
            </w:r>
            <w:r>
              <w:rPr>
                <w:rFonts w:eastAsia="Times New Roman"/>
                <w:color w:val="000000"/>
                <w:lang w:val="en-GB"/>
              </w:rPr>
              <w:instrText xml:space="preserve"> FORMTEXT </w:instrText>
            </w:r>
            <w:r>
              <w:rPr>
                <w:rFonts w:eastAsia="Times New Roman"/>
                <w:color w:val="000000"/>
                <w:lang w:val="en-GB"/>
              </w:rPr>
            </w:r>
            <w:r>
              <w:rPr>
                <w:rFonts w:eastAsia="Times New Roman"/>
                <w:color w:val="000000"/>
                <w:lang w:val="en-GB"/>
              </w:rPr>
              <w:fldChar w:fldCharType="separate"/>
            </w:r>
            <w:r>
              <w:rPr>
                <w:rFonts w:eastAsia="Times New Roman"/>
                <w:color w:val="000000"/>
                <w:lang w:val="en-GB"/>
              </w:rPr>
              <w:t>     </w:t>
            </w:r>
            <w:r>
              <w:rPr>
                <w:rFonts w:eastAsia="Times New Roman"/>
                <w:color w:val="000000"/>
                <w:lang w:val="en-GB"/>
              </w:rPr>
              <w:fldChar w:fldCharType="end"/>
            </w:r>
          </w:p>
        </w:tc>
      </w:tr>
    </w:tbl>
    <w:p w14:paraId="73CB02A2" w14:textId="0126577F" w:rsidR="00E26A31" w:rsidRPr="00A63E78" w:rsidRDefault="00E26A31" w:rsidP="007037D0">
      <w:pPr>
        <w:pStyle w:val="Otsikko2"/>
        <w:rPr>
          <w:lang w:val="en-US"/>
        </w:rPr>
      </w:pPr>
      <w:bookmarkStart w:id="3" w:name="_Toc219791442"/>
      <w:r>
        <w:rPr>
          <w:lang w:val="en-GB"/>
        </w:rPr>
        <w:t>Reporting suspected cases of food poisoning and observations of adverse effects</w:t>
      </w:r>
      <w:bookmarkEnd w:id="3"/>
    </w:p>
    <w:p w14:paraId="068E9A85" w14:textId="52F27D28" w:rsidR="00FA4257" w:rsidRPr="00A63E78" w:rsidRDefault="00FA4257" w:rsidP="00FA4257">
      <w:pPr>
        <w:pStyle w:val="Leipteksti"/>
        <w:rPr>
          <w:lang w:val="en-US"/>
        </w:rPr>
      </w:pPr>
      <w:r>
        <w:rPr>
          <w:lang w:val="en-GB"/>
        </w:rPr>
        <w:t xml:space="preserve">The operator must report all suspected cases of food poisoning and observations of adverse effects immediately to the Food Safety Unit via the electronic form at </w:t>
      </w:r>
      <w:hyperlink r:id="rId22" w:history="1">
        <w:r>
          <w:rPr>
            <w:rStyle w:val="Hyperlinkki"/>
            <w:lang w:val="en-GB"/>
          </w:rPr>
          <w:t>https://ilppa.fi/etusivu</w:t>
        </w:r>
      </w:hyperlink>
      <w:r>
        <w:rPr>
          <w:lang w:val="en-GB"/>
        </w:rPr>
        <w:t xml:space="preserve"> (in Finnish and Swedish). </w:t>
      </w:r>
    </w:p>
    <w:p w14:paraId="0F3BDCB4" w14:textId="7A0408F5" w:rsidR="00FA4257" w:rsidRPr="00A63E78" w:rsidRDefault="00FA4257" w:rsidP="00FA4257">
      <w:pPr>
        <w:pStyle w:val="Leipteksti"/>
        <w:rPr>
          <w:lang w:val="en-US"/>
        </w:rPr>
      </w:pPr>
      <w:r>
        <w:rPr>
          <w:b/>
          <w:bCs/>
          <w:lang w:val="en-GB"/>
        </w:rPr>
        <w:t>The operator must retain samples of the suspected food or ingredient for any investigations that may be required.</w:t>
      </w:r>
      <w:r>
        <w:rPr>
          <w:lang w:val="en-GB"/>
        </w:rPr>
        <w:t xml:space="preserve"> The sample amount is 200–300 g per foodstuff, and the operator must place the sample in a clean container labelled with sufficient identification data and the date. If the sample needs to be stored, it must be frozen. In the case of commercial foods, the sample must be taken from an unopened package.</w:t>
      </w:r>
    </w:p>
    <w:p w14:paraId="3FB29D7D" w14:textId="3364E3E7" w:rsidR="00FA4257" w:rsidRDefault="00FA4257" w:rsidP="008B28C3">
      <w:pPr>
        <w:pStyle w:val="Otsikko1"/>
      </w:pPr>
      <w:r>
        <w:rPr>
          <w:bCs/>
          <w:lang w:val="en-GB"/>
        </w:rPr>
        <w:t>Staff</w:t>
      </w:r>
    </w:p>
    <w:p w14:paraId="6C1C5092" w14:textId="77777777" w:rsidR="00FA4257" w:rsidRPr="00C542C1" w:rsidRDefault="00FA4257" w:rsidP="007037D0">
      <w:pPr>
        <w:pStyle w:val="Otsikko2"/>
        <w:rPr>
          <w:i/>
        </w:rPr>
      </w:pPr>
      <w:bookmarkStart w:id="4" w:name="_Toc219791443"/>
      <w:r>
        <w:rPr>
          <w:lang w:val="en-GB"/>
        </w:rPr>
        <w:t>Hygiene Passports</w:t>
      </w:r>
      <w:bookmarkEnd w:id="4"/>
    </w:p>
    <w:p w14:paraId="154BF1C5" w14:textId="77777777" w:rsidR="00FA4257" w:rsidRPr="00A63E78" w:rsidRDefault="00FA4257" w:rsidP="00FA4257">
      <w:pPr>
        <w:pStyle w:val="Leipteksti"/>
        <w:rPr>
          <w:lang w:val="en-US"/>
        </w:rPr>
      </w:pPr>
      <w:r>
        <w:rPr>
          <w:lang w:val="en-GB"/>
        </w:rPr>
        <w:t xml:space="preserve">Any employee who handles unpackaged, easily perishable foodstuffs must have a Hygiene Passport. The Finnish Food Authority’s website provides </w:t>
      </w:r>
      <w:hyperlink r:id="rId23" w:history="1">
        <w:r>
          <w:rPr>
            <w:rStyle w:val="Hyperlinkki"/>
            <w:lang w:val="en-GB"/>
          </w:rPr>
          <w:t>examples</w:t>
        </w:r>
      </w:hyperlink>
      <w:r>
        <w:rPr>
          <w:lang w:val="en-GB"/>
        </w:rPr>
        <w:t xml:space="preserve"> of tasks that require a Hygiene Passport. </w:t>
      </w:r>
    </w:p>
    <w:p w14:paraId="1D86C871" w14:textId="69D4E46C" w:rsidR="00FA4257" w:rsidRPr="00A63E78" w:rsidRDefault="00FA4257" w:rsidP="00C733C4">
      <w:pPr>
        <w:pStyle w:val="Taulukkoleipis0"/>
        <w:rPr>
          <w:lang w:val="en-US"/>
        </w:rPr>
      </w:pPr>
      <w:r>
        <w:rPr>
          <w:b/>
          <w:bCs/>
          <w:lang w:val="en-GB"/>
        </w:rPr>
        <w:t xml:space="preserve">Where does the operator store the information about employees who have obtained a Hygiene Passport? </w:t>
      </w:r>
      <w:r>
        <w:rPr>
          <w:lang w:val="en-GB"/>
        </w:rPr>
        <w:t>(For example, copies of the Hygiene Passports or a list of employees who have a Hygiene Passport.)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A4257" w:rsidRPr="00CB5BA9" w14:paraId="5D22B84D" w14:textId="77777777" w:rsidTr="00E33E09">
        <w:tc>
          <w:tcPr>
            <w:tcW w:w="9180" w:type="dxa"/>
          </w:tcPr>
          <w:p w14:paraId="46DE6703" w14:textId="510007FC" w:rsidR="00FA4257" w:rsidRPr="00E33E09" w:rsidRDefault="00FA4257" w:rsidP="00C733C4">
            <w:pPr>
              <w:pStyle w:val="Taulukkoleipis0"/>
              <w:rPr>
                <w:rFonts w:eastAsia="Times New Roman"/>
                <w:color w:val="000000"/>
              </w:rPr>
            </w:pPr>
            <w:r>
              <w:rPr>
                <w:rFonts w:eastAsia="Times New Roman"/>
                <w:color w:val="000000"/>
                <w:lang w:val="en-GB"/>
              </w:rPr>
              <w:fldChar w:fldCharType="begin">
                <w:ffData>
                  <w:name w:val="Teksti70"/>
                  <w:enabled/>
                  <w:calcOnExit w:val="0"/>
                  <w:textInput/>
                </w:ffData>
              </w:fldChar>
            </w:r>
            <w:r>
              <w:rPr>
                <w:rFonts w:eastAsia="Times New Roman"/>
                <w:color w:val="000000"/>
                <w:lang w:val="en-GB"/>
              </w:rPr>
              <w:instrText xml:space="preserve"> FORMTEXT </w:instrText>
            </w:r>
            <w:r>
              <w:rPr>
                <w:rFonts w:eastAsia="Times New Roman"/>
                <w:color w:val="000000"/>
                <w:lang w:val="en-GB"/>
              </w:rPr>
            </w:r>
            <w:r>
              <w:rPr>
                <w:rFonts w:eastAsia="Times New Roman"/>
                <w:color w:val="000000"/>
                <w:lang w:val="en-GB"/>
              </w:rPr>
              <w:fldChar w:fldCharType="separate"/>
            </w:r>
            <w:r>
              <w:rPr>
                <w:rFonts w:eastAsia="Times New Roman"/>
                <w:lang w:val="en-GB"/>
              </w:rPr>
              <w:t>     </w:t>
            </w:r>
            <w:r>
              <w:rPr>
                <w:rFonts w:eastAsia="Times New Roman"/>
                <w:color w:val="000000"/>
                <w:lang w:val="en-GB"/>
              </w:rPr>
              <w:fldChar w:fldCharType="end"/>
            </w:r>
          </w:p>
        </w:tc>
      </w:tr>
    </w:tbl>
    <w:p w14:paraId="1FD3BE32" w14:textId="468001C3" w:rsidR="00FA4257" w:rsidRPr="00C542C1" w:rsidRDefault="00FA4257" w:rsidP="007037D0">
      <w:pPr>
        <w:pStyle w:val="Otsikko2"/>
        <w:rPr>
          <w:i/>
        </w:rPr>
      </w:pPr>
      <w:bookmarkStart w:id="5" w:name="_Toc210820223"/>
      <w:bookmarkStart w:id="6" w:name="_Toc219791444"/>
      <w:r>
        <w:rPr>
          <w:lang w:val="en-GB"/>
        </w:rPr>
        <w:t>Monitoring employees’ state of health</w:t>
      </w:r>
      <w:bookmarkEnd w:id="5"/>
      <w:bookmarkEnd w:id="6"/>
      <w:r>
        <w:rPr>
          <w:lang w:val="en-GB"/>
        </w:rPr>
        <w:t xml:space="preserve"> </w:t>
      </w:r>
    </w:p>
    <w:p w14:paraId="19345444" w14:textId="77777777" w:rsidR="00FA4257" w:rsidRPr="00A63E78" w:rsidRDefault="00FA4257" w:rsidP="008B28C3">
      <w:pPr>
        <w:pStyle w:val="Leipteksti"/>
        <w:rPr>
          <w:lang w:val="en-US"/>
        </w:rPr>
      </w:pPr>
      <w:r>
        <w:rPr>
          <w:lang w:val="en-GB"/>
        </w:rPr>
        <w:t xml:space="preserve">Employees who work in food premises and handle unpackaged, easily perishable foodstuffs are always required to present </w:t>
      </w:r>
      <w:r>
        <w:rPr>
          <w:b/>
          <w:bCs/>
          <w:lang w:val="en-GB"/>
        </w:rPr>
        <w:t>a statement on their state of health</w:t>
      </w:r>
      <w:r>
        <w:rPr>
          <w:lang w:val="en-GB"/>
        </w:rPr>
        <w:t xml:space="preserve"> issued by a healthcare professional (doctor, public health nurse) </w:t>
      </w:r>
      <w:r>
        <w:rPr>
          <w:b/>
          <w:bCs/>
          <w:lang w:val="en-GB"/>
        </w:rPr>
        <w:t>at the start of their employment</w:t>
      </w:r>
      <w:r>
        <w:rPr>
          <w:lang w:val="en-GB"/>
        </w:rPr>
        <w:t>. The public health nurse or doctor will assess the need for salmonella testing when assessing the employee’s state of health.</w:t>
      </w:r>
    </w:p>
    <w:p w14:paraId="07916EDA" w14:textId="77777777" w:rsidR="00FA4257" w:rsidRPr="00C76FC5" w:rsidRDefault="00FA4257" w:rsidP="00FA4257">
      <w:pPr>
        <w:pStyle w:val="Leipteksti"/>
        <w:rPr>
          <w:b/>
          <w:bCs/>
        </w:rPr>
      </w:pPr>
      <w:r>
        <w:rPr>
          <w:b/>
          <w:bCs/>
          <w:lang w:val="en-GB"/>
        </w:rPr>
        <w:t>This statement is also required</w:t>
      </w:r>
    </w:p>
    <w:p w14:paraId="715652DF" w14:textId="77777777" w:rsidR="00FA4257" w:rsidRPr="00A63E78" w:rsidRDefault="00FA4257" w:rsidP="00C2036B">
      <w:pPr>
        <w:pStyle w:val="Leipteksti"/>
        <w:keepLines w:val="0"/>
        <w:numPr>
          <w:ilvl w:val="0"/>
          <w:numId w:val="4"/>
        </w:numPr>
        <w:suppressAutoHyphens w:val="0"/>
        <w:spacing w:line="240" w:lineRule="atLeast"/>
        <w:rPr>
          <w:lang w:val="en-US"/>
        </w:rPr>
      </w:pPr>
      <w:r>
        <w:rPr>
          <w:lang w:val="en-GB"/>
        </w:rPr>
        <w:t>for trainees and other similar persons who work at the workplace without an employment relationship for at least one month;</w:t>
      </w:r>
    </w:p>
    <w:p w14:paraId="17B61F43" w14:textId="6750AC1E" w:rsidR="00FA4257" w:rsidRPr="00A63E78" w:rsidRDefault="00FA4257" w:rsidP="00C2036B">
      <w:pPr>
        <w:pStyle w:val="Leipteksti"/>
        <w:keepLines w:val="0"/>
        <w:numPr>
          <w:ilvl w:val="0"/>
          <w:numId w:val="4"/>
        </w:numPr>
        <w:suppressAutoHyphens w:val="0"/>
        <w:spacing w:line="240" w:lineRule="atLeast"/>
        <w:rPr>
          <w:lang w:val="en-US"/>
        </w:rPr>
      </w:pPr>
      <w:r>
        <w:rPr>
          <w:lang w:val="en-GB"/>
        </w:rPr>
        <w:t>whenever there is reasonable cause to suspect that the employee may be a carrier of salmonella during their employment (diarrhoeal disease with fever or a family member diagnosed with salmonella, for example).</w:t>
      </w:r>
    </w:p>
    <w:p w14:paraId="40DA16B2" w14:textId="77777777" w:rsidR="00FA4257" w:rsidRPr="00C76FC5" w:rsidRDefault="00FA4257" w:rsidP="00FA4257">
      <w:pPr>
        <w:pStyle w:val="Leipteksti"/>
        <w:rPr>
          <w:b/>
          <w:bCs/>
        </w:rPr>
      </w:pPr>
      <w:r>
        <w:rPr>
          <w:b/>
          <w:bCs/>
          <w:lang w:val="en-GB"/>
        </w:rPr>
        <w:t>More on the topic</w:t>
      </w:r>
    </w:p>
    <w:p w14:paraId="09A57DD7" w14:textId="77777777" w:rsidR="00FA4257" w:rsidRPr="00A63E78" w:rsidRDefault="00FA4257" w:rsidP="00C2036B">
      <w:pPr>
        <w:pStyle w:val="Leipteksti"/>
        <w:keepLines w:val="0"/>
        <w:numPr>
          <w:ilvl w:val="0"/>
          <w:numId w:val="5"/>
        </w:numPr>
        <w:suppressAutoHyphens w:val="0"/>
        <w:spacing w:line="240" w:lineRule="atLeast"/>
        <w:rPr>
          <w:lang w:val="en-US"/>
        </w:rPr>
      </w:pPr>
      <w:hyperlink r:id="rId24" w:history="1">
        <w:r>
          <w:rPr>
            <w:rStyle w:val="Hyperlinkki"/>
            <w:lang w:val="en-GB"/>
          </w:rPr>
          <w:t>Procedures for preventing salmonella infections</w:t>
        </w:r>
      </w:hyperlink>
      <w:r>
        <w:rPr>
          <w:lang w:val="en-GB"/>
        </w:rPr>
        <w:t xml:space="preserve"> (in Finnish)</w:t>
      </w:r>
    </w:p>
    <w:p w14:paraId="2CD9460C" w14:textId="77777777" w:rsidR="00FA4257" w:rsidRPr="00A63E78" w:rsidRDefault="00FA4257" w:rsidP="00C2036B">
      <w:pPr>
        <w:pStyle w:val="Leipteksti"/>
        <w:keepLines w:val="0"/>
        <w:numPr>
          <w:ilvl w:val="0"/>
          <w:numId w:val="5"/>
        </w:numPr>
        <w:suppressAutoHyphens w:val="0"/>
        <w:spacing w:line="240" w:lineRule="atLeast"/>
        <w:rPr>
          <w:rStyle w:val="Hyperlinkki"/>
          <w:lang w:val="en-US"/>
        </w:rPr>
      </w:pPr>
      <w:hyperlink r:id="rId25" w:history="1">
        <w:r>
          <w:rPr>
            <w:rStyle w:val="Hyperlinkki"/>
            <w:lang w:val="en-GB"/>
          </w:rPr>
          <w:t>Examples of tasks</w:t>
        </w:r>
      </w:hyperlink>
      <w:r>
        <w:rPr>
          <w:rStyle w:val="Hyperlinkki"/>
          <w:lang w:val="en-GB"/>
        </w:rPr>
        <w:t xml:space="preserve"> requiring the aforementioned statements</w:t>
      </w:r>
    </w:p>
    <w:p w14:paraId="7E0719E7" w14:textId="226E12AB" w:rsidR="00FA4257" w:rsidRPr="00A63E78" w:rsidRDefault="00FA4257" w:rsidP="00FA4257">
      <w:pPr>
        <w:pStyle w:val="Leipteksti"/>
        <w:rPr>
          <w:lang w:val="en-US"/>
        </w:rPr>
      </w:pPr>
      <w:r>
        <w:rPr>
          <w:b/>
          <w:bCs/>
          <w:lang w:val="en-GB"/>
        </w:rPr>
        <w:t xml:space="preserve">Where is the information stored about who has provided a statement on their state of health? </w:t>
      </w:r>
      <w:r>
        <w:rPr>
          <w:lang w:val="en-GB"/>
        </w:rPr>
        <w:t>(For example, a list of employees who have provided a statement on their state of health or information from the occupational health service.)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FA4257" w:rsidRPr="00CB5BA9" w14:paraId="651B6DC4" w14:textId="77777777" w:rsidTr="008D65B4">
        <w:tc>
          <w:tcPr>
            <w:tcW w:w="9464" w:type="dxa"/>
          </w:tcPr>
          <w:p w14:paraId="660190C3" w14:textId="6305E27A" w:rsidR="00FA4257" w:rsidRPr="00A940B2" w:rsidRDefault="00FA4257" w:rsidP="00256033">
            <w:pPr>
              <w:pStyle w:val="Leipteksti"/>
              <w:rPr>
                <w:rFonts w:eastAsia="Times New Roman"/>
                <w:color w:val="000000"/>
              </w:rPr>
            </w:pPr>
            <w:r>
              <w:rPr>
                <w:rFonts w:eastAsia="Times New Roman"/>
                <w:color w:val="000000"/>
                <w:lang w:val="en-GB"/>
              </w:rPr>
              <w:fldChar w:fldCharType="begin">
                <w:ffData>
                  <w:name w:val="Teksti70"/>
                  <w:enabled/>
                  <w:calcOnExit w:val="0"/>
                  <w:textInput/>
                </w:ffData>
              </w:fldChar>
            </w:r>
            <w:r>
              <w:rPr>
                <w:rFonts w:eastAsia="Times New Roman"/>
                <w:color w:val="000000"/>
                <w:lang w:val="en-GB"/>
              </w:rPr>
              <w:instrText xml:space="preserve"> FORMTEXT </w:instrText>
            </w:r>
            <w:r>
              <w:rPr>
                <w:rFonts w:eastAsia="Times New Roman"/>
                <w:color w:val="000000"/>
                <w:lang w:val="en-GB"/>
              </w:rPr>
            </w:r>
            <w:r>
              <w:rPr>
                <w:rFonts w:eastAsia="Times New Roman"/>
                <w:color w:val="000000"/>
                <w:lang w:val="en-GB"/>
              </w:rPr>
              <w:fldChar w:fldCharType="separate"/>
            </w:r>
            <w:r>
              <w:rPr>
                <w:rFonts w:eastAsia="Times New Roman"/>
                <w:lang w:val="en-GB"/>
              </w:rPr>
              <w:t>     </w:t>
            </w:r>
            <w:r>
              <w:rPr>
                <w:rFonts w:eastAsia="Times New Roman"/>
                <w:color w:val="000000"/>
                <w:lang w:val="en-GB"/>
              </w:rPr>
              <w:fldChar w:fldCharType="end"/>
            </w:r>
          </w:p>
        </w:tc>
      </w:tr>
    </w:tbl>
    <w:p w14:paraId="36B6B54F" w14:textId="106BB46C" w:rsidR="00FA4257" w:rsidRPr="00C542C1" w:rsidRDefault="00FA4257" w:rsidP="007037D0">
      <w:pPr>
        <w:pStyle w:val="Otsikko2"/>
        <w:rPr>
          <w:i/>
        </w:rPr>
      </w:pPr>
      <w:bookmarkStart w:id="7" w:name="_Toc210820224"/>
      <w:bookmarkStart w:id="8" w:name="_Toc219791445"/>
      <w:r>
        <w:rPr>
          <w:lang w:val="en-GB"/>
        </w:rPr>
        <w:t>Orientation and training</w:t>
      </w:r>
      <w:bookmarkEnd w:id="7"/>
      <w:bookmarkEnd w:id="8"/>
    </w:p>
    <w:p w14:paraId="2F90C63F" w14:textId="50CCE5F1" w:rsidR="00FA4257" w:rsidRPr="00A63E78" w:rsidRDefault="00FA4257" w:rsidP="00FA4257">
      <w:pPr>
        <w:pStyle w:val="Leipteksti"/>
        <w:rPr>
          <w:lang w:val="en-US"/>
        </w:rPr>
      </w:pPr>
      <w:r>
        <w:rPr>
          <w:lang w:val="en-GB"/>
        </w:rPr>
        <w:t xml:space="preserve">It is the operator’s responsibility to ensure that the people working in the shop are trained in hygienic and safe operational methods and in-house control. </w:t>
      </w:r>
    </w:p>
    <w:p w14:paraId="60122219" w14:textId="77777777" w:rsidR="00FA4257" w:rsidRPr="00A63E78" w:rsidRDefault="00FA4257" w:rsidP="00FA4257">
      <w:pPr>
        <w:pStyle w:val="Leipteksti"/>
        <w:rPr>
          <w:b/>
          <w:lang w:val="en-US"/>
        </w:rPr>
      </w:pPr>
      <w:r>
        <w:rPr>
          <w:b/>
          <w:bCs/>
          <w:lang w:val="en-GB"/>
        </w:rPr>
        <w:t>How does the operator keep records of the orientation and training of workers?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FA4257" w:rsidRPr="00CB5BA9" w14:paraId="4692066E" w14:textId="77777777" w:rsidTr="008D65B4">
        <w:trPr>
          <w:trHeight w:val="945"/>
        </w:trPr>
        <w:tc>
          <w:tcPr>
            <w:tcW w:w="9464" w:type="dxa"/>
          </w:tcPr>
          <w:p w14:paraId="192BF63B" w14:textId="15AD6701" w:rsidR="00FA4257" w:rsidRPr="008B28C3" w:rsidRDefault="00FA4257" w:rsidP="00256033">
            <w:pPr>
              <w:pStyle w:val="Eivli"/>
              <w:rPr>
                <w:color w:val="000000"/>
                <w:sz w:val="20"/>
                <w:szCs w:val="20"/>
              </w:rPr>
            </w:pPr>
            <w:r>
              <w:rPr>
                <w:color w:val="000000"/>
                <w:sz w:val="20"/>
                <w:szCs w:val="20"/>
                <w:lang w:val="en-GB"/>
              </w:rPr>
              <w:fldChar w:fldCharType="begin">
                <w:ffData>
                  <w:name w:val="Teksti70"/>
                  <w:enabled/>
                  <w:calcOnExit w:val="0"/>
                  <w:textInput/>
                </w:ffData>
              </w:fldChar>
            </w:r>
            <w:r>
              <w:rPr>
                <w:color w:val="000000"/>
                <w:sz w:val="20"/>
                <w:szCs w:val="20"/>
                <w:lang w:val="en-GB"/>
              </w:rPr>
              <w:instrText xml:space="preserve"> FORMTEXT </w:instrText>
            </w:r>
            <w:r>
              <w:rPr>
                <w:color w:val="000000"/>
                <w:sz w:val="20"/>
                <w:szCs w:val="20"/>
                <w:lang w:val="en-GB"/>
              </w:rPr>
            </w:r>
            <w:r>
              <w:rPr>
                <w:color w:val="000000"/>
                <w:sz w:val="20"/>
                <w:szCs w:val="20"/>
                <w:lang w:val="en-GB"/>
              </w:rPr>
              <w:fldChar w:fldCharType="separate"/>
            </w:r>
            <w:r>
              <w:rPr>
                <w:noProof/>
                <w:lang w:val="en-GB"/>
              </w:rPr>
              <w:t>     </w:t>
            </w:r>
            <w:r>
              <w:rPr>
                <w:color w:val="000000"/>
                <w:sz w:val="20"/>
                <w:szCs w:val="20"/>
                <w:lang w:val="en-GB"/>
              </w:rPr>
              <w:fldChar w:fldCharType="end"/>
            </w:r>
          </w:p>
        </w:tc>
      </w:tr>
    </w:tbl>
    <w:p w14:paraId="028E69BE" w14:textId="3F50984A" w:rsidR="00FA4257" w:rsidRPr="00C542C1" w:rsidRDefault="00FA4257" w:rsidP="007037D0">
      <w:pPr>
        <w:pStyle w:val="Otsikko2"/>
        <w:rPr>
          <w:i/>
        </w:rPr>
      </w:pPr>
      <w:bookmarkStart w:id="9" w:name="_Toc210820225"/>
      <w:bookmarkStart w:id="10" w:name="_Toc219791446"/>
      <w:r>
        <w:rPr>
          <w:lang w:val="en-GB"/>
        </w:rPr>
        <w:t>Hand hygiene</w:t>
      </w:r>
      <w:bookmarkEnd w:id="9"/>
      <w:bookmarkEnd w:id="10"/>
      <w:r>
        <w:rPr>
          <w:lang w:val="en-GB"/>
        </w:rPr>
        <w:t xml:space="preserve"> </w:t>
      </w:r>
    </w:p>
    <w:p w14:paraId="2C7B401E" w14:textId="77777777" w:rsidR="00FA4257" w:rsidRPr="00A63E78" w:rsidRDefault="00FA4257" w:rsidP="00FA4257">
      <w:pPr>
        <w:pStyle w:val="Leipteksti"/>
        <w:rPr>
          <w:lang w:val="en-US"/>
        </w:rPr>
      </w:pPr>
      <w:r>
        <w:rPr>
          <w:lang w:val="en-GB"/>
        </w:rPr>
        <w:t xml:space="preserve">Careful hand hygiene is vital when working with foods. You must wash your hands thoroughly with liquid soap and water, and then dry them with a paper towel or roll towel. </w:t>
      </w:r>
    </w:p>
    <w:p w14:paraId="0F578B2E" w14:textId="002D81FD" w:rsidR="00FA4257" w:rsidRPr="00A63E78" w:rsidRDefault="00FA4257" w:rsidP="00FA4257">
      <w:pPr>
        <w:pStyle w:val="Leipteksti"/>
        <w:rPr>
          <w:lang w:val="en-US"/>
        </w:rPr>
      </w:pPr>
      <w:r>
        <w:rPr>
          <w:lang w:val="en-GB"/>
        </w:rPr>
        <w:t xml:space="preserve">If disposable gloves are used when handling food, they must be changed sufficiently frequently. The use of disposable gloves does not eliminate the need to wash your hands. </w:t>
      </w:r>
    </w:p>
    <w:p w14:paraId="2C832ABF" w14:textId="6877BB78" w:rsidR="00FA4257" w:rsidRPr="00A63E78" w:rsidRDefault="00FA4257" w:rsidP="00FA4257">
      <w:pPr>
        <w:pStyle w:val="Leipteksti"/>
        <w:rPr>
          <w:lang w:val="en-US"/>
        </w:rPr>
      </w:pPr>
      <w:r>
        <w:rPr>
          <w:lang w:val="en-GB"/>
        </w:rPr>
        <w:t xml:space="preserve">Finnish Food Authority’s hand-washing guide: </w:t>
      </w:r>
      <w:hyperlink r:id="rId26" w:history="1">
        <w:r>
          <w:rPr>
            <w:rStyle w:val="Hyperlinkki"/>
            <w:lang w:val="en-GB"/>
          </w:rPr>
          <w:t>Wash your hands like this</w:t>
        </w:r>
      </w:hyperlink>
      <w:r>
        <w:rPr>
          <w:lang w:val="en-GB"/>
        </w:rPr>
        <w:t xml:space="preserve"> </w:t>
      </w:r>
    </w:p>
    <w:p w14:paraId="3B7A2706" w14:textId="46BDEA8B" w:rsidR="00FA4257" w:rsidRPr="00A63E78" w:rsidRDefault="00FA4257" w:rsidP="00FA4257">
      <w:pPr>
        <w:pStyle w:val="Leipteksti"/>
        <w:rPr>
          <w:lang w:val="en-US"/>
        </w:rPr>
      </w:pPr>
      <w:r>
        <w:rPr>
          <w:lang w:val="en-GB"/>
        </w:rPr>
        <w:t xml:space="preserve">Finnish Food Authority’s guidance on the use of disposable gloves: </w:t>
      </w:r>
      <w:hyperlink r:id="rId27" w:history="1">
        <w:r>
          <w:rPr>
            <w:rStyle w:val="Hyperlinkki"/>
            <w:lang w:val="en-GB"/>
          </w:rPr>
          <w:t>Protective gloves only improve food hygiene when used correctly</w:t>
        </w:r>
      </w:hyperlink>
      <w:r>
        <w:rPr>
          <w:lang w:val="en-GB"/>
        </w:rPr>
        <w:t xml:space="preserve"> </w:t>
      </w:r>
    </w:p>
    <w:p w14:paraId="5837F475" w14:textId="1A6CB0B5" w:rsidR="00FA4257" w:rsidRPr="00C542C1" w:rsidRDefault="00FA4257" w:rsidP="007037D0">
      <w:pPr>
        <w:pStyle w:val="Otsikko2"/>
        <w:rPr>
          <w:i/>
        </w:rPr>
      </w:pPr>
      <w:bookmarkStart w:id="11" w:name="_Toc210820226"/>
      <w:bookmarkStart w:id="12" w:name="_Toc219791447"/>
      <w:r>
        <w:rPr>
          <w:lang w:val="en-GB"/>
        </w:rPr>
        <w:t>Work clothes and jewellery</w:t>
      </w:r>
      <w:bookmarkEnd w:id="11"/>
      <w:bookmarkEnd w:id="12"/>
    </w:p>
    <w:p w14:paraId="75AA2031" w14:textId="793C7B46" w:rsidR="00FA4257" w:rsidRPr="00A63E78" w:rsidRDefault="0002310A" w:rsidP="00FA4257">
      <w:pPr>
        <w:pStyle w:val="Leipteksti"/>
        <w:rPr>
          <w:bCs/>
          <w:color w:val="000000"/>
          <w:lang w:val="en-US"/>
        </w:rPr>
      </w:pPr>
      <w:r>
        <w:rPr>
          <w:lang w:val="en-GB"/>
        </w:rPr>
        <w:t xml:space="preserve">A person handling foodstuffs must wear clean working clothes used only in the food premises. Work clothing </w:t>
      </w:r>
      <w:r>
        <w:rPr>
          <w:color w:val="000000"/>
          <w:lang w:val="en-GB"/>
        </w:rPr>
        <w:t xml:space="preserve">depends on the job: for example, at a service counter, it is recommended that the worker wear appropriate work attire, headwear covering their hair and footwear suitable for the job. When working in a shop, less protective clothing will suffice. </w:t>
      </w:r>
    </w:p>
    <w:p w14:paraId="1AA1E307" w14:textId="77777777" w:rsidR="00FA4257" w:rsidRPr="00A63E78" w:rsidRDefault="00FA4257" w:rsidP="00A76D3D">
      <w:pPr>
        <w:pStyle w:val="Taulukkoleipis0"/>
        <w:rPr>
          <w:b/>
          <w:bCs/>
          <w:lang w:val="en-US"/>
        </w:rPr>
      </w:pPr>
      <w:r>
        <w:rPr>
          <w:b/>
          <w:bCs/>
          <w:lang w:val="en-GB"/>
        </w:rPr>
        <w:t>What kind of clothing do the employees wear? Where are work clothes stored and how are they maintained?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FA4257" w:rsidRPr="00CB5BA9" w14:paraId="43D71125" w14:textId="77777777" w:rsidTr="008D65B4">
        <w:trPr>
          <w:trHeight w:val="557"/>
        </w:trPr>
        <w:tc>
          <w:tcPr>
            <w:tcW w:w="9039" w:type="dxa"/>
          </w:tcPr>
          <w:p w14:paraId="4F8F3452" w14:textId="77777777" w:rsidR="00FA4257" w:rsidRPr="00EA0384" w:rsidRDefault="00FA4257" w:rsidP="00A76D3D">
            <w:pPr>
              <w:pStyle w:val="Taulukkoleipis0"/>
              <w:rPr>
                <w:color w:val="000000"/>
              </w:rPr>
            </w:pPr>
            <w:r>
              <w:rPr>
                <w:color w:val="000000"/>
                <w:lang w:val="en-GB"/>
              </w:rPr>
              <w:fldChar w:fldCharType="begin">
                <w:ffData>
                  <w:name w:val="Teksti70"/>
                  <w:enabled/>
                  <w:calcOnExit w:val="0"/>
                  <w:textInput/>
                </w:ffData>
              </w:fldChar>
            </w:r>
            <w:r>
              <w:rPr>
                <w:color w:val="000000"/>
                <w:lang w:val="en-GB"/>
              </w:rPr>
              <w:instrText xml:space="preserve"> FORMTEXT </w:instrText>
            </w:r>
            <w:r>
              <w:rPr>
                <w:color w:val="000000"/>
                <w:lang w:val="en-GB"/>
              </w:rPr>
            </w:r>
            <w:r>
              <w:rPr>
                <w:color w:val="000000"/>
                <w:lang w:val="en-GB"/>
              </w:rPr>
              <w:fldChar w:fldCharType="separate"/>
            </w:r>
            <w:r>
              <w:rPr>
                <w:lang w:val="en-GB"/>
              </w:rPr>
              <w:t>     </w:t>
            </w:r>
            <w:r>
              <w:rPr>
                <w:color w:val="000000"/>
                <w:lang w:val="en-GB"/>
              </w:rPr>
              <w:fldChar w:fldCharType="end"/>
            </w:r>
          </w:p>
        </w:tc>
      </w:tr>
    </w:tbl>
    <w:p w14:paraId="0C338CD8" w14:textId="77777777" w:rsidR="00340896" w:rsidRDefault="00340896" w:rsidP="00FA4257">
      <w:pPr>
        <w:pStyle w:val="Leipteksti"/>
        <w:rPr>
          <w:bCs/>
        </w:rPr>
      </w:pPr>
    </w:p>
    <w:p w14:paraId="6558EF65" w14:textId="20523121" w:rsidR="00FA4257" w:rsidRPr="00A63E78" w:rsidRDefault="0002310A" w:rsidP="00FA4257">
      <w:pPr>
        <w:pStyle w:val="Leipteksti"/>
        <w:rPr>
          <w:bCs/>
          <w:lang w:val="en-US"/>
        </w:rPr>
      </w:pPr>
      <w:r>
        <w:rPr>
          <w:lang w:val="en-GB"/>
        </w:rPr>
        <w:t>Any jewellery must be covered with protective clothing or taken off. Wounds and artificial nails must always be covered with protective clothing.</w:t>
      </w:r>
    </w:p>
    <w:p w14:paraId="1FE4F380" w14:textId="2D78BEE8" w:rsidR="00FA4257" w:rsidRPr="00A76D3D" w:rsidRDefault="00FA4257" w:rsidP="00A76D3D">
      <w:pPr>
        <w:pStyle w:val="Taulukkoleipis0"/>
        <w:rPr>
          <w:b/>
          <w:bCs/>
        </w:rPr>
      </w:pPr>
      <w:r>
        <w:rPr>
          <w:b/>
          <w:bCs/>
          <w:lang w:val="en-GB"/>
        </w:rPr>
        <w:t>Staff wearing jewellery:</w:t>
      </w:r>
    </w:p>
    <w:tbl>
      <w:tblPr>
        <w:tblW w:w="864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080"/>
      </w:tblGrid>
      <w:tr w:rsidR="00FA4257" w:rsidRPr="009B1DDD" w14:paraId="53F5EA95" w14:textId="77777777" w:rsidTr="00256033">
        <w:trPr>
          <w:trHeight w:hRule="exact" w:val="284"/>
        </w:trPr>
        <w:tc>
          <w:tcPr>
            <w:tcW w:w="567" w:type="dxa"/>
            <w:noWrap/>
            <w:hideMark/>
          </w:tcPr>
          <w:p w14:paraId="2D5E2801" w14:textId="77777777" w:rsidR="00FA4257" w:rsidRPr="003A0550" w:rsidRDefault="00FA4257" w:rsidP="00A76D3D">
            <w:pPr>
              <w:pStyle w:val="Taulukkoleipis0"/>
            </w:pPr>
            <w:r>
              <w:rPr>
                <w:lang w:val="en-GB"/>
              </w:rPr>
              <w:fldChar w:fldCharType="begin">
                <w:ffData>
                  <w:name w:val=""/>
                  <w:enabled/>
                  <w:calcOnExit w:val="0"/>
                  <w:checkBox>
                    <w:sizeAuto/>
                    <w:default w:val="0"/>
                    <w:checked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080" w:type="dxa"/>
            <w:noWrap/>
            <w:vAlign w:val="bottom"/>
            <w:hideMark/>
          </w:tcPr>
          <w:p w14:paraId="1031722D" w14:textId="77777777" w:rsidR="00FA4257" w:rsidRPr="00A63E78" w:rsidRDefault="00FA4257" w:rsidP="00A76D3D">
            <w:pPr>
              <w:pStyle w:val="Taulukkoleipis0"/>
              <w:rPr>
                <w:lang w:val="en-US"/>
              </w:rPr>
            </w:pPr>
            <w:r>
              <w:rPr>
                <w:lang w:val="en-GB"/>
              </w:rPr>
              <w:t>We do not allow our staff to wear jewellery.</w:t>
            </w:r>
          </w:p>
        </w:tc>
      </w:tr>
      <w:tr w:rsidR="00FA4257" w:rsidRPr="009B1DDD" w14:paraId="5D2466A6" w14:textId="77777777" w:rsidTr="005B55BA">
        <w:trPr>
          <w:trHeight w:hRule="exact" w:val="326"/>
        </w:trPr>
        <w:tc>
          <w:tcPr>
            <w:tcW w:w="567" w:type="dxa"/>
            <w:noWrap/>
            <w:hideMark/>
          </w:tcPr>
          <w:p w14:paraId="1C3545D9" w14:textId="77777777" w:rsidR="00FA4257" w:rsidRPr="003A0550" w:rsidRDefault="00FA4257"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080" w:type="dxa"/>
            <w:vAlign w:val="bottom"/>
            <w:hideMark/>
          </w:tcPr>
          <w:p w14:paraId="42C56901" w14:textId="2D28C9ED" w:rsidR="00FA4257" w:rsidRPr="00A63E78" w:rsidRDefault="00FA4257" w:rsidP="00A76D3D">
            <w:pPr>
              <w:pStyle w:val="Taulukkoleipis0"/>
              <w:rPr>
                <w:lang w:val="en-US"/>
              </w:rPr>
            </w:pPr>
            <w:r>
              <w:rPr>
                <w:lang w:val="en-GB"/>
              </w:rPr>
              <w:t>Staff have been instructed on the use of jewellery.</w:t>
            </w:r>
          </w:p>
          <w:p w14:paraId="2A5A16AB" w14:textId="77777777" w:rsidR="00FA4257" w:rsidRPr="00A63E78" w:rsidRDefault="00FA4257" w:rsidP="00A76D3D">
            <w:pPr>
              <w:pStyle w:val="Taulukkoleipis0"/>
              <w:rPr>
                <w:lang w:val="en-US"/>
              </w:rPr>
            </w:pPr>
          </w:p>
        </w:tc>
      </w:tr>
    </w:tbl>
    <w:p w14:paraId="3107CE48" w14:textId="77777777" w:rsidR="00FA4257" w:rsidRPr="00A63E78" w:rsidRDefault="00FA4257" w:rsidP="008B28C3">
      <w:pPr>
        <w:pStyle w:val="Otsikko1"/>
        <w:rPr>
          <w:lang w:val="en-US"/>
        </w:rPr>
      </w:pPr>
      <w:bookmarkStart w:id="13" w:name="_Toc210820227"/>
      <w:r>
        <w:rPr>
          <w:bCs/>
          <w:lang w:val="en-GB"/>
        </w:rPr>
        <w:t>Procurement and reception of foodstuffs</w:t>
      </w:r>
      <w:bookmarkEnd w:id="13"/>
    </w:p>
    <w:p w14:paraId="74603554" w14:textId="77777777" w:rsidR="007E3100" w:rsidRPr="00A76D3D" w:rsidRDefault="007E3100" w:rsidP="00A76D3D">
      <w:pPr>
        <w:pStyle w:val="Taulukkoleipis0"/>
        <w:rPr>
          <w:b/>
          <w:bCs/>
        </w:rPr>
      </w:pPr>
      <w:r>
        <w:rPr>
          <w:b/>
          <w:bCs/>
          <w:lang w:val="en-GB"/>
        </w:rPr>
        <w:t>Procurement of foodstuffs:</w:t>
      </w:r>
    </w:p>
    <w:tbl>
      <w:tblPr>
        <w:tblW w:w="942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859"/>
      </w:tblGrid>
      <w:tr w:rsidR="007E3100" w:rsidRPr="009B1DDD" w14:paraId="1B340C41" w14:textId="77777777" w:rsidTr="005B55BA">
        <w:trPr>
          <w:trHeight w:hRule="exact" w:val="284"/>
        </w:trPr>
        <w:tc>
          <w:tcPr>
            <w:tcW w:w="567" w:type="dxa"/>
            <w:noWrap/>
            <w:hideMark/>
          </w:tcPr>
          <w:p w14:paraId="29EAD0C0" w14:textId="77777777" w:rsidR="007E3100" w:rsidRPr="003A0550" w:rsidRDefault="007E3100" w:rsidP="00A76D3D">
            <w:pPr>
              <w:pStyle w:val="Taulukkoleipis0"/>
            </w:pPr>
            <w:r>
              <w:rPr>
                <w:lang w:val="en-GB"/>
              </w:rPr>
              <w:fldChar w:fldCharType="begin">
                <w:ffData>
                  <w:name w:val=""/>
                  <w:enabled/>
                  <w:calcOnExit w:val="0"/>
                  <w:checkBox>
                    <w:sizeAuto/>
                    <w:default w:val="0"/>
                    <w:checked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859" w:type="dxa"/>
            <w:noWrap/>
            <w:vAlign w:val="bottom"/>
            <w:hideMark/>
          </w:tcPr>
          <w:p w14:paraId="30572BB2" w14:textId="08411466" w:rsidR="007E3100" w:rsidRPr="00A63E78" w:rsidRDefault="007E3100" w:rsidP="00A76D3D">
            <w:pPr>
              <w:pStyle w:val="Taulukkoleipis0"/>
              <w:rPr>
                <w:lang w:val="en-US"/>
              </w:rPr>
            </w:pPr>
            <w:r>
              <w:rPr>
                <w:lang w:val="en-GB"/>
              </w:rPr>
              <w:t>We pick up foodstuffs ourselves at a wholesaler and/or another shop</w:t>
            </w:r>
          </w:p>
        </w:tc>
      </w:tr>
      <w:tr w:rsidR="007E3100" w:rsidRPr="009B1DDD" w14:paraId="395C2ACA" w14:textId="77777777" w:rsidTr="005B55BA">
        <w:trPr>
          <w:trHeight w:hRule="exact" w:val="284"/>
        </w:trPr>
        <w:tc>
          <w:tcPr>
            <w:tcW w:w="567" w:type="dxa"/>
            <w:noWrap/>
            <w:hideMark/>
          </w:tcPr>
          <w:p w14:paraId="36C6E31E" w14:textId="77777777" w:rsidR="007E3100" w:rsidRPr="003A0550" w:rsidRDefault="007E3100"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859" w:type="dxa"/>
            <w:vAlign w:val="bottom"/>
            <w:hideMark/>
          </w:tcPr>
          <w:p w14:paraId="0703D702" w14:textId="43B8488C" w:rsidR="007E3100" w:rsidRPr="00A63E78" w:rsidRDefault="007E3100" w:rsidP="00A76D3D">
            <w:pPr>
              <w:pStyle w:val="Taulukkoleipis0"/>
              <w:rPr>
                <w:lang w:val="en-US"/>
              </w:rPr>
            </w:pPr>
            <w:r>
              <w:rPr>
                <w:lang w:val="en-GB"/>
              </w:rPr>
              <w:t xml:space="preserve">A delivery company delivers foodstuffs </w:t>
            </w:r>
          </w:p>
        </w:tc>
      </w:tr>
      <w:tr w:rsidR="007E3100" w:rsidRPr="009B1DDD" w14:paraId="74178DCA" w14:textId="77777777" w:rsidTr="005B55BA">
        <w:trPr>
          <w:trHeight w:hRule="exact" w:val="295"/>
        </w:trPr>
        <w:tc>
          <w:tcPr>
            <w:tcW w:w="567" w:type="dxa"/>
            <w:noWrap/>
          </w:tcPr>
          <w:p w14:paraId="1FE250AA" w14:textId="77777777" w:rsidR="007E3100" w:rsidRPr="003A0550" w:rsidRDefault="007E3100"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859" w:type="dxa"/>
            <w:noWrap/>
            <w:vAlign w:val="bottom"/>
          </w:tcPr>
          <w:p w14:paraId="483D55F6" w14:textId="05A81A1D" w:rsidR="007E3100" w:rsidRPr="00A63E78" w:rsidRDefault="007E3100" w:rsidP="00A76D3D">
            <w:pPr>
              <w:pStyle w:val="Taulukkoleipis0"/>
              <w:rPr>
                <w:lang w:val="en-US"/>
              </w:rPr>
            </w:pPr>
            <w:r>
              <w:rPr>
                <w:lang w:val="en-GB"/>
              </w:rPr>
              <w:t>We import foodstuffs (see section 16 of the in-house control plan)</w:t>
            </w:r>
          </w:p>
        </w:tc>
      </w:tr>
      <w:tr w:rsidR="007E3100" w:rsidRPr="00BB37B7" w14:paraId="2ECEF053" w14:textId="77777777" w:rsidTr="005B55BA">
        <w:trPr>
          <w:trHeight w:hRule="exact" w:val="284"/>
        </w:trPr>
        <w:tc>
          <w:tcPr>
            <w:tcW w:w="567" w:type="dxa"/>
            <w:noWrap/>
          </w:tcPr>
          <w:p w14:paraId="46A76CE7" w14:textId="77777777" w:rsidR="007E3100" w:rsidRPr="003A0550" w:rsidRDefault="007E3100"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859" w:type="dxa"/>
            <w:noWrap/>
            <w:vAlign w:val="bottom"/>
          </w:tcPr>
          <w:p w14:paraId="2009B0C3" w14:textId="77777777" w:rsidR="007E3100" w:rsidRPr="00DA37D9" w:rsidRDefault="007E3100" w:rsidP="00A76D3D">
            <w:pPr>
              <w:pStyle w:val="Taulukkoleipis0"/>
            </w:pPr>
            <w:r>
              <w:rPr>
                <w:lang w:val="en-GB"/>
              </w:rPr>
              <w:t xml:space="preserve">Other, please specify: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u w:val="single"/>
                <w:lang w:val="en-GB"/>
              </w:rPr>
              <w:t>     </w:t>
            </w:r>
            <w:r>
              <w:rPr>
                <w:lang w:val="en-GB"/>
              </w:rPr>
              <w:fldChar w:fldCharType="end"/>
            </w:r>
          </w:p>
        </w:tc>
      </w:tr>
    </w:tbl>
    <w:p w14:paraId="52A82A3C" w14:textId="77777777" w:rsidR="00FF009C" w:rsidRDefault="00FF009C" w:rsidP="00A76D3D">
      <w:pPr>
        <w:pStyle w:val="Taulukkoleipis0"/>
        <w:rPr>
          <w:b/>
          <w:bCs/>
        </w:rPr>
      </w:pPr>
    </w:p>
    <w:p w14:paraId="47C6C647" w14:textId="50832826" w:rsidR="007E3100" w:rsidRPr="00A63E78" w:rsidRDefault="007E3100" w:rsidP="00A76D3D">
      <w:pPr>
        <w:pStyle w:val="Taulukkoleipis0"/>
        <w:rPr>
          <w:b/>
          <w:bCs/>
          <w:lang w:val="en-US"/>
        </w:rPr>
      </w:pPr>
      <w:r>
        <w:rPr>
          <w:b/>
          <w:bCs/>
          <w:lang w:val="en-GB"/>
        </w:rPr>
        <w:t>We check the following information at the time of the purchase/reception of the foodstuffs:</w:t>
      </w:r>
    </w:p>
    <w:tbl>
      <w:tblPr>
        <w:tblW w:w="914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575"/>
      </w:tblGrid>
      <w:tr w:rsidR="007E3100" w:rsidRPr="009B1DDD" w14:paraId="6F5F3003" w14:textId="77777777" w:rsidTr="005B55BA">
        <w:trPr>
          <w:trHeight w:hRule="exact" w:val="284"/>
        </w:trPr>
        <w:tc>
          <w:tcPr>
            <w:tcW w:w="567" w:type="dxa"/>
            <w:noWrap/>
            <w:hideMark/>
          </w:tcPr>
          <w:p w14:paraId="2FB17752" w14:textId="77777777" w:rsidR="007E3100" w:rsidRPr="003A0550" w:rsidRDefault="007E3100" w:rsidP="00A76D3D">
            <w:pPr>
              <w:pStyle w:val="Taulukkoleipis0"/>
            </w:pPr>
            <w:r>
              <w:rPr>
                <w:lang w:val="en-GB"/>
              </w:rPr>
              <w:t> </w:t>
            </w: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75" w:type="dxa"/>
            <w:noWrap/>
            <w:vAlign w:val="bottom"/>
            <w:hideMark/>
          </w:tcPr>
          <w:p w14:paraId="463B6359" w14:textId="77777777" w:rsidR="007E3100" w:rsidRPr="00A63E78" w:rsidRDefault="007E3100" w:rsidP="00A76D3D">
            <w:pPr>
              <w:pStyle w:val="Taulukkoleipis0"/>
              <w:rPr>
                <w:lang w:val="en-US"/>
              </w:rPr>
            </w:pPr>
            <w:r>
              <w:rPr>
                <w:lang w:val="en-GB"/>
              </w:rPr>
              <w:t>The packages are undamaged and clean</w:t>
            </w:r>
          </w:p>
        </w:tc>
      </w:tr>
      <w:tr w:rsidR="007E3100" w:rsidRPr="009B1DDD" w14:paraId="38145763" w14:textId="77777777" w:rsidTr="005B55BA">
        <w:trPr>
          <w:trHeight w:hRule="exact" w:val="284"/>
        </w:trPr>
        <w:tc>
          <w:tcPr>
            <w:tcW w:w="567" w:type="dxa"/>
            <w:noWrap/>
            <w:hideMark/>
          </w:tcPr>
          <w:p w14:paraId="31C1C566" w14:textId="77777777" w:rsidR="007E3100" w:rsidRPr="003A0550" w:rsidRDefault="007E3100" w:rsidP="00A76D3D">
            <w:pPr>
              <w:pStyle w:val="Taulukkoleipis0"/>
            </w:pPr>
            <w:r>
              <w:rPr>
                <w:lang w:val="en-GB"/>
              </w:rPr>
              <w:t> </w:t>
            </w: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75" w:type="dxa"/>
            <w:vAlign w:val="bottom"/>
            <w:hideMark/>
          </w:tcPr>
          <w:p w14:paraId="71BE9984" w14:textId="5B6F49AD" w:rsidR="007E3100" w:rsidRPr="00A63E78" w:rsidRDefault="007E3100" w:rsidP="00A76D3D">
            <w:pPr>
              <w:pStyle w:val="Taulukkoleipis0"/>
              <w:rPr>
                <w:lang w:val="en-US"/>
              </w:rPr>
            </w:pPr>
            <w:r>
              <w:rPr>
                <w:lang w:val="en-GB"/>
              </w:rPr>
              <w:t>Package label information in Finnish and Swedish</w:t>
            </w:r>
          </w:p>
        </w:tc>
      </w:tr>
      <w:tr w:rsidR="007E3100" w:rsidRPr="00BB37B7" w14:paraId="5DEB01B3" w14:textId="77777777" w:rsidTr="005B55BA">
        <w:trPr>
          <w:trHeight w:hRule="exact" w:val="284"/>
        </w:trPr>
        <w:tc>
          <w:tcPr>
            <w:tcW w:w="567" w:type="dxa"/>
            <w:noWrap/>
          </w:tcPr>
          <w:p w14:paraId="7F69434F" w14:textId="77777777" w:rsidR="007E3100" w:rsidRPr="003A0550" w:rsidRDefault="007E3100" w:rsidP="00A76D3D">
            <w:pPr>
              <w:pStyle w:val="Taulukkoleipis0"/>
            </w:pPr>
            <w:r>
              <w:rPr>
                <w:lang w:val="en-GB"/>
              </w:rPr>
              <w:t xml:space="preserve"> </w:t>
            </w: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75" w:type="dxa"/>
            <w:vAlign w:val="bottom"/>
          </w:tcPr>
          <w:p w14:paraId="04481F72" w14:textId="77777777" w:rsidR="007E3100" w:rsidRPr="003A0550" w:rsidRDefault="007E3100" w:rsidP="00A76D3D">
            <w:pPr>
              <w:pStyle w:val="Taulukkoleipis0"/>
            </w:pPr>
            <w:r>
              <w:rPr>
                <w:lang w:val="en-GB"/>
              </w:rPr>
              <w:t>Temperatures of the foodstuffs</w:t>
            </w:r>
          </w:p>
        </w:tc>
      </w:tr>
      <w:tr w:rsidR="007E3100" w:rsidRPr="009B1DDD" w14:paraId="096FFB7B" w14:textId="77777777" w:rsidTr="005B55BA">
        <w:trPr>
          <w:trHeight w:hRule="exact" w:val="284"/>
        </w:trPr>
        <w:tc>
          <w:tcPr>
            <w:tcW w:w="567" w:type="dxa"/>
            <w:noWrap/>
            <w:hideMark/>
          </w:tcPr>
          <w:p w14:paraId="1BAD0D17" w14:textId="77777777" w:rsidR="007E3100" w:rsidRPr="003A0550" w:rsidRDefault="007E3100" w:rsidP="00A76D3D">
            <w:pPr>
              <w:pStyle w:val="Taulukkoleipis0"/>
            </w:pPr>
            <w:r>
              <w:rPr>
                <w:lang w:val="en-GB"/>
              </w:rPr>
              <w:t> </w:t>
            </w: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75" w:type="dxa"/>
            <w:noWrap/>
            <w:vAlign w:val="bottom"/>
            <w:hideMark/>
          </w:tcPr>
          <w:p w14:paraId="58DBF5C2" w14:textId="77777777" w:rsidR="007E3100" w:rsidRPr="00A63E78" w:rsidRDefault="007E3100" w:rsidP="00A76D3D">
            <w:pPr>
              <w:pStyle w:val="Taulukkoleipis0"/>
              <w:rPr>
                <w:lang w:val="en-US"/>
              </w:rPr>
            </w:pPr>
            <w:r>
              <w:rPr>
                <w:lang w:val="en-GB"/>
              </w:rPr>
              <w:t>Sensory quality of the products (look, smell)</w:t>
            </w:r>
          </w:p>
        </w:tc>
      </w:tr>
      <w:tr w:rsidR="007E3100" w:rsidRPr="009B1DDD" w14:paraId="4BDE5C81" w14:textId="77777777" w:rsidTr="005B55BA">
        <w:trPr>
          <w:trHeight w:hRule="exact" w:val="284"/>
        </w:trPr>
        <w:tc>
          <w:tcPr>
            <w:tcW w:w="567" w:type="dxa"/>
            <w:noWrap/>
            <w:hideMark/>
          </w:tcPr>
          <w:p w14:paraId="280F55A8" w14:textId="77777777" w:rsidR="007E3100" w:rsidRPr="003A0550" w:rsidRDefault="007E3100" w:rsidP="00A76D3D">
            <w:pPr>
              <w:pStyle w:val="Taulukkoleipis0"/>
            </w:pPr>
            <w:r>
              <w:rPr>
                <w:lang w:val="en-GB"/>
              </w:rPr>
              <w:t> </w:t>
            </w: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75" w:type="dxa"/>
            <w:noWrap/>
            <w:vAlign w:val="bottom"/>
            <w:hideMark/>
          </w:tcPr>
          <w:p w14:paraId="6F55DBCE" w14:textId="77777777" w:rsidR="007E3100" w:rsidRPr="00A63E78" w:rsidRDefault="007E3100" w:rsidP="00A76D3D">
            <w:pPr>
              <w:pStyle w:val="Taulukkoleipis0"/>
              <w:rPr>
                <w:lang w:val="en-US"/>
              </w:rPr>
            </w:pPr>
            <w:r>
              <w:rPr>
                <w:lang w:val="en-GB"/>
              </w:rPr>
              <w:t>Accuracy and correctness of the trade documents</w:t>
            </w:r>
          </w:p>
        </w:tc>
      </w:tr>
    </w:tbl>
    <w:p w14:paraId="2C8FA5A5" w14:textId="77777777" w:rsidR="007E3100" w:rsidRPr="00A63E78" w:rsidRDefault="007E3100" w:rsidP="00A76D3D">
      <w:pPr>
        <w:pStyle w:val="Taulukkoleipis0"/>
        <w:rPr>
          <w:lang w:val="en-US"/>
        </w:rPr>
      </w:pPr>
    </w:p>
    <w:p w14:paraId="1DD26A2F" w14:textId="77777777" w:rsidR="007E3100" w:rsidRPr="00A63E78" w:rsidRDefault="007E3100" w:rsidP="00A76D3D">
      <w:pPr>
        <w:pStyle w:val="Taulukkoleipis0"/>
        <w:rPr>
          <w:b/>
          <w:bCs/>
          <w:lang w:val="en-US"/>
        </w:rPr>
      </w:pPr>
      <w:r>
        <w:rPr>
          <w:b/>
          <w:bCs/>
          <w:lang w:val="en-GB"/>
        </w:rPr>
        <w:t>We ensure the integrity of the cold chain during transport and reception by the following means:</w:t>
      </w:r>
    </w:p>
    <w:tbl>
      <w:tblPr>
        <w:tblW w:w="864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080"/>
      </w:tblGrid>
      <w:tr w:rsidR="007E3100" w:rsidRPr="009B1DDD" w14:paraId="210ADB87" w14:textId="77777777" w:rsidTr="00256033">
        <w:trPr>
          <w:trHeight w:hRule="exact" w:val="284"/>
        </w:trPr>
        <w:tc>
          <w:tcPr>
            <w:tcW w:w="567" w:type="dxa"/>
            <w:noWrap/>
            <w:hideMark/>
          </w:tcPr>
          <w:p w14:paraId="2C404C3E" w14:textId="77777777" w:rsidR="007E3100" w:rsidRPr="003A0550" w:rsidRDefault="007E3100"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080" w:type="dxa"/>
            <w:noWrap/>
            <w:vAlign w:val="bottom"/>
            <w:hideMark/>
          </w:tcPr>
          <w:p w14:paraId="39B99EB8" w14:textId="77777777" w:rsidR="007E3100" w:rsidRPr="00A63E78" w:rsidRDefault="007E3100" w:rsidP="00A76D3D">
            <w:pPr>
              <w:pStyle w:val="Taulukkoleipis0"/>
              <w:rPr>
                <w:lang w:val="en-US"/>
              </w:rPr>
            </w:pPr>
            <w:r>
              <w:rPr>
                <w:lang w:val="en-GB"/>
              </w:rPr>
              <w:t>Use of cooler boxes and cold packs in transport</w:t>
            </w:r>
          </w:p>
        </w:tc>
      </w:tr>
      <w:tr w:rsidR="007E3100" w:rsidRPr="009B1DDD" w14:paraId="4F6608F2" w14:textId="77777777" w:rsidTr="00256033">
        <w:trPr>
          <w:trHeight w:hRule="exact" w:val="284"/>
        </w:trPr>
        <w:tc>
          <w:tcPr>
            <w:tcW w:w="567" w:type="dxa"/>
            <w:noWrap/>
            <w:hideMark/>
          </w:tcPr>
          <w:p w14:paraId="389485FD" w14:textId="77777777" w:rsidR="007E3100" w:rsidRPr="003A0550" w:rsidRDefault="007E3100"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080" w:type="dxa"/>
            <w:vAlign w:val="bottom"/>
            <w:hideMark/>
          </w:tcPr>
          <w:p w14:paraId="34E4FA60" w14:textId="77777777" w:rsidR="007E3100" w:rsidRPr="00A63E78" w:rsidRDefault="007E3100" w:rsidP="00A76D3D">
            <w:pPr>
              <w:pStyle w:val="Taulukkoleipis0"/>
              <w:rPr>
                <w:lang w:val="en-US"/>
              </w:rPr>
            </w:pPr>
            <w:r>
              <w:rPr>
                <w:lang w:val="en-GB"/>
              </w:rPr>
              <w:t xml:space="preserve">Short transport distance (maximum duration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u w:val="single"/>
                <w:lang w:val="en-GB"/>
              </w:rPr>
              <w:t>     </w:t>
            </w:r>
            <w:r>
              <w:rPr>
                <w:lang w:val="en-GB"/>
              </w:rPr>
              <w:fldChar w:fldCharType="end"/>
            </w:r>
            <w:r>
              <w:rPr>
                <w:lang w:val="en-GB"/>
              </w:rPr>
              <w:t xml:space="preserve"> minutes)</w:t>
            </w:r>
          </w:p>
        </w:tc>
      </w:tr>
      <w:tr w:rsidR="007E3100" w:rsidRPr="009B1DDD" w14:paraId="558B5D8F" w14:textId="77777777" w:rsidTr="00256033">
        <w:trPr>
          <w:trHeight w:hRule="exact" w:val="284"/>
        </w:trPr>
        <w:tc>
          <w:tcPr>
            <w:tcW w:w="567" w:type="dxa"/>
            <w:noWrap/>
            <w:hideMark/>
          </w:tcPr>
          <w:p w14:paraId="1871FE1D" w14:textId="77777777" w:rsidR="007E3100" w:rsidRPr="003A0550" w:rsidRDefault="007E3100"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080" w:type="dxa"/>
            <w:noWrap/>
            <w:vAlign w:val="bottom"/>
            <w:hideMark/>
          </w:tcPr>
          <w:p w14:paraId="682E5BF9" w14:textId="77777777" w:rsidR="007E3100" w:rsidRPr="00A63E78" w:rsidRDefault="007E3100" w:rsidP="00A76D3D">
            <w:pPr>
              <w:pStyle w:val="Taulukkoleipis0"/>
              <w:rPr>
                <w:lang w:val="en-US"/>
              </w:rPr>
            </w:pPr>
            <w:r>
              <w:rPr>
                <w:lang w:val="en-GB"/>
              </w:rPr>
              <w:t>We have our own refrigerated vehicle</w:t>
            </w:r>
          </w:p>
        </w:tc>
      </w:tr>
      <w:tr w:rsidR="007E3100" w:rsidRPr="009B1DDD" w14:paraId="4C945C39" w14:textId="77777777" w:rsidTr="00256033">
        <w:trPr>
          <w:trHeight w:hRule="exact" w:val="284"/>
        </w:trPr>
        <w:tc>
          <w:tcPr>
            <w:tcW w:w="567" w:type="dxa"/>
            <w:noWrap/>
            <w:hideMark/>
          </w:tcPr>
          <w:p w14:paraId="5E912BB0" w14:textId="77777777" w:rsidR="007E3100" w:rsidRPr="003A0550" w:rsidRDefault="007E3100"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080" w:type="dxa"/>
            <w:noWrap/>
            <w:vAlign w:val="bottom"/>
            <w:hideMark/>
          </w:tcPr>
          <w:p w14:paraId="0245D8A1" w14:textId="77777777" w:rsidR="007E3100" w:rsidRPr="00A63E78" w:rsidRDefault="007E3100" w:rsidP="00A76D3D">
            <w:pPr>
              <w:pStyle w:val="Taulukkoleipis0"/>
              <w:rPr>
                <w:lang w:val="en-US"/>
              </w:rPr>
            </w:pPr>
            <w:r>
              <w:rPr>
                <w:lang w:val="en-GB"/>
              </w:rPr>
              <w:t>The delivery company has a refrigerated/freezer vehicle</w:t>
            </w:r>
          </w:p>
        </w:tc>
      </w:tr>
      <w:tr w:rsidR="007E3100" w:rsidRPr="009B1DDD" w14:paraId="302323CC" w14:textId="77777777" w:rsidTr="00256033">
        <w:trPr>
          <w:trHeight w:hRule="exact" w:val="284"/>
        </w:trPr>
        <w:tc>
          <w:tcPr>
            <w:tcW w:w="567" w:type="dxa"/>
            <w:noWrap/>
            <w:hideMark/>
          </w:tcPr>
          <w:p w14:paraId="72A2D857" w14:textId="77777777" w:rsidR="007E3100" w:rsidRPr="003A0550" w:rsidRDefault="007E3100"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080" w:type="dxa"/>
            <w:noWrap/>
            <w:vAlign w:val="bottom"/>
            <w:hideMark/>
          </w:tcPr>
          <w:p w14:paraId="6C526615" w14:textId="576A6B9B" w:rsidR="007E3100" w:rsidRPr="00A63E78" w:rsidRDefault="007E3100" w:rsidP="00A76D3D">
            <w:pPr>
              <w:pStyle w:val="Taulukkoleipis0"/>
              <w:rPr>
                <w:lang w:val="en-US"/>
              </w:rPr>
            </w:pPr>
            <w:r>
              <w:rPr>
                <w:lang w:val="en-GB"/>
              </w:rPr>
              <w:t>We place all foodstuffs into refrigeration equipment immediately upon arrival</w:t>
            </w:r>
          </w:p>
        </w:tc>
      </w:tr>
      <w:tr w:rsidR="007E3100" w:rsidRPr="00BB37B7" w14:paraId="28660543" w14:textId="77777777" w:rsidTr="00256033">
        <w:trPr>
          <w:trHeight w:hRule="exact" w:val="325"/>
        </w:trPr>
        <w:tc>
          <w:tcPr>
            <w:tcW w:w="567" w:type="dxa"/>
            <w:noWrap/>
          </w:tcPr>
          <w:p w14:paraId="4F211FCD" w14:textId="77777777" w:rsidR="007E3100" w:rsidRPr="003A0550" w:rsidRDefault="007E3100"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080" w:type="dxa"/>
            <w:noWrap/>
          </w:tcPr>
          <w:p w14:paraId="44CDDB62" w14:textId="77777777" w:rsidR="007E3100" w:rsidRPr="003A0550" w:rsidRDefault="007E3100" w:rsidP="00A76D3D">
            <w:pPr>
              <w:pStyle w:val="Taulukkoleipis0"/>
            </w:pPr>
            <w:r>
              <w:rPr>
                <w:lang w:val="en-GB"/>
              </w:rPr>
              <w:t xml:space="preserve">Other, please specify: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u w:val="single"/>
                <w:lang w:val="en-GB"/>
              </w:rPr>
              <w:t>     </w:t>
            </w:r>
            <w:r>
              <w:rPr>
                <w:lang w:val="en-GB"/>
              </w:rPr>
              <w:fldChar w:fldCharType="end"/>
            </w:r>
          </w:p>
        </w:tc>
      </w:tr>
    </w:tbl>
    <w:p w14:paraId="6CE499D4" w14:textId="77777777" w:rsidR="007E3100" w:rsidRDefault="007E3100" w:rsidP="007E3100">
      <w:pPr>
        <w:pStyle w:val="Leipteksti"/>
      </w:pPr>
    </w:p>
    <w:p w14:paraId="18EE4697" w14:textId="56C5A54D" w:rsidR="007E3100" w:rsidRPr="00A63E78" w:rsidRDefault="007E3100" w:rsidP="007E3100">
      <w:pPr>
        <w:pStyle w:val="Leipteksti"/>
        <w:rPr>
          <w:b/>
          <w:bCs/>
          <w:lang w:val="en-US"/>
        </w:rPr>
      </w:pPr>
      <w:r>
        <w:rPr>
          <w:b/>
          <w:bCs/>
          <w:lang w:val="en-GB"/>
        </w:rPr>
        <w:t>After the reception inspection, the consignment received becomes the responsibility of the operator.</w:t>
      </w:r>
    </w:p>
    <w:p w14:paraId="0816C9FA" w14:textId="77777777" w:rsidR="007E3100" w:rsidRPr="00A63E78" w:rsidRDefault="007E3100" w:rsidP="00A76D3D">
      <w:pPr>
        <w:pStyle w:val="Taulukkoleipis0"/>
        <w:rPr>
          <w:b/>
          <w:bCs/>
          <w:lang w:val="en-US"/>
        </w:rPr>
      </w:pPr>
      <w:r>
        <w:rPr>
          <w:b/>
          <w:bCs/>
          <w:lang w:val="en-GB"/>
        </w:rPr>
        <w:t>Temperature monitoring when receiving foodstuffs:</w:t>
      </w:r>
    </w:p>
    <w:p w14:paraId="6D4F3B5B" w14:textId="7C8BE0CB" w:rsidR="007E3100" w:rsidRPr="00A63E78" w:rsidRDefault="007E3100" w:rsidP="00A76D3D">
      <w:pPr>
        <w:pStyle w:val="Taulukkoleipis0"/>
        <w:numPr>
          <w:ilvl w:val="0"/>
          <w:numId w:val="26"/>
        </w:numPr>
        <w:rPr>
          <w:lang w:val="en-US"/>
        </w:rPr>
      </w:pPr>
      <w:r>
        <w:rPr>
          <w:lang w:val="en-GB"/>
        </w:rPr>
        <w:t>When foodstuffs are received, the temperatures of perishable foods must be checked. The operator must carry out inspections on the loads of different suppliers.</w:t>
      </w:r>
    </w:p>
    <w:p w14:paraId="13A51376" w14:textId="4D843DF8" w:rsidR="007E3100" w:rsidRPr="00A63E78" w:rsidRDefault="007E3100" w:rsidP="00A76D3D">
      <w:pPr>
        <w:pStyle w:val="Taulukkoleipis0"/>
        <w:numPr>
          <w:ilvl w:val="0"/>
          <w:numId w:val="26"/>
        </w:numPr>
        <w:rPr>
          <w:lang w:val="en-US"/>
        </w:rPr>
      </w:pPr>
      <w:r>
        <w:rPr>
          <w:lang w:val="en-GB"/>
        </w:rPr>
        <w:t>When receiving foodstuffs requiring cold storage, the operator must measure temperatures on the surface of or between the packages.</w:t>
      </w:r>
    </w:p>
    <w:p w14:paraId="3EE86405" w14:textId="17A7B6A6" w:rsidR="007E3100" w:rsidRPr="00A63E78" w:rsidRDefault="007E3100" w:rsidP="00A76D3D">
      <w:pPr>
        <w:pStyle w:val="Taulukkoleipis0"/>
        <w:numPr>
          <w:ilvl w:val="0"/>
          <w:numId w:val="26"/>
        </w:numPr>
        <w:rPr>
          <w:lang w:val="en-US"/>
        </w:rPr>
      </w:pPr>
      <w:r>
        <w:rPr>
          <w:lang w:val="en-GB"/>
        </w:rPr>
        <w:t>If food is delivered to the food premises at a time of day when no staff are present to receive the delivery, the staff must carry out the reception inspection without delay when they arrive. In addition to this, the operator must ask the transport company to provide temperature records for the duration of the transport, if necessary.</w:t>
      </w:r>
    </w:p>
    <w:p w14:paraId="7451D899" w14:textId="5667C74E" w:rsidR="007E3100" w:rsidRPr="00A63E78" w:rsidRDefault="007E3100" w:rsidP="00A76D3D">
      <w:pPr>
        <w:pStyle w:val="Taulukkoleipis0"/>
        <w:numPr>
          <w:ilvl w:val="0"/>
          <w:numId w:val="26"/>
        </w:numPr>
        <w:rPr>
          <w:lang w:val="en-US"/>
        </w:rPr>
      </w:pPr>
      <w:r>
        <w:rPr>
          <w:lang w:val="en-GB"/>
        </w:rPr>
        <w:t>When the operator picks up and delivers foodstuffs themself, no recording related to the reception inspection is required if the foodstuffs have been transported under appropriate conditions (e.g. in a refrigerated vehicle) and nothing unusual has occurred during transport.</w:t>
      </w:r>
    </w:p>
    <w:p w14:paraId="3D6EB601" w14:textId="77777777" w:rsidR="00A76D3D" w:rsidRPr="00A63E78" w:rsidRDefault="00A76D3D" w:rsidP="00A76D3D">
      <w:pPr>
        <w:pStyle w:val="Taulukkoleipis0"/>
        <w:ind w:left="720"/>
        <w:rPr>
          <w:lang w:val="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
        <w:gridCol w:w="9142"/>
      </w:tblGrid>
      <w:tr w:rsidR="007E3100" w:rsidRPr="009B1DDD" w14:paraId="4028F6C7" w14:textId="77777777" w:rsidTr="00C054A1">
        <w:trPr>
          <w:trHeight w:hRule="exact" w:val="284"/>
        </w:trPr>
        <w:tc>
          <w:tcPr>
            <w:tcW w:w="497" w:type="dxa"/>
            <w:noWrap/>
            <w:hideMark/>
          </w:tcPr>
          <w:p w14:paraId="02EF5C0C" w14:textId="77777777" w:rsidR="007E3100" w:rsidRPr="003A0550" w:rsidRDefault="007E3100" w:rsidP="00E33E09">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9142" w:type="dxa"/>
            <w:noWrap/>
            <w:vAlign w:val="bottom"/>
            <w:hideMark/>
          </w:tcPr>
          <w:p w14:paraId="33AAF294" w14:textId="77777777" w:rsidR="007E3100" w:rsidRPr="00A63E78" w:rsidRDefault="007E3100" w:rsidP="00E33E09">
            <w:pPr>
              <w:pStyle w:val="Taulukkoleipis0"/>
              <w:rPr>
                <w:vertAlign w:val="superscript"/>
                <w:lang w:val="en-US"/>
              </w:rPr>
            </w:pPr>
            <w:r>
              <w:rPr>
                <w:lang w:val="en-GB"/>
              </w:rPr>
              <w:t xml:space="preserve">We measure the temperatures of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u w:val="single"/>
                <w:lang w:val="en-GB"/>
              </w:rPr>
              <w:t>     </w:t>
            </w:r>
            <w:r>
              <w:rPr>
                <w:lang w:val="en-GB"/>
              </w:rPr>
              <w:fldChar w:fldCharType="end"/>
            </w:r>
            <w:r>
              <w:rPr>
                <w:lang w:val="en-GB"/>
              </w:rPr>
              <w:t xml:space="preserve"> incoming batches each week. </w:t>
            </w:r>
          </w:p>
        </w:tc>
      </w:tr>
      <w:tr w:rsidR="007E3100" w:rsidRPr="00BB37B7" w14:paraId="1C7EA621" w14:textId="77777777" w:rsidTr="005B55BA">
        <w:trPr>
          <w:trHeight w:hRule="exact" w:val="589"/>
        </w:trPr>
        <w:tc>
          <w:tcPr>
            <w:tcW w:w="497" w:type="dxa"/>
            <w:noWrap/>
            <w:hideMark/>
          </w:tcPr>
          <w:p w14:paraId="7E90070E" w14:textId="77777777" w:rsidR="007E3100" w:rsidRPr="003A0550" w:rsidRDefault="007E3100" w:rsidP="00E33E09">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9142" w:type="dxa"/>
            <w:vAlign w:val="bottom"/>
            <w:hideMark/>
          </w:tcPr>
          <w:p w14:paraId="766BB153" w14:textId="77777777" w:rsidR="007E3100" w:rsidRPr="003A0550" w:rsidRDefault="007E3100" w:rsidP="00E33E09">
            <w:pPr>
              <w:pStyle w:val="Taulukkoleipis0"/>
            </w:pPr>
            <w:r>
              <w:rPr>
                <w:lang w:val="en-GB"/>
              </w:rPr>
              <w:t xml:space="preserve">We record temperatures regularly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u w:val="single"/>
                <w:lang w:val="en-GB"/>
              </w:rPr>
              <w:t>     </w:t>
            </w:r>
            <w:r>
              <w:rPr>
                <w:lang w:val="en-GB"/>
              </w:rPr>
              <w:fldChar w:fldCharType="end"/>
            </w:r>
            <w:r>
              <w:rPr>
                <w:lang w:val="en-GB"/>
              </w:rPr>
              <w:t xml:space="preserve"> times a week. Where are these records kept?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u w:val="single"/>
                <w:lang w:val="en-GB"/>
              </w:rPr>
              <w:t>     </w:t>
            </w:r>
            <w:r>
              <w:rPr>
                <w:lang w:val="en-GB"/>
              </w:rPr>
              <w:fldChar w:fldCharType="end"/>
            </w:r>
          </w:p>
        </w:tc>
      </w:tr>
    </w:tbl>
    <w:p w14:paraId="41B805E6" w14:textId="77777777" w:rsidR="007E3100" w:rsidRDefault="007E3100" w:rsidP="007E3100">
      <w:pPr>
        <w:pStyle w:val="Leipteksti"/>
        <w:rPr>
          <w:b/>
          <w:bCs/>
          <w:color w:val="000000" w:themeColor="text1"/>
        </w:rPr>
      </w:pPr>
    </w:p>
    <w:p w14:paraId="051999F2" w14:textId="77777777" w:rsidR="00DE7C0C" w:rsidRDefault="00DE7C0C" w:rsidP="007E3100">
      <w:pPr>
        <w:pStyle w:val="Leipteksti"/>
        <w:rPr>
          <w:b/>
          <w:bCs/>
          <w:color w:val="000000" w:themeColor="text1"/>
        </w:rPr>
      </w:pPr>
    </w:p>
    <w:p w14:paraId="50EAEF7D" w14:textId="77777777" w:rsidR="00DE7C0C" w:rsidRDefault="00DE7C0C" w:rsidP="007E3100">
      <w:pPr>
        <w:pStyle w:val="Leipteksti"/>
        <w:rPr>
          <w:b/>
          <w:bCs/>
          <w:color w:val="000000" w:themeColor="text1"/>
        </w:rPr>
      </w:pPr>
    </w:p>
    <w:p w14:paraId="7165531E" w14:textId="77777777" w:rsidR="00DE7C0C" w:rsidRDefault="00DE7C0C" w:rsidP="007E3100">
      <w:pPr>
        <w:pStyle w:val="Leipteksti"/>
        <w:rPr>
          <w:b/>
          <w:bCs/>
          <w:color w:val="000000" w:themeColor="text1"/>
        </w:rPr>
      </w:pPr>
    </w:p>
    <w:p w14:paraId="4C09F167" w14:textId="77777777" w:rsidR="00DE7C0C" w:rsidRDefault="00DE7C0C" w:rsidP="007E3100">
      <w:pPr>
        <w:pStyle w:val="Leipteksti"/>
        <w:rPr>
          <w:b/>
          <w:bCs/>
          <w:color w:val="000000" w:themeColor="text1"/>
        </w:rPr>
      </w:pPr>
    </w:p>
    <w:p w14:paraId="020B06D9" w14:textId="77777777" w:rsidR="00DE7C0C" w:rsidRDefault="00DE7C0C" w:rsidP="007E3100">
      <w:pPr>
        <w:pStyle w:val="Leipteksti"/>
        <w:rPr>
          <w:b/>
          <w:bCs/>
          <w:color w:val="000000" w:themeColor="text1"/>
        </w:rPr>
      </w:pPr>
    </w:p>
    <w:p w14:paraId="6AF3FEF7" w14:textId="77777777" w:rsidR="00DE7C0C" w:rsidRDefault="00DE7C0C" w:rsidP="007E3100">
      <w:pPr>
        <w:pStyle w:val="Leipteksti"/>
        <w:rPr>
          <w:b/>
          <w:bCs/>
          <w:color w:val="000000" w:themeColor="text1"/>
        </w:rPr>
      </w:pPr>
    </w:p>
    <w:p w14:paraId="01FB2038" w14:textId="77777777" w:rsidR="00DE7C0C" w:rsidRDefault="00DE7C0C" w:rsidP="007E3100">
      <w:pPr>
        <w:pStyle w:val="Leipteksti"/>
        <w:rPr>
          <w:b/>
          <w:bCs/>
          <w:color w:val="000000" w:themeColor="text1"/>
        </w:rPr>
      </w:pPr>
    </w:p>
    <w:p w14:paraId="69509659" w14:textId="77777777" w:rsidR="00DE7C0C" w:rsidRDefault="00DE7C0C" w:rsidP="007E3100">
      <w:pPr>
        <w:pStyle w:val="Leipteksti"/>
        <w:rPr>
          <w:b/>
          <w:bCs/>
          <w:color w:val="000000" w:themeColor="text1"/>
        </w:rPr>
      </w:pPr>
    </w:p>
    <w:p w14:paraId="724FC1E9" w14:textId="77777777" w:rsidR="00DE7C0C" w:rsidRDefault="00DE7C0C" w:rsidP="007E3100">
      <w:pPr>
        <w:pStyle w:val="Leipteksti"/>
        <w:rPr>
          <w:b/>
          <w:bCs/>
          <w:color w:val="000000" w:themeColor="text1"/>
        </w:rPr>
      </w:pPr>
    </w:p>
    <w:p w14:paraId="354B112C" w14:textId="77777777" w:rsidR="00DE7C0C" w:rsidRDefault="00DE7C0C" w:rsidP="007E3100">
      <w:pPr>
        <w:pStyle w:val="Leipteksti"/>
        <w:rPr>
          <w:b/>
          <w:bCs/>
          <w:color w:val="000000" w:themeColor="text1"/>
        </w:rPr>
      </w:pPr>
    </w:p>
    <w:p w14:paraId="44CAE9FB" w14:textId="77777777" w:rsidR="00DE7C0C" w:rsidRDefault="00DE7C0C" w:rsidP="007E3100">
      <w:pPr>
        <w:pStyle w:val="Leipteksti"/>
        <w:rPr>
          <w:b/>
          <w:bCs/>
          <w:color w:val="000000" w:themeColor="text1"/>
        </w:rPr>
      </w:pPr>
    </w:p>
    <w:p w14:paraId="24348EE7" w14:textId="77777777" w:rsidR="00DE7C0C" w:rsidRDefault="00DE7C0C" w:rsidP="007E3100">
      <w:pPr>
        <w:pStyle w:val="Leipteksti"/>
        <w:rPr>
          <w:b/>
          <w:bCs/>
          <w:color w:val="000000" w:themeColor="text1"/>
        </w:rPr>
      </w:pPr>
    </w:p>
    <w:p w14:paraId="3B0527F0" w14:textId="0F5AFDE0" w:rsidR="005B55BA" w:rsidRPr="00A63E78" w:rsidRDefault="005B55BA" w:rsidP="007E3100">
      <w:pPr>
        <w:pStyle w:val="Leipteksti"/>
        <w:rPr>
          <w:b/>
          <w:bCs/>
          <w:color w:val="000000" w:themeColor="text1"/>
          <w:lang w:val="en-US"/>
        </w:rPr>
      </w:pPr>
      <w:r>
        <w:rPr>
          <w:b/>
          <w:bCs/>
          <w:color w:val="000000" w:themeColor="text1"/>
          <w:lang w:val="en-GB"/>
        </w:rPr>
        <w:t>Temperature requirements for foodstuffs on receipt:</w:t>
      </w:r>
    </w:p>
    <w:tbl>
      <w:tblPr>
        <w:tblStyle w:val="TaulukkoRuudukko"/>
        <w:tblW w:w="10060" w:type="dxa"/>
        <w:jc w:val="center"/>
        <w:tblLook w:val="04A0" w:firstRow="1" w:lastRow="0" w:firstColumn="1" w:lastColumn="0" w:noHBand="0" w:noVBand="1"/>
      </w:tblPr>
      <w:tblGrid>
        <w:gridCol w:w="7508"/>
        <w:gridCol w:w="2552"/>
      </w:tblGrid>
      <w:tr w:rsidR="0051090C" w14:paraId="16F666B5" w14:textId="77777777" w:rsidTr="00A63E78">
        <w:trPr>
          <w:cnfStyle w:val="100000000000" w:firstRow="1" w:lastRow="0" w:firstColumn="0" w:lastColumn="0" w:oddVBand="0" w:evenVBand="0" w:oddHBand="0" w:evenHBand="0" w:firstRowFirstColumn="0" w:firstRowLastColumn="0" w:lastRowFirstColumn="0" w:lastRowLastColumn="0"/>
          <w:jc w:val="center"/>
        </w:trPr>
        <w:tc>
          <w:tcPr>
            <w:tcW w:w="7508" w:type="dxa"/>
          </w:tcPr>
          <w:p w14:paraId="0ED70C3E" w14:textId="77777777" w:rsidR="0051090C" w:rsidRPr="007C5B09" w:rsidRDefault="0051090C" w:rsidP="00E33E09">
            <w:pPr>
              <w:pStyle w:val="Taulukkoleipis0"/>
              <w:rPr>
                <w:b w:val="0"/>
              </w:rPr>
            </w:pPr>
            <w:r>
              <w:rPr>
                <w:bCs/>
                <w:lang w:val="en-GB"/>
              </w:rPr>
              <w:t>Foodstuff</w:t>
            </w:r>
          </w:p>
        </w:tc>
        <w:tc>
          <w:tcPr>
            <w:tcW w:w="2552" w:type="dxa"/>
          </w:tcPr>
          <w:p w14:paraId="6AFD6AC8" w14:textId="77777777" w:rsidR="0051090C" w:rsidRPr="007C5B09" w:rsidRDefault="0051090C" w:rsidP="00E33E09">
            <w:pPr>
              <w:pStyle w:val="Taulukkoleipis0"/>
              <w:rPr>
                <w:b w:val="0"/>
              </w:rPr>
            </w:pPr>
            <w:r>
              <w:rPr>
                <w:bCs/>
                <w:lang w:val="en-GB"/>
              </w:rPr>
              <w:t>Temperature</w:t>
            </w:r>
          </w:p>
        </w:tc>
      </w:tr>
      <w:tr w:rsidR="0051090C" w:rsidRPr="009B1DDD" w14:paraId="51AA0F22" w14:textId="77777777" w:rsidTr="00A63E78">
        <w:trPr>
          <w:jc w:val="center"/>
        </w:trPr>
        <w:tc>
          <w:tcPr>
            <w:tcW w:w="7508" w:type="dxa"/>
          </w:tcPr>
          <w:p w14:paraId="05CEDE89" w14:textId="77777777" w:rsidR="0051090C" w:rsidRPr="00A63E78" w:rsidRDefault="0051090C" w:rsidP="00E33E09">
            <w:pPr>
              <w:pStyle w:val="Taulukkoleipis0"/>
              <w:rPr>
                <w:lang w:val="en-US"/>
              </w:rPr>
            </w:pPr>
            <w:r>
              <w:rPr>
                <w:lang w:val="en-GB"/>
              </w:rPr>
              <w:t>Fresh fishery products; thawed, unprocessed fishery products; and boiled and chilled crustacean and mollusc products</w:t>
            </w:r>
          </w:p>
        </w:tc>
        <w:tc>
          <w:tcPr>
            <w:tcW w:w="2552" w:type="dxa"/>
          </w:tcPr>
          <w:p w14:paraId="6C3BEAC2" w14:textId="4509AADE" w:rsidR="0051090C" w:rsidRPr="00A63E78" w:rsidRDefault="0051090C" w:rsidP="00E33E09">
            <w:pPr>
              <w:pStyle w:val="Taulukkoleipis0"/>
              <w:rPr>
                <w:lang w:val="en-US"/>
              </w:rPr>
            </w:pPr>
            <w:r>
              <w:rPr>
                <w:lang w:val="en-GB"/>
              </w:rPr>
              <w:t xml:space="preserve">close to the temperature of melting ice </w:t>
            </w:r>
          </w:p>
        </w:tc>
      </w:tr>
      <w:tr w:rsidR="0051090C" w14:paraId="7C48CDE2" w14:textId="77777777" w:rsidTr="00A63E78">
        <w:trPr>
          <w:jc w:val="center"/>
        </w:trPr>
        <w:tc>
          <w:tcPr>
            <w:tcW w:w="7508" w:type="dxa"/>
          </w:tcPr>
          <w:p w14:paraId="04137288" w14:textId="77777777" w:rsidR="0051090C" w:rsidRPr="00A63E78" w:rsidRDefault="0051090C" w:rsidP="00E33E09">
            <w:pPr>
              <w:pStyle w:val="Taulukkoleipis0"/>
              <w:rPr>
                <w:lang w:val="en-US"/>
              </w:rPr>
            </w:pPr>
            <w:r>
              <w:rPr>
                <w:lang w:val="en-GB"/>
              </w:rPr>
              <w:t>Cold-smoked and salt-cured fishery products, and processed fishery products packed in vacuum or modified atmosphere packaging</w:t>
            </w:r>
          </w:p>
        </w:tc>
        <w:tc>
          <w:tcPr>
            <w:tcW w:w="2552" w:type="dxa"/>
          </w:tcPr>
          <w:p w14:paraId="791D8373" w14:textId="00E5A7A8" w:rsidR="0051090C" w:rsidRPr="00231F2F" w:rsidRDefault="0051090C" w:rsidP="00E33E09">
            <w:pPr>
              <w:pStyle w:val="Taulukkoleipis0"/>
            </w:pPr>
            <w:r>
              <w:rPr>
                <w:lang w:val="en-GB"/>
              </w:rPr>
              <w:t xml:space="preserve">0–3 °C </w:t>
            </w:r>
          </w:p>
        </w:tc>
      </w:tr>
      <w:tr w:rsidR="0051090C" w14:paraId="5F526E79" w14:textId="77777777" w:rsidTr="00A63E78">
        <w:trPr>
          <w:jc w:val="center"/>
        </w:trPr>
        <w:tc>
          <w:tcPr>
            <w:tcW w:w="7508" w:type="dxa"/>
          </w:tcPr>
          <w:p w14:paraId="100F41BA" w14:textId="77777777" w:rsidR="0051090C" w:rsidRPr="00A63E78" w:rsidRDefault="0051090C" w:rsidP="00E33E09">
            <w:pPr>
              <w:pStyle w:val="Taulukkoleipis0"/>
              <w:rPr>
                <w:lang w:val="en-US"/>
              </w:rPr>
            </w:pPr>
            <w:r>
              <w:rPr>
                <w:lang w:val="en-GB"/>
              </w:rPr>
              <w:t>Other processed fishery products (excluding canned or otherwise processed fishery products that can be stored at room temperature), sushi and live bivalve molluscs</w:t>
            </w:r>
          </w:p>
        </w:tc>
        <w:tc>
          <w:tcPr>
            <w:tcW w:w="2552" w:type="dxa"/>
          </w:tcPr>
          <w:p w14:paraId="34594254" w14:textId="4A8D40BE" w:rsidR="0051090C" w:rsidRPr="00231F2F" w:rsidRDefault="0051090C" w:rsidP="00E33E09">
            <w:pPr>
              <w:pStyle w:val="Taulukkoleipis0"/>
            </w:pPr>
            <w:r>
              <w:rPr>
                <w:lang w:val="en-GB"/>
              </w:rPr>
              <w:t>max. 6 °C</w:t>
            </w:r>
          </w:p>
        </w:tc>
      </w:tr>
      <w:tr w:rsidR="0051090C" w14:paraId="3846A288" w14:textId="77777777" w:rsidTr="00A63E78">
        <w:trPr>
          <w:jc w:val="center"/>
        </w:trPr>
        <w:tc>
          <w:tcPr>
            <w:tcW w:w="7508" w:type="dxa"/>
          </w:tcPr>
          <w:p w14:paraId="78650F9D" w14:textId="77777777" w:rsidR="0051090C" w:rsidRPr="00231F2F" w:rsidRDefault="0051090C" w:rsidP="00E33E09">
            <w:pPr>
              <w:pStyle w:val="Taulukkoleipis0"/>
            </w:pPr>
            <w:r>
              <w:rPr>
                <w:lang w:val="en-GB"/>
              </w:rPr>
              <w:t>Internal organs</w:t>
            </w:r>
          </w:p>
        </w:tc>
        <w:tc>
          <w:tcPr>
            <w:tcW w:w="2552" w:type="dxa"/>
          </w:tcPr>
          <w:p w14:paraId="5814FD4F" w14:textId="73814685" w:rsidR="0051090C" w:rsidRPr="00231F2F" w:rsidRDefault="0051090C" w:rsidP="00E33E09">
            <w:pPr>
              <w:pStyle w:val="Taulukkoleipis0"/>
            </w:pPr>
            <w:r>
              <w:rPr>
                <w:lang w:val="en-GB"/>
              </w:rPr>
              <w:t>max. 3 °C</w:t>
            </w:r>
          </w:p>
        </w:tc>
      </w:tr>
      <w:tr w:rsidR="0051090C" w14:paraId="2805A3A1" w14:textId="77777777" w:rsidTr="00A63E78">
        <w:trPr>
          <w:jc w:val="center"/>
        </w:trPr>
        <w:tc>
          <w:tcPr>
            <w:tcW w:w="7508" w:type="dxa"/>
          </w:tcPr>
          <w:p w14:paraId="08D6054A" w14:textId="77777777" w:rsidR="0051090C" w:rsidRPr="00231F2F" w:rsidRDefault="0051090C" w:rsidP="00E33E09">
            <w:pPr>
              <w:pStyle w:val="Taulukkoleipis0"/>
            </w:pPr>
            <w:r>
              <w:rPr>
                <w:lang w:val="en-GB"/>
              </w:rPr>
              <w:t>Raw meat</w:t>
            </w:r>
          </w:p>
        </w:tc>
        <w:tc>
          <w:tcPr>
            <w:tcW w:w="2552" w:type="dxa"/>
          </w:tcPr>
          <w:p w14:paraId="15959F1C" w14:textId="34BE8A4F" w:rsidR="0051090C" w:rsidRPr="00231F2F" w:rsidRDefault="0051090C" w:rsidP="00E33E09">
            <w:pPr>
              <w:pStyle w:val="Taulukkoleipis0"/>
            </w:pPr>
            <w:r>
              <w:rPr>
                <w:lang w:val="en-GB"/>
              </w:rPr>
              <w:t xml:space="preserve">max. 7 °C </w:t>
            </w:r>
          </w:p>
        </w:tc>
      </w:tr>
      <w:tr w:rsidR="0051090C" w14:paraId="75E43967" w14:textId="77777777" w:rsidTr="00A63E78">
        <w:trPr>
          <w:jc w:val="center"/>
        </w:trPr>
        <w:tc>
          <w:tcPr>
            <w:tcW w:w="7508" w:type="dxa"/>
          </w:tcPr>
          <w:p w14:paraId="7B6322A3" w14:textId="77777777" w:rsidR="0051090C" w:rsidRPr="00231F2F" w:rsidRDefault="0051090C" w:rsidP="00E33E09">
            <w:pPr>
              <w:pStyle w:val="Taulukkoleipis0"/>
            </w:pPr>
            <w:r>
              <w:rPr>
                <w:lang w:val="en-GB"/>
              </w:rPr>
              <w:t>Poultry meat</w:t>
            </w:r>
          </w:p>
        </w:tc>
        <w:tc>
          <w:tcPr>
            <w:tcW w:w="2552" w:type="dxa"/>
          </w:tcPr>
          <w:p w14:paraId="2534CE8A" w14:textId="598F4A13" w:rsidR="0051090C" w:rsidRPr="00231F2F" w:rsidRDefault="0051090C" w:rsidP="00E33E09">
            <w:pPr>
              <w:pStyle w:val="Taulukkoleipis0"/>
            </w:pPr>
            <w:r>
              <w:rPr>
                <w:lang w:val="en-GB"/>
              </w:rPr>
              <w:t>max. 4 °C</w:t>
            </w:r>
          </w:p>
        </w:tc>
      </w:tr>
      <w:tr w:rsidR="0051090C" w14:paraId="63D57641" w14:textId="77777777" w:rsidTr="00A63E78">
        <w:trPr>
          <w:jc w:val="center"/>
        </w:trPr>
        <w:tc>
          <w:tcPr>
            <w:tcW w:w="7508" w:type="dxa"/>
          </w:tcPr>
          <w:p w14:paraId="4F7B2A3D" w14:textId="77777777" w:rsidR="0051090C" w:rsidRPr="00231F2F" w:rsidRDefault="0051090C" w:rsidP="00E33E09">
            <w:pPr>
              <w:pStyle w:val="Taulukkoleipis0"/>
            </w:pPr>
            <w:r>
              <w:rPr>
                <w:lang w:val="en-GB"/>
              </w:rPr>
              <w:t>Raw meat preparations</w:t>
            </w:r>
          </w:p>
        </w:tc>
        <w:tc>
          <w:tcPr>
            <w:tcW w:w="2552" w:type="dxa"/>
          </w:tcPr>
          <w:p w14:paraId="43104FE2" w14:textId="1931E33F" w:rsidR="0051090C" w:rsidRPr="00231F2F" w:rsidRDefault="0051090C" w:rsidP="00E33E09">
            <w:pPr>
              <w:pStyle w:val="Taulukkoleipis0"/>
            </w:pPr>
            <w:r>
              <w:rPr>
                <w:lang w:val="en-GB"/>
              </w:rPr>
              <w:t xml:space="preserve">max. 4 °C </w:t>
            </w:r>
          </w:p>
        </w:tc>
      </w:tr>
      <w:tr w:rsidR="0051090C" w14:paraId="678AE8EC" w14:textId="77777777" w:rsidTr="00A63E78">
        <w:trPr>
          <w:jc w:val="center"/>
        </w:trPr>
        <w:tc>
          <w:tcPr>
            <w:tcW w:w="7508" w:type="dxa"/>
          </w:tcPr>
          <w:p w14:paraId="0F267DB3" w14:textId="77777777" w:rsidR="0051090C" w:rsidRPr="00231F2F" w:rsidRDefault="0051090C" w:rsidP="00E33E09">
            <w:pPr>
              <w:pStyle w:val="Taulukkoleipis0"/>
            </w:pPr>
            <w:r>
              <w:rPr>
                <w:lang w:val="en-GB"/>
              </w:rPr>
              <w:t>Minced meat and liver</w:t>
            </w:r>
          </w:p>
        </w:tc>
        <w:tc>
          <w:tcPr>
            <w:tcW w:w="2552" w:type="dxa"/>
          </w:tcPr>
          <w:p w14:paraId="52B0E696" w14:textId="34A4D771" w:rsidR="0051090C" w:rsidRPr="00231F2F" w:rsidRDefault="0051090C" w:rsidP="00E33E09">
            <w:pPr>
              <w:pStyle w:val="Taulukkoleipis0"/>
            </w:pPr>
            <w:r>
              <w:rPr>
                <w:lang w:val="en-GB"/>
              </w:rPr>
              <w:t xml:space="preserve">max. 2 °C </w:t>
            </w:r>
          </w:p>
        </w:tc>
      </w:tr>
      <w:tr w:rsidR="0051090C" w14:paraId="0700A11C" w14:textId="77777777" w:rsidTr="00A63E78">
        <w:trPr>
          <w:jc w:val="center"/>
        </w:trPr>
        <w:tc>
          <w:tcPr>
            <w:tcW w:w="7508" w:type="dxa"/>
          </w:tcPr>
          <w:p w14:paraId="57169D2B" w14:textId="77777777" w:rsidR="0051090C" w:rsidRPr="00231F2F" w:rsidRDefault="0051090C" w:rsidP="00E33E09">
            <w:pPr>
              <w:pStyle w:val="Taulukkoleipis0"/>
            </w:pPr>
            <w:r>
              <w:rPr>
                <w:lang w:val="en-GB"/>
              </w:rPr>
              <w:t>Minced poultry meat</w:t>
            </w:r>
          </w:p>
        </w:tc>
        <w:tc>
          <w:tcPr>
            <w:tcW w:w="2552" w:type="dxa"/>
          </w:tcPr>
          <w:p w14:paraId="199868FE" w14:textId="50A20177" w:rsidR="0051090C" w:rsidRPr="00231F2F" w:rsidRDefault="0051090C" w:rsidP="00E33E09">
            <w:pPr>
              <w:pStyle w:val="Taulukkoleipis0"/>
            </w:pPr>
            <w:r>
              <w:rPr>
                <w:lang w:val="en-GB"/>
              </w:rPr>
              <w:t xml:space="preserve">max. 2 °C </w:t>
            </w:r>
          </w:p>
        </w:tc>
      </w:tr>
      <w:tr w:rsidR="0051090C" w14:paraId="41934024" w14:textId="77777777" w:rsidTr="00A63E78">
        <w:trPr>
          <w:jc w:val="center"/>
        </w:trPr>
        <w:tc>
          <w:tcPr>
            <w:tcW w:w="7508" w:type="dxa"/>
          </w:tcPr>
          <w:p w14:paraId="3E315190" w14:textId="77777777" w:rsidR="0051090C" w:rsidRPr="00A63E78" w:rsidRDefault="0051090C" w:rsidP="00E33E09">
            <w:pPr>
              <w:pStyle w:val="Taulukkoleipis0"/>
              <w:rPr>
                <w:lang w:val="en-US"/>
              </w:rPr>
            </w:pPr>
            <w:r>
              <w:rPr>
                <w:lang w:val="en-GB"/>
              </w:rPr>
              <w:t>Easily perishable milk-based products that have undergone pasteurisation or similar processing as part of their preparation</w:t>
            </w:r>
          </w:p>
        </w:tc>
        <w:tc>
          <w:tcPr>
            <w:tcW w:w="2552" w:type="dxa"/>
          </w:tcPr>
          <w:p w14:paraId="0512E977" w14:textId="4E9D3BFD" w:rsidR="0051090C" w:rsidRPr="00231F2F" w:rsidRDefault="0051090C" w:rsidP="00E33E09">
            <w:pPr>
              <w:pStyle w:val="Taulukkoleipis0"/>
            </w:pPr>
            <w:r>
              <w:rPr>
                <w:lang w:val="en-GB"/>
              </w:rPr>
              <w:t>max. 8 °C</w:t>
            </w:r>
          </w:p>
        </w:tc>
      </w:tr>
      <w:tr w:rsidR="0051090C" w14:paraId="6D469A03" w14:textId="77777777" w:rsidTr="00A63E78">
        <w:trPr>
          <w:jc w:val="center"/>
        </w:trPr>
        <w:tc>
          <w:tcPr>
            <w:tcW w:w="7508" w:type="dxa"/>
          </w:tcPr>
          <w:p w14:paraId="49106A9D" w14:textId="77777777" w:rsidR="0051090C" w:rsidRPr="00A63E78" w:rsidRDefault="0051090C" w:rsidP="00E33E09">
            <w:pPr>
              <w:pStyle w:val="Taulukkoleipis0"/>
              <w:rPr>
                <w:lang w:val="en-US"/>
              </w:rPr>
            </w:pPr>
            <w:r>
              <w:rPr>
                <w:lang w:val="en-GB"/>
              </w:rPr>
              <w:t>Other easily perishable milk-based products and easily perishable milk and cream</w:t>
            </w:r>
          </w:p>
        </w:tc>
        <w:tc>
          <w:tcPr>
            <w:tcW w:w="2552" w:type="dxa"/>
          </w:tcPr>
          <w:p w14:paraId="15D6D218" w14:textId="7FD64769" w:rsidR="0051090C" w:rsidRPr="00201D72" w:rsidRDefault="0051090C" w:rsidP="00E33E09">
            <w:pPr>
              <w:pStyle w:val="Taulukkoleipis0"/>
            </w:pPr>
            <w:r>
              <w:rPr>
                <w:lang w:val="en-GB"/>
              </w:rPr>
              <w:t>max. 6 °C</w:t>
            </w:r>
          </w:p>
        </w:tc>
      </w:tr>
      <w:tr w:rsidR="0051090C" w14:paraId="695214C9" w14:textId="77777777" w:rsidTr="00A63E78">
        <w:trPr>
          <w:jc w:val="center"/>
        </w:trPr>
        <w:tc>
          <w:tcPr>
            <w:tcW w:w="7508" w:type="dxa"/>
          </w:tcPr>
          <w:p w14:paraId="488F673D" w14:textId="77777777" w:rsidR="0051090C" w:rsidRPr="00231F2F" w:rsidRDefault="0051090C" w:rsidP="00E33E09">
            <w:pPr>
              <w:pStyle w:val="Taulukkoleipis0"/>
            </w:pPr>
            <w:r>
              <w:rPr>
                <w:lang w:val="en-GB"/>
              </w:rPr>
              <w:t>Egg products requiring refrigeration</w:t>
            </w:r>
          </w:p>
        </w:tc>
        <w:tc>
          <w:tcPr>
            <w:tcW w:w="2552" w:type="dxa"/>
          </w:tcPr>
          <w:p w14:paraId="40787CA1" w14:textId="6BAEEBF5" w:rsidR="0051090C" w:rsidRPr="00231F2F" w:rsidRDefault="0051090C" w:rsidP="00E33E09">
            <w:pPr>
              <w:pStyle w:val="Taulukkoleipis0"/>
            </w:pPr>
            <w:r>
              <w:rPr>
                <w:lang w:val="en-GB"/>
              </w:rPr>
              <w:t>max. 4 °C</w:t>
            </w:r>
          </w:p>
        </w:tc>
      </w:tr>
      <w:tr w:rsidR="0051090C" w14:paraId="1D7D7261" w14:textId="77777777" w:rsidTr="00A63E78">
        <w:trPr>
          <w:jc w:val="center"/>
        </w:trPr>
        <w:tc>
          <w:tcPr>
            <w:tcW w:w="7508" w:type="dxa"/>
          </w:tcPr>
          <w:p w14:paraId="0CF45D3B" w14:textId="1A16FAC1" w:rsidR="0051090C" w:rsidRPr="00231F2F" w:rsidRDefault="0051090C" w:rsidP="00E33E09">
            <w:pPr>
              <w:pStyle w:val="Taulukkoleipis0"/>
            </w:pPr>
            <w:r>
              <w:rPr>
                <w:lang w:val="en-GB"/>
              </w:rPr>
              <w:t>Frozen foodstuffs</w:t>
            </w:r>
          </w:p>
        </w:tc>
        <w:tc>
          <w:tcPr>
            <w:tcW w:w="2552" w:type="dxa"/>
          </w:tcPr>
          <w:p w14:paraId="15A95DBA" w14:textId="61380B9B" w:rsidR="0051090C" w:rsidRPr="00231F2F" w:rsidRDefault="0051090C" w:rsidP="00E33E09">
            <w:pPr>
              <w:pStyle w:val="Taulukkoleipis0"/>
            </w:pPr>
            <w:r>
              <w:rPr>
                <w:lang w:val="en-GB"/>
              </w:rPr>
              <w:t xml:space="preserve">-18 °C or colder </w:t>
            </w:r>
          </w:p>
        </w:tc>
      </w:tr>
      <w:tr w:rsidR="0051090C" w14:paraId="1E42C456" w14:textId="77777777" w:rsidTr="00A63E78">
        <w:trPr>
          <w:trHeight w:val="557"/>
          <w:jc w:val="center"/>
        </w:trPr>
        <w:tc>
          <w:tcPr>
            <w:tcW w:w="7508" w:type="dxa"/>
          </w:tcPr>
          <w:p w14:paraId="7099A37D" w14:textId="2FACFA9C" w:rsidR="0051090C" w:rsidRPr="00A63E78" w:rsidRDefault="0051090C" w:rsidP="00E33E09">
            <w:pPr>
              <w:pStyle w:val="Taulukkoleipis0"/>
              <w:rPr>
                <w:lang w:val="en-US"/>
              </w:rPr>
            </w:pPr>
            <w:r>
              <w:rPr>
                <w:lang w:val="en-GB"/>
              </w:rPr>
              <w:t>Combined load = cold transport of foodstuffs containing easily perishable foods that require storage at a maximum temperature of 6 °C. The same load may also contain foodstuffs with lower temperature requirements, such as raw fish (close to the temperature of melting ice) and minced meat (maximum 2 °C).</w:t>
            </w:r>
          </w:p>
        </w:tc>
        <w:tc>
          <w:tcPr>
            <w:tcW w:w="2552" w:type="dxa"/>
          </w:tcPr>
          <w:p w14:paraId="5121F1B6" w14:textId="77DEBF49" w:rsidR="0051090C" w:rsidRPr="00AB4604" w:rsidRDefault="00C054A1" w:rsidP="00E33E09">
            <w:pPr>
              <w:pStyle w:val="Taulukkoleipis0"/>
            </w:pPr>
            <w:r>
              <w:rPr>
                <w:lang w:val="en-GB"/>
              </w:rPr>
              <w:t>max. +6 °C</w:t>
            </w:r>
          </w:p>
        </w:tc>
      </w:tr>
    </w:tbl>
    <w:p w14:paraId="018A503E" w14:textId="77777777" w:rsidR="00340896" w:rsidRDefault="00340896" w:rsidP="00A76D3D">
      <w:pPr>
        <w:pStyle w:val="Taulukkoleipis0"/>
        <w:rPr>
          <w:b/>
          <w:bCs/>
        </w:rPr>
      </w:pPr>
    </w:p>
    <w:p w14:paraId="3C1098C9" w14:textId="18EAC4BD" w:rsidR="007E3100" w:rsidRPr="00A63E78" w:rsidRDefault="007E3100" w:rsidP="00A76D3D">
      <w:pPr>
        <w:pStyle w:val="Taulukkoleipis0"/>
        <w:rPr>
          <w:b/>
          <w:bCs/>
          <w:lang w:val="en-US"/>
        </w:rPr>
      </w:pPr>
      <w:r>
        <w:rPr>
          <w:b/>
          <w:bCs/>
          <w:lang w:val="en-GB"/>
        </w:rPr>
        <w:t>Measures when temperature deviations occur:</w:t>
      </w:r>
    </w:p>
    <w:p w14:paraId="63C21B21" w14:textId="2E73B711" w:rsidR="007E3100" w:rsidRPr="00A63E78" w:rsidRDefault="007E3100" w:rsidP="00A76D3D">
      <w:pPr>
        <w:pStyle w:val="Taulukkoleipis0"/>
        <w:numPr>
          <w:ilvl w:val="0"/>
          <w:numId w:val="27"/>
        </w:numPr>
        <w:rPr>
          <w:lang w:val="en-US"/>
        </w:rPr>
      </w:pPr>
      <w:r>
        <w:rPr>
          <w:lang w:val="en-GB"/>
        </w:rPr>
        <w:t>The operator must assess the usability of the foodstuffs (can they still be used or should they be discarded).</w:t>
      </w:r>
    </w:p>
    <w:p w14:paraId="28979F1A" w14:textId="2B087575" w:rsidR="007E3100" w:rsidRPr="00A63E78" w:rsidRDefault="007E3100" w:rsidP="00A76D3D">
      <w:pPr>
        <w:pStyle w:val="Taulukkoleipis0"/>
        <w:numPr>
          <w:ilvl w:val="0"/>
          <w:numId w:val="27"/>
        </w:numPr>
        <w:rPr>
          <w:lang w:val="en-US"/>
        </w:rPr>
      </w:pPr>
      <w:r>
        <w:rPr>
          <w:lang w:val="en-GB"/>
        </w:rPr>
        <w:t xml:space="preserve">Any measures taken must always be recorded. Where are these records kept?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u w:val="single"/>
          <w:lang w:val="en-GB"/>
        </w:rPr>
        <w:t>     </w:t>
      </w:r>
      <w:r>
        <w:rPr>
          <w:lang w:val="en-GB"/>
        </w:rPr>
        <w:fldChar w:fldCharType="end"/>
      </w:r>
    </w:p>
    <w:p w14:paraId="31FE67A8" w14:textId="77777777" w:rsidR="00E33E09" w:rsidRDefault="00E33E09" w:rsidP="00A76D3D">
      <w:pPr>
        <w:pStyle w:val="Taulukkoleipis0"/>
        <w:rPr>
          <w:lang w:val="en-US"/>
        </w:rPr>
      </w:pPr>
    </w:p>
    <w:p w14:paraId="3D1BBC85" w14:textId="0B8EBC18" w:rsidR="00A63E78" w:rsidRDefault="00A63E78" w:rsidP="00A76D3D">
      <w:pPr>
        <w:pStyle w:val="Taulukkoleipis0"/>
        <w:rPr>
          <w:lang w:val="en-US"/>
        </w:rPr>
      </w:pPr>
      <w:r>
        <w:rPr>
          <w:lang w:val="en-US"/>
        </w:rPr>
        <w:br w:type="page"/>
      </w:r>
    </w:p>
    <w:p w14:paraId="7DD2AD05" w14:textId="77777777" w:rsidR="00A63E78" w:rsidRPr="00A63E78" w:rsidRDefault="00A63E78" w:rsidP="00A76D3D">
      <w:pPr>
        <w:pStyle w:val="Taulukkoleipis0"/>
        <w:rPr>
          <w:lang w:val="en-US"/>
        </w:rPr>
      </w:pPr>
    </w:p>
    <w:p w14:paraId="58053518" w14:textId="77777777" w:rsidR="007E3100" w:rsidRDefault="007E3100" w:rsidP="008B28C3">
      <w:pPr>
        <w:pStyle w:val="Otsikko1"/>
      </w:pPr>
      <w:bookmarkStart w:id="14" w:name="_Toc210820228"/>
      <w:r>
        <w:rPr>
          <w:bCs/>
          <w:lang w:val="en-GB"/>
        </w:rPr>
        <w:t>Preservation and storage of foodstuffs</w:t>
      </w:r>
      <w:bookmarkEnd w:id="14"/>
    </w:p>
    <w:p w14:paraId="5AD2BD4C" w14:textId="7F31EBF7" w:rsidR="007E3100" w:rsidRPr="00A63E78" w:rsidRDefault="007E3100" w:rsidP="007E3100">
      <w:pPr>
        <w:pStyle w:val="Leipteksti"/>
        <w:rPr>
          <w:lang w:val="en-US"/>
        </w:rPr>
      </w:pPr>
      <w:r>
        <w:rPr>
          <w:lang w:val="en-GB"/>
        </w:rPr>
        <w:t xml:space="preserve">The operator must store foodstuffs in designated areas. Facilities such as restrooms, staff facilities or cleaning rooms are not suitable for food storage. Foodstuffs must not be stored directly on the floor. Products that are past their expiry date must not be stored in the facilities of the food premises. </w:t>
      </w:r>
    </w:p>
    <w:p w14:paraId="61B4F5CF" w14:textId="77777777" w:rsidR="007E3100" w:rsidRPr="00A63E78" w:rsidRDefault="007E3100" w:rsidP="00A76D3D">
      <w:pPr>
        <w:pStyle w:val="Taulukkoleipis0"/>
        <w:rPr>
          <w:b/>
          <w:bCs/>
          <w:lang w:val="en-US"/>
        </w:rPr>
      </w:pPr>
      <w:r>
        <w:rPr>
          <w:b/>
          <w:bCs/>
          <w:lang w:val="en-GB"/>
        </w:rPr>
        <w:t>We monitor food storage times in the following ways:</w:t>
      </w:r>
    </w:p>
    <w:tbl>
      <w:tblPr>
        <w:tblW w:w="9709" w:type="dxa"/>
        <w:tblInd w:w="-75" w:type="dxa"/>
        <w:tblCellMar>
          <w:left w:w="70" w:type="dxa"/>
          <w:right w:w="70" w:type="dxa"/>
        </w:tblCellMar>
        <w:tblLook w:val="04A0" w:firstRow="1" w:lastRow="0" w:firstColumn="1" w:lastColumn="0" w:noHBand="0" w:noVBand="1"/>
      </w:tblPr>
      <w:tblGrid>
        <w:gridCol w:w="483"/>
        <w:gridCol w:w="9243"/>
      </w:tblGrid>
      <w:tr w:rsidR="007E3100" w:rsidRPr="009B1DDD" w14:paraId="0BA4CD91" w14:textId="77777777" w:rsidTr="00E33E09">
        <w:trPr>
          <w:trHeight w:hRule="exact" w:val="719"/>
        </w:trPr>
        <w:tc>
          <w:tcPr>
            <w:tcW w:w="466" w:type="dxa"/>
            <w:tcBorders>
              <w:top w:val="single" w:sz="4" w:space="0" w:color="auto"/>
              <w:left w:val="single" w:sz="4" w:space="0" w:color="auto"/>
              <w:bottom w:val="single" w:sz="4" w:space="0" w:color="auto"/>
              <w:right w:val="single" w:sz="4" w:space="0" w:color="auto"/>
            </w:tcBorders>
            <w:noWrap/>
            <w:hideMark/>
          </w:tcPr>
          <w:p w14:paraId="7646E0EF" w14:textId="77777777" w:rsidR="007E3100" w:rsidRPr="00CA7589" w:rsidRDefault="007E3100" w:rsidP="00A76D3D">
            <w:pPr>
              <w:pStyle w:val="Taulukkoleipis0"/>
            </w:pPr>
            <w:r>
              <w:rPr>
                <w:lang w:val="en-GB"/>
              </w:rPr>
              <w:t> </w:t>
            </w: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9243" w:type="dxa"/>
            <w:tcBorders>
              <w:top w:val="single" w:sz="4" w:space="0" w:color="auto"/>
              <w:left w:val="nil"/>
              <w:bottom w:val="single" w:sz="4" w:space="0" w:color="auto"/>
              <w:right w:val="single" w:sz="4" w:space="0" w:color="auto"/>
            </w:tcBorders>
            <w:vAlign w:val="bottom"/>
            <w:hideMark/>
          </w:tcPr>
          <w:p w14:paraId="18302FC1" w14:textId="10BE04D7" w:rsidR="007E3100" w:rsidRPr="00A63E78" w:rsidRDefault="007E3100" w:rsidP="00A76D3D">
            <w:pPr>
              <w:pStyle w:val="Taulukkoleipis0"/>
              <w:rPr>
                <w:lang w:val="en-US"/>
              </w:rPr>
            </w:pPr>
            <w:r>
              <w:rPr>
                <w:lang w:val="en-GB"/>
              </w:rPr>
              <w:t>FIFO (First In, First Out; ensuring proper stock rotation by placing the oldest food products at the front in storage/refrigeration equipment)</w:t>
            </w:r>
          </w:p>
        </w:tc>
      </w:tr>
      <w:tr w:rsidR="007E3100" w:rsidRPr="009B1DDD" w14:paraId="25B0798C" w14:textId="77777777" w:rsidTr="00DB63FE">
        <w:trPr>
          <w:trHeight w:hRule="exact" w:val="301"/>
        </w:trPr>
        <w:tc>
          <w:tcPr>
            <w:tcW w:w="466" w:type="dxa"/>
            <w:tcBorders>
              <w:top w:val="single" w:sz="4" w:space="0" w:color="auto"/>
              <w:left w:val="single" w:sz="4" w:space="0" w:color="auto"/>
              <w:bottom w:val="single" w:sz="4" w:space="0" w:color="auto"/>
              <w:right w:val="single" w:sz="4" w:space="0" w:color="auto"/>
            </w:tcBorders>
            <w:noWrap/>
          </w:tcPr>
          <w:p w14:paraId="4C6EEDF8" w14:textId="77777777" w:rsidR="007E3100" w:rsidRPr="00CA7589" w:rsidRDefault="007E3100" w:rsidP="00A76D3D">
            <w:pPr>
              <w:pStyle w:val="Taulukkoleipis0"/>
            </w:pPr>
            <w:r>
              <w:rPr>
                <w:lang w:val="en-GB"/>
              </w:rPr>
              <w:t xml:space="preserve"> </w:t>
            </w: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9243" w:type="dxa"/>
            <w:tcBorders>
              <w:top w:val="single" w:sz="4" w:space="0" w:color="auto"/>
              <w:left w:val="nil"/>
              <w:bottom w:val="single" w:sz="4" w:space="0" w:color="auto"/>
              <w:right w:val="single" w:sz="4" w:space="0" w:color="auto"/>
            </w:tcBorders>
            <w:vAlign w:val="bottom"/>
          </w:tcPr>
          <w:p w14:paraId="56AC2912" w14:textId="77777777" w:rsidR="007E3100" w:rsidRPr="00A63E78" w:rsidRDefault="007E3100" w:rsidP="00A76D3D">
            <w:pPr>
              <w:pStyle w:val="Taulukkoleipis0"/>
              <w:rPr>
                <w:lang w:val="en-US"/>
              </w:rPr>
            </w:pPr>
            <w:r>
              <w:rPr>
                <w:lang w:val="en-GB"/>
              </w:rPr>
              <w:t>Regular inspection of foodstuffs stored in the storage facilities</w:t>
            </w:r>
          </w:p>
        </w:tc>
      </w:tr>
      <w:tr w:rsidR="007E3100" w:rsidRPr="009B1DDD" w14:paraId="51A460BF" w14:textId="77777777" w:rsidTr="00DB63FE">
        <w:trPr>
          <w:trHeight w:val="279"/>
        </w:trPr>
        <w:tc>
          <w:tcPr>
            <w:tcW w:w="466" w:type="dxa"/>
            <w:tcBorders>
              <w:top w:val="nil"/>
              <w:left w:val="single" w:sz="4" w:space="0" w:color="auto"/>
              <w:bottom w:val="single" w:sz="4" w:space="0" w:color="auto"/>
              <w:right w:val="single" w:sz="4" w:space="0" w:color="auto"/>
            </w:tcBorders>
            <w:noWrap/>
            <w:hideMark/>
          </w:tcPr>
          <w:p w14:paraId="7E33B9CF" w14:textId="77777777" w:rsidR="007E3100" w:rsidRPr="00CA7589" w:rsidRDefault="007E3100" w:rsidP="00A76D3D">
            <w:pPr>
              <w:pStyle w:val="Taulukkoleipis0"/>
            </w:pPr>
            <w:r>
              <w:rPr>
                <w:lang w:val="en-GB"/>
              </w:rPr>
              <w:t> </w:t>
            </w: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9243" w:type="dxa"/>
            <w:tcBorders>
              <w:top w:val="nil"/>
              <w:left w:val="nil"/>
              <w:bottom w:val="single" w:sz="4" w:space="0" w:color="auto"/>
              <w:right w:val="single" w:sz="4" w:space="0" w:color="auto"/>
            </w:tcBorders>
            <w:noWrap/>
            <w:vAlign w:val="bottom"/>
            <w:hideMark/>
          </w:tcPr>
          <w:p w14:paraId="216C451E" w14:textId="77777777" w:rsidR="007E3100" w:rsidRPr="00A63E78" w:rsidRDefault="007E3100" w:rsidP="00A76D3D">
            <w:pPr>
              <w:pStyle w:val="Taulukkoleipis0"/>
              <w:rPr>
                <w:lang w:val="en-US"/>
              </w:rPr>
            </w:pPr>
            <w:r>
              <w:rPr>
                <w:lang w:val="en-GB"/>
              </w:rPr>
              <w:t>Marking the date of opening on opened product packages</w:t>
            </w:r>
          </w:p>
        </w:tc>
      </w:tr>
      <w:tr w:rsidR="007E3100" w:rsidRPr="009B1DDD" w14:paraId="58005BF5" w14:textId="77777777" w:rsidTr="00DB63FE">
        <w:trPr>
          <w:trHeight w:val="300"/>
        </w:trPr>
        <w:tc>
          <w:tcPr>
            <w:tcW w:w="466" w:type="dxa"/>
            <w:tcBorders>
              <w:top w:val="nil"/>
              <w:left w:val="single" w:sz="4" w:space="0" w:color="auto"/>
              <w:bottom w:val="single" w:sz="4" w:space="0" w:color="auto"/>
              <w:right w:val="single" w:sz="4" w:space="0" w:color="auto"/>
            </w:tcBorders>
            <w:noWrap/>
          </w:tcPr>
          <w:p w14:paraId="2A2058DA" w14:textId="77777777" w:rsidR="007E3100" w:rsidRPr="00CA7589" w:rsidRDefault="007E3100" w:rsidP="00A76D3D">
            <w:pPr>
              <w:pStyle w:val="Taulukkoleipis0"/>
            </w:pPr>
            <w:r>
              <w:rPr>
                <w:lang w:val="en-GB"/>
              </w:rPr>
              <w:t> </w:t>
            </w: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9243" w:type="dxa"/>
            <w:tcBorders>
              <w:top w:val="nil"/>
              <w:left w:val="nil"/>
              <w:bottom w:val="single" w:sz="4" w:space="0" w:color="auto"/>
              <w:right w:val="single" w:sz="4" w:space="0" w:color="auto"/>
            </w:tcBorders>
            <w:noWrap/>
            <w:vAlign w:val="bottom"/>
          </w:tcPr>
          <w:p w14:paraId="35FD7864" w14:textId="77777777" w:rsidR="007E3100" w:rsidRPr="00A63E78" w:rsidRDefault="007E3100" w:rsidP="00A76D3D">
            <w:pPr>
              <w:pStyle w:val="Taulukkoleipis0"/>
              <w:rPr>
                <w:lang w:val="en-US"/>
              </w:rPr>
            </w:pPr>
            <w:r>
              <w:rPr>
                <w:lang w:val="en-GB"/>
              </w:rPr>
              <w:t>Marking the date of preparation on products prepared in the premises</w:t>
            </w:r>
          </w:p>
        </w:tc>
      </w:tr>
      <w:tr w:rsidR="007E3100" w:rsidRPr="009B1DDD" w14:paraId="1441D92C" w14:textId="77777777" w:rsidTr="00DB63FE">
        <w:trPr>
          <w:trHeight w:val="300"/>
        </w:trPr>
        <w:tc>
          <w:tcPr>
            <w:tcW w:w="466" w:type="dxa"/>
            <w:tcBorders>
              <w:top w:val="nil"/>
              <w:left w:val="single" w:sz="4" w:space="0" w:color="auto"/>
              <w:bottom w:val="single" w:sz="4" w:space="0" w:color="auto"/>
              <w:right w:val="single" w:sz="4" w:space="0" w:color="auto"/>
            </w:tcBorders>
            <w:noWrap/>
            <w:hideMark/>
          </w:tcPr>
          <w:p w14:paraId="20D4B8B9" w14:textId="77777777" w:rsidR="007E3100" w:rsidRPr="00CA7589" w:rsidRDefault="007E3100" w:rsidP="00A76D3D">
            <w:pPr>
              <w:pStyle w:val="Taulukkoleipis0"/>
            </w:pPr>
            <w:r>
              <w:rPr>
                <w:lang w:val="en-GB"/>
              </w:rPr>
              <w:t> </w:t>
            </w: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9243" w:type="dxa"/>
            <w:tcBorders>
              <w:top w:val="nil"/>
              <w:left w:val="nil"/>
              <w:bottom w:val="single" w:sz="4" w:space="0" w:color="auto"/>
              <w:right w:val="single" w:sz="4" w:space="0" w:color="auto"/>
            </w:tcBorders>
            <w:noWrap/>
            <w:vAlign w:val="bottom"/>
            <w:hideMark/>
          </w:tcPr>
          <w:p w14:paraId="1BBF4835" w14:textId="77777777" w:rsidR="007E3100" w:rsidRPr="00A63E78" w:rsidRDefault="007E3100" w:rsidP="00A76D3D">
            <w:pPr>
              <w:pStyle w:val="Taulukkoleipis0"/>
              <w:rPr>
                <w:lang w:val="en-US"/>
              </w:rPr>
            </w:pPr>
            <w:r>
              <w:rPr>
                <w:lang w:val="en-GB"/>
              </w:rPr>
              <w:t>Marking the date of freezing on foodstuffs frozen in the premises</w:t>
            </w:r>
          </w:p>
        </w:tc>
      </w:tr>
      <w:tr w:rsidR="007E3100" w:rsidRPr="009B1DDD" w14:paraId="490554E9" w14:textId="77777777" w:rsidTr="00DB63FE">
        <w:trPr>
          <w:trHeight w:val="352"/>
        </w:trPr>
        <w:tc>
          <w:tcPr>
            <w:tcW w:w="466" w:type="dxa"/>
            <w:tcBorders>
              <w:top w:val="nil"/>
              <w:left w:val="single" w:sz="4" w:space="0" w:color="auto"/>
              <w:bottom w:val="single" w:sz="4" w:space="0" w:color="auto"/>
              <w:right w:val="single" w:sz="4" w:space="0" w:color="auto"/>
            </w:tcBorders>
            <w:noWrap/>
          </w:tcPr>
          <w:p w14:paraId="3D351E23" w14:textId="77777777" w:rsidR="007E3100" w:rsidRPr="00CA7589" w:rsidRDefault="007E3100" w:rsidP="00A76D3D">
            <w:pPr>
              <w:pStyle w:val="Taulukkoleipis0"/>
            </w:pPr>
            <w:r>
              <w:rPr>
                <w:lang w:val="en-GB"/>
              </w:rPr>
              <w:t xml:space="preserve"> </w:t>
            </w: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9243" w:type="dxa"/>
            <w:tcBorders>
              <w:top w:val="nil"/>
              <w:left w:val="nil"/>
              <w:bottom w:val="single" w:sz="4" w:space="0" w:color="auto"/>
              <w:right w:val="single" w:sz="4" w:space="0" w:color="auto"/>
            </w:tcBorders>
            <w:noWrap/>
            <w:vAlign w:val="bottom"/>
          </w:tcPr>
          <w:p w14:paraId="39D2048D" w14:textId="77777777" w:rsidR="007E3100" w:rsidRPr="00A63E78" w:rsidRDefault="007E3100" w:rsidP="00A76D3D">
            <w:pPr>
              <w:pStyle w:val="Taulukkoleipis0"/>
              <w:rPr>
                <w:lang w:val="en-US"/>
              </w:rPr>
            </w:pPr>
            <w:r>
              <w:rPr>
                <w:lang w:val="en-GB"/>
              </w:rPr>
              <w:t>Marking the date of thawing on thawed products</w:t>
            </w:r>
          </w:p>
        </w:tc>
      </w:tr>
      <w:tr w:rsidR="007E3100" w:rsidRPr="00CA7589" w14:paraId="4E2DCEFB" w14:textId="77777777" w:rsidTr="00DB63FE">
        <w:trPr>
          <w:trHeight w:val="352"/>
        </w:trPr>
        <w:tc>
          <w:tcPr>
            <w:tcW w:w="466" w:type="dxa"/>
            <w:tcBorders>
              <w:top w:val="nil"/>
              <w:left w:val="single" w:sz="4" w:space="0" w:color="auto"/>
              <w:bottom w:val="single" w:sz="4" w:space="0" w:color="auto"/>
              <w:right w:val="single" w:sz="4" w:space="0" w:color="auto"/>
            </w:tcBorders>
            <w:noWrap/>
            <w:hideMark/>
          </w:tcPr>
          <w:p w14:paraId="6C97579E" w14:textId="77777777" w:rsidR="007E3100" w:rsidRPr="00CA7589" w:rsidRDefault="007E3100" w:rsidP="00A76D3D">
            <w:pPr>
              <w:pStyle w:val="Taulukkoleipis0"/>
            </w:pPr>
            <w:r>
              <w:rPr>
                <w:lang w:val="en-GB"/>
              </w:rPr>
              <w:t> </w:t>
            </w: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9243" w:type="dxa"/>
            <w:tcBorders>
              <w:top w:val="nil"/>
              <w:left w:val="nil"/>
              <w:bottom w:val="single" w:sz="4" w:space="0" w:color="auto"/>
              <w:right w:val="single" w:sz="4" w:space="0" w:color="auto"/>
            </w:tcBorders>
            <w:noWrap/>
            <w:vAlign w:val="bottom"/>
            <w:hideMark/>
          </w:tcPr>
          <w:p w14:paraId="4D339026" w14:textId="66C62236" w:rsidR="007E3100" w:rsidRPr="00C054A1" w:rsidRDefault="007E3100" w:rsidP="00A76D3D">
            <w:pPr>
              <w:pStyle w:val="Taulukkoleipis0"/>
              <w:rPr>
                <w:u w:val="single"/>
              </w:rPr>
            </w:pPr>
            <w:r>
              <w:rPr>
                <w:lang w:val="en-GB"/>
              </w:rPr>
              <w:t xml:space="preserve">Other, please specify: </w:t>
            </w:r>
            <w:r>
              <w:rPr>
                <w:lang w:val="en-GB"/>
              </w:rPr>
              <w:fldChar w:fldCharType="begin">
                <w:ffData>
                  <w:name w:val="Teksti70"/>
                  <w:enabled/>
                  <w:calcOnExit w:val="0"/>
                  <w:textInput/>
                </w:ffData>
              </w:fldChar>
            </w:r>
            <w:r>
              <w:rPr>
                <w:lang w:val="en-GB"/>
              </w:rPr>
              <w:instrText xml:space="preserve"> FORMTEXT </w:instrText>
            </w:r>
            <w:r>
              <w:rPr>
                <w:lang w:val="en-GB"/>
              </w:rPr>
            </w:r>
            <w:r>
              <w:rPr>
                <w:lang w:val="en-GB"/>
              </w:rPr>
              <w:fldChar w:fldCharType="separate"/>
            </w:r>
            <w:r>
              <w:rPr>
                <w:u w:val="single"/>
                <w:lang w:val="en-GB"/>
              </w:rPr>
              <w:t>     </w:t>
            </w:r>
            <w:r>
              <w:rPr>
                <w:lang w:val="en-GB"/>
              </w:rPr>
              <w:fldChar w:fldCharType="end"/>
            </w:r>
          </w:p>
        </w:tc>
      </w:tr>
    </w:tbl>
    <w:p w14:paraId="44E903B0" w14:textId="77777777" w:rsidR="00A76D3D" w:rsidRDefault="00A76D3D" w:rsidP="007E3100">
      <w:pPr>
        <w:pStyle w:val="Leipteksti"/>
        <w:rPr>
          <w:b/>
          <w:bCs/>
        </w:rPr>
      </w:pPr>
    </w:p>
    <w:p w14:paraId="5F9DEAE7" w14:textId="1B23BBD1" w:rsidR="007E3100" w:rsidRPr="00A63E78" w:rsidRDefault="007E3100" w:rsidP="00A76D3D">
      <w:pPr>
        <w:pStyle w:val="Taulukkoleipis0"/>
        <w:rPr>
          <w:b/>
          <w:bCs/>
          <w:lang w:val="en-US"/>
        </w:rPr>
      </w:pPr>
      <w:r>
        <w:rPr>
          <w:b/>
          <w:bCs/>
          <w:lang w:val="en-GB"/>
        </w:rPr>
        <w:t>We prevent the contamination of products during storage in the following ways:</w:t>
      </w:r>
    </w:p>
    <w:p w14:paraId="48497B8E" w14:textId="457F4DCC" w:rsidR="007E3100" w:rsidRPr="00A63E78" w:rsidRDefault="007E3100" w:rsidP="00A76D3D">
      <w:pPr>
        <w:pStyle w:val="Taulukkoleipis0"/>
        <w:numPr>
          <w:ilvl w:val="0"/>
          <w:numId w:val="28"/>
        </w:numPr>
        <w:rPr>
          <w:lang w:val="en-US"/>
        </w:rPr>
      </w:pPr>
      <w:r>
        <w:rPr>
          <w:lang w:val="en-GB"/>
        </w:rPr>
        <w:t xml:space="preserve">Foods are protected during storage; bags are closed and food containers have lids. </w:t>
      </w:r>
    </w:p>
    <w:p w14:paraId="4615D60B" w14:textId="77777777" w:rsidR="007E3100" w:rsidRPr="00A63E78" w:rsidRDefault="007E3100" w:rsidP="00A76D3D">
      <w:pPr>
        <w:pStyle w:val="Taulukkoleipis0"/>
        <w:numPr>
          <w:ilvl w:val="0"/>
          <w:numId w:val="28"/>
        </w:numPr>
        <w:rPr>
          <w:lang w:val="en-US"/>
        </w:rPr>
      </w:pPr>
      <w:r>
        <w:rPr>
          <w:lang w:val="en-GB"/>
        </w:rPr>
        <w:t>We store cooked/ready-to-eat foods on the top shelves of the refrigeration equipment and raw foods on the bottom shelves.</w:t>
      </w:r>
    </w:p>
    <w:p w14:paraId="4EC14D92" w14:textId="77777777" w:rsidR="007E3100" w:rsidRPr="00A63E78" w:rsidRDefault="007E3100" w:rsidP="00A76D3D">
      <w:pPr>
        <w:pStyle w:val="Taulukkoleipis0"/>
        <w:numPr>
          <w:ilvl w:val="0"/>
          <w:numId w:val="28"/>
        </w:numPr>
        <w:rPr>
          <w:lang w:val="en-US"/>
        </w:rPr>
      </w:pPr>
      <w:r>
        <w:rPr>
          <w:lang w:val="en-GB"/>
        </w:rPr>
        <w:t>We do not store foodstuffs in open cans.</w:t>
      </w:r>
    </w:p>
    <w:p w14:paraId="1CA1F4F0" w14:textId="4D44BA09" w:rsidR="007E3100" w:rsidRPr="00A63E78" w:rsidRDefault="007E3100" w:rsidP="00A76D3D">
      <w:pPr>
        <w:pStyle w:val="Taulukkoleipis0"/>
        <w:numPr>
          <w:ilvl w:val="0"/>
          <w:numId w:val="28"/>
        </w:numPr>
        <w:rPr>
          <w:lang w:val="en-US"/>
        </w:rPr>
      </w:pPr>
      <w:r>
        <w:rPr>
          <w:lang w:val="en-GB"/>
        </w:rPr>
        <w:t>We collect any liquids that result from thawing food.</w:t>
      </w:r>
    </w:p>
    <w:p w14:paraId="0C284488" w14:textId="4126A8A0" w:rsidR="003E4413" w:rsidRDefault="00C56C8F" w:rsidP="008B28C3">
      <w:pPr>
        <w:pStyle w:val="Otsikko1"/>
      </w:pPr>
      <w:bookmarkStart w:id="15" w:name="_Toc210820235"/>
      <w:r>
        <w:rPr>
          <w:bCs/>
          <w:lang w:val="en-GB"/>
        </w:rPr>
        <w:t>Temperature control</w:t>
      </w:r>
      <w:bookmarkEnd w:id="15"/>
    </w:p>
    <w:p w14:paraId="73C6DE2B" w14:textId="7C1B6A4B" w:rsidR="00C56C8F" w:rsidRPr="00A63E78" w:rsidRDefault="00C56C8F" w:rsidP="00C56C8F">
      <w:pPr>
        <w:pStyle w:val="Otsikko2"/>
        <w:rPr>
          <w:i/>
          <w:lang w:val="en-US"/>
        </w:rPr>
      </w:pPr>
      <w:bookmarkStart w:id="16" w:name="_Toc210820229"/>
      <w:bookmarkStart w:id="17" w:name="_Toc219791448"/>
      <w:r>
        <w:rPr>
          <w:lang w:val="en-GB"/>
        </w:rPr>
        <w:t>Cold storage</w:t>
      </w:r>
      <w:bookmarkEnd w:id="16"/>
      <w:r>
        <w:rPr>
          <w:lang w:val="en-GB"/>
        </w:rPr>
        <w:t xml:space="preserve"> in storage and sales operations</w:t>
      </w:r>
      <w:bookmarkEnd w:id="17"/>
    </w:p>
    <w:p w14:paraId="2F460D81" w14:textId="77777777" w:rsidR="00C56C8F" w:rsidRPr="00A63E78" w:rsidRDefault="00C56C8F" w:rsidP="00C56C8F">
      <w:pPr>
        <w:rPr>
          <w:sz w:val="24"/>
          <w:szCs w:val="24"/>
          <w:lang w:val="en-US"/>
        </w:rPr>
      </w:pPr>
      <w:r>
        <w:rPr>
          <w:sz w:val="24"/>
          <w:szCs w:val="24"/>
          <w:lang w:val="en-GB"/>
        </w:rPr>
        <w:t>The operator should monitor the temperature of the refrigeration equipment by means of built-in thermometers. In the absence of a built-in thermometer, the operator should equip the refrigeration equipment with separate thermometers for temperature monitoring.</w:t>
      </w:r>
    </w:p>
    <w:p w14:paraId="2D80D545" w14:textId="77777777" w:rsidR="00C56C8F" w:rsidRPr="00A63E78" w:rsidRDefault="00C56C8F" w:rsidP="00A76D3D">
      <w:pPr>
        <w:pStyle w:val="Taulukkoleipis0"/>
        <w:rPr>
          <w:b/>
          <w:bCs/>
          <w:lang w:val="en-US"/>
        </w:rPr>
      </w:pPr>
      <w:r>
        <w:rPr>
          <w:b/>
          <w:bCs/>
          <w:lang w:val="en-GB"/>
        </w:rPr>
        <w:t>Monitoring of the temperature of refrigeration equipment:</w:t>
      </w:r>
    </w:p>
    <w:tbl>
      <w:tblPr>
        <w:tblW w:w="970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7"/>
        <w:gridCol w:w="9232"/>
      </w:tblGrid>
      <w:tr w:rsidR="00C56C8F" w:rsidRPr="009B1DDD" w14:paraId="2CBD503D" w14:textId="77777777" w:rsidTr="006F4386">
        <w:trPr>
          <w:trHeight w:hRule="exact" w:val="384"/>
        </w:trPr>
        <w:tc>
          <w:tcPr>
            <w:tcW w:w="477" w:type="dxa"/>
            <w:noWrap/>
          </w:tcPr>
          <w:p w14:paraId="428295E0" w14:textId="77777777" w:rsidR="00C56C8F" w:rsidRPr="003A0550" w:rsidRDefault="00C56C8F"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9232" w:type="dxa"/>
            <w:noWrap/>
            <w:vAlign w:val="bottom"/>
          </w:tcPr>
          <w:p w14:paraId="26BC9C1A" w14:textId="77777777" w:rsidR="00C56C8F" w:rsidRPr="00A63E78" w:rsidRDefault="00C56C8F" w:rsidP="00A76D3D">
            <w:pPr>
              <w:pStyle w:val="Taulukkoleipis0"/>
              <w:rPr>
                <w:lang w:val="en-US"/>
              </w:rPr>
            </w:pPr>
            <w:r>
              <w:rPr>
                <w:lang w:val="en-GB"/>
              </w:rPr>
              <w:t>Our refrigeration equipment is equipped with an automatic recording system.</w:t>
            </w:r>
          </w:p>
        </w:tc>
      </w:tr>
      <w:tr w:rsidR="00C56C8F" w:rsidRPr="004868C1" w14:paraId="69F39016" w14:textId="77777777" w:rsidTr="006F4386">
        <w:trPr>
          <w:trHeight w:hRule="exact" w:val="601"/>
        </w:trPr>
        <w:tc>
          <w:tcPr>
            <w:tcW w:w="477" w:type="dxa"/>
            <w:noWrap/>
            <w:hideMark/>
          </w:tcPr>
          <w:p w14:paraId="75BBEFE0" w14:textId="77777777" w:rsidR="00C56C8F" w:rsidRPr="003A0550" w:rsidRDefault="00C56C8F"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9232" w:type="dxa"/>
            <w:noWrap/>
            <w:vAlign w:val="bottom"/>
            <w:hideMark/>
          </w:tcPr>
          <w:p w14:paraId="45EE5BA9" w14:textId="77777777" w:rsidR="00C56C8F" w:rsidRPr="00C054A1" w:rsidRDefault="00C56C8F" w:rsidP="00A76D3D">
            <w:pPr>
              <w:pStyle w:val="Taulukkoleipis0"/>
            </w:pPr>
            <w:r>
              <w:rPr>
                <w:lang w:val="en-GB"/>
              </w:rPr>
              <w:t>We monitor temperatures daily via the refrigeration equipment’s built-in thermometers. Separate thermometers are recommended as an additional measure.</w:t>
            </w:r>
          </w:p>
          <w:p w14:paraId="643F42D3" w14:textId="77777777" w:rsidR="00C56C8F" w:rsidRPr="003A0550" w:rsidRDefault="00C56C8F" w:rsidP="00A76D3D">
            <w:pPr>
              <w:pStyle w:val="Taulukkoleipis0"/>
            </w:pPr>
          </w:p>
        </w:tc>
      </w:tr>
      <w:tr w:rsidR="00C56C8F" w:rsidRPr="009B1DDD" w14:paraId="2C11C852" w14:textId="77777777" w:rsidTr="006F4386">
        <w:trPr>
          <w:trHeight w:hRule="exact" w:val="724"/>
        </w:trPr>
        <w:tc>
          <w:tcPr>
            <w:tcW w:w="477" w:type="dxa"/>
            <w:noWrap/>
          </w:tcPr>
          <w:p w14:paraId="3FEB8A5D" w14:textId="77777777" w:rsidR="00C56C8F" w:rsidRPr="003A0550" w:rsidRDefault="00C56C8F"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9232" w:type="dxa"/>
            <w:vAlign w:val="bottom"/>
          </w:tcPr>
          <w:p w14:paraId="4A27DA9D" w14:textId="77777777" w:rsidR="00C56C8F" w:rsidRPr="00A63E78" w:rsidRDefault="00C56C8F" w:rsidP="00A76D3D">
            <w:pPr>
              <w:pStyle w:val="Taulukkoleipis0"/>
              <w:rPr>
                <w:lang w:val="en-US"/>
              </w:rPr>
            </w:pPr>
            <w:r>
              <w:rPr>
                <w:lang w:val="en-GB"/>
              </w:rPr>
              <w:t xml:space="preserve">We record the temperatures of refrigeration equipment regularly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u w:val="single"/>
                <w:lang w:val="en-GB"/>
              </w:rPr>
              <w:t>     </w:t>
            </w:r>
            <w:r>
              <w:rPr>
                <w:lang w:val="en-GB"/>
              </w:rPr>
              <w:fldChar w:fldCharType="end"/>
            </w:r>
            <w:r>
              <w:rPr>
                <w:lang w:val="en-GB"/>
              </w:rPr>
              <w:t xml:space="preserve"> times a week. </w:t>
            </w:r>
          </w:p>
          <w:p w14:paraId="75FAA827" w14:textId="77777777" w:rsidR="00C56C8F" w:rsidRPr="00A63E78" w:rsidRDefault="00C56C8F" w:rsidP="00A76D3D">
            <w:pPr>
              <w:pStyle w:val="Taulukkoleipis0"/>
              <w:rPr>
                <w:lang w:val="en-US"/>
              </w:rPr>
            </w:pPr>
            <w:r>
              <w:rPr>
                <w:lang w:val="en-GB"/>
              </w:rPr>
              <w:t xml:space="preserve">Where are these records kept?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u w:val="single"/>
                <w:lang w:val="en-GB"/>
              </w:rPr>
              <w:t>     </w:t>
            </w:r>
            <w:r>
              <w:rPr>
                <w:lang w:val="en-GB"/>
              </w:rPr>
              <w:fldChar w:fldCharType="end"/>
            </w:r>
          </w:p>
        </w:tc>
      </w:tr>
      <w:tr w:rsidR="00C56C8F" w:rsidRPr="004868C1" w14:paraId="267D4837" w14:textId="77777777" w:rsidTr="006F4386">
        <w:trPr>
          <w:trHeight w:hRule="exact" w:val="707"/>
        </w:trPr>
        <w:tc>
          <w:tcPr>
            <w:tcW w:w="477" w:type="dxa"/>
            <w:noWrap/>
          </w:tcPr>
          <w:p w14:paraId="413EB7D9" w14:textId="77777777" w:rsidR="00C56C8F" w:rsidRPr="00662284" w:rsidRDefault="00C56C8F"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9232" w:type="dxa"/>
            <w:vAlign w:val="bottom"/>
          </w:tcPr>
          <w:p w14:paraId="1E1FD34E" w14:textId="77777777" w:rsidR="00C56C8F" w:rsidRDefault="00C56C8F" w:rsidP="00A76D3D">
            <w:pPr>
              <w:pStyle w:val="Taulukkoleipis0"/>
            </w:pPr>
            <w:r>
              <w:rPr>
                <w:lang w:val="en-GB"/>
              </w:rPr>
              <w:t xml:space="preserve">We measure the temperatures of foods stored in refrigeration equipment. How often?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u w:val="single"/>
                <w:lang w:val="en-GB"/>
              </w:rPr>
              <w:t>     </w:t>
            </w:r>
            <w:r>
              <w:rPr>
                <w:lang w:val="en-GB"/>
              </w:rPr>
              <w:fldChar w:fldCharType="end"/>
            </w:r>
            <w:r>
              <w:rPr>
                <w:lang w:val="en-GB"/>
              </w:rPr>
              <w:t xml:space="preserve"> </w:t>
            </w:r>
          </w:p>
          <w:p w14:paraId="45FA1826" w14:textId="77777777" w:rsidR="00C56C8F" w:rsidRPr="003A0550" w:rsidRDefault="00C56C8F" w:rsidP="00A76D3D">
            <w:pPr>
              <w:pStyle w:val="Taulukkoleipis0"/>
            </w:pPr>
            <w:r>
              <w:rPr>
                <w:lang w:val="en-GB"/>
              </w:rPr>
              <w:t xml:space="preserve">Where are these records kept?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u w:val="single"/>
                <w:lang w:val="en-GB"/>
              </w:rPr>
              <w:t>     </w:t>
            </w:r>
            <w:r>
              <w:rPr>
                <w:lang w:val="en-GB"/>
              </w:rPr>
              <w:fldChar w:fldCharType="end"/>
            </w:r>
          </w:p>
        </w:tc>
      </w:tr>
      <w:tr w:rsidR="00C56C8F" w:rsidRPr="004868C1" w14:paraId="39A69231" w14:textId="77777777" w:rsidTr="006F4386">
        <w:trPr>
          <w:trHeight w:hRule="exact" w:val="314"/>
        </w:trPr>
        <w:tc>
          <w:tcPr>
            <w:tcW w:w="477" w:type="dxa"/>
            <w:noWrap/>
          </w:tcPr>
          <w:p w14:paraId="2F483ABA" w14:textId="77777777" w:rsidR="00C56C8F" w:rsidRPr="003A0550" w:rsidRDefault="00C56C8F"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9232" w:type="dxa"/>
          </w:tcPr>
          <w:p w14:paraId="0101B5C2" w14:textId="77777777" w:rsidR="00C56C8F" w:rsidRPr="003A0550" w:rsidRDefault="00C56C8F" w:rsidP="00A76D3D">
            <w:pPr>
              <w:pStyle w:val="Taulukkoleipis0"/>
            </w:pPr>
            <w:r>
              <w:rPr>
                <w:lang w:val="en-GB"/>
              </w:rPr>
              <w:t xml:space="preserve">Other, please specify: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u w:val="single"/>
                <w:lang w:val="en-GB"/>
              </w:rPr>
              <w:t>     </w:t>
            </w:r>
            <w:r>
              <w:rPr>
                <w:lang w:val="en-GB"/>
              </w:rPr>
              <w:fldChar w:fldCharType="end"/>
            </w:r>
          </w:p>
        </w:tc>
      </w:tr>
    </w:tbl>
    <w:p w14:paraId="46433CEA" w14:textId="77777777" w:rsidR="00C56C8F" w:rsidRDefault="00C56C8F" w:rsidP="00C56C8F">
      <w:pPr>
        <w:pStyle w:val="Leipteksti"/>
        <w:rPr>
          <w:b/>
          <w:bCs/>
        </w:rPr>
      </w:pPr>
    </w:p>
    <w:p w14:paraId="1C84BD85" w14:textId="77777777" w:rsidR="00C56C8F" w:rsidRPr="00A63E78" w:rsidRDefault="00C56C8F" w:rsidP="00A76D3D">
      <w:pPr>
        <w:pStyle w:val="Taulukkoleipis0"/>
        <w:rPr>
          <w:b/>
          <w:bCs/>
          <w:lang w:val="en-US"/>
        </w:rPr>
      </w:pPr>
      <w:r>
        <w:rPr>
          <w:b/>
          <w:bCs/>
          <w:lang w:val="en-GB"/>
        </w:rPr>
        <w:t>What do we do if temperature deviations are detected?</w:t>
      </w:r>
    </w:p>
    <w:tbl>
      <w:tblPr>
        <w:tblW w:w="970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7"/>
        <w:gridCol w:w="9282"/>
      </w:tblGrid>
      <w:tr w:rsidR="00C56C8F" w:rsidRPr="009B1DDD" w14:paraId="1A0137E3" w14:textId="77777777" w:rsidTr="006F4386">
        <w:trPr>
          <w:trHeight w:hRule="exact" w:val="284"/>
        </w:trPr>
        <w:tc>
          <w:tcPr>
            <w:tcW w:w="427" w:type="dxa"/>
            <w:noWrap/>
          </w:tcPr>
          <w:p w14:paraId="2B6748FF" w14:textId="77777777" w:rsidR="00C56C8F" w:rsidRPr="00BD34BC" w:rsidRDefault="00C56C8F" w:rsidP="00A76D3D">
            <w:pPr>
              <w:pStyle w:val="Taulukkoleipis0"/>
              <w:rPr>
                <w:i/>
              </w:rPr>
            </w:pPr>
            <w:r>
              <w:rPr>
                <w:i/>
                <w:iCs/>
                <w:lang w:val="en-GB"/>
              </w:rPr>
              <w:fldChar w:fldCharType="begin">
                <w:ffData>
                  <w:name w:val=""/>
                  <w:enabled/>
                  <w:calcOnExit w:val="0"/>
                  <w:checkBox>
                    <w:sizeAuto/>
                    <w:default w:val="0"/>
                  </w:checkBox>
                </w:ffData>
              </w:fldChar>
            </w:r>
            <w:r>
              <w:rPr>
                <w:i/>
                <w:iCs/>
                <w:lang w:val="en-GB"/>
              </w:rPr>
              <w:instrText xml:space="preserve"> FORMCHECKBOX </w:instrText>
            </w:r>
            <w:r>
              <w:rPr>
                <w:i/>
                <w:iCs/>
                <w:lang w:val="en-GB"/>
              </w:rPr>
            </w:r>
            <w:r>
              <w:rPr>
                <w:i/>
                <w:iCs/>
                <w:lang w:val="en-GB"/>
              </w:rPr>
              <w:fldChar w:fldCharType="separate"/>
            </w:r>
            <w:r>
              <w:rPr>
                <w:i/>
                <w:iCs/>
                <w:lang w:val="en-GB"/>
              </w:rPr>
              <w:fldChar w:fldCharType="end"/>
            </w:r>
          </w:p>
        </w:tc>
        <w:tc>
          <w:tcPr>
            <w:tcW w:w="9282" w:type="dxa"/>
            <w:noWrap/>
            <w:vAlign w:val="bottom"/>
          </w:tcPr>
          <w:p w14:paraId="34682286" w14:textId="77777777" w:rsidR="00C56C8F" w:rsidRPr="00A63E78" w:rsidRDefault="00C56C8F" w:rsidP="00A76D3D">
            <w:pPr>
              <w:pStyle w:val="Taulukkoleipis0"/>
              <w:rPr>
                <w:lang w:val="en-US"/>
              </w:rPr>
            </w:pPr>
            <w:r>
              <w:rPr>
                <w:lang w:val="en-GB"/>
              </w:rPr>
              <w:t>We contact the person in charge for further instructions.</w:t>
            </w:r>
          </w:p>
        </w:tc>
      </w:tr>
      <w:tr w:rsidR="00C56C8F" w:rsidRPr="00BD34BC" w14:paraId="7E4D012E" w14:textId="77777777" w:rsidTr="006F4386">
        <w:trPr>
          <w:trHeight w:hRule="exact" w:val="657"/>
        </w:trPr>
        <w:tc>
          <w:tcPr>
            <w:tcW w:w="427" w:type="dxa"/>
            <w:noWrap/>
            <w:hideMark/>
          </w:tcPr>
          <w:p w14:paraId="3BC9C4B3" w14:textId="77777777" w:rsidR="00C56C8F" w:rsidRPr="00BD34BC" w:rsidRDefault="00C56C8F" w:rsidP="00A76D3D">
            <w:pPr>
              <w:pStyle w:val="Taulukkoleipis0"/>
              <w:rPr>
                <w:i/>
              </w:rPr>
            </w:pPr>
            <w:r>
              <w:rPr>
                <w:i/>
                <w:iCs/>
                <w:lang w:val="en-GB"/>
              </w:rPr>
              <w:fldChar w:fldCharType="begin">
                <w:ffData>
                  <w:name w:val=""/>
                  <w:enabled/>
                  <w:calcOnExit w:val="0"/>
                  <w:checkBox>
                    <w:sizeAuto/>
                    <w:default w:val="0"/>
                  </w:checkBox>
                </w:ffData>
              </w:fldChar>
            </w:r>
            <w:r>
              <w:rPr>
                <w:i/>
                <w:iCs/>
                <w:lang w:val="en-GB"/>
              </w:rPr>
              <w:instrText xml:space="preserve"> FORMCHECKBOX </w:instrText>
            </w:r>
            <w:r>
              <w:rPr>
                <w:i/>
                <w:iCs/>
                <w:lang w:val="en-GB"/>
              </w:rPr>
            </w:r>
            <w:r>
              <w:rPr>
                <w:i/>
                <w:iCs/>
                <w:lang w:val="en-GB"/>
              </w:rPr>
              <w:fldChar w:fldCharType="separate"/>
            </w:r>
            <w:r>
              <w:rPr>
                <w:lang w:val="en-GB"/>
              </w:rPr>
              <w:fldChar w:fldCharType="end"/>
            </w:r>
          </w:p>
        </w:tc>
        <w:tc>
          <w:tcPr>
            <w:tcW w:w="9282" w:type="dxa"/>
            <w:noWrap/>
            <w:vAlign w:val="bottom"/>
            <w:hideMark/>
          </w:tcPr>
          <w:p w14:paraId="468BDA93" w14:textId="77777777" w:rsidR="00C56C8F" w:rsidRPr="00E33E09" w:rsidRDefault="00C56C8F" w:rsidP="00A76D3D">
            <w:pPr>
              <w:pStyle w:val="Taulukkoleipis0"/>
            </w:pPr>
            <w:r>
              <w:rPr>
                <w:lang w:val="en-GB"/>
              </w:rPr>
              <w:t>We measure the temperatures of the products and assess their usability by sensory evaluation. If necessary, we discard the foods.</w:t>
            </w:r>
          </w:p>
        </w:tc>
      </w:tr>
      <w:tr w:rsidR="00C56C8F" w:rsidRPr="009B1DDD" w14:paraId="479D8026" w14:textId="77777777" w:rsidTr="006F4386">
        <w:trPr>
          <w:trHeight w:hRule="exact" w:val="284"/>
        </w:trPr>
        <w:tc>
          <w:tcPr>
            <w:tcW w:w="427" w:type="dxa"/>
            <w:noWrap/>
          </w:tcPr>
          <w:p w14:paraId="6B33425C" w14:textId="77777777" w:rsidR="00C56C8F" w:rsidRPr="00BD34BC" w:rsidRDefault="00C56C8F" w:rsidP="00A76D3D">
            <w:pPr>
              <w:pStyle w:val="Taulukkoleipis0"/>
              <w:rPr>
                <w:i/>
              </w:rPr>
            </w:pPr>
            <w:r>
              <w:rPr>
                <w:i/>
                <w:iCs/>
                <w:lang w:val="en-GB"/>
              </w:rPr>
              <w:fldChar w:fldCharType="begin">
                <w:ffData>
                  <w:name w:val=""/>
                  <w:enabled/>
                  <w:calcOnExit w:val="0"/>
                  <w:checkBox>
                    <w:sizeAuto/>
                    <w:default w:val="0"/>
                  </w:checkBox>
                </w:ffData>
              </w:fldChar>
            </w:r>
            <w:r>
              <w:rPr>
                <w:i/>
                <w:iCs/>
                <w:lang w:val="en-GB"/>
              </w:rPr>
              <w:instrText xml:space="preserve"> FORMCHECKBOX </w:instrText>
            </w:r>
            <w:r>
              <w:rPr>
                <w:i/>
                <w:iCs/>
                <w:lang w:val="en-GB"/>
              </w:rPr>
            </w:r>
            <w:r>
              <w:rPr>
                <w:i/>
                <w:iCs/>
                <w:lang w:val="en-GB"/>
              </w:rPr>
              <w:fldChar w:fldCharType="separate"/>
            </w:r>
            <w:r>
              <w:rPr>
                <w:lang w:val="en-GB"/>
              </w:rPr>
              <w:fldChar w:fldCharType="end"/>
            </w:r>
          </w:p>
        </w:tc>
        <w:tc>
          <w:tcPr>
            <w:tcW w:w="9282" w:type="dxa"/>
            <w:vAlign w:val="bottom"/>
          </w:tcPr>
          <w:p w14:paraId="2885BEFB" w14:textId="77777777" w:rsidR="00C56C8F" w:rsidRPr="00A63E78" w:rsidRDefault="00C56C8F" w:rsidP="00A76D3D">
            <w:pPr>
              <w:pStyle w:val="Taulukkoleipis0"/>
              <w:rPr>
                <w:lang w:val="en-US"/>
              </w:rPr>
            </w:pPr>
            <w:r>
              <w:rPr>
                <w:lang w:val="en-GB"/>
              </w:rPr>
              <w:t>We transfer the foods to another piece of refrigeration equipment.</w:t>
            </w:r>
          </w:p>
          <w:p w14:paraId="2DFC6AE4" w14:textId="77777777" w:rsidR="00C56C8F" w:rsidRPr="00A63E78" w:rsidRDefault="00C56C8F" w:rsidP="00A76D3D">
            <w:pPr>
              <w:pStyle w:val="Taulukkoleipis0"/>
              <w:rPr>
                <w:lang w:val="en-US"/>
              </w:rPr>
            </w:pPr>
          </w:p>
        </w:tc>
      </w:tr>
      <w:tr w:rsidR="00C56C8F" w:rsidRPr="009B1DDD" w14:paraId="3178334D" w14:textId="77777777" w:rsidTr="006F4386">
        <w:trPr>
          <w:trHeight w:hRule="exact" w:val="284"/>
        </w:trPr>
        <w:tc>
          <w:tcPr>
            <w:tcW w:w="427" w:type="dxa"/>
            <w:noWrap/>
            <w:hideMark/>
          </w:tcPr>
          <w:p w14:paraId="004A0B0C" w14:textId="77777777" w:rsidR="00C56C8F" w:rsidRPr="00BD34BC" w:rsidRDefault="00C56C8F" w:rsidP="00A76D3D">
            <w:pPr>
              <w:pStyle w:val="Taulukkoleipis0"/>
              <w:rPr>
                <w:i/>
              </w:rPr>
            </w:pPr>
            <w:r>
              <w:rPr>
                <w:i/>
                <w:iCs/>
                <w:lang w:val="en-GB"/>
              </w:rPr>
              <w:fldChar w:fldCharType="begin">
                <w:ffData>
                  <w:name w:val=""/>
                  <w:enabled/>
                  <w:calcOnExit w:val="0"/>
                  <w:checkBox>
                    <w:sizeAuto/>
                    <w:default w:val="0"/>
                  </w:checkBox>
                </w:ffData>
              </w:fldChar>
            </w:r>
            <w:r>
              <w:rPr>
                <w:i/>
                <w:iCs/>
                <w:lang w:val="en-GB"/>
              </w:rPr>
              <w:instrText xml:space="preserve"> FORMCHECKBOX </w:instrText>
            </w:r>
            <w:r>
              <w:rPr>
                <w:i/>
                <w:iCs/>
                <w:lang w:val="en-GB"/>
              </w:rPr>
            </w:r>
            <w:r>
              <w:rPr>
                <w:i/>
                <w:iCs/>
                <w:lang w:val="en-GB"/>
              </w:rPr>
              <w:fldChar w:fldCharType="separate"/>
            </w:r>
            <w:r>
              <w:rPr>
                <w:lang w:val="en-GB"/>
              </w:rPr>
              <w:fldChar w:fldCharType="end"/>
            </w:r>
          </w:p>
        </w:tc>
        <w:tc>
          <w:tcPr>
            <w:tcW w:w="9282" w:type="dxa"/>
            <w:vAlign w:val="bottom"/>
            <w:hideMark/>
          </w:tcPr>
          <w:p w14:paraId="33968BA6" w14:textId="77777777" w:rsidR="00C56C8F" w:rsidRPr="00A63E78" w:rsidRDefault="00C56C8F" w:rsidP="00A76D3D">
            <w:pPr>
              <w:pStyle w:val="Taulukkoleipis0"/>
              <w:rPr>
                <w:lang w:val="en-US"/>
              </w:rPr>
            </w:pPr>
            <w:r>
              <w:rPr>
                <w:lang w:val="en-GB"/>
              </w:rPr>
              <w:t xml:space="preserve">We call a refrigeration equipment maintenance provider to the site. </w:t>
            </w:r>
          </w:p>
        </w:tc>
      </w:tr>
      <w:tr w:rsidR="00C56C8F" w:rsidRPr="00BD34BC" w14:paraId="43393C97" w14:textId="77777777" w:rsidTr="006F4386">
        <w:trPr>
          <w:trHeight w:hRule="exact" w:val="284"/>
        </w:trPr>
        <w:tc>
          <w:tcPr>
            <w:tcW w:w="427" w:type="dxa"/>
            <w:noWrap/>
          </w:tcPr>
          <w:p w14:paraId="6B54EA96" w14:textId="77777777" w:rsidR="00C56C8F" w:rsidRPr="00BD34BC" w:rsidRDefault="00C56C8F" w:rsidP="00A76D3D">
            <w:pPr>
              <w:pStyle w:val="Taulukkoleipis0"/>
              <w:rPr>
                <w:i/>
              </w:rPr>
            </w:pPr>
            <w:r>
              <w:rPr>
                <w:i/>
                <w:iCs/>
                <w:lang w:val="en-GB"/>
              </w:rPr>
              <w:fldChar w:fldCharType="begin">
                <w:ffData>
                  <w:name w:val=""/>
                  <w:enabled/>
                  <w:calcOnExit w:val="0"/>
                  <w:checkBox>
                    <w:sizeAuto/>
                    <w:default w:val="0"/>
                  </w:checkBox>
                </w:ffData>
              </w:fldChar>
            </w:r>
            <w:r>
              <w:rPr>
                <w:i/>
                <w:iCs/>
                <w:lang w:val="en-GB"/>
              </w:rPr>
              <w:instrText xml:space="preserve"> FORMCHECKBOX </w:instrText>
            </w:r>
            <w:r>
              <w:rPr>
                <w:i/>
                <w:iCs/>
                <w:lang w:val="en-GB"/>
              </w:rPr>
            </w:r>
            <w:r>
              <w:rPr>
                <w:i/>
                <w:iCs/>
                <w:lang w:val="en-GB"/>
              </w:rPr>
              <w:fldChar w:fldCharType="separate"/>
            </w:r>
            <w:r>
              <w:rPr>
                <w:lang w:val="en-GB"/>
              </w:rPr>
              <w:fldChar w:fldCharType="end"/>
            </w:r>
          </w:p>
        </w:tc>
        <w:tc>
          <w:tcPr>
            <w:tcW w:w="9282" w:type="dxa"/>
            <w:vAlign w:val="bottom"/>
          </w:tcPr>
          <w:p w14:paraId="33B85FA0" w14:textId="77777777" w:rsidR="00C56C8F" w:rsidRPr="00E33E09" w:rsidRDefault="00C56C8F" w:rsidP="00A76D3D">
            <w:pPr>
              <w:pStyle w:val="Taulukkoleipis0"/>
            </w:pPr>
            <w:r>
              <w:rPr>
                <w:lang w:val="en-GB"/>
              </w:rPr>
              <w:t xml:space="preserve">Other, please specify: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fldChar w:fldCharType="end"/>
            </w:r>
            <w:r>
              <w:rPr>
                <w:lang w:val="en-GB"/>
              </w:rPr>
              <w:t xml:space="preserve"> </w:t>
            </w:r>
          </w:p>
        </w:tc>
      </w:tr>
    </w:tbl>
    <w:p w14:paraId="05D640EE" w14:textId="77777777" w:rsidR="00C56C8F" w:rsidRDefault="00C56C8F" w:rsidP="00C56C8F">
      <w:pPr>
        <w:pStyle w:val="Leipteksti"/>
      </w:pPr>
    </w:p>
    <w:p w14:paraId="0785964C" w14:textId="77777777" w:rsidR="00C56C8F" w:rsidRPr="00A76D3D" w:rsidRDefault="00C56C8F" w:rsidP="00A76D3D">
      <w:pPr>
        <w:pStyle w:val="Taulukkoleipis0"/>
        <w:rPr>
          <w:b/>
          <w:bCs/>
        </w:rPr>
      </w:pPr>
      <w:r>
        <w:rPr>
          <w:b/>
          <w:bCs/>
          <w:lang w:val="en-GB"/>
        </w:rPr>
        <w:t>Food preservation and storage temperatures</w:t>
      </w:r>
    </w:p>
    <w:tbl>
      <w:tblPr>
        <w:tblStyle w:val="TaulukkoRuudukko"/>
        <w:tblW w:w="0" w:type="auto"/>
        <w:tblLook w:val="04A0" w:firstRow="1" w:lastRow="0" w:firstColumn="1" w:lastColumn="0" w:noHBand="0" w:noVBand="1"/>
      </w:tblPr>
      <w:tblGrid>
        <w:gridCol w:w="6799"/>
        <w:gridCol w:w="2829"/>
      </w:tblGrid>
      <w:tr w:rsidR="00C56C8F" w14:paraId="7B94DC9A" w14:textId="77777777" w:rsidTr="006F4386">
        <w:trPr>
          <w:cnfStyle w:val="100000000000" w:firstRow="1" w:lastRow="0" w:firstColumn="0" w:lastColumn="0" w:oddVBand="0" w:evenVBand="0" w:oddHBand="0" w:evenHBand="0" w:firstRowFirstColumn="0" w:firstRowLastColumn="0" w:lastRowFirstColumn="0" w:lastRowLastColumn="0"/>
          <w:trHeight w:val="589"/>
        </w:trPr>
        <w:tc>
          <w:tcPr>
            <w:tcW w:w="6799" w:type="dxa"/>
          </w:tcPr>
          <w:p w14:paraId="2AE39F0D" w14:textId="77777777" w:rsidR="00C56C8F" w:rsidRPr="00C4741A" w:rsidRDefault="00C56C8F" w:rsidP="00A76D3D">
            <w:pPr>
              <w:pStyle w:val="Taulukkoleipis0"/>
              <w:rPr>
                <w:b w:val="0"/>
              </w:rPr>
            </w:pPr>
            <w:r>
              <w:rPr>
                <w:bCs/>
                <w:lang w:val="en-GB"/>
              </w:rPr>
              <w:t>Foodstuff</w:t>
            </w:r>
          </w:p>
        </w:tc>
        <w:tc>
          <w:tcPr>
            <w:tcW w:w="2829" w:type="dxa"/>
          </w:tcPr>
          <w:p w14:paraId="79598D76" w14:textId="77777777" w:rsidR="00C56C8F" w:rsidRPr="00C4741A" w:rsidRDefault="00C56C8F" w:rsidP="00A76D3D">
            <w:pPr>
              <w:pStyle w:val="Taulukkoleipis0"/>
              <w:rPr>
                <w:b w:val="0"/>
              </w:rPr>
            </w:pPr>
            <w:r>
              <w:rPr>
                <w:bCs/>
                <w:lang w:val="en-GB"/>
              </w:rPr>
              <w:t>Storage temperature (max)</w:t>
            </w:r>
          </w:p>
        </w:tc>
      </w:tr>
      <w:tr w:rsidR="00C56C8F" w14:paraId="182D9895" w14:textId="77777777" w:rsidTr="006F4386">
        <w:trPr>
          <w:trHeight w:val="393"/>
        </w:trPr>
        <w:tc>
          <w:tcPr>
            <w:tcW w:w="6799" w:type="dxa"/>
          </w:tcPr>
          <w:p w14:paraId="18E00026" w14:textId="77777777" w:rsidR="00C56C8F" w:rsidRPr="00E33E09" w:rsidRDefault="00C56C8F" w:rsidP="00A76D3D">
            <w:pPr>
              <w:pStyle w:val="Taulukkoleipis0"/>
            </w:pPr>
            <w:r>
              <w:rPr>
                <w:lang w:val="en-GB"/>
              </w:rPr>
              <w:t>Fresh unpackaged fishery products</w:t>
            </w:r>
          </w:p>
        </w:tc>
        <w:tc>
          <w:tcPr>
            <w:tcW w:w="2829" w:type="dxa"/>
          </w:tcPr>
          <w:p w14:paraId="6472838D" w14:textId="77777777" w:rsidR="00C56C8F" w:rsidRPr="00E33E09" w:rsidRDefault="00C56C8F" w:rsidP="00A76D3D">
            <w:pPr>
              <w:pStyle w:val="Taulukkoleipis0"/>
            </w:pPr>
            <w:r>
              <w:rPr>
                <w:lang w:val="en-GB"/>
              </w:rPr>
              <w:t>0–2 °C</w:t>
            </w:r>
          </w:p>
        </w:tc>
      </w:tr>
      <w:tr w:rsidR="00C56C8F" w14:paraId="2B4CD78E" w14:textId="77777777" w:rsidTr="006F4386">
        <w:tc>
          <w:tcPr>
            <w:tcW w:w="6799" w:type="dxa"/>
          </w:tcPr>
          <w:p w14:paraId="2843563C" w14:textId="77777777" w:rsidR="00C56C8F" w:rsidRPr="00A63E78" w:rsidRDefault="00C56C8F" w:rsidP="00A76D3D">
            <w:pPr>
              <w:pStyle w:val="Taulukkoleipis0"/>
              <w:rPr>
                <w:lang w:val="en-US"/>
              </w:rPr>
            </w:pPr>
            <w:r>
              <w:rPr>
                <w:lang w:val="en-GB"/>
              </w:rPr>
              <w:t>Fresh packaged fishery products, boiled and chilled crustacean and mollusc products, thawed unprocessed fishery products, cold-smoked and salt-cured fishery products, processed fishery products in vacuum and modified atmosphere packaging, and salted roe</w:t>
            </w:r>
          </w:p>
        </w:tc>
        <w:tc>
          <w:tcPr>
            <w:tcW w:w="2829" w:type="dxa"/>
          </w:tcPr>
          <w:p w14:paraId="3A5007ED" w14:textId="77777777" w:rsidR="00C56C8F" w:rsidRPr="00E33E09" w:rsidRDefault="00C56C8F" w:rsidP="00A76D3D">
            <w:pPr>
              <w:pStyle w:val="Taulukkoleipis0"/>
            </w:pPr>
            <w:r>
              <w:rPr>
                <w:lang w:val="en-GB"/>
              </w:rPr>
              <w:t>0–3 °C</w:t>
            </w:r>
          </w:p>
        </w:tc>
      </w:tr>
      <w:tr w:rsidR="00C56C8F" w14:paraId="05509940" w14:textId="77777777" w:rsidTr="006F4386">
        <w:tc>
          <w:tcPr>
            <w:tcW w:w="6799" w:type="dxa"/>
          </w:tcPr>
          <w:p w14:paraId="3DF62EDD" w14:textId="77777777" w:rsidR="00C56C8F" w:rsidRPr="00A63E78" w:rsidRDefault="00C56C8F" w:rsidP="00A76D3D">
            <w:pPr>
              <w:pStyle w:val="Taulukkoleipis0"/>
              <w:rPr>
                <w:lang w:val="en-US"/>
              </w:rPr>
            </w:pPr>
            <w:r>
              <w:rPr>
                <w:lang w:val="en-GB"/>
              </w:rPr>
              <w:t>Minced meat, minced liver and minced poultry</w:t>
            </w:r>
          </w:p>
        </w:tc>
        <w:tc>
          <w:tcPr>
            <w:tcW w:w="2829" w:type="dxa"/>
          </w:tcPr>
          <w:p w14:paraId="2870AAAE" w14:textId="77777777" w:rsidR="00C56C8F" w:rsidRPr="00E33E09" w:rsidRDefault="00C56C8F" w:rsidP="00A76D3D">
            <w:pPr>
              <w:pStyle w:val="Taulukkoleipis0"/>
            </w:pPr>
            <w:r>
              <w:rPr>
                <w:lang w:val="en-GB"/>
              </w:rPr>
              <w:t>4 °C</w:t>
            </w:r>
          </w:p>
        </w:tc>
      </w:tr>
      <w:tr w:rsidR="00C56C8F" w14:paraId="1D7AA3DA" w14:textId="77777777" w:rsidTr="006F4386">
        <w:trPr>
          <w:trHeight w:val="938"/>
        </w:trPr>
        <w:tc>
          <w:tcPr>
            <w:tcW w:w="6799" w:type="dxa"/>
          </w:tcPr>
          <w:p w14:paraId="0013DD08" w14:textId="77777777" w:rsidR="00C56C8F" w:rsidRPr="00A63E78" w:rsidRDefault="00C56C8F" w:rsidP="00A76D3D">
            <w:pPr>
              <w:pStyle w:val="Taulukkoleipis0"/>
              <w:rPr>
                <w:lang w:val="en-US"/>
              </w:rPr>
            </w:pPr>
            <w:r>
              <w:rPr>
                <w:lang w:val="en-GB"/>
              </w:rPr>
              <w:t>Raw meat and organs, raw meat preparations, meat products and meat preparations (cold cuts, sausages, meat-based convenience foods)</w:t>
            </w:r>
          </w:p>
        </w:tc>
        <w:tc>
          <w:tcPr>
            <w:tcW w:w="2829" w:type="dxa"/>
          </w:tcPr>
          <w:p w14:paraId="151338E7" w14:textId="77777777" w:rsidR="00C56C8F" w:rsidRDefault="00C56C8F" w:rsidP="00A76D3D">
            <w:pPr>
              <w:pStyle w:val="Taulukkoleipis0"/>
            </w:pPr>
            <w:r>
              <w:rPr>
                <w:lang w:val="en-GB"/>
              </w:rPr>
              <w:t>6 °C</w:t>
            </w:r>
          </w:p>
        </w:tc>
      </w:tr>
      <w:tr w:rsidR="00C56C8F" w14:paraId="25B96E2D" w14:textId="77777777" w:rsidTr="006F4386">
        <w:tc>
          <w:tcPr>
            <w:tcW w:w="6799" w:type="dxa"/>
          </w:tcPr>
          <w:p w14:paraId="04ECB098" w14:textId="77777777" w:rsidR="00C56C8F" w:rsidRPr="00A63E78" w:rsidRDefault="00C56C8F" w:rsidP="00A76D3D">
            <w:pPr>
              <w:pStyle w:val="Taulukkoleipis0"/>
              <w:rPr>
                <w:lang w:val="en-US"/>
              </w:rPr>
            </w:pPr>
            <w:r>
              <w:rPr>
                <w:lang w:val="en-GB"/>
              </w:rPr>
              <w:t>Easily perishable foodstuffs, including milk, cream, sprouts, chopped vegetables, live bivalve molluscs, sushi, kalakukko (fish baked into a bread) and milk-based products that have not undergone pasteurisation or similar treatment</w:t>
            </w:r>
          </w:p>
        </w:tc>
        <w:tc>
          <w:tcPr>
            <w:tcW w:w="2829" w:type="dxa"/>
          </w:tcPr>
          <w:p w14:paraId="073F62AE" w14:textId="77777777" w:rsidR="00C56C8F" w:rsidRDefault="00C56C8F" w:rsidP="00A76D3D">
            <w:pPr>
              <w:pStyle w:val="Taulukkoleipis0"/>
            </w:pPr>
            <w:r>
              <w:rPr>
                <w:lang w:val="en-GB"/>
              </w:rPr>
              <w:t>6 °C</w:t>
            </w:r>
          </w:p>
        </w:tc>
      </w:tr>
      <w:tr w:rsidR="00C56C8F" w14:paraId="290E038A" w14:textId="77777777" w:rsidTr="006F4386">
        <w:tc>
          <w:tcPr>
            <w:tcW w:w="6799" w:type="dxa"/>
          </w:tcPr>
          <w:p w14:paraId="55C47A54" w14:textId="77777777" w:rsidR="00C56C8F" w:rsidRPr="00A63E78" w:rsidRDefault="00C56C8F" w:rsidP="00A76D3D">
            <w:pPr>
              <w:pStyle w:val="Taulukkoleipis0"/>
              <w:rPr>
                <w:lang w:val="en-US"/>
              </w:rPr>
            </w:pPr>
            <w:r>
              <w:rPr>
                <w:lang w:val="en-GB"/>
              </w:rPr>
              <w:t>Easily perishable milk-based products, the preparation of which includes at least pasteurisation or similar treatment (excluding milk and cream), as well as pasteurised berry, fruit and vegetable juices</w:t>
            </w:r>
          </w:p>
        </w:tc>
        <w:tc>
          <w:tcPr>
            <w:tcW w:w="2829" w:type="dxa"/>
          </w:tcPr>
          <w:p w14:paraId="6D95DB61" w14:textId="77777777" w:rsidR="00C56C8F" w:rsidRDefault="00C56C8F" w:rsidP="00A76D3D">
            <w:pPr>
              <w:pStyle w:val="Taulukkoleipis0"/>
            </w:pPr>
            <w:r>
              <w:rPr>
                <w:lang w:val="en-GB"/>
              </w:rPr>
              <w:t>8 °C</w:t>
            </w:r>
          </w:p>
        </w:tc>
      </w:tr>
      <w:tr w:rsidR="00C56C8F" w14:paraId="7F83953B" w14:textId="77777777" w:rsidTr="006F4386">
        <w:tc>
          <w:tcPr>
            <w:tcW w:w="6799" w:type="dxa"/>
          </w:tcPr>
          <w:p w14:paraId="19AA7CCF" w14:textId="77777777" w:rsidR="00C56C8F" w:rsidRDefault="00C56C8F" w:rsidP="00A76D3D">
            <w:pPr>
              <w:pStyle w:val="Taulukkoleipis0"/>
            </w:pPr>
            <w:r>
              <w:rPr>
                <w:lang w:val="en-GB"/>
              </w:rPr>
              <w:t>Frozen products</w:t>
            </w:r>
          </w:p>
        </w:tc>
        <w:tc>
          <w:tcPr>
            <w:tcW w:w="2829" w:type="dxa"/>
          </w:tcPr>
          <w:p w14:paraId="3C82C31A" w14:textId="77777777" w:rsidR="00C56C8F" w:rsidRPr="00C4741A" w:rsidRDefault="00C56C8F" w:rsidP="00A76D3D">
            <w:pPr>
              <w:pStyle w:val="Taulukkoleipis0"/>
            </w:pPr>
            <w:r>
              <w:rPr>
                <w:lang w:val="en-GB"/>
              </w:rPr>
              <w:t>-18 °C</w:t>
            </w:r>
          </w:p>
        </w:tc>
      </w:tr>
    </w:tbl>
    <w:p w14:paraId="10BB6872" w14:textId="2202C17D" w:rsidR="003B1E33" w:rsidRPr="00A63E78" w:rsidRDefault="003B1E33" w:rsidP="007037D0">
      <w:pPr>
        <w:pStyle w:val="Otsikko2"/>
        <w:rPr>
          <w:lang w:val="en-US"/>
        </w:rPr>
      </w:pPr>
      <w:bookmarkStart w:id="18" w:name="_Toc209702717"/>
      <w:bookmarkStart w:id="19" w:name="_Toc122590755"/>
      <w:bookmarkStart w:id="20" w:name="_Toc219791449"/>
      <w:bookmarkStart w:id="21" w:name="_Toc14861004"/>
      <w:bookmarkStart w:id="22" w:name="_Toc102567656"/>
      <w:bookmarkStart w:id="23" w:name="_Toc210820236"/>
      <w:r>
        <w:rPr>
          <w:lang w:val="en-GB"/>
        </w:rPr>
        <w:t>Temperature control in the handling of foodstuffs</w:t>
      </w:r>
      <w:bookmarkEnd w:id="18"/>
      <w:bookmarkEnd w:id="19"/>
      <w:bookmarkEnd w:id="20"/>
    </w:p>
    <w:p w14:paraId="788901E4" w14:textId="335165EA" w:rsidR="003B1E33" w:rsidRPr="00A63E78" w:rsidRDefault="003B1E33" w:rsidP="003B1E33">
      <w:pPr>
        <w:pStyle w:val="Leipteksti"/>
        <w:rPr>
          <w:lang w:val="en-US"/>
        </w:rPr>
      </w:pPr>
      <w:r>
        <w:rPr>
          <w:lang w:val="en-GB"/>
        </w:rPr>
        <w:t>The storage time of foodstuffs in room temperature during their handling must be kept as short as possible.</w:t>
      </w:r>
      <w:r>
        <w:rPr>
          <w:b/>
          <w:bCs/>
          <w:lang w:val="en-GB"/>
        </w:rPr>
        <w:t xml:space="preserve"> </w:t>
      </w:r>
    </w:p>
    <w:p w14:paraId="3B1A8EED" w14:textId="1358CB2D" w:rsidR="003B1E33" w:rsidRPr="00A63E78" w:rsidRDefault="003B1E33" w:rsidP="00A76D3D">
      <w:pPr>
        <w:pStyle w:val="Taulukkoleipis0"/>
        <w:rPr>
          <w:b/>
          <w:bCs/>
          <w:lang w:val="en-US"/>
        </w:rPr>
      </w:pPr>
      <w:r>
        <w:rPr>
          <w:b/>
          <w:bCs/>
          <w:lang w:val="en-GB"/>
        </w:rPr>
        <w:t xml:space="preserve">The shop has separate instructions for the following processing procedures </w:t>
      </w:r>
      <w:r>
        <w:rPr>
          <w:lang w:val="en-GB"/>
        </w:rPr>
        <w:t xml:space="preserve">(meat handling, meat grinding, meat grilling, etc.): </w:t>
      </w:r>
    </w:p>
    <w:tbl>
      <w:tblPr>
        <w:tblStyle w:val="TaulukkoRuudukko"/>
        <w:tblW w:w="8919" w:type="dxa"/>
        <w:tblInd w:w="-113" w:type="dxa"/>
        <w:tblLook w:val="04A0" w:firstRow="1" w:lastRow="0" w:firstColumn="1" w:lastColumn="0" w:noHBand="0" w:noVBand="1"/>
      </w:tblPr>
      <w:tblGrid>
        <w:gridCol w:w="8919"/>
      </w:tblGrid>
      <w:tr w:rsidR="003B1E33" w:rsidRPr="00BC7AD8" w14:paraId="2A9F1377" w14:textId="77777777" w:rsidTr="006F4386">
        <w:trPr>
          <w:cnfStyle w:val="100000000000" w:firstRow="1" w:lastRow="0" w:firstColumn="0" w:lastColumn="0" w:oddVBand="0" w:evenVBand="0" w:oddHBand="0" w:evenHBand="0" w:firstRowFirstColumn="0" w:firstRowLastColumn="0" w:lastRowFirstColumn="0" w:lastRowLastColumn="0"/>
          <w:trHeight w:val="833"/>
        </w:trPr>
        <w:tc>
          <w:tcPr>
            <w:tcW w:w="8919" w:type="dxa"/>
          </w:tcPr>
          <w:p w14:paraId="1D1ADD0E" w14:textId="5077364B" w:rsidR="003B1E33" w:rsidRPr="003B1E33" w:rsidRDefault="003B1E33" w:rsidP="00A76D3D">
            <w:pPr>
              <w:pStyle w:val="Taulukkoleipis0"/>
              <w:rPr>
                <w:rFonts w:eastAsia="Times New Roman"/>
                <w:color w:val="000000"/>
              </w:rPr>
            </w:pPr>
            <w:r>
              <w:rPr>
                <w:bCs/>
                <w:lang w:val="en-GB"/>
              </w:rPr>
              <w:fldChar w:fldCharType="begin">
                <w:ffData>
                  <w:name w:val="Teksti58"/>
                  <w:enabled/>
                  <w:calcOnExit w:val="0"/>
                  <w:textInput/>
                </w:ffData>
              </w:fldChar>
            </w:r>
            <w:r>
              <w:rPr>
                <w:bCs/>
                <w:lang w:val="en-GB"/>
              </w:rPr>
              <w:instrText xml:space="preserve"> FORMTEXT </w:instrText>
            </w:r>
            <w:r>
              <w:rPr>
                <w:bCs/>
                <w:lang w:val="en-GB"/>
              </w:rPr>
            </w:r>
            <w:r>
              <w:rPr>
                <w:bCs/>
                <w:lang w:val="en-GB"/>
              </w:rPr>
              <w:fldChar w:fldCharType="separate"/>
            </w:r>
            <w:r>
              <w:rPr>
                <w:bCs/>
                <w:lang w:val="en-GB"/>
              </w:rPr>
              <w:t> </w:t>
            </w:r>
            <w:r>
              <w:rPr>
                <w:bCs/>
                <w:lang w:val="en-GB"/>
              </w:rPr>
              <w:t> </w:t>
            </w:r>
            <w:r>
              <w:rPr>
                <w:bCs/>
                <w:lang w:val="en-GB"/>
              </w:rPr>
              <w:t> </w:t>
            </w:r>
            <w:r>
              <w:rPr>
                <w:bCs/>
                <w:lang w:val="en-GB"/>
              </w:rPr>
              <w:t> </w:t>
            </w:r>
            <w:r>
              <w:rPr>
                <w:bCs/>
                <w:lang w:val="en-GB"/>
              </w:rPr>
              <w:t> </w:t>
            </w:r>
            <w:r>
              <w:rPr>
                <w:bCs/>
                <w:lang w:val="en-GB"/>
              </w:rPr>
              <w:fldChar w:fldCharType="end"/>
            </w:r>
          </w:p>
        </w:tc>
      </w:tr>
    </w:tbl>
    <w:p w14:paraId="25EF9037" w14:textId="77777777" w:rsidR="00C56C8F" w:rsidRDefault="00C56C8F" w:rsidP="00A76D3D">
      <w:pPr>
        <w:pStyle w:val="Taulukkoleipis0"/>
      </w:pPr>
    </w:p>
    <w:p w14:paraId="2E4A4AEE" w14:textId="768D4DD3" w:rsidR="003B1E33" w:rsidRPr="00A63E78" w:rsidRDefault="003B1E33" w:rsidP="003B1E33">
      <w:pPr>
        <w:pStyle w:val="Leipteksti"/>
        <w:rPr>
          <w:lang w:val="en-US"/>
        </w:rPr>
      </w:pPr>
      <w:r>
        <w:rPr>
          <w:lang w:val="en-GB"/>
        </w:rPr>
        <w:t xml:space="preserve">Any food poisoning microbes in the products are mainly destroyed through sufficient cooking. For this reason, it is vital that products are cooked properly. </w:t>
      </w:r>
    </w:p>
    <w:p w14:paraId="732959EF" w14:textId="4FACE102" w:rsidR="003B1E33" w:rsidRPr="00A63E78" w:rsidRDefault="003B1E33" w:rsidP="003B1E33">
      <w:pPr>
        <w:pStyle w:val="Leipteksti"/>
        <w:rPr>
          <w:lang w:val="en-US"/>
        </w:rPr>
      </w:pPr>
      <w:r>
        <w:rPr>
          <w:lang w:val="en-GB"/>
        </w:rPr>
        <w:t>The product must be heated to over +70 °C throughout, and poultry meat to over +75 °C.</w:t>
      </w:r>
    </w:p>
    <w:p w14:paraId="12ED7873" w14:textId="77777777" w:rsidR="003B1E33" w:rsidRPr="00A63E78" w:rsidRDefault="003B1E33" w:rsidP="00A76D3D">
      <w:pPr>
        <w:pStyle w:val="Taulukkoleipis0"/>
        <w:rPr>
          <w:b/>
          <w:bCs/>
          <w:lang w:val="en-US"/>
        </w:rPr>
      </w:pPr>
      <w:r>
        <w:rPr>
          <w:b/>
          <w:bCs/>
          <w:lang w:val="en-GB"/>
        </w:rPr>
        <w:t>Temperature monitoring of foods that are to be cooked:</w:t>
      </w:r>
    </w:p>
    <w:tbl>
      <w:tblPr>
        <w:tblW w:w="970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7"/>
        <w:gridCol w:w="9232"/>
      </w:tblGrid>
      <w:tr w:rsidR="003B1E33" w:rsidRPr="009B1DDD" w14:paraId="508966EE" w14:textId="77777777" w:rsidTr="003B1E33">
        <w:trPr>
          <w:trHeight w:hRule="exact" w:val="284"/>
        </w:trPr>
        <w:tc>
          <w:tcPr>
            <w:tcW w:w="477" w:type="dxa"/>
            <w:noWrap/>
            <w:vAlign w:val="center"/>
            <w:hideMark/>
          </w:tcPr>
          <w:p w14:paraId="3B329185" w14:textId="77777777" w:rsidR="003B1E33" w:rsidRPr="00BC7AD8" w:rsidRDefault="003B1E33"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9232" w:type="dxa"/>
            <w:noWrap/>
            <w:vAlign w:val="bottom"/>
            <w:hideMark/>
          </w:tcPr>
          <w:p w14:paraId="1E056892" w14:textId="2ACBAF28" w:rsidR="003B1E33" w:rsidRPr="00A63E78" w:rsidRDefault="003B1E33" w:rsidP="00A76D3D">
            <w:pPr>
              <w:pStyle w:val="Taulukkoleipis0"/>
              <w:rPr>
                <w:lang w:val="en-US"/>
              </w:rPr>
            </w:pPr>
            <w:r>
              <w:rPr>
                <w:lang w:val="en-GB"/>
              </w:rPr>
              <w:t xml:space="preserve">We measure temperatures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u w:val="single"/>
                <w:lang w:val="en-GB"/>
              </w:rPr>
              <w:t>     </w:t>
            </w:r>
            <w:r>
              <w:rPr>
                <w:lang w:val="en-GB"/>
              </w:rPr>
              <w:fldChar w:fldCharType="end"/>
            </w:r>
            <w:r>
              <w:rPr>
                <w:lang w:val="en-GB"/>
              </w:rPr>
              <w:t xml:space="preserve"> times a week.</w:t>
            </w:r>
          </w:p>
        </w:tc>
      </w:tr>
      <w:tr w:rsidR="003B1E33" w:rsidRPr="00BC7AD8" w14:paraId="745EB65C" w14:textId="77777777" w:rsidTr="00EF3302">
        <w:trPr>
          <w:trHeight w:hRule="exact" w:val="651"/>
        </w:trPr>
        <w:tc>
          <w:tcPr>
            <w:tcW w:w="477" w:type="dxa"/>
            <w:noWrap/>
            <w:vAlign w:val="center"/>
          </w:tcPr>
          <w:p w14:paraId="423E93A6" w14:textId="77777777" w:rsidR="003B1E33" w:rsidRPr="00BC7AD8" w:rsidRDefault="003B1E33"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9232" w:type="dxa"/>
            <w:vAlign w:val="bottom"/>
          </w:tcPr>
          <w:p w14:paraId="75B32350" w14:textId="23E8C577" w:rsidR="003B1E33" w:rsidRPr="00BC7AD8" w:rsidRDefault="003B1E33" w:rsidP="00A76D3D">
            <w:pPr>
              <w:pStyle w:val="Taulukkoleipis0"/>
            </w:pPr>
            <w:r>
              <w:rPr>
                <w:lang w:val="en-GB"/>
              </w:rPr>
              <w:t xml:space="preserve">We record temperatures regularly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u w:val="single"/>
                <w:lang w:val="en-GB"/>
              </w:rPr>
              <w:t>     </w:t>
            </w:r>
            <w:r>
              <w:rPr>
                <w:lang w:val="en-GB"/>
              </w:rPr>
              <w:fldChar w:fldCharType="end"/>
            </w:r>
            <w:r>
              <w:rPr>
                <w:lang w:val="en-GB"/>
              </w:rPr>
              <w:t xml:space="preserve"> times a week. Where are these records kept?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u w:val="single"/>
                <w:lang w:val="en-GB"/>
              </w:rPr>
              <w:t>     </w:t>
            </w:r>
            <w:r>
              <w:rPr>
                <w:lang w:val="en-GB"/>
              </w:rPr>
              <w:fldChar w:fldCharType="end"/>
            </w:r>
            <w:r>
              <w:rPr>
                <w:lang w:val="en-GB"/>
              </w:rPr>
              <w:t xml:space="preserve"> </w:t>
            </w:r>
          </w:p>
        </w:tc>
      </w:tr>
    </w:tbl>
    <w:p w14:paraId="71D9FE82" w14:textId="77777777" w:rsidR="003B1E33" w:rsidRPr="00BC7AD8" w:rsidRDefault="003B1E33" w:rsidP="003B1E33">
      <w:pPr>
        <w:rPr>
          <w:b/>
        </w:rPr>
      </w:pPr>
    </w:p>
    <w:p w14:paraId="5305C1CD" w14:textId="77777777" w:rsidR="003B1E33" w:rsidRPr="00A63E78" w:rsidRDefault="003B1E33" w:rsidP="003B1E33">
      <w:pPr>
        <w:pStyle w:val="Leipteksti"/>
        <w:rPr>
          <w:lang w:val="en-US"/>
        </w:rPr>
      </w:pPr>
      <w:r>
        <w:rPr>
          <w:lang w:val="en-GB"/>
        </w:rPr>
        <w:t>The operator must always record any deviations observed in temperatures and the corrective measures taken as a result.</w:t>
      </w:r>
    </w:p>
    <w:p w14:paraId="1EE8C9FD" w14:textId="77777777" w:rsidR="003B1E33" w:rsidRPr="00A63E78" w:rsidRDefault="003B1E33" w:rsidP="00A76D3D">
      <w:pPr>
        <w:pStyle w:val="Taulukkoleipis0"/>
        <w:rPr>
          <w:b/>
          <w:bCs/>
          <w:lang w:val="en-US"/>
        </w:rPr>
      </w:pPr>
      <w:r>
        <w:rPr>
          <w:b/>
          <w:bCs/>
          <w:lang w:val="en-GB"/>
        </w:rPr>
        <w:t>Measures when temperature deviations occur:</w:t>
      </w:r>
    </w:p>
    <w:p w14:paraId="7AF864C8" w14:textId="695E0A33" w:rsidR="00EF3302" w:rsidRPr="00A63E78" w:rsidRDefault="00EF3302" w:rsidP="00A76D3D">
      <w:pPr>
        <w:pStyle w:val="Taulukkoleipis0"/>
        <w:numPr>
          <w:ilvl w:val="0"/>
          <w:numId w:val="29"/>
        </w:numPr>
        <w:rPr>
          <w:lang w:val="en-US"/>
        </w:rPr>
      </w:pPr>
      <w:r>
        <w:rPr>
          <w:lang w:val="en-GB"/>
        </w:rPr>
        <w:t>We continue heating the foods.</w:t>
      </w:r>
    </w:p>
    <w:p w14:paraId="52E22868" w14:textId="3FD855BD" w:rsidR="00EF3302" w:rsidRPr="00A63E78" w:rsidRDefault="00EF3302" w:rsidP="00A76D3D">
      <w:pPr>
        <w:pStyle w:val="Taulukkoleipis0"/>
        <w:numPr>
          <w:ilvl w:val="0"/>
          <w:numId w:val="29"/>
        </w:numPr>
        <w:rPr>
          <w:lang w:val="en-US"/>
        </w:rPr>
      </w:pPr>
      <w:r>
        <w:rPr>
          <w:lang w:val="en-GB"/>
        </w:rPr>
        <w:t>We adjust the temperature of the refrigeration device to the correct temperature.</w:t>
      </w:r>
    </w:p>
    <w:p w14:paraId="4090049E" w14:textId="18ECE38C" w:rsidR="00EF3302" w:rsidRPr="00A63E78" w:rsidRDefault="00EF3302" w:rsidP="00A76D3D">
      <w:pPr>
        <w:pStyle w:val="Taulukkoleipis0"/>
        <w:numPr>
          <w:ilvl w:val="0"/>
          <w:numId w:val="29"/>
        </w:numPr>
        <w:rPr>
          <w:lang w:val="en-US"/>
        </w:rPr>
      </w:pPr>
      <w:r>
        <w:rPr>
          <w:lang w:val="en-GB"/>
        </w:rPr>
        <w:t>We order a repair service.</w:t>
      </w:r>
    </w:p>
    <w:p w14:paraId="0F6C5D1D" w14:textId="5E954570" w:rsidR="003B1E33" w:rsidRDefault="003B1E33" w:rsidP="007037D0">
      <w:pPr>
        <w:pStyle w:val="Otsikko2"/>
      </w:pPr>
      <w:bookmarkStart w:id="24" w:name="_Toc209702719"/>
      <w:bookmarkStart w:id="25" w:name="_Toc122590757"/>
      <w:bookmarkStart w:id="26" w:name="_Toc219791450"/>
      <w:r>
        <w:rPr>
          <w:lang w:val="en-GB"/>
        </w:rPr>
        <w:t>Products that are kept hot</w:t>
      </w:r>
      <w:bookmarkEnd w:id="24"/>
      <w:bookmarkEnd w:id="25"/>
      <w:bookmarkEnd w:id="26"/>
    </w:p>
    <w:p w14:paraId="78B61AE5" w14:textId="0F0F36FB" w:rsidR="003B1E33" w:rsidRPr="00A63E78" w:rsidRDefault="003B1E33" w:rsidP="003B1E33">
      <w:pPr>
        <w:pStyle w:val="Leipteksti"/>
        <w:rPr>
          <w:lang w:val="en-US"/>
        </w:rPr>
      </w:pPr>
      <w:r>
        <w:rPr>
          <w:lang w:val="en-GB"/>
        </w:rPr>
        <w:t xml:space="preserve">Hot foods are stored at temperatures above +60 °C before sale, e.g. in the back of the store or in a heating device. </w:t>
      </w:r>
    </w:p>
    <w:p w14:paraId="7D32C20B" w14:textId="77777777" w:rsidR="003B1E33" w:rsidRPr="00A63E78" w:rsidRDefault="003B1E33" w:rsidP="00A76D3D">
      <w:pPr>
        <w:pStyle w:val="Taulukkoleipis0"/>
        <w:rPr>
          <w:b/>
          <w:bCs/>
          <w:lang w:val="en-US"/>
        </w:rPr>
      </w:pPr>
      <w:r>
        <w:rPr>
          <w:b/>
          <w:bCs/>
          <w:lang w:val="en-GB"/>
        </w:rPr>
        <w:t>Which products are kept hot before sale in your shop? What kind of hot storage equipment is used?</w:t>
      </w:r>
    </w:p>
    <w:tbl>
      <w:tblPr>
        <w:tblStyle w:val="TaulukkoRuudukko"/>
        <w:tblW w:w="8919" w:type="dxa"/>
        <w:tblInd w:w="-113" w:type="dxa"/>
        <w:tblLook w:val="04A0" w:firstRow="1" w:lastRow="0" w:firstColumn="1" w:lastColumn="0" w:noHBand="0" w:noVBand="1"/>
      </w:tblPr>
      <w:tblGrid>
        <w:gridCol w:w="8919"/>
      </w:tblGrid>
      <w:tr w:rsidR="003B1E33" w:rsidRPr="00BC7AD8" w14:paraId="1D5BF617" w14:textId="77777777" w:rsidTr="00EF3302">
        <w:trPr>
          <w:cnfStyle w:val="100000000000" w:firstRow="1" w:lastRow="0" w:firstColumn="0" w:lastColumn="0" w:oddVBand="0" w:evenVBand="0" w:oddHBand="0" w:evenHBand="0" w:firstRowFirstColumn="0" w:firstRowLastColumn="0" w:lastRowFirstColumn="0" w:lastRowLastColumn="0"/>
          <w:trHeight w:val="471"/>
        </w:trPr>
        <w:tc>
          <w:tcPr>
            <w:tcW w:w="8919" w:type="dxa"/>
          </w:tcPr>
          <w:p w14:paraId="1F4B0DC5" w14:textId="77777777" w:rsidR="003B1E33" w:rsidRPr="00BC7AD8" w:rsidRDefault="003B1E33" w:rsidP="00A76D3D">
            <w:pPr>
              <w:pStyle w:val="Taulukkoleipis0"/>
            </w:pPr>
            <w:r>
              <w:rPr>
                <w:bCs/>
                <w:lang w:val="en-GB"/>
              </w:rPr>
              <w:fldChar w:fldCharType="begin">
                <w:ffData>
                  <w:name w:val="Teksti58"/>
                  <w:enabled/>
                  <w:calcOnExit w:val="0"/>
                  <w:textInput/>
                </w:ffData>
              </w:fldChar>
            </w:r>
            <w:r>
              <w:rPr>
                <w:bCs/>
                <w:lang w:val="en-GB"/>
              </w:rPr>
              <w:instrText xml:space="preserve"> FORMTEXT </w:instrText>
            </w:r>
            <w:r>
              <w:rPr>
                <w:bCs/>
                <w:lang w:val="en-GB"/>
              </w:rPr>
            </w:r>
            <w:r>
              <w:rPr>
                <w:bCs/>
                <w:lang w:val="en-GB"/>
              </w:rPr>
              <w:fldChar w:fldCharType="separate"/>
            </w:r>
            <w:r>
              <w:rPr>
                <w:bCs/>
                <w:lang w:val="en-GB"/>
              </w:rPr>
              <w:t> </w:t>
            </w:r>
            <w:r>
              <w:rPr>
                <w:bCs/>
                <w:lang w:val="en-GB"/>
              </w:rPr>
              <w:t> </w:t>
            </w:r>
            <w:r>
              <w:rPr>
                <w:bCs/>
                <w:lang w:val="en-GB"/>
              </w:rPr>
              <w:t> </w:t>
            </w:r>
            <w:r>
              <w:rPr>
                <w:bCs/>
                <w:lang w:val="en-GB"/>
              </w:rPr>
              <w:t> </w:t>
            </w:r>
            <w:r>
              <w:rPr>
                <w:bCs/>
                <w:lang w:val="en-GB"/>
              </w:rPr>
              <w:t> </w:t>
            </w:r>
            <w:r>
              <w:rPr>
                <w:bCs/>
                <w:lang w:val="en-GB"/>
              </w:rPr>
              <w:fldChar w:fldCharType="end"/>
            </w:r>
          </w:p>
        </w:tc>
      </w:tr>
    </w:tbl>
    <w:p w14:paraId="00854AB8" w14:textId="77777777" w:rsidR="00EF3302" w:rsidRDefault="00EF3302" w:rsidP="003B1E33">
      <w:pPr>
        <w:pStyle w:val="Leipteksti"/>
      </w:pPr>
    </w:p>
    <w:p w14:paraId="54C70C9B" w14:textId="60BAFCE8" w:rsidR="003B1E33" w:rsidRPr="00A63E78" w:rsidRDefault="003B1E33" w:rsidP="00A76D3D">
      <w:pPr>
        <w:pStyle w:val="Taulukkoleipis0"/>
        <w:rPr>
          <w:b/>
          <w:bCs/>
          <w:lang w:val="en-US"/>
        </w:rPr>
      </w:pPr>
      <w:r>
        <w:rPr>
          <w:b/>
          <w:bCs/>
          <w:lang w:val="en-GB"/>
        </w:rPr>
        <w:t>Temperature monitoring of foods that are kept hot:</w:t>
      </w:r>
    </w:p>
    <w:tbl>
      <w:tblPr>
        <w:tblW w:w="891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
        <w:gridCol w:w="8419"/>
      </w:tblGrid>
      <w:tr w:rsidR="003B1E33" w:rsidRPr="009B1DDD" w14:paraId="138DA42E" w14:textId="77777777" w:rsidTr="00EF3302">
        <w:trPr>
          <w:trHeight w:hRule="exact" w:val="284"/>
        </w:trPr>
        <w:tc>
          <w:tcPr>
            <w:tcW w:w="496" w:type="dxa"/>
            <w:noWrap/>
            <w:vAlign w:val="center"/>
            <w:hideMark/>
          </w:tcPr>
          <w:p w14:paraId="733B78D6" w14:textId="77777777" w:rsidR="003B1E33" w:rsidRPr="00BC7AD8" w:rsidRDefault="003B1E33" w:rsidP="00A76D3D">
            <w:pPr>
              <w:pStyle w:val="Taulukkoleipis0"/>
              <w:rPr>
                <w:i/>
              </w:rPr>
            </w:pPr>
            <w:r>
              <w:rPr>
                <w:i/>
                <w:iCs/>
                <w:lang w:val="en-GB"/>
              </w:rPr>
              <w:fldChar w:fldCharType="begin">
                <w:ffData>
                  <w:name w:val=""/>
                  <w:enabled/>
                  <w:calcOnExit w:val="0"/>
                  <w:checkBox>
                    <w:sizeAuto/>
                    <w:default w:val="0"/>
                  </w:checkBox>
                </w:ffData>
              </w:fldChar>
            </w:r>
            <w:r>
              <w:rPr>
                <w:i/>
                <w:iCs/>
                <w:lang w:val="en-GB"/>
              </w:rPr>
              <w:instrText xml:space="preserve"> FORMCHECKBOX </w:instrText>
            </w:r>
            <w:r>
              <w:rPr>
                <w:i/>
                <w:iCs/>
                <w:lang w:val="en-GB"/>
              </w:rPr>
            </w:r>
            <w:r>
              <w:rPr>
                <w:i/>
                <w:iCs/>
                <w:lang w:val="en-GB"/>
              </w:rPr>
              <w:fldChar w:fldCharType="separate"/>
            </w:r>
            <w:r>
              <w:rPr>
                <w:lang w:val="en-GB"/>
              </w:rPr>
              <w:fldChar w:fldCharType="end"/>
            </w:r>
          </w:p>
        </w:tc>
        <w:tc>
          <w:tcPr>
            <w:tcW w:w="8419" w:type="dxa"/>
            <w:noWrap/>
            <w:vAlign w:val="bottom"/>
            <w:hideMark/>
          </w:tcPr>
          <w:p w14:paraId="4B97A479" w14:textId="47A89EDE" w:rsidR="003B1E33" w:rsidRPr="00A63E78" w:rsidRDefault="003B1E33" w:rsidP="00A76D3D">
            <w:pPr>
              <w:pStyle w:val="Taulukkoleipis0"/>
              <w:rPr>
                <w:lang w:val="en-US"/>
              </w:rPr>
            </w:pPr>
            <w:r>
              <w:rPr>
                <w:lang w:val="en-GB"/>
              </w:rPr>
              <w:t xml:space="preserve">We measure temperatures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u w:val="single"/>
                <w:lang w:val="en-GB"/>
              </w:rPr>
              <w:t>     </w:t>
            </w:r>
            <w:r>
              <w:rPr>
                <w:lang w:val="en-GB"/>
              </w:rPr>
              <w:fldChar w:fldCharType="end"/>
            </w:r>
            <w:r>
              <w:rPr>
                <w:lang w:val="en-GB"/>
              </w:rPr>
              <w:t xml:space="preserve"> times a week.</w:t>
            </w:r>
          </w:p>
        </w:tc>
      </w:tr>
      <w:tr w:rsidR="003B1E33" w:rsidRPr="00BC7AD8" w14:paraId="6681A1BC" w14:textId="77777777" w:rsidTr="00EF3302">
        <w:trPr>
          <w:trHeight w:hRule="exact" w:val="733"/>
        </w:trPr>
        <w:tc>
          <w:tcPr>
            <w:tcW w:w="496" w:type="dxa"/>
            <w:noWrap/>
            <w:vAlign w:val="center"/>
          </w:tcPr>
          <w:p w14:paraId="3BE0339B" w14:textId="77777777" w:rsidR="003B1E33" w:rsidRPr="00BC7AD8" w:rsidRDefault="003B1E33" w:rsidP="00A76D3D">
            <w:pPr>
              <w:pStyle w:val="Taulukkoleipis0"/>
              <w:rPr>
                <w:i/>
              </w:rPr>
            </w:pPr>
            <w:r>
              <w:rPr>
                <w:i/>
                <w:iCs/>
                <w:lang w:val="en-GB"/>
              </w:rPr>
              <w:fldChar w:fldCharType="begin">
                <w:ffData>
                  <w:name w:val=""/>
                  <w:enabled/>
                  <w:calcOnExit w:val="0"/>
                  <w:checkBox>
                    <w:sizeAuto/>
                    <w:default w:val="0"/>
                  </w:checkBox>
                </w:ffData>
              </w:fldChar>
            </w:r>
            <w:r>
              <w:rPr>
                <w:i/>
                <w:iCs/>
                <w:lang w:val="en-GB"/>
              </w:rPr>
              <w:instrText xml:space="preserve"> FORMCHECKBOX </w:instrText>
            </w:r>
            <w:r>
              <w:rPr>
                <w:i/>
                <w:iCs/>
                <w:lang w:val="en-GB"/>
              </w:rPr>
            </w:r>
            <w:r>
              <w:rPr>
                <w:i/>
                <w:iCs/>
                <w:lang w:val="en-GB"/>
              </w:rPr>
              <w:fldChar w:fldCharType="separate"/>
            </w:r>
            <w:r>
              <w:rPr>
                <w:lang w:val="en-GB"/>
              </w:rPr>
              <w:fldChar w:fldCharType="end"/>
            </w:r>
          </w:p>
        </w:tc>
        <w:tc>
          <w:tcPr>
            <w:tcW w:w="8419" w:type="dxa"/>
            <w:vAlign w:val="bottom"/>
          </w:tcPr>
          <w:p w14:paraId="2328924F" w14:textId="425F0A62" w:rsidR="003B1E33" w:rsidRPr="00BC7AD8" w:rsidRDefault="003B1E33" w:rsidP="00A76D3D">
            <w:pPr>
              <w:pStyle w:val="Taulukkoleipis0"/>
            </w:pPr>
            <w:r>
              <w:rPr>
                <w:lang w:val="en-GB"/>
              </w:rPr>
              <w:t xml:space="preserve">We record temperatures regularly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u w:val="single"/>
                <w:lang w:val="en-GB"/>
              </w:rPr>
              <w:t>     </w:t>
            </w:r>
            <w:r>
              <w:rPr>
                <w:lang w:val="en-GB"/>
              </w:rPr>
              <w:fldChar w:fldCharType="end"/>
            </w:r>
            <w:r>
              <w:rPr>
                <w:lang w:val="en-GB"/>
              </w:rPr>
              <w:t xml:space="preserve"> times a week. Where are these records kept?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u w:val="single"/>
                <w:lang w:val="en-GB"/>
              </w:rPr>
              <w:t>     </w:t>
            </w:r>
            <w:r>
              <w:rPr>
                <w:lang w:val="en-GB"/>
              </w:rPr>
              <w:fldChar w:fldCharType="end"/>
            </w:r>
          </w:p>
        </w:tc>
      </w:tr>
    </w:tbl>
    <w:p w14:paraId="280E7018" w14:textId="77777777" w:rsidR="00A76D3D" w:rsidRDefault="00A76D3D" w:rsidP="003B1E33">
      <w:pPr>
        <w:pStyle w:val="Leipteksti"/>
      </w:pPr>
    </w:p>
    <w:p w14:paraId="0AEDA766" w14:textId="792553D8" w:rsidR="00EF3302" w:rsidRPr="00A63E78" w:rsidRDefault="003B1E33" w:rsidP="003B1E33">
      <w:pPr>
        <w:pStyle w:val="Leipteksti"/>
        <w:rPr>
          <w:lang w:val="en-US"/>
        </w:rPr>
      </w:pPr>
      <w:r>
        <w:rPr>
          <w:lang w:val="en-GB"/>
        </w:rPr>
        <w:t xml:space="preserve">The operator must always record any deviations observed in temperatures and the corrective measures taken as a result. </w:t>
      </w:r>
    </w:p>
    <w:p w14:paraId="7AD319C0" w14:textId="77777777" w:rsidR="00EF3302" w:rsidRPr="00A63E78" w:rsidRDefault="00EF3302" w:rsidP="00A76D3D">
      <w:pPr>
        <w:pStyle w:val="Taulukkoleipis0"/>
        <w:rPr>
          <w:b/>
          <w:bCs/>
          <w:lang w:val="en-US"/>
        </w:rPr>
      </w:pPr>
      <w:r>
        <w:rPr>
          <w:b/>
          <w:bCs/>
          <w:lang w:val="en-GB"/>
        </w:rPr>
        <w:t>Measures when temperature deviations occur:</w:t>
      </w:r>
    </w:p>
    <w:p w14:paraId="0F8FE419" w14:textId="55BCEBA9" w:rsidR="00EF3302" w:rsidRPr="00A63E78" w:rsidRDefault="00EF3302" w:rsidP="00A76D3D">
      <w:pPr>
        <w:pStyle w:val="Taulukkoleipis0"/>
        <w:numPr>
          <w:ilvl w:val="0"/>
          <w:numId w:val="30"/>
        </w:numPr>
        <w:rPr>
          <w:lang w:val="en-US"/>
        </w:rPr>
      </w:pPr>
      <w:r>
        <w:rPr>
          <w:lang w:val="en-GB"/>
        </w:rPr>
        <w:t>If the temperature is at least 57 °C, a short-term temperature deviation can be allowed.</w:t>
      </w:r>
    </w:p>
    <w:p w14:paraId="534C5232" w14:textId="13072B54" w:rsidR="003B1E33" w:rsidRPr="00A63E78" w:rsidRDefault="00EF3302" w:rsidP="00A76D3D">
      <w:pPr>
        <w:pStyle w:val="Taulukkoleipis0"/>
        <w:numPr>
          <w:ilvl w:val="0"/>
          <w:numId w:val="30"/>
        </w:numPr>
        <w:rPr>
          <w:lang w:val="en-US"/>
        </w:rPr>
      </w:pPr>
      <w:r>
        <w:rPr>
          <w:lang w:val="en-GB"/>
        </w:rPr>
        <w:t xml:space="preserve">If the temperature is below 57 °C, it must be established how long the deviation has continued. If necessary, the product must be heated or disposed of. </w:t>
      </w:r>
    </w:p>
    <w:p w14:paraId="58122FE1" w14:textId="1E75609C" w:rsidR="005F7B58" w:rsidRPr="00C542C1" w:rsidRDefault="005F7B58" w:rsidP="007037D0">
      <w:pPr>
        <w:pStyle w:val="Otsikko2"/>
        <w:rPr>
          <w:i/>
        </w:rPr>
      </w:pPr>
      <w:bookmarkStart w:id="27" w:name="_Toc448304578"/>
      <w:bookmarkStart w:id="28" w:name="_Toc210820241"/>
      <w:bookmarkStart w:id="29" w:name="_Toc102567660"/>
      <w:bookmarkStart w:id="30" w:name="_Toc14861008"/>
      <w:bookmarkStart w:id="31" w:name="_Toc219791451"/>
      <w:bookmarkEnd w:id="21"/>
      <w:bookmarkEnd w:id="22"/>
      <w:bookmarkEnd w:id="23"/>
      <w:r>
        <w:rPr>
          <w:lang w:val="en-GB"/>
        </w:rPr>
        <w:t>Reheated foods</w:t>
      </w:r>
      <w:bookmarkEnd w:id="27"/>
      <w:bookmarkEnd w:id="28"/>
      <w:bookmarkEnd w:id="29"/>
      <w:bookmarkEnd w:id="30"/>
      <w:bookmarkEnd w:id="31"/>
    </w:p>
    <w:p w14:paraId="4CC3B2AA" w14:textId="2CE1EB57" w:rsidR="005F7B58" w:rsidRPr="00A63E78" w:rsidRDefault="005F7B58" w:rsidP="005F7B58">
      <w:pPr>
        <w:pStyle w:val="Leipteksti"/>
        <w:rPr>
          <w:lang w:val="en-US"/>
        </w:rPr>
      </w:pPr>
      <w:r>
        <w:rPr>
          <w:lang w:val="en-GB"/>
        </w:rPr>
        <w:t xml:space="preserve">The temperature of reheated food must be at least +70 °C throughout. </w:t>
      </w:r>
    </w:p>
    <w:p w14:paraId="0AA9FB21" w14:textId="61DE705E" w:rsidR="005F7B58" w:rsidRPr="00A63E78" w:rsidRDefault="00130BD2" w:rsidP="00A76D3D">
      <w:pPr>
        <w:pStyle w:val="Taulukkoleipis0"/>
        <w:rPr>
          <w:b/>
          <w:bCs/>
          <w:lang w:val="en-US"/>
        </w:rPr>
      </w:pPr>
      <w:r>
        <w:rPr>
          <w:b/>
          <w:bCs/>
          <w:lang w:val="en-GB"/>
        </w:rPr>
        <w:t xml:space="preserve">The following foodstuffs are reheated in the shop: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5F7B58" w:rsidRPr="00CB5BA9" w14:paraId="1DE360E6" w14:textId="77777777" w:rsidTr="00DB63FE">
        <w:tc>
          <w:tcPr>
            <w:tcW w:w="8897" w:type="dxa"/>
          </w:tcPr>
          <w:p w14:paraId="3099F89D" w14:textId="4FDF1953" w:rsidR="005F7B58" w:rsidRPr="002D4F12" w:rsidRDefault="005F7B58" w:rsidP="00A76D3D">
            <w:pPr>
              <w:pStyle w:val="Taulukkoleipis0"/>
              <w:rPr>
                <w:rFonts w:eastAsia="Times New Roman"/>
                <w:color w:val="000000"/>
              </w:rPr>
            </w:pPr>
            <w:r>
              <w:rPr>
                <w:rFonts w:eastAsia="Times New Roman"/>
                <w:color w:val="000000"/>
                <w:lang w:val="en-GB"/>
              </w:rPr>
              <w:fldChar w:fldCharType="begin">
                <w:ffData>
                  <w:name w:val="Teksti70"/>
                  <w:enabled/>
                  <w:calcOnExit w:val="0"/>
                  <w:textInput/>
                </w:ffData>
              </w:fldChar>
            </w:r>
            <w:r>
              <w:rPr>
                <w:rFonts w:eastAsia="Times New Roman"/>
                <w:color w:val="000000"/>
                <w:lang w:val="en-GB"/>
              </w:rPr>
              <w:instrText xml:space="preserve"> FORMTEXT </w:instrText>
            </w:r>
            <w:r>
              <w:rPr>
                <w:rFonts w:eastAsia="Times New Roman"/>
                <w:color w:val="000000"/>
                <w:lang w:val="en-GB"/>
              </w:rPr>
            </w:r>
            <w:r>
              <w:rPr>
                <w:rFonts w:eastAsia="Times New Roman"/>
                <w:color w:val="000000"/>
                <w:lang w:val="en-GB"/>
              </w:rPr>
              <w:fldChar w:fldCharType="separate"/>
            </w:r>
            <w:r>
              <w:rPr>
                <w:rFonts w:eastAsia="Times New Roman"/>
                <w:lang w:val="en-GB"/>
              </w:rPr>
              <w:t>     </w:t>
            </w:r>
            <w:r>
              <w:rPr>
                <w:rFonts w:eastAsia="Times New Roman"/>
                <w:color w:val="000000"/>
                <w:lang w:val="en-GB"/>
              </w:rPr>
              <w:fldChar w:fldCharType="end"/>
            </w:r>
          </w:p>
        </w:tc>
      </w:tr>
    </w:tbl>
    <w:p w14:paraId="3709246F" w14:textId="77777777" w:rsidR="005F7B58" w:rsidRDefault="005F7B58" w:rsidP="005F7B58">
      <w:pPr>
        <w:pStyle w:val="Leipteksti"/>
      </w:pPr>
    </w:p>
    <w:tbl>
      <w:tblPr>
        <w:tblW w:w="878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364"/>
      </w:tblGrid>
      <w:tr w:rsidR="005F7B58" w:rsidRPr="009B1DDD" w14:paraId="4F9EE77E" w14:textId="77777777" w:rsidTr="00256033">
        <w:trPr>
          <w:trHeight w:hRule="exact" w:val="284"/>
        </w:trPr>
        <w:tc>
          <w:tcPr>
            <w:tcW w:w="425" w:type="dxa"/>
            <w:noWrap/>
            <w:hideMark/>
          </w:tcPr>
          <w:p w14:paraId="74C777BC" w14:textId="77777777" w:rsidR="005F7B58" w:rsidRPr="009F1760" w:rsidRDefault="005F7B58" w:rsidP="00256033">
            <w:pPr>
              <w:pStyle w:val="Leipteksti"/>
              <w:rPr>
                <w:b/>
                <w:i/>
              </w:rPr>
            </w:pPr>
            <w:r>
              <w:rPr>
                <w:b/>
                <w:bCs/>
                <w:i/>
                <w:iCs/>
                <w:lang w:val="en-GB"/>
              </w:rPr>
              <w:fldChar w:fldCharType="begin">
                <w:ffData>
                  <w:name w:val=""/>
                  <w:enabled/>
                  <w:calcOnExit w:val="0"/>
                  <w:checkBox>
                    <w:sizeAuto/>
                    <w:default w:val="0"/>
                  </w:checkBox>
                </w:ffData>
              </w:fldChar>
            </w:r>
            <w:r>
              <w:rPr>
                <w:b/>
                <w:bCs/>
                <w:i/>
                <w:iCs/>
                <w:lang w:val="en-GB"/>
              </w:rPr>
              <w:instrText xml:space="preserve"> FORMCHECKBOX </w:instrText>
            </w:r>
            <w:r>
              <w:rPr>
                <w:b/>
                <w:bCs/>
                <w:i/>
                <w:iCs/>
                <w:lang w:val="en-GB"/>
              </w:rPr>
            </w:r>
            <w:r>
              <w:rPr>
                <w:b/>
                <w:bCs/>
                <w:i/>
                <w:iCs/>
                <w:lang w:val="en-GB"/>
              </w:rPr>
              <w:fldChar w:fldCharType="separate"/>
            </w:r>
            <w:r>
              <w:rPr>
                <w:lang w:val="en-GB"/>
              </w:rPr>
              <w:fldChar w:fldCharType="end"/>
            </w:r>
          </w:p>
        </w:tc>
        <w:tc>
          <w:tcPr>
            <w:tcW w:w="8364" w:type="dxa"/>
            <w:noWrap/>
            <w:vAlign w:val="bottom"/>
            <w:hideMark/>
          </w:tcPr>
          <w:p w14:paraId="23495718" w14:textId="77777777" w:rsidR="005F7B58" w:rsidRPr="00A63E78" w:rsidRDefault="005F7B58" w:rsidP="00E33E09">
            <w:pPr>
              <w:pStyle w:val="Taulukkoleipis0"/>
              <w:rPr>
                <w:lang w:val="en-US"/>
              </w:rPr>
            </w:pPr>
            <w:r>
              <w:rPr>
                <w:lang w:val="en-GB"/>
              </w:rPr>
              <w:t xml:space="preserve">We monitor temperatures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b/>
                <w:bCs/>
                <w:u w:val="single"/>
                <w:lang w:val="en-GB"/>
              </w:rPr>
              <w:t>     </w:t>
            </w:r>
            <w:r>
              <w:rPr>
                <w:lang w:val="en-GB"/>
              </w:rPr>
              <w:fldChar w:fldCharType="end"/>
            </w:r>
            <w:r>
              <w:rPr>
                <w:lang w:val="en-GB"/>
              </w:rPr>
              <w:t xml:space="preserve"> times a week.</w:t>
            </w:r>
          </w:p>
        </w:tc>
      </w:tr>
      <w:tr w:rsidR="005F7B58" w:rsidRPr="009B1DDD" w14:paraId="7C4E1062" w14:textId="77777777" w:rsidTr="00256033">
        <w:trPr>
          <w:trHeight w:hRule="exact" w:val="389"/>
        </w:trPr>
        <w:tc>
          <w:tcPr>
            <w:tcW w:w="425" w:type="dxa"/>
            <w:noWrap/>
          </w:tcPr>
          <w:p w14:paraId="1E23BA52" w14:textId="77777777" w:rsidR="005F7B58" w:rsidRPr="009F1760" w:rsidRDefault="005F7B58" w:rsidP="00256033">
            <w:pPr>
              <w:pStyle w:val="Leipteksti"/>
              <w:rPr>
                <w:b/>
                <w:i/>
              </w:rPr>
            </w:pPr>
            <w:r>
              <w:rPr>
                <w:b/>
                <w:bCs/>
                <w:i/>
                <w:iCs/>
                <w:lang w:val="en-GB"/>
              </w:rPr>
              <w:fldChar w:fldCharType="begin">
                <w:ffData>
                  <w:name w:val=""/>
                  <w:enabled/>
                  <w:calcOnExit w:val="0"/>
                  <w:checkBox>
                    <w:sizeAuto/>
                    <w:default w:val="0"/>
                  </w:checkBox>
                </w:ffData>
              </w:fldChar>
            </w:r>
            <w:r>
              <w:rPr>
                <w:b/>
                <w:bCs/>
                <w:i/>
                <w:iCs/>
                <w:lang w:val="en-GB"/>
              </w:rPr>
              <w:instrText xml:space="preserve"> FORMCHECKBOX </w:instrText>
            </w:r>
            <w:r>
              <w:rPr>
                <w:b/>
                <w:bCs/>
                <w:i/>
                <w:iCs/>
                <w:lang w:val="en-GB"/>
              </w:rPr>
            </w:r>
            <w:r>
              <w:rPr>
                <w:b/>
                <w:bCs/>
                <w:i/>
                <w:iCs/>
                <w:lang w:val="en-GB"/>
              </w:rPr>
              <w:fldChar w:fldCharType="separate"/>
            </w:r>
            <w:r>
              <w:rPr>
                <w:lang w:val="en-GB"/>
              </w:rPr>
              <w:fldChar w:fldCharType="end"/>
            </w:r>
          </w:p>
        </w:tc>
        <w:tc>
          <w:tcPr>
            <w:tcW w:w="8364" w:type="dxa"/>
            <w:vAlign w:val="bottom"/>
          </w:tcPr>
          <w:p w14:paraId="5BAFA4B1" w14:textId="77777777" w:rsidR="005F7B58" w:rsidRPr="00A63E78" w:rsidRDefault="005F7B58" w:rsidP="00E33E09">
            <w:pPr>
              <w:pStyle w:val="Taulukkoleipis0"/>
              <w:rPr>
                <w:b/>
                <w:lang w:val="en-US"/>
              </w:rPr>
            </w:pPr>
            <w:r>
              <w:rPr>
                <w:lang w:val="en-GB"/>
              </w:rPr>
              <w:t xml:space="preserve">We record temperatures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b/>
                <w:bCs/>
                <w:u w:val="single"/>
                <w:lang w:val="en-GB"/>
              </w:rPr>
              <w:t>     </w:t>
            </w:r>
            <w:r>
              <w:rPr>
                <w:lang w:val="en-GB"/>
              </w:rPr>
              <w:fldChar w:fldCharType="end"/>
            </w:r>
            <w:r>
              <w:rPr>
                <w:lang w:val="en-GB"/>
              </w:rPr>
              <w:t xml:space="preserve"> times a week. Where are these records kept?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b/>
                <w:bCs/>
                <w:u w:val="single"/>
                <w:lang w:val="en-GB"/>
              </w:rPr>
              <w:t>     </w:t>
            </w:r>
            <w:r>
              <w:rPr>
                <w:lang w:val="en-GB"/>
              </w:rPr>
              <w:fldChar w:fldCharType="end"/>
            </w:r>
          </w:p>
        </w:tc>
      </w:tr>
      <w:tr w:rsidR="005F7B58" w:rsidRPr="009F1760" w14:paraId="6F801C9D" w14:textId="77777777" w:rsidTr="00256033">
        <w:trPr>
          <w:trHeight w:hRule="exact" w:val="567"/>
        </w:trPr>
        <w:tc>
          <w:tcPr>
            <w:tcW w:w="425" w:type="dxa"/>
            <w:noWrap/>
          </w:tcPr>
          <w:p w14:paraId="59D789FE" w14:textId="77777777" w:rsidR="005F7B58" w:rsidRPr="009F1760" w:rsidRDefault="005F7B58" w:rsidP="00256033">
            <w:pPr>
              <w:pStyle w:val="Leipteksti"/>
              <w:rPr>
                <w:b/>
                <w:i/>
              </w:rPr>
            </w:pPr>
            <w:r>
              <w:rPr>
                <w:b/>
                <w:bCs/>
                <w:i/>
                <w:iCs/>
                <w:lang w:val="en-GB"/>
              </w:rPr>
              <w:fldChar w:fldCharType="begin">
                <w:ffData>
                  <w:name w:val=""/>
                  <w:enabled/>
                  <w:calcOnExit w:val="0"/>
                  <w:checkBox>
                    <w:sizeAuto/>
                    <w:default w:val="0"/>
                  </w:checkBox>
                </w:ffData>
              </w:fldChar>
            </w:r>
            <w:r>
              <w:rPr>
                <w:b/>
                <w:bCs/>
                <w:i/>
                <w:iCs/>
                <w:lang w:val="en-GB"/>
              </w:rPr>
              <w:instrText xml:space="preserve"> FORMCHECKBOX </w:instrText>
            </w:r>
            <w:r>
              <w:rPr>
                <w:b/>
                <w:bCs/>
                <w:i/>
                <w:iCs/>
                <w:lang w:val="en-GB"/>
              </w:rPr>
            </w:r>
            <w:r>
              <w:rPr>
                <w:b/>
                <w:bCs/>
                <w:i/>
                <w:iCs/>
                <w:lang w:val="en-GB"/>
              </w:rPr>
              <w:fldChar w:fldCharType="separate"/>
            </w:r>
            <w:r>
              <w:rPr>
                <w:lang w:val="en-GB"/>
              </w:rPr>
              <w:fldChar w:fldCharType="end"/>
            </w:r>
          </w:p>
        </w:tc>
        <w:tc>
          <w:tcPr>
            <w:tcW w:w="8364" w:type="dxa"/>
          </w:tcPr>
          <w:p w14:paraId="3CD5C1FF" w14:textId="77777777" w:rsidR="005F7B58" w:rsidRPr="003A0550" w:rsidRDefault="005F7B58" w:rsidP="00E33E09">
            <w:pPr>
              <w:pStyle w:val="Taulukkoleipis0"/>
            </w:pPr>
            <w:r>
              <w:rPr>
                <w:lang w:val="en-GB"/>
              </w:rPr>
              <w:t xml:space="preserve">Other, please specify: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b/>
                <w:bCs/>
                <w:u w:val="single"/>
                <w:lang w:val="en-GB"/>
              </w:rPr>
              <w:t>     </w:t>
            </w:r>
            <w:r>
              <w:rPr>
                <w:lang w:val="en-GB"/>
              </w:rPr>
              <w:fldChar w:fldCharType="end"/>
            </w:r>
          </w:p>
        </w:tc>
      </w:tr>
    </w:tbl>
    <w:p w14:paraId="28B03A3C" w14:textId="77777777" w:rsidR="00980395" w:rsidRDefault="00980395" w:rsidP="005F7B58">
      <w:pPr>
        <w:pStyle w:val="Leipteksti"/>
      </w:pPr>
    </w:p>
    <w:p w14:paraId="66892758" w14:textId="77777777" w:rsidR="00EF3302" w:rsidRDefault="00EF3302" w:rsidP="007037D0">
      <w:pPr>
        <w:pStyle w:val="Otsikko2"/>
      </w:pPr>
      <w:bookmarkStart w:id="32" w:name="_Toc219791452"/>
      <w:r>
        <w:rPr>
          <w:lang w:val="en-GB"/>
        </w:rPr>
        <w:t>Thawed foodstuffs</w:t>
      </w:r>
      <w:bookmarkEnd w:id="32"/>
    </w:p>
    <w:p w14:paraId="1122AC27" w14:textId="15E8FDEC" w:rsidR="00EF3302" w:rsidRPr="00EF3302" w:rsidRDefault="00EF3302" w:rsidP="00EF3302">
      <w:pPr>
        <w:pStyle w:val="Leipteksti"/>
      </w:pPr>
      <w:r>
        <w:rPr>
          <w:lang w:val="en-GB"/>
        </w:rPr>
        <w:t>Products to be thawed in the food premises must be thawed in a controlled manner in accordance with the instructions provided. The operator must not thaw food at room temperature.</w:t>
      </w:r>
    </w:p>
    <w:p w14:paraId="316EA52B" w14:textId="1F429FA5" w:rsidR="005F7B58" w:rsidRPr="00C542C1" w:rsidRDefault="00130BD2" w:rsidP="007037D0">
      <w:pPr>
        <w:pStyle w:val="Otsikko2"/>
        <w:rPr>
          <w:i/>
        </w:rPr>
      </w:pPr>
      <w:bookmarkStart w:id="33" w:name="_Toc219791453"/>
      <w:r>
        <w:rPr>
          <w:lang w:val="en-GB"/>
        </w:rPr>
        <w:t>Service counter, salad bar</w:t>
      </w:r>
      <w:bookmarkEnd w:id="33"/>
    </w:p>
    <w:p w14:paraId="59BCFCD0" w14:textId="7E6E770F" w:rsidR="005F7B58" w:rsidRPr="00A63E78" w:rsidRDefault="005F7B58" w:rsidP="00CD5DB6">
      <w:pPr>
        <w:pStyle w:val="Leipteksti"/>
        <w:keepLines w:val="0"/>
        <w:numPr>
          <w:ilvl w:val="0"/>
          <w:numId w:val="10"/>
        </w:numPr>
        <w:suppressAutoHyphens w:val="0"/>
        <w:spacing w:line="240" w:lineRule="atLeast"/>
        <w:rPr>
          <w:lang w:val="en-US"/>
        </w:rPr>
      </w:pPr>
      <w:r>
        <w:rPr>
          <w:lang w:val="en-GB"/>
        </w:rPr>
        <w:t xml:space="preserve">Hot foods must be kept at over +60 °C during serving. </w:t>
      </w:r>
    </w:p>
    <w:p w14:paraId="423BA5A2" w14:textId="2A265359" w:rsidR="005F7B58" w:rsidRPr="00A63E78" w:rsidRDefault="005F7B58" w:rsidP="00CD5DB6">
      <w:pPr>
        <w:pStyle w:val="Leipteksti"/>
        <w:keepLines w:val="0"/>
        <w:numPr>
          <w:ilvl w:val="0"/>
          <w:numId w:val="10"/>
        </w:numPr>
        <w:suppressAutoHyphens w:val="0"/>
        <w:spacing w:line="240" w:lineRule="atLeast"/>
        <w:rPr>
          <w:lang w:val="en-US"/>
        </w:rPr>
      </w:pPr>
      <w:bookmarkStart w:id="34" w:name="_Hlk209704752"/>
      <w:r>
        <w:rPr>
          <w:lang w:val="en-GB"/>
        </w:rPr>
        <w:t>The temperature of food requiring cold storage may rise to a maximum of +12 °C during serving, with a maximum serving time of four hours, after which the food must be discarded.</w:t>
      </w:r>
    </w:p>
    <w:p w14:paraId="1FC92BC4" w14:textId="6182EDF3" w:rsidR="00130BD2" w:rsidRPr="00A63E78" w:rsidRDefault="00130BD2" w:rsidP="00CD5DB6">
      <w:pPr>
        <w:pStyle w:val="Leipteksti"/>
        <w:keepLines w:val="0"/>
        <w:numPr>
          <w:ilvl w:val="0"/>
          <w:numId w:val="10"/>
        </w:numPr>
        <w:suppressAutoHyphens w:val="0"/>
        <w:spacing w:line="240" w:lineRule="atLeast"/>
        <w:rPr>
          <w:lang w:val="en-US"/>
        </w:rPr>
      </w:pPr>
      <w:r>
        <w:rPr>
          <w:lang w:val="en-GB"/>
        </w:rPr>
        <w:t>When selling products at a service counter, the same temperatures must be observed as in the storage of the products.</w:t>
      </w:r>
    </w:p>
    <w:bookmarkEnd w:id="34"/>
    <w:p w14:paraId="1E0F703A" w14:textId="2DDFAC45" w:rsidR="005F7B58" w:rsidRPr="00A63E78" w:rsidRDefault="00130BD2" w:rsidP="00A76D3D">
      <w:pPr>
        <w:pStyle w:val="Taulukkoleipis0"/>
        <w:rPr>
          <w:b/>
          <w:bCs/>
          <w:lang w:val="en-US"/>
        </w:rPr>
      </w:pPr>
      <w:r>
        <w:rPr>
          <w:b/>
          <w:bCs/>
          <w:lang w:val="en-GB"/>
        </w:rPr>
        <w:t>Temperature monitoring at a service counter (cold and hot foods) and related records:</w:t>
      </w:r>
    </w:p>
    <w:tbl>
      <w:tblPr>
        <w:tblW w:w="891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490"/>
      </w:tblGrid>
      <w:tr w:rsidR="005F7B58" w:rsidRPr="009B1DDD" w14:paraId="4425C619" w14:textId="77777777" w:rsidTr="00256033">
        <w:trPr>
          <w:trHeight w:hRule="exact" w:val="284"/>
        </w:trPr>
        <w:tc>
          <w:tcPr>
            <w:tcW w:w="425" w:type="dxa"/>
            <w:noWrap/>
            <w:hideMark/>
          </w:tcPr>
          <w:p w14:paraId="5151215C" w14:textId="77777777" w:rsidR="005F7B58" w:rsidRPr="009F1760" w:rsidRDefault="005F7B58" w:rsidP="00A76D3D">
            <w:pPr>
              <w:pStyle w:val="Taulukkoleipis0"/>
              <w:rPr>
                <w:i/>
              </w:rPr>
            </w:pPr>
            <w:r>
              <w:rPr>
                <w:i/>
                <w:iCs/>
                <w:lang w:val="en-GB"/>
              </w:rPr>
              <w:fldChar w:fldCharType="begin">
                <w:ffData>
                  <w:name w:val=""/>
                  <w:enabled/>
                  <w:calcOnExit w:val="0"/>
                  <w:checkBox>
                    <w:sizeAuto/>
                    <w:default w:val="0"/>
                  </w:checkBox>
                </w:ffData>
              </w:fldChar>
            </w:r>
            <w:r>
              <w:rPr>
                <w:i/>
                <w:iCs/>
                <w:lang w:val="en-GB"/>
              </w:rPr>
              <w:instrText xml:space="preserve"> FORMCHECKBOX </w:instrText>
            </w:r>
            <w:r>
              <w:rPr>
                <w:i/>
                <w:iCs/>
                <w:lang w:val="en-GB"/>
              </w:rPr>
            </w:r>
            <w:r>
              <w:rPr>
                <w:i/>
                <w:iCs/>
                <w:lang w:val="en-GB"/>
              </w:rPr>
              <w:fldChar w:fldCharType="separate"/>
            </w:r>
            <w:r>
              <w:rPr>
                <w:lang w:val="en-GB"/>
              </w:rPr>
              <w:fldChar w:fldCharType="end"/>
            </w:r>
          </w:p>
        </w:tc>
        <w:tc>
          <w:tcPr>
            <w:tcW w:w="8490" w:type="dxa"/>
            <w:noWrap/>
            <w:vAlign w:val="bottom"/>
            <w:hideMark/>
          </w:tcPr>
          <w:p w14:paraId="30799A6B" w14:textId="77777777" w:rsidR="005F7B58" w:rsidRPr="00A63E78" w:rsidRDefault="005F7B58" w:rsidP="00A76D3D">
            <w:pPr>
              <w:pStyle w:val="Taulukkoleipis0"/>
              <w:rPr>
                <w:lang w:val="en-US"/>
              </w:rPr>
            </w:pPr>
            <w:r>
              <w:rPr>
                <w:lang w:val="en-GB"/>
              </w:rPr>
              <w:t xml:space="preserve">We monitor temperatures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u w:val="single"/>
                <w:lang w:val="en-GB"/>
              </w:rPr>
              <w:t>     </w:t>
            </w:r>
            <w:r>
              <w:rPr>
                <w:lang w:val="en-GB"/>
              </w:rPr>
              <w:fldChar w:fldCharType="end"/>
            </w:r>
            <w:r>
              <w:rPr>
                <w:lang w:val="en-GB"/>
              </w:rPr>
              <w:t xml:space="preserve"> times a week.</w:t>
            </w:r>
          </w:p>
        </w:tc>
      </w:tr>
      <w:tr w:rsidR="005F7B58" w:rsidRPr="009B1DDD" w14:paraId="0FF97BC5" w14:textId="77777777" w:rsidTr="00256033">
        <w:trPr>
          <w:trHeight w:hRule="exact" w:val="275"/>
        </w:trPr>
        <w:tc>
          <w:tcPr>
            <w:tcW w:w="425" w:type="dxa"/>
            <w:noWrap/>
          </w:tcPr>
          <w:p w14:paraId="782D9501" w14:textId="77777777" w:rsidR="005F7B58" w:rsidRPr="009F1760" w:rsidRDefault="005F7B58" w:rsidP="00A76D3D">
            <w:pPr>
              <w:pStyle w:val="Taulukkoleipis0"/>
              <w:rPr>
                <w:i/>
              </w:rPr>
            </w:pPr>
            <w:r>
              <w:rPr>
                <w:i/>
                <w:iCs/>
                <w:lang w:val="en-GB"/>
              </w:rPr>
              <w:fldChar w:fldCharType="begin">
                <w:ffData>
                  <w:name w:val=""/>
                  <w:enabled/>
                  <w:calcOnExit w:val="0"/>
                  <w:checkBox>
                    <w:sizeAuto/>
                    <w:default w:val="0"/>
                  </w:checkBox>
                </w:ffData>
              </w:fldChar>
            </w:r>
            <w:r>
              <w:rPr>
                <w:i/>
                <w:iCs/>
                <w:lang w:val="en-GB"/>
              </w:rPr>
              <w:instrText xml:space="preserve"> FORMCHECKBOX </w:instrText>
            </w:r>
            <w:r>
              <w:rPr>
                <w:i/>
                <w:iCs/>
                <w:lang w:val="en-GB"/>
              </w:rPr>
            </w:r>
            <w:r>
              <w:rPr>
                <w:i/>
                <w:iCs/>
                <w:lang w:val="en-GB"/>
              </w:rPr>
              <w:fldChar w:fldCharType="separate"/>
            </w:r>
            <w:r>
              <w:rPr>
                <w:lang w:val="en-GB"/>
              </w:rPr>
              <w:fldChar w:fldCharType="end"/>
            </w:r>
          </w:p>
        </w:tc>
        <w:tc>
          <w:tcPr>
            <w:tcW w:w="8490" w:type="dxa"/>
            <w:vAlign w:val="bottom"/>
          </w:tcPr>
          <w:p w14:paraId="07BA4519" w14:textId="77777777" w:rsidR="005F7B58" w:rsidRPr="00A63E78" w:rsidRDefault="005F7B58" w:rsidP="00A76D3D">
            <w:pPr>
              <w:pStyle w:val="Taulukkoleipis0"/>
              <w:rPr>
                <w:lang w:val="en-US"/>
              </w:rPr>
            </w:pPr>
            <w:r>
              <w:rPr>
                <w:lang w:val="en-GB"/>
              </w:rPr>
              <w:t xml:space="preserve">We record temperatures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u w:val="single"/>
                <w:lang w:val="en-GB"/>
              </w:rPr>
              <w:t>     </w:t>
            </w:r>
            <w:r>
              <w:rPr>
                <w:lang w:val="en-GB"/>
              </w:rPr>
              <w:fldChar w:fldCharType="end"/>
            </w:r>
            <w:r>
              <w:rPr>
                <w:lang w:val="en-GB"/>
              </w:rPr>
              <w:t xml:space="preserve"> times a week. Where are these records kept?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u w:val="single"/>
                <w:lang w:val="en-GB"/>
              </w:rPr>
              <w:t>     </w:t>
            </w:r>
            <w:r>
              <w:rPr>
                <w:lang w:val="en-GB"/>
              </w:rPr>
              <w:fldChar w:fldCharType="end"/>
            </w:r>
          </w:p>
        </w:tc>
      </w:tr>
      <w:tr w:rsidR="005F7B58" w:rsidRPr="009F1760" w14:paraId="60B0F061" w14:textId="77777777" w:rsidTr="00256033">
        <w:trPr>
          <w:trHeight w:hRule="exact" w:val="567"/>
        </w:trPr>
        <w:tc>
          <w:tcPr>
            <w:tcW w:w="425" w:type="dxa"/>
            <w:noWrap/>
          </w:tcPr>
          <w:p w14:paraId="710DE411" w14:textId="77777777" w:rsidR="005F7B58" w:rsidRPr="009F1760" w:rsidRDefault="005F7B58" w:rsidP="00A76D3D">
            <w:pPr>
              <w:pStyle w:val="Taulukkoleipis0"/>
              <w:rPr>
                <w:i/>
              </w:rPr>
            </w:pPr>
            <w:r>
              <w:rPr>
                <w:i/>
                <w:iCs/>
                <w:lang w:val="en-GB"/>
              </w:rPr>
              <w:fldChar w:fldCharType="begin">
                <w:ffData>
                  <w:name w:val=""/>
                  <w:enabled/>
                  <w:calcOnExit w:val="0"/>
                  <w:checkBox>
                    <w:sizeAuto/>
                    <w:default w:val="0"/>
                  </w:checkBox>
                </w:ffData>
              </w:fldChar>
            </w:r>
            <w:r>
              <w:rPr>
                <w:i/>
                <w:iCs/>
                <w:lang w:val="en-GB"/>
              </w:rPr>
              <w:instrText xml:space="preserve"> FORMCHECKBOX </w:instrText>
            </w:r>
            <w:r>
              <w:rPr>
                <w:i/>
                <w:iCs/>
                <w:lang w:val="en-GB"/>
              </w:rPr>
            </w:r>
            <w:r>
              <w:rPr>
                <w:i/>
                <w:iCs/>
                <w:lang w:val="en-GB"/>
              </w:rPr>
              <w:fldChar w:fldCharType="separate"/>
            </w:r>
            <w:r>
              <w:rPr>
                <w:lang w:val="en-GB"/>
              </w:rPr>
              <w:fldChar w:fldCharType="end"/>
            </w:r>
          </w:p>
        </w:tc>
        <w:tc>
          <w:tcPr>
            <w:tcW w:w="8490" w:type="dxa"/>
          </w:tcPr>
          <w:p w14:paraId="3CF36686" w14:textId="77777777" w:rsidR="005F7B58" w:rsidRPr="003A0550" w:rsidRDefault="005F7B58" w:rsidP="00A76D3D">
            <w:pPr>
              <w:pStyle w:val="Taulukkoleipis0"/>
            </w:pPr>
            <w:r>
              <w:rPr>
                <w:lang w:val="en-GB"/>
              </w:rPr>
              <w:t xml:space="preserve">Other, please specify: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u w:val="single"/>
                <w:lang w:val="en-GB"/>
              </w:rPr>
              <w:t>     </w:t>
            </w:r>
            <w:r>
              <w:rPr>
                <w:lang w:val="en-GB"/>
              </w:rPr>
              <w:fldChar w:fldCharType="end"/>
            </w:r>
          </w:p>
        </w:tc>
      </w:tr>
    </w:tbl>
    <w:p w14:paraId="7F02A0EF" w14:textId="77777777" w:rsidR="005F7B58" w:rsidRDefault="005F7B58" w:rsidP="00A76D3D">
      <w:pPr>
        <w:pStyle w:val="Taulukkoleipis0"/>
      </w:pPr>
    </w:p>
    <w:p w14:paraId="22E50004" w14:textId="77777777" w:rsidR="005F7B58" w:rsidRPr="00A63E78" w:rsidRDefault="005F7B58" w:rsidP="00A76D3D">
      <w:pPr>
        <w:pStyle w:val="Taulukkoleipis0"/>
        <w:rPr>
          <w:b/>
          <w:bCs/>
          <w:lang w:val="en-US"/>
        </w:rPr>
      </w:pPr>
      <w:r>
        <w:rPr>
          <w:b/>
          <w:bCs/>
          <w:lang w:val="en-GB"/>
        </w:rPr>
        <w:t>What measures do we take when temperature deviations occur?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5F7B58" w:rsidRPr="00F02B5F" w14:paraId="378B786A" w14:textId="77777777" w:rsidTr="00DB63FE">
        <w:tc>
          <w:tcPr>
            <w:tcW w:w="9039" w:type="dxa"/>
          </w:tcPr>
          <w:p w14:paraId="5F9D7B2E" w14:textId="3CDB5913" w:rsidR="005F7B58" w:rsidRPr="002D4F12" w:rsidRDefault="005F7B58" w:rsidP="00A76D3D">
            <w:pPr>
              <w:pStyle w:val="Taulukkoleipis0"/>
            </w:pPr>
            <w:r>
              <w:rPr>
                <w:lang w:val="en-GB"/>
              </w:rPr>
              <w:fldChar w:fldCharType="begin">
                <w:ffData>
                  <w:name w:val="Teksti70"/>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fldChar w:fldCharType="end"/>
            </w:r>
          </w:p>
        </w:tc>
      </w:tr>
    </w:tbl>
    <w:p w14:paraId="27346B13" w14:textId="77777777" w:rsidR="00A76D3D" w:rsidRPr="00A63E78" w:rsidRDefault="00A76D3D" w:rsidP="00A76D3D">
      <w:pPr>
        <w:pStyle w:val="Leipteksti"/>
        <w:rPr>
          <w:lang w:val="en-US"/>
        </w:rPr>
      </w:pPr>
      <w:r>
        <w:rPr>
          <w:lang w:val="en-GB"/>
        </w:rPr>
        <w:t xml:space="preserve">The operator must always record any deviations observed in temperatures and the corrective measures taken as a result. </w:t>
      </w:r>
    </w:p>
    <w:p w14:paraId="576D3DF4" w14:textId="77777777" w:rsidR="00C56C8F" w:rsidRDefault="00C56C8F" w:rsidP="00C56C8F">
      <w:pPr>
        <w:pStyle w:val="Otsikko1"/>
      </w:pPr>
      <w:bookmarkStart w:id="35" w:name="_Toc210820230"/>
      <w:r>
        <w:rPr>
          <w:bCs/>
          <w:lang w:val="en-GB"/>
        </w:rPr>
        <w:t>Safe processing of foodstuffs</w:t>
      </w:r>
      <w:bookmarkEnd w:id="35"/>
    </w:p>
    <w:p w14:paraId="14EE9AC0" w14:textId="77777777" w:rsidR="00C56C8F" w:rsidRPr="00A63E78" w:rsidRDefault="00C56C8F" w:rsidP="00C56C8F">
      <w:pPr>
        <w:pStyle w:val="Leipteksti"/>
        <w:rPr>
          <w:lang w:val="en-US"/>
        </w:rPr>
      </w:pPr>
      <w:r>
        <w:rPr>
          <w:lang w:val="en-GB"/>
        </w:rPr>
        <w:t>The operator must observe good hygiene when handling food. The processing or preparation methods of some foods involve specific microbiological or chemical hazards.</w:t>
      </w:r>
    </w:p>
    <w:p w14:paraId="20B37AD0" w14:textId="77777777" w:rsidR="00C56C8F" w:rsidRPr="00A63E78" w:rsidRDefault="00C56C8F" w:rsidP="00A76D3D">
      <w:pPr>
        <w:pStyle w:val="Taulukkoleipis0"/>
        <w:rPr>
          <w:b/>
          <w:bCs/>
          <w:lang w:val="en-US"/>
        </w:rPr>
      </w:pPr>
      <w:r>
        <w:rPr>
          <w:b/>
          <w:bCs/>
          <w:lang w:val="en-GB"/>
        </w:rPr>
        <w:t>The following operations are carried out in the shop:</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4093"/>
        <w:gridCol w:w="567"/>
        <w:gridCol w:w="4536"/>
      </w:tblGrid>
      <w:tr w:rsidR="00C56C8F" w:rsidRPr="003B0237" w14:paraId="54B72E50" w14:textId="77777777" w:rsidTr="006F4386">
        <w:tc>
          <w:tcPr>
            <w:tcW w:w="551" w:type="dxa"/>
          </w:tcPr>
          <w:p w14:paraId="207B46D8" w14:textId="77777777" w:rsidR="00C56C8F" w:rsidRPr="003B0237" w:rsidRDefault="00C56C8F"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4093" w:type="dxa"/>
          </w:tcPr>
          <w:p w14:paraId="345998AC" w14:textId="77777777" w:rsidR="00C56C8F" w:rsidRPr="003B0237" w:rsidRDefault="00C56C8F" w:rsidP="00A76D3D">
            <w:pPr>
              <w:pStyle w:val="Taulukkoleipis0"/>
            </w:pPr>
            <w:r>
              <w:rPr>
                <w:lang w:val="en-GB"/>
              </w:rPr>
              <w:t>Cutting meat</w:t>
            </w:r>
          </w:p>
        </w:tc>
        <w:tc>
          <w:tcPr>
            <w:tcW w:w="567" w:type="dxa"/>
          </w:tcPr>
          <w:p w14:paraId="6C42CDE8" w14:textId="77777777" w:rsidR="00C56C8F" w:rsidRPr="003B0237" w:rsidRDefault="00C56C8F"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4536" w:type="dxa"/>
          </w:tcPr>
          <w:p w14:paraId="59E22BCD" w14:textId="77777777" w:rsidR="00C56C8F" w:rsidRPr="003B0237" w:rsidRDefault="00C56C8F" w:rsidP="00A76D3D">
            <w:pPr>
              <w:pStyle w:val="Taulukkoleipis0"/>
            </w:pPr>
            <w:r>
              <w:rPr>
                <w:lang w:val="en-GB"/>
              </w:rPr>
              <w:t>Handling chicken</w:t>
            </w:r>
          </w:p>
        </w:tc>
      </w:tr>
      <w:tr w:rsidR="00C56C8F" w:rsidRPr="003B0237" w14:paraId="5790E7E2" w14:textId="77777777" w:rsidTr="006F4386">
        <w:tc>
          <w:tcPr>
            <w:tcW w:w="551" w:type="dxa"/>
          </w:tcPr>
          <w:p w14:paraId="1278A0E9" w14:textId="77777777" w:rsidR="00C56C8F" w:rsidRPr="003B0237" w:rsidRDefault="00C56C8F"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4093" w:type="dxa"/>
          </w:tcPr>
          <w:p w14:paraId="38C1C910" w14:textId="77777777" w:rsidR="00C56C8F" w:rsidRPr="003B0237" w:rsidRDefault="00C56C8F" w:rsidP="00A76D3D">
            <w:pPr>
              <w:pStyle w:val="Taulukkoleipis0"/>
            </w:pPr>
            <w:r>
              <w:rPr>
                <w:lang w:val="en-GB"/>
              </w:rPr>
              <w:t>Preparing minced meat</w:t>
            </w:r>
          </w:p>
        </w:tc>
        <w:tc>
          <w:tcPr>
            <w:tcW w:w="567" w:type="dxa"/>
          </w:tcPr>
          <w:p w14:paraId="7D4B2A0C" w14:textId="77777777" w:rsidR="00C56C8F" w:rsidRPr="003B0237" w:rsidRDefault="00C56C8F"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4536" w:type="dxa"/>
          </w:tcPr>
          <w:p w14:paraId="47991A40" w14:textId="77777777" w:rsidR="00C56C8F" w:rsidRPr="003B0237" w:rsidRDefault="00C56C8F" w:rsidP="00A76D3D">
            <w:pPr>
              <w:pStyle w:val="Taulukkoleipis0"/>
            </w:pPr>
            <w:r>
              <w:rPr>
                <w:lang w:val="en-GB"/>
              </w:rPr>
              <w:t>Grilling, cooking</w:t>
            </w:r>
          </w:p>
        </w:tc>
      </w:tr>
      <w:tr w:rsidR="00C56C8F" w:rsidRPr="003B0237" w14:paraId="0DBC44AB" w14:textId="77777777" w:rsidTr="006F4386">
        <w:tc>
          <w:tcPr>
            <w:tcW w:w="551" w:type="dxa"/>
          </w:tcPr>
          <w:p w14:paraId="6D1CB2BF" w14:textId="77777777" w:rsidR="00C56C8F" w:rsidRPr="003B0237" w:rsidRDefault="00C56C8F"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4093" w:type="dxa"/>
          </w:tcPr>
          <w:p w14:paraId="01024DF0" w14:textId="77777777" w:rsidR="00C56C8F" w:rsidRPr="003B0237" w:rsidRDefault="00C56C8F" w:rsidP="00A76D3D">
            <w:pPr>
              <w:pStyle w:val="Taulukkoleipis0"/>
            </w:pPr>
            <w:r>
              <w:rPr>
                <w:lang w:val="en-GB"/>
              </w:rPr>
              <w:t>Marinating</w:t>
            </w:r>
          </w:p>
        </w:tc>
        <w:tc>
          <w:tcPr>
            <w:tcW w:w="567" w:type="dxa"/>
          </w:tcPr>
          <w:p w14:paraId="5074B01A" w14:textId="77777777" w:rsidR="00C56C8F" w:rsidRPr="003B0237" w:rsidRDefault="00C56C8F"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4536" w:type="dxa"/>
          </w:tcPr>
          <w:p w14:paraId="2794ACF7" w14:textId="77777777" w:rsidR="00C56C8F" w:rsidRPr="003B0237" w:rsidRDefault="00C56C8F" w:rsidP="00A76D3D">
            <w:pPr>
              <w:pStyle w:val="Taulukkoleipis0"/>
            </w:pPr>
            <w:r>
              <w:rPr>
                <w:lang w:val="en-GB"/>
              </w:rPr>
              <w:t>Preparing salads</w:t>
            </w:r>
          </w:p>
        </w:tc>
      </w:tr>
      <w:tr w:rsidR="00C56C8F" w:rsidRPr="009B1DDD" w14:paraId="724B2E45" w14:textId="77777777" w:rsidTr="006F4386">
        <w:tc>
          <w:tcPr>
            <w:tcW w:w="551" w:type="dxa"/>
          </w:tcPr>
          <w:p w14:paraId="0AA30BCC" w14:textId="77777777" w:rsidR="00C56C8F" w:rsidRPr="003B0237" w:rsidRDefault="00C56C8F"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4093" w:type="dxa"/>
          </w:tcPr>
          <w:p w14:paraId="2C084303" w14:textId="77777777" w:rsidR="00C56C8F" w:rsidRPr="003B0237" w:rsidRDefault="00C56C8F" w:rsidP="00A76D3D">
            <w:pPr>
              <w:pStyle w:val="Taulukkoleipis0"/>
            </w:pPr>
            <w:r>
              <w:rPr>
                <w:lang w:val="en-GB"/>
              </w:rPr>
              <w:t>Smoking</w:t>
            </w:r>
          </w:p>
        </w:tc>
        <w:tc>
          <w:tcPr>
            <w:tcW w:w="567" w:type="dxa"/>
          </w:tcPr>
          <w:p w14:paraId="53FFA2E1" w14:textId="77777777" w:rsidR="00C56C8F" w:rsidRPr="003B0237" w:rsidRDefault="00C56C8F"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4536" w:type="dxa"/>
          </w:tcPr>
          <w:p w14:paraId="111874F2" w14:textId="77777777" w:rsidR="00C56C8F" w:rsidRPr="00A63E78" w:rsidRDefault="00C56C8F" w:rsidP="00A76D3D">
            <w:pPr>
              <w:pStyle w:val="Taulukkoleipis0"/>
              <w:rPr>
                <w:lang w:val="en-US"/>
              </w:rPr>
            </w:pPr>
            <w:r>
              <w:rPr>
                <w:lang w:val="en-GB"/>
              </w:rPr>
              <w:t>Vacuum packaging, modified atmosphere packaging</w:t>
            </w:r>
          </w:p>
        </w:tc>
      </w:tr>
      <w:tr w:rsidR="00C56C8F" w:rsidRPr="003B0237" w14:paraId="2241FD28" w14:textId="77777777" w:rsidTr="006F4386">
        <w:tc>
          <w:tcPr>
            <w:tcW w:w="551" w:type="dxa"/>
          </w:tcPr>
          <w:p w14:paraId="493AFC69" w14:textId="77777777" w:rsidR="00C56C8F" w:rsidRPr="003B0237" w:rsidRDefault="00C56C8F"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4093" w:type="dxa"/>
          </w:tcPr>
          <w:p w14:paraId="76F21EFC" w14:textId="77777777" w:rsidR="00C56C8F" w:rsidRPr="00A63E78" w:rsidRDefault="00C56C8F" w:rsidP="00A76D3D">
            <w:pPr>
              <w:pStyle w:val="Taulukkoleipis0"/>
              <w:rPr>
                <w:lang w:val="en-US"/>
              </w:rPr>
            </w:pPr>
            <w:r>
              <w:rPr>
                <w:lang w:val="en-GB"/>
              </w:rPr>
              <w:t>Sushi, salt-cured fish, etc. (</w:t>
            </w:r>
            <w:hyperlink r:id="rId28" w:history="1">
              <w:r>
                <w:rPr>
                  <w:rStyle w:val="Hyperlinkki"/>
                  <w:lang w:val="en-GB"/>
                </w:rPr>
                <w:t>risk of parasites</w:t>
              </w:r>
            </w:hyperlink>
            <w:r>
              <w:rPr>
                <w:lang w:val="en-GB"/>
              </w:rPr>
              <w:t>*) (page in Finnish and Swedish)</w:t>
            </w:r>
          </w:p>
        </w:tc>
        <w:tc>
          <w:tcPr>
            <w:tcW w:w="567" w:type="dxa"/>
          </w:tcPr>
          <w:p w14:paraId="419B9764" w14:textId="77777777" w:rsidR="00C56C8F" w:rsidRPr="003B0237" w:rsidRDefault="00C56C8F"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4536" w:type="dxa"/>
          </w:tcPr>
          <w:p w14:paraId="090BBC43" w14:textId="77777777" w:rsidR="00C56C8F" w:rsidRPr="003B0237" w:rsidRDefault="00C56C8F" w:rsidP="00A76D3D">
            <w:pPr>
              <w:pStyle w:val="Taulukkoleipis0"/>
            </w:pPr>
            <w:r>
              <w:rPr>
                <w:lang w:val="en-GB"/>
              </w:rPr>
              <w:t xml:space="preserve">Other, please specify: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u w:val="single"/>
                <w:lang w:val="en-GB"/>
              </w:rPr>
              <w:t>     </w:t>
            </w:r>
            <w:r>
              <w:rPr>
                <w:lang w:val="en-GB"/>
              </w:rPr>
              <w:fldChar w:fldCharType="end"/>
            </w:r>
          </w:p>
        </w:tc>
      </w:tr>
    </w:tbl>
    <w:p w14:paraId="58999E74" w14:textId="77777777" w:rsidR="00C56C8F" w:rsidRPr="00A63E78" w:rsidRDefault="00C56C8F" w:rsidP="00A76D3D">
      <w:pPr>
        <w:pStyle w:val="Taulukkoleipis0"/>
        <w:rPr>
          <w:lang w:val="en-US"/>
        </w:rPr>
      </w:pPr>
      <w:r>
        <w:rPr>
          <w:lang w:val="en-GB"/>
        </w:rPr>
        <w:t>* Read more on the website of the Finnish Food Authority</w:t>
      </w:r>
    </w:p>
    <w:p w14:paraId="43E9EA4A" w14:textId="77777777" w:rsidR="00A76D3D" w:rsidRPr="00A63E78" w:rsidRDefault="00A76D3D" w:rsidP="00A76D3D">
      <w:pPr>
        <w:pStyle w:val="Taulukkoleipis0"/>
        <w:rPr>
          <w:lang w:val="en-US"/>
        </w:rPr>
      </w:pPr>
    </w:p>
    <w:p w14:paraId="1860A774" w14:textId="32ABB82C" w:rsidR="00C56C8F" w:rsidRPr="00A63E78" w:rsidRDefault="00C56C8F" w:rsidP="00A76D3D">
      <w:pPr>
        <w:pStyle w:val="Taulukkoleipis0"/>
        <w:rPr>
          <w:b/>
          <w:bCs/>
          <w:lang w:val="en-US"/>
        </w:rPr>
      </w:pPr>
      <w:r>
        <w:rPr>
          <w:b/>
          <w:bCs/>
          <w:lang w:val="en-GB"/>
        </w:rPr>
        <w:t xml:space="preserve">What control measures are in place </w:t>
      </w:r>
      <w:r>
        <w:rPr>
          <w:lang w:val="en-GB"/>
        </w:rPr>
        <w:t>(e.g. are separate instructions used)?</w:t>
      </w:r>
    </w:p>
    <w:tbl>
      <w:tblPr>
        <w:tblW w:w="970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09"/>
      </w:tblGrid>
      <w:tr w:rsidR="00C56C8F" w:rsidRPr="00BB37B7" w14:paraId="04A33BF8" w14:textId="77777777" w:rsidTr="006F4386">
        <w:trPr>
          <w:trHeight w:hRule="exact" w:val="284"/>
        </w:trPr>
        <w:tc>
          <w:tcPr>
            <w:tcW w:w="9709" w:type="dxa"/>
            <w:noWrap/>
            <w:vAlign w:val="bottom"/>
          </w:tcPr>
          <w:p w14:paraId="4F04C26A" w14:textId="77777777" w:rsidR="00C56C8F" w:rsidRPr="003A0550" w:rsidRDefault="00C56C8F" w:rsidP="00A76D3D">
            <w:pPr>
              <w:pStyle w:val="Taulukkoleipis0"/>
              <w:rPr>
                <w:u w:val="single"/>
              </w:rPr>
            </w:pPr>
            <w:r>
              <w:rPr>
                <w:u w:val="single"/>
                <w:lang w:val="en-GB"/>
              </w:rPr>
              <w:fldChar w:fldCharType="begin">
                <w:ffData>
                  <w:name w:val="Teksti58"/>
                  <w:enabled/>
                  <w:calcOnExit w:val="0"/>
                  <w:textInput/>
                </w:ffData>
              </w:fldChar>
            </w:r>
            <w:r>
              <w:rPr>
                <w:u w:val="single"/>
                <w:lang w:val="en-GB"/>
              </w:rPr>
              <w:instrText xml:space="preserve"> FORMTEXT </w:instrText>
            </w:r>
            <w:r>
              <w:rPr>
                <w:u w:val="single"/>
                <w:lang w:val="en-GB"/>
              </w:rPr>
            </w:r>
            <w:r>
              <w:rPr>
                <w:u w:val="single"/>
                <w:lang w:val="en-GB"/>
              </w:rPr>
              <w:fldChar w:fldCharType="separate"/>
            </w:r>
            <w:r>
              <w:rPr>
                <w:u w:val="single"/>
                <w:lang w:val="en-GB"/>
              </w:rPr>
              <w:t> </w:t>
            </w:r>
            <w:r>
              <w:rPr>
                <w:u w:val="single"/>
                <w:lang w:val="en-GB"/>
              </w:rPr>
              <w:t> </w:t>
            </w:r>
            <w:r>
              <w:rPr>
                <w:u w:val="single"/>
                <w:lang w:val="en-GB"/>
              </w:rPr>
              <w:t> </w:t>
            </w:r>
            <w:r>
              <w:rPr>
                <w:u w:val="single"/>
                <w:lang w:val="en-GB"/>
              </w:rPr>
              <w:t> </w:t>
            </w:r>
            <w:r>
              <w:rPr>
                <w:u w:val="single"/>
                <w:lang w:val="en-GB"/>
              </w:rPr>
              <w:t> </w:t>
            </w:r>
            <w:r>
              <w:rPr>
                <w:lang w:val="en-GB"/>
              </w:rPr>
              <w:fldChar w:fldCharType="end"/>
            </w:r>
          </w:p>
        </w:tc>
      </w:tr>
      <w:tr w:rsidR="00C56C8F" w:rsidRPr="00BB37B7" w14:paraId="1121F38E" w14:textId="77777777" w:rsidTr="006F4386">
        <w:trPr>
          <w:trHeight w:hRule="exact" w:val="284"/>
        </w:trPr>
        <w:tc>
          <w:tcPr>
            <w:tcW w:w="9709" w:type="dxa"/>
            <w:noWrap/>
            <w:vAlign w:val="bottom"/>
          </w:tcPr>
          <w:p w14:paraId="05405C4F" w14:textId="77777777" w:rsidR="00C56C8F" w:rsidRPr="003A0550" w:rsidRDefault="00C56C8F" w:rsidP="00A76D3D">
            <w:pPr>
              <w:pStyle w:val="Taulukkoleipis0"/>
            </w:pPr>
            <w:r>
              <w:rPr>
                <w:u w:val="single"/>
                <w:lang w:val="en-GB"/>
              </w:rPr>
              <w:fldChar w:fldCharType="begin">
                <w:ffData>
                  <w:name w:val="Teksti58"/>
                  <w:enabled/>
                  <w:calcOnExit w:val="0"/>
                  <w:textInput/>
                </w:ffData>
              </w:fldChar>
            </w:r>
            <w:r>
              <w:rPr>
                <w:u w:val="single"/>
                <w:lang w:val="en-GB"/>
              </w:rPr>
              <w:instrText xml:space="preserve"> FORMTEXT </w:instrText>
            </w:r>
            <w:r>
              <w:rPr>
                <w:u w:val="single"/>
                <w:lang w:val="en-GB"/>
              </w:rPr>
            </w:r>
            <w:r>
              <w:rPr>
                <w:u w:val="single"/>
                <w:lang w:val="en-GB"/>
              </w:rPr>
              <w:fldChar w:fldCharType="separate"/>
            </w:r>
            <w:r>
              <w:rPr>
                <w:u w:val="single"/>
                <w:lang w:val="en-GB"/>
              </w:rPr>
              <w:t> </w:t>
            </w:r>
            <w:r>
              <w:rPr>
                <w:u w:val="single"/>
                <w:lang w:val="en-GB"/>
              </w:rPr>
              <w:t> </w:t>
            </w:r>
            <w:r>
              <w:rPr>
                <w:u w:val="single"/>
                <w:lang w:val="en-GB"/>
              </w:rPr>
              <w:t> </w:t>
            </w:r>
            <w:r>
              <w:rPr>
                <w:u w:val="single"/>
                <w:lang w:val="en-GB"/>
              </w:rPr>
              <w:t> </w:t>
            </w:r>
            <w:r>
              <w:rPr>
                <w:u w:val="single"/>
                <w:lang w:val="en-GB"/>
              </w:rPr>
              <w:t> </w:t>
            </w:r>
            <w:r>
              <w:rPr>
                <w:lang w:val="en-GB"/>
              </w:rPr>
              <w:fldChar w:fldCharType="end"/>
            </w:r>
          </w:p>
        </w:tc>
      </w:tr>
      <w:tr w:rsidR="00C56C8F" w:rsidRPr="00BB37B7" w14:paraId="55309508" w14:textId="77777777" w:rsidTr="006F4386">
        <w:trPr>
          <w:trHeight w:hRule="exact" w:val="284"/>
        </w:trPr>
        <w:tc>
          <w:tcPr>
            <w:tcW w:w="9709" w:type="dxa"/>
            <w:noWrap/>
            <w:vAlign w:val="bottom"/>
          </w:tcPr>
          <w:p w14:paraId="5E89528B" w14:textId="77777777" w:rsidR="00C56C8F" w:rsidRPr="003A0550" w:rsidRDefault="00C56C8F" w:rsidP="00A76D3D">
            <w:pPr>
              <w:pStyle w:val="Taulukkoleipis0"/>
              <w:rPr>
                <w:u w:val="single"/>
              </w:rPr>
            </w:pPr>
            <w:r>
              <w:rPr>
                <w:u w:val="single"/>
                <w:lang w:val="en-GB"/>
              </w:rPr>
              <w:fldChar w:fldCharType="begin">
                <w:ffData>
                  <w:name w:val="Teksti58"/>
                  <w:enabled/>
                  <w:calcOnExit w:val="0"/>
                  <w:textInput/>
                </w:ffData>
              </w:fldChar>
            </w:r>
            <w:r>
              <w:rPr>
                <w:u w:val="single"/>
                <w:lang w:val="en-GB"/>
              </w:rPr>
              <w:instrText xml:space="preserve"> FORMTEXT </w:instrText>
            </w:r>
            <w:r>
              <w:rPr>
                <w:u w:val="single"/>
                <w:lang w:val="en-GB"/>
              </w:rPr>
            </w:r>
            <w:r>
              <w:rPr>
                <w:u w:val="single"/>
                <w:lang w:val="en-GB"/>
              </w:rPr>
              <w:fldChar w:fldCharType="separate"/>
            </w:r>
            <w:r>
              <w:rPr>
                <w:u w:val="single"/>
                <w:lang w:val="en-GB"/>
              </w:rPr>
              <w:t> </w:t>
            </w:r>
            <w:r>
              <w:rPr>
                <w:u w:val="single"/>
                <w:lang w:val="en-GB"/>
              </w:rPr>
              <w:t> </w:t>
            </w:r>
            <w:r>
              <w:rPr>
                <w:u w:val="single"/>
                <w:lang w:val="en-GB"/>
              </w:rPr>
              <w:t> </w:t>
            </w:r>
            <w:r>
              <w:rPr>
                <w:u w:val="single"/>
                <w:lang w:val="en-GB"/>
              </w:rPr>
              <w:t> </w:t>
            </w:r>
            <w:r>
              <w:rPr>
                <w:u w:val="single"/>
                <w:lang w:val="en-GB"/>
              </w:rPr>
              <w:t> </w:t>
            </w:r>
            <w:r>
              <w:rPr>
                <w:lang w:val="en-GB"/>
              </w:rPr>
              <w:fldChar w:fldCharType="end"/>
            </w:r>
          </w:p>
        </w:tc>
      </w:tr>
    </w:tbl>
    <w:p w14:paraId="43D23B62" w14:textId="77777777" w:rsidR="00C56C8F" w:rsidRPr="0095493E" w:rsidRDefault="00C56C8F" w:rsidP="00C56C8F">
      <w:pPr>
        <w:pStyle w:val="Otsikko2"/>
        <w:rPr>
          <w:i/>
        </w:rPr>
      </w:pPr>
      <w:bookmarkStart w:id="36" w:name="_Toc210820233"/>
      <w:bookmarkStart w:id="37" w:name="_Toc219791454"/>
      <w:r>
        <w:rPr>
          <w:lang w:val="en-GB"/>
        </w:rPr>
        <w:t>Allergens and contamination prevention</w:t>
      </w:r>
      <w:bookmarkEnd w:id="36"/>
      <w:bookmarkEnd w:id="37"/>
    </w:p>
    <w:p w14:paraId="733CF285" w14:textId="1E4A1682" w:rsidR="00C56C8F" w:rsidRPr="00A63E78" w:rsidRDefault="00C56C8F" w:rsidP="00C56C8F">
      <w:pPr>
        <w:pStyle w:val="Leipteksti"/>
        <w:rPr>
          <w:lang w:val="en-US"/>
        </w:rPr>
      </w:pPr>
      <w:r>
        <w:rPr>
          <w:lang w:val="en-GB"/>
        </w:rPr>
        <w:t xml:space="preserve">Particular care must be taken to ensure hygiene when handling allergens. Handling allergen-free food requires ensuring that the food is not contaminated at any stage of the process. Cross-contamination can occur, e.g. between foodstuffs, from the preparation equipment to the foodstuffs or from a person to the foodstuffs. </w:t>
      </w:r>
    </w:p>
    <w:p w14:paraId="0430C2F1" w14:textId="77777777" w:rsidR="00C56C8F" w:rsidRPr="00A63E78" w:rsidRDefault="00C56C8F" w:rsidP="00C56C8F">
      <w:pPr>
        <w:pStyle w:val="Leipteksti"/>
        <w:rPr>
          <w:lang w:val="en-US"/>
        </w:rPr>
      </w:pPr>
      <w:r>
        <w:rPr>
          <w:lang w:val="en-GB"/>
        </w:rPr>
        <w:t xml:space="preserve">Employees must know how to handle foods containing allergens, from ordering ingredients to handling preparation, sales, cleaning and storage. Substances and products that cause allergies and intolerances are listed on the Finnish Food Authority’s website: </w:t>
      </w:r>
      <w:hyperlink r:id="rId29" w:history="1">
        <w:r>
          <w:rPr>
            <w:rStyle w:val="Hyperlinkki"/>
            <w:lang w:val="en-GB"/>
          </w:rPr>
          <w:t>Substances causing allergies and intolerances</w:t>
        </w:r>
      </w:hyperlink>
      <w:r>
        <w:rPr>
          <w:lang w:val="en-GB"/>
        </w:rPr>
        <w:t xml:space="preserve"> (in Finnish). </w:t>
      </w:r>
    </w:p>
    <w:p w14:paraId="5DB35D4F" w14:textId="77777777" w:rsidR="00C56C8F" w:rsidRPr="00A63E78" w:rsidRDefault="00C56C8F" w:rsidP="00A76D3D">
      <w:pPr>
        <w:pStyle w:val="Taulukkoleipis0"/>
        <w:rPr>
          <w:b/>
          <w:bCs/>
          <w:lang w:val="en-US"/>
        </w:rPr>
      </w:pPr>
      <w:r>
        <w:rPr>
          <w:b/>
          <w:bCs/>
          <w:lang w:val="en-GB"/>
        </w:rPr>
        <w:t>How we prevent allergen contamination and cross-contamination:</w:t>
      </w:r>
    </w:p>
    <w:tbl>
      <w:tblPr>
        <w:tblW w:w="9568" w:type="dxa"/>
        <w:tblInd w:w="-75" w:type="dxa"/>
        <w:tblCellMar>
          <w:left w:w="70" w:type="dxa"/>
          <w:right w:w="70" w:type="dxa"/>
        </w:tblCellMar>
        <w:tblLook w:val="04A0" w:firstRow="1" w:lastRow="0" w:firstColumn="1" w:lastColumn="0" w:noHBand="0" w:noVBand="1"/>
      </w:tblPr>
      <w:tblGrid>
        <w:gridCol w:w="433"/>
        <w:gridCol w:w="9135"/>
      </w:tblGrid>
      <w:tr w:rsidR="00C56C8F" w:rsidRPr="009B1DDD" w14:paraId="0CCC9C37" w14:textId="77777777" w:rsidTr="006F4386">
        <w:trPr>
          <w:trHeight w:val="628"/>
        </w:trPr>
        <w:tc>
          <w:tcPr>
            <w:tcW w:w="433" w:type="dxa"/>
            <w:tcBorders>
              <w:top w:val="single" w:sz="4" w:space="0" w:color="auto"/>
              <w:left w:val="single" w:sz="4" w:space="0" w:color="auto"/>
              <w:bottom w:val="single" w:sz="4" w:space="0" w:color="auto"/>
              <w:right w:val="single" w:sz="4" w:space="0" w:color="auto"/>
            </w:tcBorders>
            <w:noWrap/>
            <w:hideMark/>
          </w:tcPr>
          <w:p w14:paraId="450F7DA9" w14:textId="77777777" w:rsidR="00C56C8F" w:rsidRPr="00CB5BA9" w:rsidRDefault="00C56C8F" w:rsidP="00A76D3D">
            <w:pPr>
              <w:pStyle w:val="Taulukkoleipis0"/>
              <w:rPr>
                <w:rFonts w:eastAsia="Times New Roman"/>
                <w:color w:val="000000"/>
                <w:sz w:val="18"/>
                <w:szCs w:val="18"/>
              </w:rPr>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9135" w:type="dxa"/>
            <w:tcBorders>
              <w:top w:val="single" w:sz="4" w:space="0" w:color="auto"/>
              <w:left w:val="nil"/>
              <w:bottom w:val="single" w:sz="4" w:space="0" w:color="auto"/>
              <w:right w:val="single" w:sz="4" w:space="0" w:color="auto"/>
            </w:tcBorders>
            <w:hideMark/>
          </w:tcPr>
          <w:p w14:paraId="7E548DB0" w14:textId="77777777" w:rsidR="00C56C8F" w:rsidRPr="00A63E78" w:rsidRDefault="00C56C8F" w:rsidP="00A76D3D">
            <w:pPr>
              <w:pStyle w:val="Taulukkoleipis0"/>
              <w:rPr>
                <w:lang w:val="en-US"/>
              </w:rPr>
            </w:pPr>
            <w:r>
              <w:rPr>
                <w:lang w:val="en-GB"/>
              </w:rPr>
              <w:t>Separate work stations for different product groups (such as uncooked meat, chicken and fish products, vegetables, raw ingredients, products eaten as they are)</w:t>
            </w:r>
          </w:p>
        </w:tc>
      </w:tr>
      <w:tr w:rsidR="00C56C8F" w:rsidRPr="009B1DDD" w14:paraId="5DB5319D" w14:textId="77777777" w:rsidTr="006F4386">
        <w:trPr>
          <w:trHeight w:val="628"/>
        </w:trPr>
        <w:tc>
          <w:tcPr>
            <w:tcW w:w="433" w:type="dxa"/>
            <w:tcBorders>
              <w:top w:val="nil"/>
              <w:left w:val="single" w:sz="4" w:space="0" w:color="auto"/>
              <w:bottom w:val="single" w:sz="4" w:space="0" w:color="auto"/>
              <w:right w:val="single" w:sz="4" w:space="0" w:color="auto"/>
            </w:tcBorders>
            <w:noWrap/>
            <w:hideMark/>
          </w:tcPr>
          <w:p w14:paraId="2091A673" w14:textId="77777777" w:rsidR="00C56C8F" w:rsidRPr="00CB5BA9" w:rsidRDefault="00C56C8F" w:rsidP="00A76D3D">
            <w:pPr>
              <w:pStyle w:val="Taulukkoleipis0"/>
              <w:rPr>
                <w:rFonts w:eastAsia="Times New Roman"/>
                <w:color w:val="000000"/>
                <w:sz w:val="18"/>
                <w:szCs w:val="18"/>
              </w:rPr>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9135" w:type="dxa"/>
            <w:tcBorders>
              <w:top w:val="nil"/>
              <w:left w:val="nil"/>
              <w:bottom w:val="single" w:sz="4" w:space="0" w:color="auto"/>
              <w:right w:val="single" w:sz="4" w:space="0" w:color="auto"/>
            </w:tcBorders>
            <w:vAlign w:val="bottom"/>
            <w:hideMark/>
          </w:tcPr>
          <w:p w14:paraId="0EAB53A9" w14:textId="77777777" w:rsidR="00C56C8F" w:rsidRPr="00A63E78" w:rsidRDefault="00C56C8F" w:rsidP="00A76D3D">
            <w:pPr>
              <w:pStyle w:val="Taulukkoleipis0"/>
              <w:rPr>
                <w:lang w:val="en-US"/>
              </w:rPr>
            </w:pPr>
            <w:r>
              <w:rPr>
                <w:lang w:val="en-GB"/>
              </w:rPr>
              <w:t>Separate tools, such as cutting boards and knives, for different product groups (such as uncooked meat, chicken and fish products, vegetables, raw ingredients, products eaten as they are)</w:t>
            </w:r>
          </w:p>
        </w:tc>
      </w:tr>
      <w:tr w:rsidR="00C56C8F" w:rsidRPr="009B1DDD" w14:paraId="1E420319" w14:textId="77777777" w:rsidTr="006F4386">
        <w:trPr>
          <w:trHeight w:val="314"/>
        </w:trPr>
        <w:tc>
          <w:tcPr>
            <w:tcW w:w="433" w:type="dxa"/>
            <w:tcBorders>
              <w:top w:val="nil"/>
              <w:left w:val="single" w:sz="4" w:space="0" w:color="auto"/>
              <w:bottom w:val="single" w:sz="4" w:space="0" w:color="auto"/>
              <w:right w:val="single" w:sz="4" w:space="0" w:color="auto"/>
            </w:tcBorders>
            <w:noWrap/>
            <w:hideMark/>
          </w:tcPr>
          <w:p w14:paraId="0B3D4F39" w14:textId="77777777" w:rsidR="00C56C8F" w:rsidRPr="00CB5BA9" w:rsidRDefault="00C56C8F" w:rsidP="00A76D3D">
            <w:pPr>
              <w:pStyle w:val="Taulukkoleipis0"/>
              <w:rPr>
                <w:rFonts w:eastAsia="Times New Roman"/>
                <w:color w:val="000000"/>
                <w:sz w:val="18"/>
                <w:szCs w:val="18"/>
              </w:rPr>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9135" w:type="dxa"/>
            <w:tcBorders>
              <w:top w:val="nil"/>
              <w:left w:val="nil"/>
              <w:bottom w:val="single" w:sz="4" w:space="0" w:color="auto"/>
              <w:right w:val="single" w:sz="4" w:space="0" w:color="auto"/>
            </w:tcBorders>
            <w:noWrap/>
            <w:vAlign w:val="bottom"/>
            <w:hideMark/>
          </w:tcPr>
          <w:p w14:paraId="4A14E27F" w14:textId="77777777" w:rsidR="00C56C8F" w:rsidRPr="00A63E78" w:rsidRDefault="00C56C8F" w:rsidP="00A76D3D">
            <w:pPr>
              <w:pStyle w:val="Taulukkoleipis0"/>
              <w:rPr>
                <w:lang w:val="en-US"/>
              </w:rPr>
            </w:pPr>
            <w:r>
              <w:rPr>
                <w:lang w:val="en-GB"/>
              </w:rPr>
              <w:t xml:space="preserve">Cleaning work stations and tools between different actions and between handling different products </w:t>
            </w:r>
          </w:p>
        </w:tc>
      </w:tr>
      <w:tr w:rsidR="00C56C8F" w:rsidRPr="009B1DDD" w14:paraId="1AB23AC0" w14:textId="77777777" w:rsidTr="006F4386">
        <w:trPr>
          <w:trHeight w:val="628"/>
        </w:trPr>
        <w:tc>
          <w:tcPr>
            <w:tcW w:w="433" w:type="dxa"/>
            <w:tcBorders>
              <w:top w:val="nil"/>
              <w:left w:val="single" w:sz="4" w:space="0" w:color="auto"/>
              <w:bottom w:val="single" w:sz="4" w:space="0" w:color="auto"/>
              <w:right w:val="single" w:sz="4" w:space="0" w:color="auto"/>
            </w:tcBorders>
            <w:noWrap/>
            <w:hideMark/>
          </w:tcPr>
          <w:p w14:paraId="657D8B34" w14:textId="77777777" w:rsidR="00C56C8F" w:rsidRPr="00CB5BA9" w:rsidRDefault="00C56C8F" w:rsidP="00A76D3D">
            <w:pPr>
              <w:pStyle w:val="Taulukkoleipis0"/>
              <w:rPr>
                <w:rFonts w:eastAsia="Times New Roman"/>
                <w:color w:val="000000"/>
                <w:sz w:val="18"/>
                <w:szCs w:val="18"/>
              </w:rPr>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9135" w:type="dxa"/>
            <w:tcBorders>
              <w:top w:val="nil"/>
              <w:left w:val="nil"/>
              <w:bottom w:val="single" w:sz="4" w:space="0" w:color="auto"/>
              <w:right w:val="single" w:sz="4" w:space="0" w:color="auto"/>
            </w:tcBorders>
            <w:hideMark/>
          </w:tcPr>
          <w:p w14:paraId="1C5241C7" w14:textId="1D982E12" w:rsidR="00C56C8F" w:rsidRPr="00A63E78" w:rsidRDefault="00C56C8F" w:rsidP="00A76D3D">
            <w:pPr>
              <w:pStyle w:val="Taulukkoleipis0"/>
              <w:rPr>
                <w:lang w:val="en-US"/>
              </w:rPr>
            </w:pPr>
            <w:r>
              <w:rPr>
                <w:lang w:val="en-GB"/>
              </w:rPr>
              <w:t>Washing hands / changing disposable gloves (when moving from one product group and process phase to another, and after blowing one’s nose, going to the toilet or handling money)</w:t>
            </w:r>
          </w:p>
        </w:tc>
      </w:tr>
      <w:tr w:rsidR="00C56C8F" w:rsidRPr="009B1DDD" w14:paraId="0A951256" w14:textId="77777777" w:rsidTr="006F4386">
        <w:trPr>
          <w:trHeight w:val="314"/>
        </w:trPr>
        <w:tc>
          <w:tcPr>
            <w:tcW w:w="433" w:type="dxa"/>
            <w:tcBorders>
              <w:top w:val="nil"/>
              <w:left w:val="single" w:sz="4" w:space="0" w:color="auto"/>
              <w:bottom w:val="single" w:sz="4" w:space="0" w:color="auto"/>
              <w:right w:val="single" w:sz="4" w:space="0" w:color="auto"/>
            </w:tcBorders>
            <w:noWrap/>
            <w:hideMark/>
          </w:tcPr>
          <w:p w14:paraId="428487DB" w14:textId="77777777" w:rsidR="00C56C8F" w:rsidRPr="00CB5BA9" w:rsidRDefault="00C56C8F" w:rsidP="00A76D3D">
            <w:pPr>
              <w:pStyle w:val="Taulukkoleipis0"/>
              <w:rPr>
                <w:rFonts w:eastAsia="Times New Roman"/>
                <w:color w:val="000000"/>
                <w:sz w:val="18"/>
                <w:szCs w:val="18"/>
              </w:rPr>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9135" w:type="dxa"/>
            <w:tcBorders>
              <w:top w:val="nil"/>
              <w:left w:val="nil"/>
              <w:bottom w:val="single" w:sz="4" w:space="0" w:color="auto"/>
              <w:right w:val="single" w:sz="4" w:space="0" w:color="auto"/>
            </w:tcBorders>
            <w:noWrap/>
            <w:vAlign w:val="bottom"/>
            <w:hideMark/>
          </w:tcPr>
          <w:p w14:paraId="715CA78F" w14:textId="77777777" w:rsidR="00C56C8F" w:rsidRPr="00A63E78" w:rsidRDefault="00C56C8F" w:rsidP="00A76D3D">
            <w:pPr>
              <w:pStyle w:val="Taulukkoleipis0"/>
              <w:rPr>
                <w:lang w:val="en-US"/>
              </w:rPr>
            </w:pPr>
            <w:r>
              <w:rPr>
                <w:lang w:val="en-GB"/>
              </w:rPr>
              <w:t xml:space="preserve">Use of appropriate protective clothing (e.g. wearing a head covering to prevent hair getting in the products) </w:t>
            </w:r>
          </w:p>
        </w:tc>
      </w:tr>
      <w:tr w:rsidR="00C56C8F" w:rsidRPr="009B1DDD" w14:paraId="69C1AEE8" w14:textId="77777777" w:rsidTr="006F4386">
        <w:trPr>
          <w:trHeight w:val="386"/>
        </w:trPr>
        <w:tc>
          <w:tcPr>
            <w:tcW w:w="433" w:type="dxa"/>
            <w:tcBorders>
              <w:top w:val="nil"/>
              <w:left w:val="single" w:sz="4" w:space="0" w:color="auto"/>
              <w:bottom w:val="single" w:sz="4" w:space="0" w:color="auto"/>
              <w:right w:val="single" w:sz="4" w:space="0" w:color="auto"/>
            </w:tcBorders>
            <w:noWrap/>
            <w:hideMark/>
          </w:tcPr>
          <w:p w14:paraId="13ED2A9D" w14:textId="77777777" w:rsidR="00C56C8F" w:rsidRPr="00CB5BA9" w:rsidRDefault="00C56C8F" w:rsidP="00A76D3D">
            <w:pPr>
              <w:pStyle w:val="Taulukkoleipis0"/>
              <w:rPr>
                <w:rFonts w:eastAsia="Times New Roman"/>
                <w:color w:val="000000"/>
                <w:sz w:val="18"/>
                <w:szCs w:val="18"/>
              </w:rPr>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9135" w:type="dxa"/>
            <w:tcBorders>
              <w:top w:val="nil"/>
              <w:left w:val="nil"/>
              <w:bottom w:val="single" w:sz="4" w:space="0" w:color="auto"/>
              <w:right w:val="single" w:sz="4" w:space="0" w:color="auto"/>
            </w:tcBorders>
            <w:noWrap/>
            <w:vAlign w:val="bottom"/>
            <w:hideMark/>
          </w:tcPr>
          <w:p w14:paraId="0C887373" w14:textId="77777777" w:rsidR="00C56C8F" w:rsidRPr="00A63E78" w:rsidRDefault="00C56C8F" w:rsidP="00A76D3D">
            <w:pPr>
              <w:pStyle w:val="Taulukkoleipis0"/>
              <w:rPr>
                <w:lang w:val="en-US"/>
              </w:rPr>
            </w:pPr>
            <w:r>
              <w:rPr>
                <w:lang w:val="en-GB"/>
              </w:rPr>
              <w:t xml:space="preserve">Time-specific separation of actions, please specify: </w:t>
            </w:r>
            <w:r>
              <w:rPr>
                <w:lang w:val="en-GB"/>
              </w:rPr>
              <w:fldChar w:fldCharType="begin">
                <w:ffData>
                  <w:name w:val="Teksti70"/>
                  <w:enabled/>
                  <w:calcOnExit w:val="0"/>
                  <w:textInput/>
                </w:ffData>
              </w:fldChar>
            </w:r>
            <w:r>
              <w:rPr>
                <w:lang w:val="en-GB"/>
              </w:rPr>
              <w:instrText xml:space="preserve"> FORMTEXT </w:instrText>
            </w:r>
            <w:r>
              <w:rPr>
                <w:lang w:val="en-GB"/>
              </w:rPr>
            </w:r>
            <w:r>
              <w:rPr>
                <w:lang w:val="en-GB"/>
              </w:rPr>
              <w:fldChar w:fldCharType="separate"/>
            </w:r>
            <w:r>
              <w:rPr>
                <w:u w:val="single"/>
                <w:lang w:val="en-GB"/>
              </w:rPr>
              <w:t>     </w:t>
            </w:r>
            <w:r>
              <w:rPr>
                <w:lang w:val="en-GB"/>
              </w:rPr>
              <w:fldChar w:fldCharType="end"/>
            </w:r>
          </w:p>
        </w:tc>
      </w:tr>
      <w:tr w:rsidR="00C56C8F" w:rsidRPr="009B1DDD" w14:paraId="3DB4DF00" w14:textId="77777777" w:rsidTr="006F4386">
        <w:trPr>
          <w:trHeight w:val="266"/>
        </w:trPr>
        <w:tc>
          <w:tcPr>
            <w:tcW w:w="433" w:type="dxa"/>
            <w:tcBorders>
              <w:top w:val="single" w:sz="4" w:space="0" w:color="auto"/>
              <w:left w:val="single" w:sz="4" w:space="0" w:color="auto"/>
              <w:bottom w:val="single" w:sz="4" w:space="0" w:color="auto"/>
              <w:right w:val="single" w:sz="4" w:space="0" w:color="auto"/>
            </w:tcBorders>
            <w:noWrap/>
          </w:tcPr>
          <w:p w14:paraId="465FF9F6" w14:textId="77777777" w:rsidR="00C56C8F" w:rsidRPr="00CB5BA9" w:rsidRDefault="00C56C8F" w:rsidP="00A76D3D">
            <w:pPr>
              <w:pStyle w:val="Taulukkoleipis0"/>
              <w:rPr>
                <w:rFonts w:eastAsia="Times New Roman"/>
                <w:color w:val="000000"/>
                <w:sz w:val="18"/>
                <w:szCs w:val="18"/>
              </w:rPr>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9135" w:type="dxa"/>
            <w:tcBorders>
              <w:top w:val="single" w:sz="4" w:space="0" w:color="auto"/>
              <w:left w:val="nil"/>
              <w:bottom w:val="single" w:sz="4" w:space="0" w:color="auto"/>
              <w:right w:val="single" w:sz="4" w:space="0" w:color="auto"/>
            </w:tcBorders>
            <w:noWrap/>
            <w:vAlign w:val="bottom"/>
          </w:tcPr>
          <w:p w14:paraId="6B05199F" w14:textId="77777777" w:rsidR="00C56C8F" w:rsidRPr="00A63E78" w:rsidRDefault="00C56C8F" w:rsidP="00A76D3D">
            <w:pPr>
              <w:pStyle w:val="Taulukkoleipis0"/>
              <w:rPr>
                <w:lang w:val="en-US"/>
              </w:rPr>
            </w:pPr>
            <w:r>
              <w:rPr>
                <w:lang w:val="en-GB"/>
              </w:rPr>
              <w:t xml:space="preserve">Other method(s), please specify: </w:t>
            </w:r>
            <w:r>
              <w:rPr>
                <w:lang w:val="en-GB"/>
              </w:rPr>
              <w:fldChar w:fldCharType="begin">
                <w:ffData>
                  <w:name w:val="Teksti70"/>
                  <w:enabled/>
                  <w:calcOnExit w:val="0"/>
                  <w:textInput/>
                </w:ffData>
              </w:fldChar>
            </w:r>
            <w:r>
              <w:rPr>
                <w:lang w:val="en-GB"/>
              </w:rPr>
              <w:instrText xml:space="preserve"> FORMTEXT </w:instrText>
            </w:r>
            <w:r>
              <w:rPr>
                <w:lang w:val="en-GB"/>
              </w:rPr>
            </w:r>
            <w:r>
              <w:rPr>
                <w:lang w:val="en-GB"/>
              </w:rPr>
              <w:fldChar w:fldCharType="separate"/>
            </w:r>
            <w:r>
              <w:rPr>
                <w:u w:val="single"/>
                <w:lang w:val="en-GB"/>
              </w:rPr>
              <w:t>     </w:t>
            </w:r>
            <w:r>
              <w:rPr>
                <w:lang w:val="en-GB"/>
              </w:rPr>
              <w:fldChar w:fldCharType="end"/>
            </w:r>
          </w:p>
        </w:tc>
      </w:tr>
    </w:tbl>
    <w:p w14:paraId="6DC50561" w14:textId="3F560C51" w:rsidR="00790503" w:rsidRDefault="00790503" w:rsidP="00790503">
      <w:pPr>
        <w:pStyle w:val="Otsikko1"/>
      </w:pPr>
      <w:bookmarkStart w:id="38" w:name="_Toc210820244"/>
      <w:r>
        <w:rPr>
          <w:bCs/>
          <w:lang w:val="en-GB"/>
        </w:rPr>
        <w:t>Package label information</w:t>
      </w:r>
    </w:p>
    <w:p w14:paraId="3A6C4310" w14:textId="37A03024" w:rsidR="00790503" w:rsidRPr="00A63E78" w:rsidRDefault="00790503" w:rsidP="00790503">
      <w:pPr>
        <w:pStyle w:val="Leipteksti"/>
        <w:rPr>
          <w:noProof w:val="0"/>
          <w:lang w:val="en-US"/>
        </w:rPr>
      </w:pPr>
      <w:r>
        <w:rPr>
          <w:lang w:val="en-GB"/>
        </w:rPr>
        <w:t>The shop is responsible for the food products on sale, as well as their labelling. The labelling regulations also apply to food products sold remotely.</w:t>
      </w:r>
    </w:p>
    <w:p w14:paraId="66559B25" w14:textId="73ADB13E" w:rsidR="00790503" w:rsidRPr="00A63E78" w:rsidRDefault="00790503" w:rsidP="00790503">
      <w:pPr>
        <w:pStyle w:val="Leipteksti"/>
        <w:rPr>
          <w:lang w:val="en-US"/>
        </w:rPr>
      </w:pPr>
      <w:r>
        <w:rPr>
          <w:lang w:val="en-GB"/>
        </w:rPr>
        <w:t>As a rule, the label information for foodstuffs for sale in Helsinki must be provided in Finnish and Swedish. The label information must be easy to see, clear and understandable.</w:t>
      </w:r>
    </w:p>
    <w:p w14:paraId="7D2DCE94" w14:textId="77777777" w:rsidR="00790503" w:rsidRPr="00A63E78" w:rsidRDefault="00790503" w:rsidP="00790503">
      <w:pPr>
        <w:pStyle w:val="Leipteksti"/>
        <w:rPr>
          <w:b/>
          <w:bCs/>
          <w:lang w:val="en-US"/>
        </w:rPr>
      </w:pPr>
      <w:r>
        <w:rPr>
          <w:b/>
          <w:bCs/>
          <w:lang w:val="en-GB"/>
        </w:rPr>
        <w:t>Packaged foodstuffs</w:t>
      </w:r>
    </w:p>
    <w:p w14:paraId="615AF26F" w14:textId="1763ABD9" w:rsidR="00790503" w:rsidRPr="00A63E78" w:rsidRDefault="00790503" w:rsidP="00790503">
      <w:pPr>
        <w:pStyle w:val="Leipteksti"/>
        <w:rPr>
          <w:lang w:val="en-US"/>
        </w:rPr>
      </w:pPr>
      <w:r>
        <w:rPr>
          <w:lang w:val="en-GB"/>
        </w:rPr>
        <w:t xml:space="preserve">Foodstuffs intended to be provided as such to consumers or mass caterers must have package labels. </w:t>
      </w:r>
    </w:p>
    <w:p w14:paraId="7913711A" w14:textId="77777777" w:rsidR="00790503" w:rsidRPr="00A63E78" w:rsidRDefault="00790503" w:rsidP="00790503">
      <w:pPr>
        <w:pStyle w:val="Leipteksti"/>
        <w:rPr>
          <w:b/>
          <w:bCs/>
          <w:lang w:val="en-US"/>
        </w:rPr>
      </w:pPr>
      <w:r>
        <w:rPr>
          <w:b/>
          <w:bCs/>
          <w:lang w:val="en-GB"/>
        </w:rPr>
        <w:t>Unpackaged foodstuffs</w:t>
      </w:r>
    </w:p>
    <w:p w14:paraId="79E6D80B" w14:textId="77777777" w:rsidR="00790503" w:rsidRPr="00A63E78" w:rsidRDefault="00790503" w:rsidP="00790503">
      <w:pPr>
        <w:pStyle w:val="Leipteksti"/>
        <w:rPr>
          <w:lang w:val="en-US"/>
        </w:rPr>
      </w:pPr>
      <w:r>
        <w:rPr>
          <w:lang w:val="en-GB"/>
        </w:rPr>
        <w:t>Unpackaged foodstuffs refer to food products that are intended for the final consumer as such and</w:t>
      </w:r>
    </w:p>
    <w:p w14:paraId="27FB29E4" w14:textId="77777777" w:rsidR="00790503" w:rsidRPr="007037D0" w:rsidRDefault="00790503" w:rsidP="00CD5DB6">
      <w:pPr>
        <w:pStyle w:val="Taulukkoleipis0"/>
        <w:numPr>
          <w:ilvl w:val="0"/>
          <w:numId w:val="23"/>
        </w:numPr>
      </w:pPr>
      <w:r>
        <w:rPr>
          <w:lang w:val="en-GB"/>
        </w:rPr>
        <w:t>packaged by the consumer themself</w:t>
      </w:r>
    </w:p>
    <w:p w14:paraId="6982C819" w14:textId="77777777" w:rsidR="00790503" w:rsidRPr="00A63E78" w:rsidRDefault="00790503" w:rsidP="00CD5DB6">
      <w:pPr>
        <w:pStyle w:val="Taulukkoleipis0"/>
        <w:numPr>
          <w:ilvl w:val="0"/>
          <w:numId w:val="23"/>
        </w:numPr>
        <w:rPr>
          <w:lang w:val="en-US"/>
        </w:rPr>
      </w:pPr>
      <w:r>
        <w:rPr>
          <w:lang w:val="en-GB"/>
        </w:rPr>
        <w:t>packaged at the consumer’s request at the place of supply of the foodstuff</w:t>
      </w:r>
    </w:p>
    <w:p w14:paraId="594350BB" w14:textId="7186D12B" w:rsidR="00790503" w:rsidRPr="00A63E78" w:rsidRDefault="00790503" w:rsidP="00CD5DB6">
      <w:pPr>
        <w:pStyle w:val="Taulukkoleipis0"/>
        <w:numPr>
          <w:ilvl w:val="0"/>
          <w:numId w:val="23"/>
        </w:numPr>
        <w:rPr>
          <w:lang w:val="en-US"/>
        </w:rPr>
      </w:pPr>
      <w:r>
        <w:rPr>
          <w:lang w:val="en-GB"/>
        </w:rPr>
        <w:t>pre-packaged at the place of supply for immediate sale, e.g. sandwiches and take-away products</w:t>
      </w:r>
    </w:p>
    <w:p w14:paraId="067CF41F" w14:textId="77777777" w:rsidR="00790503" w:rsidRPr="00A63E78" w:rsidRDefault="00790503" w:rsidP="00CD5DB6">
      <w:pPr>
        <w:pStyle w:val="Taulukkoleipis0"/>
        <w:numPr>
          <w:ilvl w:val="0"/>
          <w:numId w:val="23"/>
        </w:numPr>
        <w:rPr>
          <w:lang w:val="en-US"/>
        </w:rPr>
      </w:pPr>
      <w:r>
        <w:rPr>
          <w:lang w:val="en-GB"/>
        </w:rPr>
        <w:t>served at the place of supply, ready for the consumer to enjoy.</w:t>
      </w:r>
    </w:p>
    <w:p w14:paraId="3D736081" w14:textId="77777777" w:rsidR="00C56C8F" w:rsidRPr="00A63E78" w:rsidRDefault="00C56C8F" w:rsidP="00C56C8F">
      <w:pPr>
        <w:pStyle w:val="Taulukkoleipis0"/>
        <w:ind w:left="720"/>
        <w:rPr>
          <w:lang w:val="en-US"/>
        </w:rPr>
      </w:pPr>
    </w:p>
    <w:bookmarkEnd w:id="38"/>
    <w:p w14:paraId="699FFAFE" w14:textId="77777777" w:rsidR="00790503" w:rsidRPr="00A63E78" w:rsidRDefault="00790503" w:rsidP="00790503">
      <w:pPr>
        <w:pStyle w:val="Leipteksti"/>
        <w:rPr>
          <w:lang w:val="en-US"/>
        </w:rPr>
      </w:pPr>
      <w:r>
        <w:rPr>
          <w:lang w:val="en-GB"/>
        </w:rPr>
        <w:t xml:space="preserve">Information to be provided for non-prepackaged food at food establishments is available on the following website: </w:t>
      </w:r>
      <w:hyperlink r:id="rId30" w:history="1">
        <w:r>
          <w:rPr>
            <w:rStyle w:val="Hyperlinkki"/>
            <w:lang w:val="en-GB"/>
          </w:rPr>
          <w:t>Information to be provided for non-prepackaged at groceries</w:t>
        </w:r>
      </w:hyperlink>
      <w:r>
        <w:rPr>
          <w:lang w:val="en-GB"/>
        </w:rPr>
        <w:t xml:space="preserve"> </w:t>
      </w:r>
    </w:p>
    <w:p w14:paraId="396CC63B" w14:textId="77777777" w:rsidR="00790503" w:rsidRPr="00C542C1" w:rsidRDefault="00790503" w:rsidP="00790503">
      <w:pPr>
        <w:pStyle w:val="Otsikko2"/>
        <w:rPr>
          <w:i/>
        </w:rPr>
      </w:pPr>
      <w:bookmarkStart w:id="39" w:name="_Toc210820248"/>
      <w:bookmarkStart w:id="40" w:name="_Toc219791455"/>
      <w:r>
        <w:rPr>
          <w:lang w:val="en-GB"/>
        </w:rPr>
        <w:t>Information provided in online sales</w:t>
      </w:r>
      <w:bookmarkEnd w:id="39"/>
      <w:bookmarkEnd w:id="40"/>
    </w:p>
    <w:p w14:paraId="1CFD9BC1" w14:textId="1E5CE04D" w:rsidR="00790503" w:rsidRPr="00A63E78" w:rsidRDefault="00790503" w:rsidP="00790503">
      <w:pPr>
        <w:pStyle w:val="Leipteksti"/>
        <w:rPr>
          <w:lang w:val="en-US"/>
        </w:rPr>
      </w:pPr>
      <w:r>
        <w:rPr>
          <w:lang w:val="en-GB"/>
        </w:rPr>
        <w:t>It is recommended that mandatory information be provided at least in the language(s) of the municipality where the products are handed over. The operator must provide the information in the distance selling material or in another appropriate manner, and customers must have access to it free of charge when making the purchase decision.</w:t>
      </w:r>
    </w:p>
    <w:p w14:paraId="0893BBFA" w14:textId="77777777" w:rsidR="00790503" w:rsidRPr="00A63E78" w:rsidRDefault="00790503" w:rsidP="00790503">
      <w:pPr>
        <w:pStyle w:val="Otsikko2"/>
        <w:rPr>
          <w:lang w:val="en-US"/>
        </w:rPr>
      </w:pPr>
      <w:bookmarkStart w:id="41" w:name="_Toc219791456"/>
      <w:r>
        <w:rPr>
          <w:lang w:val="en-GB"/>
        </w:rPr>
        <w:t>Package label information required by special legislation concerning meat</w:t>
      </w:r>
      <w:bookmarkEnd w:id="41"/>
    </w:p>
    <w:p w14:paraId="269F0E22" w14:textId="77777777" w:rsidR="00790503" w:rsidRPr="00A63E78" w:rsidRDefault="00790503" w:rsidP="00790503">
      <w:pPr>
        <w:pStyle w:val="Leipteksti"/>
        <w:rPr>
          <w:b/>
          <w:lang w:val="en-US"/>
        </w:rPr>
      </w:pPr>
      <w:r>
        <w:rPr>
          <w:b/>
          <w:bCs/>
          <w:lang w:val="en-GB"/>
        </w:rPr>
        <w:t>Package label information for cut beef</w:t>
      </w:r>
    </w:p>
    <w:p w14:paraId="3EEDFD8D" w14:textId="77777777" w:rsidR="00790503" w:rsidRPr="00BC7AD8" w:rsidRDefault="00790503" w:rsidP="00CD5DB6">
      <w:pPr>
        <w:pStyle w:val="Taulukkoleipis0"/>
        <w:numPr>
          <w:ilvl w:val="0"/>
          <w:numId w:val="17"/>
        </w:numPr>
      </w:pPr>
      <w:r>
        <w:rPr>
          <w:lang w:val="en-GB"/>
        </w:rPr>
        <w:t>Lot ID</w:t>
      </w:r>
    </w:p>
    <w:p w14:paraId="4B24E3D6" w14:textId="77777777" w:rsidR="00790503" w:rsidRPr="00A63E78" w:rsidRDefault="00790503" w:rsidP="00CD5DB6">
      <w:pPr>
        <w:pStyle w:val="Taulukkoleipis0"/>
        <w:numPr>
          <w:ilvl w:val="0"/>
          <w:numId w:val="17"/>
        </w:numPr>
        <w:rPr>
          <w:lang w:val="en-US"/>
        </w:rPr>
      </w:pPr>
      <w:r>
        <w:rPr>
          <w:lang w:val="en-GB"/>
        </w:rPr>
        <w:t>Origin: Finland OR Born in: Finland, Raised in: Finland</w:t>
      </w:r>
    </w:p>
    <w:p w14:paraId="61456BDF" w14:textId="77777777" w:rsidR="00790503" w:rsidRPr="00A63E78" w:rsidRDefault="00790503" w:rsidP="00CD5DB6">
      <w:pPr>
        <w:pStyle w:val="Taulukkoleipis0"/>
        <w:numPr>
          <w:ilvl w:val="0"/>
          <w:numId w:val="17"/>
        </w:numPr>
        <w:rPr>
          <w:lang w:val="en-US"/>
        </w:rPr>
      </w:pPr>
      <w:r>
        <w:rPr>
          <w:lang w:val="en-GB"/>
        </w:rPr>
        <w:t>Slaughtered in: Finland (slaughterhouse’s approval number)</w:t>
      </w:r>
    </w:p>
    <w:p w14:paraId="3F482FC4" w14:textId="77777777" w:rsidR="00790503" w:rsidRPr="00A63E78" w:rsidRDefault="00790503" w:rsidP="00CD5DB6">
      <w:pPr>
        <w:pStyle w:val="Taulukkoleipis0"/>
        <w:numPr>
          <w:ilvl w:val="0"/>
          <w:numId w:val="17"/>
        </w:numPr>
        <w:rPr>
          <w:lang w:val="en-US"/>
        </w:rPr>
      </w:pPr>
      <w:r>
        <w:rPr>
          <w:lang w:val="en-GB"/>
        </w:rPr>
        <w:t>Cut in: Finland (if cut in a cutting plant: the cutting plant’s approval number)</w:t>
      </w:r>
    </w:p>
    <w:p w14:paraId="4F5D3F4E" w14:textId="77777777" w:rsidR="00790503" w:rsidRPr="00A63E78" w:rsidRDefault="00790503" w:rsidP="00790503">
      <w:pPr>
        <w:pStyle w:val="Leipteksti"/>
        <w:rPr>
          <w:lang w:val="en-US"/>
        </w:rPr>
      </w:pPr>
    </w:p>
    <w:p w14:paraId="475269A7" w14:textId="77777777" w:rsidR="00790503" w:rsidRPr="00A63E78" w:rsidRDefault="00790503" w:rsidP="00790503">
      <w:pPr>
        <w:pStyle w:val="Leipteksti"/>
        <w:rPr>
          <w:b/>
          <w:lang w:val="en-US"/>
        </w:rPr>
      </w:pPr>
      <w:r>
        <w:rPr>
          <w:b/>
          <w:bCs/>
          <w:lang w:val="en-GB"/>
        </w:rPr>
        <w:t>Package label information for minced beef</w:t>
      </w:r>
    </w:p>
    <w:p w14:paraId="3FAC0F19" w14:textId="77777777" w:rsidR="00790503" w:rsidRPr="00BC7AD8" w:rsidRDefault="00790503" w:rsidP="00CD5DB6">
      <w:pPr>
        <w:pStyle w:val="Taulukkoleipis0"/>
        <w:numPr>
          <w:ilvl w:val="0"/>
          <w:numId w:val="18"/>
        </w:numPr>
      </w:pPr>
      <w:r>
        <w:rPr>
          <w:lang w:val="en-GB"/>
        </w:rPr>
        <w:t>Lot ID</w:t>
      </w:r>
    </w:p>
    <w:p w14:paraId="46CC0D58" w14:textId="77777777" w:rsidR="00790503" w:rsidRPr="00A63E78" w:rsidRDefault="00790503" w:rsidP="00CD5DB6">
      <w:pPr>
        <w:pStyle w:val="Taulukkoleipis0"/>
        <w:numPr>
          <w:ilvl w:val="0"/>
          <w:numId w:val="18"/>
        </w:numPr>
        <w:rPr>
          <w:lang w:val="en-US"/>
        </w:rPr>
      </w:pPr>
      <w:r>
        <w:rPr>
          <w:lang w:val="en-GB"/>
        </w:rPr>
        <w:t>Origin: Finland OR Born in: Finland, Raised in: Finland. The country of origin does not need to be declared if it is Finland.</w:t>
      </w:r>
    </w:p>
    <w:p w14:paraId="1D28CBF4" w14:textId="77777777" w:rsidR="00790503" w:rsidRPr="00BC7AD8" w:rsidRDefault="00790503" w:rsidP="00CD5DB6">
      <w:pPr>
        <w:pStyle w:val="Taulukkoleipis0"/>
        <w:numPr>
          <w:ilvl w:val="0"/>
          <w:numId w:val="18"/>
        </w:numPr>
      </w:pPr>
      <w:r>
        <w:rPr>
          <w:lang w:val="en-GB"/>
        </w:rPr>
        <w:t xml:space="preserve">Slaughtered in: Finland </w:t>
      </w:r>
    </w:p>
    <w:p w14:paraId="41250118" w14:textId="77777777" w:rsidR="00790503" w:rsidRPr="00BC7AD8" w:rsidRDefault="00790503" w:rsidP="00CD5DB6">
      <w:pPr>
        <w:pStyle w:val="Taulukkoleipis0"/>
        <w:numPr>
          <w:ilvl w:val="0"/>
          <w:numId w:val="18"/>
        </w:numPr>
      </w:pPr>
      <w:r>
        <w:rPr>
          <w:lang w:val="en-GB"/>
        </w:rPr>
        <w:t xml:space="preserve">Made in: Finland </w:t>
      </w:r>
    </w:p>
    <w:p w14:paraId="43A7CB10" w14:textId="77777777" w:rsidR="00790503" w:rsidRPr="00BC7AD8" w:rsidRDefault="00790503" w:rsidP="00790503">
      <w:pPr>
        <w:pStyle w:val="Leipteksti"/>
        <w:rPr>
          <w:rFonts w:eastAsia="Times New Roman"/>
          <w:color w:val="000000"/>
          <w:szCs w:val="18"/>
        </w:rPr>
      </w:pPr>
    </w:p>
    <w:p w14:paraId="1725FA62" w14:textId="77777777" w:rsidR="00790503" w:rsidRPr="00BC7AD8" w:rsidRDefault="00790503" w:rsidP="00790503">
      <w:pPr>
        <w:pStyle w:val="Leipteksti"/>
        <w:rPr>
          <w:b/>
        </w:rPr>
      </w:pPr>
      <w:r>
        <w:rPr>
          <w:b/>
          <w:bCs/>
          <w:lang w:val="en-GB"/>
        </w:rPr>
        <w:t>Package label information for veal</w:t>
      </w:r>
    </w:p>
    <w:p w14:paraId="270345B7" w14:textId="2D79A629" w:rsidR="00790503" w:rsidRPr="00A63E78" w:rsidRDefault="00790503" w:rsidP="00CD5DB6">
      <w:pPr>
        <w:pStyle w:val="Taulukkoleipis0"/>
        <w:numPr>
          <w:ilvl w:val="0"/>
          <w:numId w:val="19"/>
        </w:numPr>
        <w:rPr>
          <w:lang w:val="en-US"/>
        </w:rPr>
      </w:pPr>
      <w:r>
        <w:rPr>
          <w:lang w:val="en-GB"/>
        </w:rPr>
        <w:t xml:space="preserve">A bovine animal that is slaughtered by the age of 8 months: “white veal” and “slaughter age: max. 8 months” </w:t>
      </w:r>
    </w:p>
    <w:p w14:paraId="4396353A" w14:textId="0D29BEAF" w:rsidR="00790503" w:rsidRPr="00A63E78" w:rsidRDefault="00790503" w:rsidP="00CD5DB6">
      <w:pPr>
        <w:pStyle w:val="Taulukkoleipis0"/>
        <w:numPr>
          <w:ilvl w:val="0"/>
          <w:numId w:val="19"/>
        </w:numPr>
        <w:rPr>
          <w:lang w:val="en-US"/>
        </w:rPr>
      </w:pPr>
      <w:r>
        <w:rPr>
          <w:lang w:val="en-GB"/>
        </w:rPr>
        <w:t xml:space="preserve">A bovine animal that is slaughtered at the age of 8–12 months: “veal” and “slaughter age: 8–12 months” </w:t>
      </w:r>
    </w:p>
    <w:p w14:paraId="7484D14D" w14:textId="77777777" w:rsidR="00790503" w:rsidRPr="00A63E78" w:rsidRDefault="00790503" w:rsidP="00790503">
      <w:pPr>
        <w:pStyle w:val="Leipteksti"/>
        <w:rPr>
          <w:rFonts w:eastAsia="Times New Roman"/>
          <w:color w:val="000000"/>
          <w:szCs w:val="18"/>
          <w:lang w:val="en-US"/>
        </w:rPr>
      </w:pPr>
    </w:p>
    <w:p w14:paraId="2E31EBDA" w14:textId="77777777" w:rsidR="00FE3ABD" w:rsidRPr="00A63E78" w:rsidRDefault="00FE3ABD" w:rsidP="00790503">
      <w:pPr>
        <w:pStyle w:val="Leipteksti"/>
        <w:rPr>
          <w:rFonts w:eastAsia="Times New Roman"/>
          <w:b/>
          <w:color w:val="000000"/>
          <w:szCs w:val="18"/>
          <w:lang w:val="en-US"/>
        </w:rPr>
      </w:pPr>
    </w:p>
    <w:p w14:paraId="2F8D6FE2" w14:textId="77777777" w:rsidR="00FE3ABD" w:rsidRPr="00A63E78" w:rsidRDefault="00FE3ABD" w:rsidP="00790503">
      <w:pPr>
        <w:pStyle w:val="Leipteksti"/>
        <w:rPr>
          <w:rFonts w:eastAsia="Times New Roman"/>
          <w:b/>
          <w:color w:val="000000"/>
          <w:szCs w:val="18"/>
          <w:lang w:val="en-US"/>
        </w:rPr>
      </w:pPr>
    </w:p>
    <w:p w14:paraId="7CABAD36" w14:textId="77777777" w:rsidR="00FE3ABD" w:rsidRPr="00A63E78" w:rsidRDefault="00FE3ABD" w:rsidP="00790503">
      <w:pPr>
        <w:pStyle w:val="Leipteksti"/>
        <w:rPr>
          <w:rFonts w:eastAsia="Times New Roman"/>
          <w:b/>
          <w:color w:val="000000"/>
          <w:szCs w:val="18"/>
          <w:lang w:val="en-US"/>
        </w:rPr>
      </w:pPr>
    </w:p>
    <w:p w14:paraId="45CC7098" w14:textId="77777777" w:rsidR="00FE3ABD" w:rsidRPr="00A63E78" w:rsidRDefault="00FE3ABD" w:rsidP="00790503">
      <w:pPr>
        <w:pStyle w:val="Leipteksti"/>
        <w:rPr>
          <w:rFonts w:eastAsia="Times New Roman"/>
          <w:b/>
          <w:color w:val="000000"/>
          <w:szCs w:val="18"/>
          <w:lang w:val="en-US"/>
        </w:rPr>
      </w:pPr>
    </w:p>
    <w:p w14:paraId="0BE12C39" w14:textId="77777777" w:rsidR="00FE3ABD" w:rsidRPr="00A63E78" w:rsidRDefault="00FE3ABD" w:rsidP="00790503">
      <w:pPr>
        <w:pStyle w:val="Leipteksti"/>
        <w:rPr>
          <w:rFonts w:eastAsia="Times New Roman"/>
          <w:b/>
          <w:color w:val="000000"/>
          <w:szCs w:val="18"/>
          <w:lang w:val="en-US"/>
        </w:rPr>
      </w:pPr>
    </w:p>
    <w:p w14:paraId="265E7202" w14:textId="4F0848E4" w:rsidR="00790503" w:rsidRPr="00A63E78" w:rsidRDefault="00790503" w:rsidP="00790503">
      <w:pPr>
        <w:pStyle w:val="Leipteksti"/>
        <w:rPr>
          <w:rFonts w:eastAsia="Times New Roman"/>
          <w:b/>
          <w:color w:val="000000"/>
          <w:szCs w:val="18"/>
          <w:lang w:val="en-US"/>
        </w:rPr>
      </w:pPr>
      <w:r>
        <w:rPr>
          <w:rFonts w:eastAsia="Times New Roman"/>
          <w:b/>
          <w:bCs/>
          <w:color w:val="000000"/>
          <w:szCs w:val="18"/>
          <w:lang w:val="en-GB"/>
        </w:rPr>
        <w:t>Voluntary packaging label information for beef</w:t>
      </w:r>
    </w:p>
    <w:p w14:paraId="10487419" w14:textId="77777777" w:rsidR="00790503" w:rsidRPr="00A63E78" w:rsidRDefault="00790503" w:rsidP="00CD5DB6">
      <w:pPr>
        <w:pStyle w:val="Taulukkoleipis0"/>
        <w:numPr>
          <w:ilvl w:val="0"/>
          <w:numId w:val="20"/>
        </w:numPr>
        <w:rPr>
          <w:lang w:val="en-US"/>
        </w:rPr>
      </w:pPr>
      <w:r>
        <w:rPr>
          <w:lang w:val="en-GB"/>
        </w:rPr>
        <w:t>We use the store chain’s voluntary labelling system approved by the Finnish Food Authority</w:t>
      </w:r>
    </w:p>
    <w:p w14:paraId="469A8D7E" w14:textId="77777777" w:rsidR="00790503" w:rsidRPr="00BC7AD8" w:rsidRDefault="00790503" w:rsidP="00CD5DB6">
      <w:pPr>
        <w:pStyle w:val="Taulukkoleipis0"/>
        <w:numPr>
          <w:ilvl w:val="0"/>
          <w:numId w:val="20"/>
        </w:numPr>
        <w:rPr>
          <w:color w:val="000000"/>
        </w:rPr>
      </w:pPr>
      <w:r>
        <w:rPr>
          <w:color w:val="000000"/>
          <w:lang w:val="en-GB"/>
        </w:rPr>
        <w:t xml:space="preserve">Breed, please specify: </w:t>
      </w:r>
      <w:r>
        <w:rPr>
          <w:color w:val="000000"/>
          <w:lang w:val="en-GB"/>
        </w:rPr>
        <w:fldChar w:fldCharType="begin">
          <w:ffData>
            <w:name w:val="Teksti58"/>
            <w:enabled/>
            <w:calcOnExit w:val="0"/>
            <w:textInput/>
          </w:ffData>
        </w:fldChar>
      </w:r>
      <w:r>
        <w:rPr>
          <w:color w:val="000000"/>
          <w:lang w:val="en-GB"/>
        </w:rPr>
        <w:instrText xml:space="preserve"> FORMTEXT </w:instrText>
      </w:r>
      <w:r>
        <w:rPr>
          <w:color w:val="000000"/>
          <w:lang w:val="en-GB"/>
        </w:rPr>
      </w:r>
      <w:r>
        <w:rPr>
          <w:color w:val="000000"/>
          <w:lang w:val="en-GB"/>
        </w:rPr>
        <w:fldChar w:fldCharType="separate"/>
      </w:r>
      <w:r>
        <w:rPr>
          <w:color w:val="000000"/>
          <w:lang w:val="en-GB"/>
        </w:rPr>
        <w:t>     </w:t>
      </w:r>
      <w:r>
        <w:rPr>
          <w:color w:val="000000"/>
          <w:lang w:val="en-GB"/>
        </w:rPr>
        <w:fldChar w:fldCharType="end"/>
      </w:r>
    </w:p>
    <w:p w14:paraId="3232ED45" w14:textId="77777777" w:rsidR="00790503" w:rsidRPr="00BC7AD8" w:rsidRDefault="00790503" w:rsidP="00CD5DB6">
      <w:pPr>
        <w:pStyle w:val="Taulukkoleipis0"/>
        <w:numPr>
          <w:ilvl w:val="0"/>
          <w:numId w:val="20"/>
        </w:numPr>
        <w:rPr>
          <w:color w:val="000000"/>
        </w:rPr>
      </w:pPr>
      <w:r>
        <w:rPr>
          <w:color w:val="000000"/>
          <w:lang w:val="en-GB"/>
        </w:rPr>
        <w:t>Sex</w:t>
      </w:r>
    </w:p>
    <w:p w14:paraId="66C54961" w14:textId="77777777" w:rsidR="00790503" w:rsidRPr="00BC7AD8" w:rsidRDefault="00790503" w:rsidP="00CD5DB6">
      <w:pPr>
        <w:pStyle w:val="Taulukkoleipis0"/>
        <w:numPr>
          <w:ilvl w:val="0"/>
          <w:numId w:val="20"/>
        </w:numPr>
        <w:rPr>
          <w:color w:val="000000"/>
        </w:rPr>
      </w:pPr>
      <w:r>
        <w:rPr>
          <w:color w:val="000000"/>
          <w:lang w:val="en-GB"/>
        </w:rPr>
        <w:t>Area where raised</w:t>
      </w:r>
    </w:p>
    <w:p w14:paraId="399CFBDC" w14:textId="77777777" w:rsidR="00790503" w:rsidRPr="00BC7AD8" w:rsidRDefault="00790503" w:rsidP="00CD5DB6">
      <w:pPr>
        <w:pStyle w:val="Taulukkoleipis0"/>
        <w:numPr>
          <w:ilvl w:val="0"/>
          <w:numId w:val="20"/>
        </w:numPr>
        <w:rPr>
          <w:color w:val="000000"/>
        </w:rPr>
      </w:pPr>
      <w:r>
        <w:rPr>
          <w:color w:val="000000"/>
          <w:lang w:val="en-GB"/>
        </w:rPr>
        <w:t xml:space="preserve">Other, please specify: </w:t>
      </w:r>
      <w:r>
        <w:rPr>
          <w:color w:val="000000"/>
          <w:lang w:val="en-GB"/>
        </w:rPr>
        <w:fldChar w:fldCharType="begin">
          <w:ffData>
            <w:name w:val="Teksti58"/>
            <w:enabled/>
            <w:calcOnExit w:val="0"/>
            <w:textInput/>
          </w:ffData>
        </w:fldChar>
      </w:r>
      <w:r>
        <w:rPr>
          <w:color w:val="000000"/>
          <w:lang w:val="en-GB"/>
        </w:rPr>
        <w:instrText xml:space="preserve"> FORMTEXT </w:instrText>
      </w:r>
      <w:r>
        <w:rPr>
          <w:color w:val="000000"/>
          <w:lang w:val="en-GB"/>
        </w:rPr>
      </w:r>
      <w:r>
        <w:rPr>
          <w:color w:val="000000"/>
          <w:lang w:val="en-GB"/>
        </w:rPr>
        <w:fldChar w:fldCharType="separate"/>
      </w:r>
      <w:r>
        <w:rPr>
          <w:color w:val="000000"/>
          <w:lang w:val="en-GB"/>
        </w:rPr>
        <w:t>     </w:t>
      </w:r>
      <w:r>
        <w:rPr>
          <w:color w:val="000000"/>
          <w:lang w:val="en-GB"/>
        </w:rPr>
        <w:fldChar w:fldCharType="end"/>
      </w:r>
    </w:p>
    <w:p w14:paraId="5676F6CB" w14:textId="77777777" w:rsidR="00790503" w:rsidRPr="00BC7AD8" w:rsidRDefault="00790503" w:rsidP="00790503">
      <w:pPr>
        <w:pStyle w:val="Leipteksti"/>
      </w:pPr>
    </w:p>
    <w:p w14:paraId="2CE6BBB7" w14:textId="77777777" w:rsidR="00790503" w:rsidRPr="00A63E78" w:rsidRDefault="00790503" w:rsidP="00790503">
      <w:pPr>
        <w:pStyle w:val="Leipteksti"/>
        <w:rPr>
          <w:lang w:val="en-US"/>
        </w:rPr>
      </w:pPr>
      <w:r>
        <w:rPr>
          <w:lang w:val="en-GB"/>
        </w:rPr>
        <w:t>The mandatory information regarding beef in service sale must be visible in the immediate vicinity of the beef.</w:t>
      </w:r>
    </w:p>
    <w:p w14:paraId="2ABC1986" w14:textId="77777777" w:rsidR="00790503" w:rsidRPr="00A63E78" w:rsidRDefault="00790503" w:rsidP="00790503">
      <w:pPr>
        <w:pStyle w:val="Leipteksti"/>
        <w:rPr>
          <w:lang w:val="en-US"/>
        </w:rPr>
      </w:pPr>
      <w:r>
        <w:rPr>
          <w:b/>
          <w:bCs/>
          <w:lang w:val="en-GB"/>
        </w:rPr>
        <w:t>The origin markings for pork, mutton, goatmeat and poultry apply to fresh meat and frozen packaged and unpackaged meat</w:t>
      </w:r>
    </w:p>
    <w:p w14:paraId="0D2BEC72" w14:textId="77777777" w:rsidR="00790503" w:rsidRPr="00BC7AD8" w:rsidRDefault="00790503" w:rsidP="00CD5DB6">
      <w:pPr>
        <w:pStyle w:val="Taulukkoleipis0"/>
        <w:numPr>
          <w:ilvl w:val="0"/>
          <w:numId w:val="21"/>
        </w:numPr>
      </w:pPr>
      <w:r>
        <w:rPr>
          <w:lang w:val="en-GB"/>
        </w:rPr>
        <w:t>Lot ID</w:t>
      </w:r>
    </w:p>
    <w:p w14:paraId="691A7ED2" w14:textId="77777777" w:rsidR="00790503" w:rsidRPr="00A63E78" w:rsidRDefault="00790503" w:rsidP="00CD5DB6">
      <w:pPr>
        <w:pStyle w:val="Taulukkoleipis0"/>
        <w:numPr>
          <w:ilvl w:val="0"/>
          <w:numId w:val="21"/>
        </w:numPr>
        <w:rPr>
          <w:lang w:val="en-US"/>
        </w:rPr>
      </w:pPr>
      <w:r>
        <w:rPr>
          <w:lang w:val="en-GB"/>
        </w:rPr>
        <w:t>Origin: Finland OR Born in: Finland, Raised in: Finland, Slaughtered in: Finland</w:t>
      </w:r>
    </w:p>
    <w:p w14:paraId="38801AFA" w14:textId="77777777" w:rsidR="00790503" w:rsidRPr="00BC7AD8" w:rsidRDefault="00790503" w:rsidP="0054434E">
      <w:pPr>
        <w:pStyle w:val="Taulukkoleipis0"/>
        <w:ind w:left="720"/>
      </w:pPr>
      <w:r>
        <w:rPr>
          <w:lang w:val="en-GB"/>
        </w:rPr>
        <w:t>OR</w:t>
      </w:r>
    </w:p>
    <w:p w14:paraId="2597B6BF" w14:textId="77777777" w:rsidR="00790503" w:rsidRPr="00BC7AD8" w:rsidRDefault="00790503" w:rsidP="00CD5DB6">
      <w:pPr>
        <w:pStyle w:val="Taulukkoleipis0"/>
        <w:numPr>
          <w:ilvl w:val="0"/>
          <w:numId w:val="21"/>
        </w:numPr>
      </w:pPr>
      <w:r>
        <w:rPr>
          <w:lang w:val="en-GB"/>
        </w:rPr>
        <w:t>Lot ID</w:t>
      </w:r>
    </w:p>
    <w:p w14:paraId="484A93A1" w14:textId="77777777" w:rsidR="00790503" w:rsidRPr="00BC7AD8" w:rsidRDefault="00790503" w:rsidP="00CD5DB6">
      <w:pPr>
        <w:pStyle w:val="Taulukkoleipis0"/>
        <w:numPr>
          <w:ilvl w:val="0"/>
          <w:numId w:val="21"/>
        </w:numPr>
      </w:pPr>
      <w:r>
        <w:rPr>
          <w:lang w:val="en-GB"/>
        </w:rPr>
        <w:t xml:space="preserve">Country in which raised: Finland </w:t>
      </w:r>
    </w:p>
    <w:p w14:paraId="700E63F2" w14:textId="77777777" w:rsidR="00790503" w:rsidRPr="00BC7AD8" w:rsidRDefault="00790503" w:rsidP="00CD5DB6">
      <w:pPr>
        <w:pStyle w:val="Taulukkoleipis0"/>
        <w:numPr>
          <w:ilvl w:val="0"/>
          <w:numId w:val="21"/>
        </w:numPr>
      </w:pPr>
      <w:r>
        <w:rPr>
          <w:lang w:val="en-GB"/>
        </w:rPr>
        <w:t>Country in which slaughtered: Finland</w:t>
      </w:r>
    </w:p>
    <w:p w14:paraId="1ACC76AF" w14:textId="5E18669F" w:rsidR="00790503" w:rsidRPr="00BC7AD8" w:rsidRDefault="00790503" w:rsidP="00790503">
      <w:pPr>
        <w:pStyle w:val="Otsikko1"/>
      </w:pPr>
      <w:r>
        <w:rPr>
          <w:bCs/>
          <w:lang w:val="en-GB"/>
        </w:rPr>
        <w:t xml:space="preserve">By-products </w:t>
      </w:r>
    </w:p>
    <w:p w14:paraId="30F1C92E" w14:textId="45BC265C" w:rsidR="00790503" w:rsidRPr="00A63E78" w:rsidRDefault="00790503" w:rsidP="00790503">
      <w:pPr>
        <w:pStyle w:val="Leipteksti"/>
        <w:rPr>
          <w:lang w:val="en-US"/>
        </w:rPr>
      </w:pPr>
      <w:r>
        <w:rPr>
          <w:lang w:val="en-GB"/>
        </w:rPr>
        <w:t xml:space="preserve">By-products refer to animal-based food waste. By-products can be created in activities such as cleaning fish or cutting meat; any parts that are not sold are by-products. Animal-based foodstuffs that can no longer be sold are also classified as by-products. </w:t>
      </w:r>
    </w:p>
    <w:p w14:paraId="46BFA6A1" w14:textId="63AA1690" w:rsidR="00790503" w:rsidRPr="00A63E78" w:rsidRDefault="00790503" w:rsidP="00790503">
      <w:pPr>
        <w:pStyle w:val="Leipteksti"/>
        <w:rPr>
          <w:lang w:val="en-US"/>
        </w:rPr>
      </w:pPr>
      <w:r>
        <w:rPr>
          <w:lang w:val="en-GB"/>
        </w:rPr>
        <w:t>By-products must be collected in the shop in a manner that prevents them from ending up in food.</w:t>
      </w:r>
    </w:p>
    <w:p w14:paraId="41683BD1" w14:textId="77777777" w:rsidR="00790503" w:rsidRPr="00A76D3D" w:rsidRDefault="00790503" w:rsidP="00A76D3D">
      <w:pPr>
        <w:pStyle w:val="Taulukkoleipis0"/>
        <w:rPr>
          <w:b/>
          <w:bCs/>
        </w:rPr>
      </w:pPr>
      <w:r>
        <w:rPr>
          <w:b/>
          <w:bCs/>
          <w:lang w:val="en-GB"/>
        </w:rPr>
        <w:t xml:space="preserve">Our operations create by-products </w:t>
      </w:r>
    </w:p>
    <w:tbl>
      <w:tblPr>
        <w:tblStyle w:val="TaulukkoRuudukko"/>
        <w:tblW w:w="10314" w:type="dxa"/>
        <w:tblInd w:w="-113" w:type="dxa"/>
        <w:tblLook w:val="04A0" w:firstRow="1" w:lastRow="0" w:firstColumn="1" w:lastColumn="0" w:noHBand="0" w:noVBand="1"/>
      </w:tblPr>
      <w:tblGrid>
        <w:gridCol w:w="3397"/>
        <w:gridCol w:w="6917"/>
      </w:tblGrid>
      <w:tr w:rsidR="00790503" w:rsidRPr="009B1DDD" w14:paraId="4266F565" w14:textId="77777777" w:rsidTr="00FF009C">
        <w:trPr>
          <w:cnfStyle w:val="100000000000" w:firstRow="1" w:lastRow="0" w:firstColumn="0" w:lastColumn="0" w:oddVBand="0" w:evenVBand="0" w:oddHBand="0" w:evenHBand="0" w:firstRowFirstColumn="0" w:firstRowLastColumn="0" w:lastRowFirstColumn="0" w:lastRowLastColumn="0"/>
          <w:trHeight w:val="1859"/>
        </w:trPr>
        <w:tc>
          <w:tcPr>
            <w:tcW w:w="3397" w:type="dxa"/>
          </w:tcPr>
          <w:p w14:paraId="56CB85C9" w14:textId="77777777" w:rsidR="00790503" w:rsidRPr="00A63E78" w:rsidRDefault="00790503" w:rsidP="00A76D3D">
            <w:pPr>
              <w:pStyle w:val="Taulukkoleipis0"/>
              <w:rPr>
                <w:b w:val="0"/>
                <w:bCs/>
                <w:lang w:val="en-US"/>
              </w:rPr>
            </w:pPr>
            <w:r>
              <w:rPr>
                <w:lang w:val="en-GB"/>
              </w:rPr>
              <w:fldChar w:fldCharType="begin">
                <w:ffData>
                  <w:name w:val=""/>
                  <w:enabled/>
                  <w:calcOnExit w:val="0"/>
                  <w:checkBox>
                    <w:sizeAuto/>
                    <w:default w:val="0"/>
                  </w:checkBox>
                </w:ffData>
              </w:fldChar>
            </w:r>
            <w:r>
              <w:rPr>
                <w:b w:val="0"/>
                <w:lang w:val="en-GB"/>
              </w:rPr>
              <w:instrText xml:space="preserve"> FORMCHECKBOX </w:instrText>
            </w:r>
            <w:r>
              <w:rPr>
                <w:lang w:val="en-GB"/>
              </w:rPr>
            </w:r>
            <w:r>
              <w:rPr>
                <w:lang w:val="en-GB"/>
              </w:rPr>
              <w:fldChar w:fldCharType="separate"/>
            </w:r>
            <w:r>
              <w:rPr>
                <w:lang w:val="en-GB"/>
              </w:rPr>
              <w:fldChar w:fldCharType="end"/>
            </w:r>
            <w:r>
              <w:rPr>
                <w:b w:val="0"/>
                <w:lang w:val="en-GB"/>
              </w:rPr>
              <w:t xml:space="preserve"> less than 20 kg per week</w:t>
            </w:r>
          </w:p>
        </w:tc>
        <w:tc>
          <w:tcPr>
            <w:tcW w:w="6917" w:type="dxa"/>
          </w:tcPr>
          <w:p w14:paraId="58D84716" w14:textId="77777777" w:rsidR="00790503" w:rsidRPr="00A63E78" w:rsidRDefault="00790503" w:rsidP="00A76D3D">
            <w:pPr>
              <w:pStyle w:val="Taulukkoleipis0"/>
              <w:rPr>
                <w:b w:val="0"/>
                <w:bCs/>
                <w:lang w:val="en-US"/>
              </w:rPr>
            </w:pPr>
            <w:r>
              <w:rPr>
                <w:lang w:val="en-GB"/>
              </w:rPr>
              <w:fldChar w:fldCharType="begin">
                <w:ffData>
                  <w:name w:val=""/>
                  <w:enabled/>
                  <w:calcOnExit w:val="0"/>
                  <w:checkBox>
                    <w:sizeAuto/>
                    <w:default w:val="0"/>
                  </w:checkBox>
                </w:ffData>
              </w:fldChar>
            </w:r>
            <w:r>
              <w:rPr>
                <w:b w:val="0"/>
                <w:lang w:val="en-GB"/>
              </w:rPr>
              <w:instrText xml:space="preserve"> FORMCHECKBOX </w:instrText>
            </w:r>
            <w:r>
              <w:rPr>
                <w:lang w:val="en-GB"/>
              </w:rPr>
            </w:r>
            <w:r>
              <w:rPr>
                <w:lang w:val="en-GB"/>
              </w:rPr>
              <w:fldChar w:fldCharType="separate"/>
            </w:r>
            <w:r>
              <w:rPr>
                <w:lang w:val="en-GB"/>
              </w:rPr>
              <w:fldChar w:fldCharType="end"/>
            </w:r>
            <w:r>
              <w:rPr>
                <w:b w:val="0"/>
                <w:lang w:val="en-GB"/>
              </w:rPr>
              <w:t xml:space="preserve"> more than 20 kg per week</w:t>
            </w:r>
          </w:p>
          <w:p w14:paraId="7C2BF360" w14:textId="77777777" w:rsidR="00790503" w:rsidRPr="00A63E78" w:rsidRDefault="00790503" w:rsidP="00A76D3D">
            <w:pPr>
              <w:pStyle w:val="Taulukkoleipis0"/>
              <w:rPr>
                <w:rFonts w:eastAsia="Times New Roman"/>
                <w:b w:val="0"/>
                <w:bCs/>
                <w:color w:val="000000"/>
                <w:lang w:val="en-US"/>
              </w:rPr>
            </w:pPr>
            <w:r>
              <w:rPr>
                <w:b w:val="0"/>
                <w:lang w:val="en-GB"/>
              </w:rPr>
              <w:t xml:space="preserve">By-products are collected into a separate waste container and delivered to </w:t>
            </w:r>
            <w:r>
              <w:rPr>
                <w:lang w:val="en-GB"/>
              </w:rPr>
              <w:fldChar w:fldCharType="begin">
                <w:ffData>
                  <w:name w:val="Teksti58"/>
                  <w:enabled/>
                  <w:calcOnExit w:val="0"/>
                  <w:textInput/>
                </w:ffData>
              </w:fldChar>
            </w:r>
            <w:r>
              <w:rPr>
                <w:b w:val="0"/>
                <w:lang w:val="en-GB"/>
              </w:rPr>
              <w:instrText xml:space="preserve"> FORMTEXT </w:instrText>
            </w:r>
            <w:r>
              <w:rPr>
                <w:lang w:val="en-GB"/>
              </w:rPr>
            </w:r>
            <w:r>
              <w:rPr>
                <w:lang w:val="en-GB"/>
              </w:rPr>
              <w:fldChar w:fldCharType="separate"/>
            </w:r>
            <w:r>
              <w:rPr>
                <w:b w:val="0"/>
                <w:u w:val="single"/>
                <w:lang w:val="en-GB"/>
              </w:rPr>
              <w:t>     </w:t>
            </w:r>
            <w:r>
              <w:rPr>
                <w:lang w:val="en-GB"/>
              </w:rPr>
              <w:fldChar w:fldCharType="end"/>
            </w:r>
          </w:p>
          <w:p w14:paraId="3D24A8A7" w14:textId="77777777" w:rsidR="00790503" w:rsidRPr="00A63E78" w:rsidRDefault="00790503" w:rsidP="00A76D3D">
            <w:pPr>
              <w:pStyle w:val="Taulukkoleipis0"/>
              <w:rPr>
                <w:b w:val="0"/>
                <w:bCs/>
                <w:lang w:val="en-US"/>
              </w:rPr>
            </w:pPr>
            <w:r>
              <w:rPr>
                <w:b w:val="0"/>
                <w:color w:val="000000"/>
                <w:lang w:val="en-GB"/>
              </w:rPr>
              <w:t xml:space="preserve">The transport documents of the by-products are kept </w:t>
            </w:r>
            <w:r>
              <w:rPr>
                <w:lang w:val="en-GB"/>
              </w:rPr>
              <w:fldChar w:fldCharType="begin">
                <w:ffData>
                  <w:name w:val="Teksti58"/>
                  <w:enabled/>
                  <w:calcOnExit w:val="0"/>
                  <w:textInput/>
                </w:ffData>
              </w:fldChar>
            </w:r>
            <w:r>
              <w:rPr>
                <w:b w:val="0"/>
                <w:lang w:val="en-GB"/>
              </w:rPr>
              <w:instrText xml:space="preserve"> FORMTEXT </w:instrText>
            </w:r>
            <w:r>
              <w:rPr>
                <w:lang w:val="en-GB"/>
              </w:rPr>
            </w:r>
            <w:r>
              <w:rPr>
                <w:lang w:val="en-GB"/>
              </w:rPr>
              <w:fldChar w:fldCharType="separate"/>
            </w:r>
            <w:r>
              <w:rPr>
                <w:b w:val="0"/>
                <w:u w:val="single"/>
                <w:lang w:val="en-GB"/>
              </w:rPr>
              <w:t>     </w:t>
            </w:r>
            <w:r>
              <w:rPr>
                <w:lang w:val="en-GB"/>
              </w:rPr>
              <w:fldChar w:fldCharType="end"/>
            </w:r>
          </w:p>
        </w:tc>
      </w:tr>
    </w:tbl>
    <w:p w14:paraId="3EC1DDCA" w14:textId="77777777" w:rsidR="00790503" w:rsidRPr="00A63E78" w:rsidRDefault="00790503" w:rsidP="00A76D3D">
      <w:pPr>
        <w:pStyle w:val="Taulukkoleipis0"/>
        <w:rPr>
          <w:lang w:val="en-US"/>
        </w:rPr>
      </w:pPr>
    </w:p>
    <w:p w14:paraId="0D7E5A0A" w14:textId="73B1D317" w:rsidR="005F7B58" w:rsidRPr="00C542C1" w:rsidRDefault="005F7B58" w:rsidP="00130BD2">
      <w:pPr>
        <w:pStyle w:val="Otsikko1"/>
        <w:rPr>
          <w:i/>
        </w:rPr>
      </w:pPr>
      <w:bookmarkStart w:id="42" w:name="_Toc210820251"/>
      <w:r>
        <w:rPr>
          <w:bCs/>
          <w:lang w:val="en-GB"/>
        </w:rPr>
        <w:t>Donating food to charity organisations</w:t>
      </w:r>
      <w:bookmarkEnd w:id="42"/>
    </w:p>
    <w:p w14:paraId="4350F478" w14:textId="4BF6A530" w:rsidR="005F7B58" w:rsidRPr="00A63E78" w:rsidRDefault="00D30380" w:rsidP="005F7B58">
      <w:pPr>
        <w:rPr>
          <w:lang w:val="en-US"/>
        </w:rPr>
      </w:pPr>
      <w:r>
        <w:rPr>
          <w:b/>
          <w:bCs/>
          <w:sz w:val="24"/>
          <w:szCs w:val="24"/>
          <w:lang w:val="en-GB"/>
        </w:rPr>
        <w:t>We donate food to charity organisations</w:t>
      </w:r>
      <w:r>
        <w:rPr>
          <w:sz w:val="24"/>
          <w:szCs w:val="24"/>
          <w:lang w:val="en-GB"/>
        </w:rPr>
        <w:t xml:space="preserve">: yes </w:t>
      </w:r>
      <w:r>
        <w:rPr>
          <w:sz w:val="24"/>
          <w:szCs w:val="24"/>
          <w:lang w:val="en-GB"/>
        </w:rPr>
        <w:fldChar w:fldCharType="begin">
          <w:ffData>
            <w:name w:val=""/>
            <w:enabled/>
            <w:calcOnExit w:val="0"/>
            <w:checkBox>
              <w:sizeAuto/>
              <w:default w:val="0"/>
            </w:checkBox>
          </w:ffData>
        </w:fldChar>
      </w:r>
      <w:r>
        <w:rPr>
          <w:sz w:val="24"/>
          <w:szCs w:val="24"/>
          <w:lang w:val="en-GB"/>
        </w:rPr>
        <w:instrText xml:space="preserve"> FORMCHECKBOX </w:instrText>
      </w:r>
      <w:r>
        <w:rPr>
          <w:sz w:val="24"/>
          <w:szCs w:val="24"/>
          <w:lang w:val="en-GB"/>
        </w:rPr>
      </w:r>
      <w:r>
        <w:rPr>
          <w:sz w:val="24"/>
          <w:szCs w:val="24"/>
          <w:lang w:val="en-GB"/>
        </w:rPr>
        <w:fldChar w:fldCharType="separate"/>
      </w:r>
      <w:r>
        <w:rPr>
          <w:sz w:val="24"/>
          <w:szCs w:val="24"/>
          <w:lang w:val="en-GB"/>
        </w:rPr>
        <w:fldChar w:fldCharType="end"/>
      </w:r>
      <w:r>
        <w:rPr>
          <w:sz w:val="24"/>
          <w:szCs w:val="24"/>
          <w:lang w:val="en-GB"/>
        </w:rPr>
        <w:t xml:space="preserve"> </w:t>
      </w:r>
      <w:r w:rsidR="00A63E78">
        <w:rPr>
          <w:sz w:val="24"/>
          <w:szCs w:val="24"/>
          <w:lang w:val="en-GB"/>
        </w:rPr>
        <w:t xml:space="preserve"> </w:t>
      </w:r>
      <w:r>
        <w:rPr>
          <w:sz w:val="24"/>
          <w:szCs w:val="24"/>
          <w:lang w:val="en-GB"/>
        </w:rPr>
        <w:t xml:space="preserve">no </w:t>
      </w: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p w14:paraId="13BF7A56" w14:textId="7F830DEE" w:rsidR="005F7B58" w:rsidRPr="00A63E78" w:rsidRDefault="005F7B58" w:rsidP="00A76D3D">
      <w:pPr>
        <w:pStyle w:val="Taulukkoleipis0"/>
        <w:rPr>
          <w:b/>
          <w:bCs/>
          <w:lang w:val="en-US"/>
        </w:rPr>
      </w:pPr>
      <w:r>
        <w:rPr>
          <w:b/>
          <w:bCs/>
          <w:lang w:val="en-GB"/>
        </w:rPr>
        <w:t xml:space="preserve">To which charity organisation do we donate food? </w:t>
      </w:r>
    </w:p>
    <w:tbl>
      <w:tblPr>
        <w:tblW w:w="98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F7B58" w:rsidRPr="00CB5BA9" w14:paraId="41DA1534" w14:textId="77777777" w:rsidTr="00FF009C">
        <w:tc>
          <w:tcPr>
            <w:tcW w:w="9889" w:type="dxa"/>
            <w:tcBorders>
              <w:top w:val="single" w:sz="4" w:space="0" w:color="auto"/>
              <w:left w:val="single" w:sz="4" w:space="0" w:color="auto"/>
              <w:bottom w:val="single" w:sz="4" w:space="0" w:color="auto"/>
              <w:right w:val="single" w:sz="4" w:space="0" w:color="auto"/>
            </w:tcBorders>
          </w:tcPr>
          <w:p w14:paraId="23EFCEB7" w14:textId="440C6395" w:rsidR="005F7B58" w:rsidRPr="00CB5BA9" w:rsidRDefault="005F7B58" w:rsidP="00A76D3D">
            <w:pPr>
              <w:pStyle w:val="Taulukkoleipis0"/>
            </w:pPr>
            <w:r>
              <w:rPr>
                <w:lang w:val="en-GB"/>
              </w:rPr>
              <w:fldChar w:fldCharType="begin">
                <w:ffData>
                  <w:name w:val="Teksti70"/>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fldChar w:fldCharType="end"/>
            </w:r>
          </w:p>
        </w:tc>
      </w:tr>
    </w:tbl>
    <w:p w14:paraId="2DA2F5CE" w14:textId="77777777" w:rsidR="00A76D3D" w:rsidRDefault="00A76D3D" w:rsidP="005F7B58">
      <w:pPr>
        <w:pStyle w:val="Leipteksti"/>
      </w:pPr>
    </w:p>
    <w:p w14:paraId="600A07A4" w14:textId="1F4ED08A" w:rsidR="005F7B58" w:rsidRPr="00A63E78" w:rsidRDefault="005F7B58" w:rsidP="005F7B58">
      <w:pPr>
        <w:pStyle w:val="Leipteksti"/>
        <w:rPr>
          <w:bCs/>
          <w:lang w:val="en-US"/>
        </w:rPr>
      </w:pPr>
      <w:r>
        <w:rPr>
          <w:lang w:val="en-GB"/>
        </w:rPr>
        <w:t>Charity organisations that regularly distribute easily perishable foodstuffs are subject to food control. Before handing over food, the operator must ensure that the charity has submitted the necessary notifications to the food control authority.</w:t>
      </w:r>
    </w:p>
    <w:p w14:paraId="7BD415F0" w14:textId="2029241D" w:rsidR="005F7B58" w:rsidRPr="00A63E78" w:rsidRDefault="005F7B58" w:rsidP="005F7B58">
      <w:pPr>
        <w:pStyle w:val="Leipteksti"/>
        <w:rPr>
          <w:lang w:val="en-US"/>
        </w:rPr>
      </w:pPr>
      <w:r>
        <w:rPr>
          <w:b/>
          <w:bCs/>
          <w:lang w:val="en-GB"/>
        </w:rPr>
        <w:t>We have verified that the charities to which we donate easily perishable foodstuffs have filed notifications of their operations</w:t>
      </w:r>
      <w:r>
        <w:rPr>
          <w:lang w:val="en-GB"/>
        </w:rPr>
        <w:t xml:space="preserve"> </w:t>
      </w:r>
      <w:r>
        <w:rPr>
          <w:lang w:val="en-GB"/>
        </w:rPr>
        <w:tab/>
        <w:t xml:space="preserve">yes </w:t>
      </w: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r>
        <w:rPr>
          <w:lang w:val="en-GB"/>
        </w:rPr>
        <w:t xml:space="preserve"> no </w:t>
      </w: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p w14:paraId="1C736EB7" w14:textId="540988ED" w:rsidR="006A7C5D" w:rsidRPr="00C542C1" w:rsidRDefault="006A7C5D" w:rsidP="00130BD2">
      <w:pPr>
        <w:pStyle w:val="Otsikko1"/>
        <w:rPr>
          <w:i/>
        </w:rPr>
      </w:pPr>
      <w:bookmarkStart w:id="43" w:name="_Toc210820255"/>
      <w:r>
        <w:rPr>
          <w:bCs/>
          <w:lang w:val="en-GB"/>
        </w:rPr>
        <w:t xml:space="preserve">Transport of food </w:t>
      </w:r>
      <w:bookmarkEnd w:id="43"/>
    </w:p>
    <w:p w14:paraId="1711E22A" w14:textId="1DAB0B39" w:rsidR="00511047" w:rsidRPr="00A63E78" w:rsidRDefault="00511047" w:rsidP="00A76D3D">
      <w:pPr>
        <w:pStyle w:val="Taulukkoleipis0"/>
        <w:rPr>
          <w:lang w:val="en-US"/>
        </w:rPr>
      </w:pPr>
      <w:r>
        <w:rPr>
          <w:b/>
          <w:bCs/>
          <w:lang w:val="en-GB"/>
        </w:rPr>
        <w:t>We have our transport operations</w:t>
      </w:r>
      <w:r>
        <w:rPr>
          <w:lang w:val="en-GB"/>
        </w:rPr>
        <w:t xml:space="preserve"> yes </w:t>
      </w: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r>
        <w:rPr>
          <w:lang w:val="en-GB"/>
        </w:rPr>
        <w:t xml:space="preserve">  no </w:t>
      </w: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p w14:paraId="123F3A95" w14:textId="77777777" w:rsidR="00A76D3D" w:rsidRPr="00A63E78" w:rsidRDefault="00A76D3D" w:rsidP="00A76D3D">
      <w:pPr>
        <w:pStyle w:val="Taulukkoleipis0"/>
        <w:rPr>
          <w:lang w:val="en-US"/>
        </w:rPr>
      </w:pPr>
    </w:p>
    <w:p w14:paraId="65214F6D" w14:textId="41DC6938" w:rsidR="00511047" w:rsidRPr="00A63E78" w:rsidRDefault="00511047" w:rsidP="00A76D3D">
      <w:pPr>
        <w:pStyle w:val="Taulukkoleipis0"/>
        <w:rPr>
          <w:b/>
          <w:bCs/>
          <w:lang w:val="en-US"/>
        </w:rPr>
      </w:pPr>
      <w:r>
        <w:rPr>
          <w:b/>
          <w:bCs/>
          <w:lang w:val="en-GB"/>
        </w:rPr>
        <w:t xml:space="preserve">How are the transport operations organised? </w:t>
      </w:r>
    </w:p>
    <w:tbl>
      <w:tblPr>
        <w:tblW w:w="98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11047" w:rsidRPr="00CB5BA9" w14:paraId="1ED92ABE" w14:textId="77777777" w:rsidTr="00FF009C">
        <w:tc>
          <w:tcPr>
            <w:tcW w:w="9889" w:type="dxa"/>
            <w:tcBorders>
              <w:top w:val="single" w:sz="4" w:space="0" w:color="auto"/>
              <w:left w:val="single" w:sz="4" w:space="0" w:color="auto"/>
              <w:bottom w:val="single" w:sz="4" w:space="0" w:color="auto"/>
              <w:right w:val="single" w:sz="4" w:space="0" w:color="auto"/>
            </w:tcBorders>
          </w:tcPr>
          <w:p w14:paraId="483470D3" w14:textId="77777777" w:rsidR="00511047" w:rsidRPr="00CB5BA9" w:rsidRDefault="00511047" w:rsidP="00A76D3D">
            <w:pPr>
              <w:pStyle w:val="Taulukkoleipis0"/>
            </w:pPr>
            <w:r>
              <w:rPr>
                <w:lang w:val="en-GB"/>
              </w:rPr>
              <w:fldChar w:fldCharType="begin">
                <w:ffData>
                  <w:name w:val="Teksti70"/>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fldChar w:fldCharType="end"/>
            </w:r>
          </w:p>
        </w:tc>
      </w:tr>
      <w:tr w:rsidR="00A76D3D" w:rsidRPr="00CB5BA9" w14:paraId="77D82029" w14:textId="77777777" w:rsidTr="00FF009C">
        <w:tc>
          <w:tcPr>
            <w:tcW w:w="9889" w:type="dxa"/>
            <w:tcBorders>
              <w:top w:val="single" w:sz="4" w:space="0" w:color="auto"/>
              <w:left w:val="single" w:sz="4" w:space="0" w:color="auto"/>
              <w:bottom w:val="single" w:sz="4" w:space="0" w:color="auto"/>
              <w:right w:val="single" w:sz="4" w:space="0" w:color="auto"/>
            </w:tcBorders>
          </w:tcPr>
          <w:p w14:paraId="1E387B1F" w14:textId="77777777" w:rsidR="00A76D3D" w:rsidRPr="00CB5BA9" w:rsidRDefault="00A76D3D" w:rsidP="00A76D3D">
            <w:pPr>
              <w:pStyle w:val="Taulukkoleipis0"/>
            </w:pPr>
          </w:p>
        </w:tc>
      </w:tr>
    </w:tbl>
    <w:p w14:paraId="50D701A0" w14:textId="77777777" w:rsidR="00A76D3D" w:rsidRDefault="00A76D3D" w:rsidP="00A76D3D">
      <w:pPr>
        <w:pStyle w:val="Taulukkoleipis0"/>
        <w:rPr>
          <w:b/>
          <w:bCs/>
        </w:rPr>
      </w:pPr>
    </w:p>
    <w:p w14:paraId="42800982" w14:textId="3956C52C" w:rsidR="00511047" w:rsidRPr="00A63E78" w:rsidRDefault="00511047" w:rsidP="00A76D3D">
      <w:pPr>
        <w:pStyle w:val="Taulukkoleipis0"/>
        <w:rPr>
          <w:lang w:val="en-US"/>
        </w:rPr>
      </w:pPr>
      <w:r>
        <w:rPr>
          <w:b/>
          <w:bCs/>
          <w:lang w:val="en-GB"/>
        </w:rPr>
        <w:t>The shop uses external transport services</w:t>
      </w:r>
      <w:r>
        <w:rPr>
          <w:lang w:val="en-GB"/>
        </w:rPr>
        <w:t xml:space="preserve"> yes </w:t>
      </w: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r>
        <w:rPr>
          <w:lang w:val="en-GB"/>
        </w:rPr>
        <w:t xml:space="preserve">  no </w:t>
      </w: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p w14:paraId="3A1C4830" w14:textId="25F5C290" w:rsidR="006A7C5D" w:rsidRDefault="006A7C5D" w:rsidP="008B28C3">
      <w:pPr>
        <w:pStyle w:val="Otsikko1"/>
      </w:pPr>
      <w:bookmarkStart w:id="44" w:name="_Toc210820257"/>
      <w:r>
        <w:rPr>
          <w:bCs/>
          <w:lang w:val="en-GB"/>
        </w:rPr>
        <w:t>Packaging and contact materials</w:t>
      </w:r>
      <w:bookmarkEnd w:id="44"/>
    </w:p>
    <w:p w14:paraId="6A0A3153" w14:textId="5FB8099E" w:rsidR="006A7C5D" w:rsidRPr="00A63E78" w:rsidRDefault="006A7C5D" w:rsidP="006A7C5D">
      <w:pPr>
        <w:pStyle w:val="Leipteksti"/>
        <w:rPr>
          <w:lang w:val="en-US"/>
        </w:rPr>
      </w:pPr>
      <w:r>
        <w:rPr>
          <w:lang w:val="en-GB"/>
        </w:rPr>
        <w:t xml:space="preserve">All packaging materials, containers, equipment and utensils that come into contact with food must be suitable for food contact (e.g. bearing the wine glass and fork symbol). </w:t>
      </w:r>
    </w:p>
    <w:p w14:paraId="24133FD4" w14:textId="7C79904D" w:rsidR="006A7C5D" w:rsidRPr="00A63E78" w:rsidRDefault="006A7C5D" w:rsidP="006A7C5D">
      <w:pPr>
        <w:pStyle w:val="Leipteksti"/>
        <w:rPr>
          <w:lang w:val="en-US"/>
        </w:rPr>
      </w:pPr>
      <w:r>
        <w:rPr>
          <w:lang w:val="en-GB"/>
        </w:rPr>
        <w:t>When acquiring the materials, it is important to note that materials are not always suitable for contact with all types of food (e.g. PVC/vinyl plastics are not suitable for fatty foods). Using rubbish bags to protect food is prohibited.</w:t>
      </w:r>
    </w:p>
    <w:p w14:paraId="11847977" w14:textId="56C81428" w:rsidR="006A7C5D" w:rsidRPr="00A63E78" w:rsidRDefault="006A7C5D" w:rsidP="006A7C5D">
      <w:pPr>
        <w:pStyle w:val="Leipteksti"/>
        <w:rPr>
          <w:lang w:val="en-US"/>
        </w:rPr>
      </w:pPr>
      <w:r>
        <w:rPr>
          <w:lang w:val="en-GB"/>
        </w:rPr>
        <w:t>If the shop imports contact materials itself (including from other EU countries), it must always obtain declarations of conformity for the products from the supplier, and the shop is responsible for ensuring that the products comply with EU legislation.</w:t>
      </w:r>
    </w:p>
    <w:tbl>
      <w:tblPr>
        <w:tblStyle w:val="TaulukkoRuudukko"/>
        <w:tblW w:w="0" w:type="auto"/>
        <w:tblInd w:w="-113" w:type="dxa"/>
        <w:tblLook w:val="04A0" w:firstRow="1" w:lastRow="0" w:firstColumn="1" w:lastColumn="0" w:noHBand="0" w:noVBand="1"/>
      </w:tblPr>
      <w:tblGrid>
        <w:gridCol w:w="9464"/>
      </w:tblGrid>
      <w:tr w:rsidR="006A7C5D" w:rsidRPr="009B1DDD" w14:paraId="0843362B" w14:textId="77777777" w:rsidTr="003A5048">
        <w:trPr>
          <w:cnfStyle w:val="100000000000" w:firstRow="1" w:lastRow="0" w:firstColumn="0" w:lastColumn="0" w:oddVBand="0" w:evenVBand="0" w:oddHBand="0" w:evenHBand="0" w:firstRowFirstColumn="0" w:firstRowLastColumn="0" w:lastRowFirstColumn="0" w:lastRowLastColumn="0"/>
        </w:trPr>
        <w:tc>
          <w:tcPr>
            <w:tcW w:w="9464" w:type="dxa"/>
          </w:tcPr>
          <w:p w14:paraId="22348EB8" w14:textId="4ABA9A23" w:rsidR="006A7C5D" w:rsidRPr="00A63E78" w:rsidRDefault="006A7C5D" w:rsidP="00617BCB">
            <w:pPr>
              <w:pStyle w:val="Taulukkoleipis0"/>
              <w:rPr>
                <w:b w:val="0"/>
                <w:lang w:val="en-US"/>
              </w:rPr>
            </w:pPr>
            <w:r>
              <w:rPr>
                <w:bCs/>
                <w:lang w:val="en-GB"/>
              </w:rPr>
              <w:t xml:space="preserve">What foods are packaged? </w:t>
            </w:r>
            <w:r>
              <w:rPr>
                <w:bCs/>
                <w:color w:val="000000"/>
                <w:lang w:val="en-GB"/>
              </w:rPr>
              <w:fldChar w:fldCharType="begin">
                <w:ffData>
                  <w:name w:val="Teksti70"/>
                  <w:enabled/>
                  <w:calcOnExit w:val="0"/>
                  <w:textInput/>
                </w:ffData>
              </w:fldChar>
            </w:r>
            <w:r>
              <w:rPr>
                <w:bCs/>
                <w:color w:val="000000"/>
                <w:lang w:val="en-GB"/>
              </w:rPr>
              <w:instrText xml:space="preserve"> FORMTEXT </w:instrText>
            </w:r>
            <w:r>
              <w:rPr>
                <w:bCs/>
                <w:color w:val="000000"/>
                <w:lang w:val="en-GB"/>
              </w:rPr>
            </w:r>
            <w:r>
              <w:rPr>
                <w:bCs/>
                <w:color w:val="000000"/>
                <w:lang w:val="en-GB"/>
              </w:rPr>
              <w:fldChar w:fldCharType="separate"/>
            </w:r>
            <w:r>
              <w:rPr>
                <w:bCs/>
                <w:color w:val="000000"/>
                <w:u w:val="single"/>
                <w:lang w:val="en-GB"/>
              </w:rPr>
              <w:t>     </w:t>
            </w:r>
            <w:r>
              <w:rPr>
                <w:color w:val="000000"/>
                <w:lang w:val="en-GB"/>
              </w:rPr>
              <w:fldChar w:fldCharType="end"/>
            </w:r>
          </w:p>
          <w:p w14:paraId="5553DD11" w14:textId="77777777" w:rsidR="006A7C5D" w:rsidRPr="00A63E78" w:rsidRDefault="006A7C5D" w:rsidP="00617BCB">
            <w:pPr>
              <w:pStyle w:val="Taulukkoleipis0"/>
              <w:rPr>
                <w:b w:val="0"/>
                <w:lang w:val="en-US"/>
              </w:rPr>
            </w:pPr>
            <w:r>
              <w:rPr>
                <w:bCs/>
                <w:lang w:val="en-GB"/>
              </w:rPr>
              <w:t xml:space="preserve">Where does the shop procure its packaging materials? </w:t>
            </w:r>
            <w:r>
              <w:rPr>
                <w:bCs/>
                <w:color w:val="000000"/>
                <w:lang w:val="en-GB"/>
              </w:rPr>
              <w:fldChar w:fldCharType="begin">
                <w:ffData>
                  <w:name w:val="Teksti70"/>
                  <w:enabled/>
                  <w:calcOnExit w:val="0"/>
                  <w:textInput/>
                </w:ffData>
              </w:fldChar>
            </w:r>
            <w:r>
              <w:rPr>
                <w:bCs/>
                <w:color w:val="000000"/>
                <w:lang w:val="en-GB"/>
              </w:rPr>
              <w:instrText xml:space="preserve"> FORMTEXT </w:instrText>
            </w:r>
            <w:r>
              <w:rPr>
                <w:bCs/>
                <w:color w:val="000000"/>
                <w:lang w:val="en-GB"/>
              </w:rPr>
            </w:r>
            <w:r>
              <w:rPr>
                <w:bCs/>
                <w:color w:val="000000"/>
                <w:lang w:val="en-GB"/>
              </w:rPr>
              <w:fldChar w:fldCharType="separate"/>
            </w:r>
            <w:r>
              <w:rPr>
                <w:bCs/>
                <w:color w:val="000000"/>
                <w:u w:val="single"/>
                <w:lang w:val="en-GB"/>
              </w:rPr>
              <w:t>     </w:t>
            </w:r>
            <w:r>
              <w:rPr>
                <w:color w:val="000000"/>
                <w:lang w:val="en-GB"/>
              </w:rPr>
              <w:fldChar w:fldCharType="end"/>
            </w:r>
          </w:p>
          <w:p w14:paraId="0D54C62C" w14:textId="77777777" w:rsidR="006A7C5D" w:rsidRPr="00A63E78" w:rsidRDefault="006A7C5D" w:rsidP="00617BCB">
            <w:pPr>
              <w:pStyle w:val="Taulukkoleipis0"/>
              <w:rPr>
                <w:b w:val="0"/>
                <w:lang w:val="en-US"/>
              </w:rPr>
            </w:pPr>
            <w:r>
              <w:rPr>
                <w:bCs/>
                <w:lang w:val="en-GB"/>
              </w:rPr>
              <w:t>Where does the shop store its packaging materials?</w:t>
            </w:r>
            <w:r>
              <w:rPr>
                <w:bCs/>
                <w:color w:val="000000"/>
                <w:lang w:val="en-GB"/>
              </w:rPr>
              <w:t xml:space="preserve"> </w:t>
            </w:r>
            <w:r>
              <w:rPr>
                <w:bCs/>
                <w:color w:val="000000"/>
                <w:lang w:val="en-GB"/>
              </w:rPr>
              <w:fldChar w:fldCharType="begin">
                <w:ffData>
                  <w:name w:val="Teksti70"/>
                  <w:enabled/>
                  <w:calcOnExit w:val="0"/>
                  <w:textInput/>
                </w:ffData>
              </w:fldChar>
            </w:r>
            <w:r>
              <w:rPr>
                <w:bCs/>
                <w:color w:val="000000"/>
                <w:lang w:val="en-GB"/>
              </w:rPr>
              <w:instrText xml:space="preserve"> FORMTEXT </w:instrText>
            </w:r>
            <w:r>
              <w:rPr>
                <w:bCs/>
                <w:color w:val="000000"/>
                <w:lang w:val="en-GB"/>
              </w:rPr>
            </w:r>
            <w:r>
              <w:rPr>
                <w:bCs/>
                <w:color w:val="000000"/>
                <w:lang w:val="en-GB"/>
              </w:rPr>
              <w:fldChar w:fldCharType="separate"/>
            </w:r>
            <w:r>
              <w:rPr>
                <w:bCs/>
                <w:color w:val="000000"/>
                <w:u w:val="single"/>
                <w:lang w:val="en-GB"/>
              </w:rPr>
              <w:t>     </w:t>
            </w:r>
            <w:r>
              <w:rPr>
                <w:color w:val="000000"/>
                <w:lang w:val="en-GB"/>
              </w:rPr>
              <w:fldChar w:fldCharType="end"/>
            </w:r>
          </w:p>
        </w:tc>
      </w:tr>
    </w:tbl>
    <w:p w14:paraId="1581BB3B" w14:textId="77777777" w:rsidR="006A7C5D" w:rsidRPr="00A63E78" w:rsidRDefault="006A7C5D" w:rsidP="006A7C5D">
      <w:pPr>
        <w:ind w:left="720"/>
        <w:rPr>
          <w:b/>
          <w:color w:val="000000"/>
          <w:lang w:val="en-US"/>
        </w:rPr>
      </w:pPr>
    </w:p>
    <w:p w14:paraId="2CF89556" w14:textId="77777777" w:rsidR="006A7C5D" w:rsidRPr="00A63E78" w:rsidRDefault="006A7C5D" w:rsidP="00A76D3D">
      <w:pPr>
        <w:pStyle w:val="Taulukkoleipis0"/>
        <w:rPr>
          <w:b/>
          <w:bCs/>
          <w:lang w:val="en-US"/>
        </w:rPr>
      </w:pPr>
      <w:r>
        <w:rPr>
          <w:b/>
          <w:bCs/>
          <w:lang w:val="en-GB"/>
        </w:rPr>
        <w:t>We check the suitability of materials, etc. for food contact in the following ways: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980"/>
      </w:tblGrid>
      <w:tr w:rsidR="006A7C5D" w:rsidRPr="009B1DDD" w14:paraId="746B4F5C" w14:textId="77777777" w:rsidTr="003A5048">
        <w:trPr>
          <w:trHeight w:val="232"/>
        </w:trPr>
        <w:tc>
          <w:tcPr>
            <w:tcW w:w="484" w:type="dxa"/>
          </w:tcPr>
          <w:p w14:paraId="5785C1FB" w14:textId="77777777" w:rsidR="006A7C5D" w:rsidRPr="00CB5BA9" w:rsidRDefault="006A7C5D" w:rsidP="00A76D3D">
            <w:pPr>
              <w:pStyle w:val="Taulukkoleipis0"/>
              <w:rPr>
                <w:rFonts w:eastAsia="Times New Roman"/>
                <w:color w:val="000000"/>
              </w:rPr>
            </w:pPr>
            <w:r>
              <w:rPr>
                <w:rFonts w:eastAsia="Times New Roman"/>
                <w:lang w:val="en-GB"/>
              </w:rPr>
              <w:fldChar w:fldCharType="begin">
                <w:ffData>
                  <w:name w:val=""/>
                  <w:enabled/>
                  <w:calcOnExit w:val="0"/>
                  <w:checkBox>
                    <w:sizeAuto/>
                    <w:default w:val="0"/>
                  </w:checkBox>
                </w:ffData>
              </w:fldChar>
            </w:r>
            <w:r>
              <w:rPr>
                <w:rFonts w:eastAsia="Times New Roman"/>
                <w:lang w:val="en-GB"/>
              </w:rPr>
              <w:instrText xml:space="preserve"> FORMCHECKBOX </w:instrText>
            </w:r>
            <w:r>
              <w:rPr>
                <w:rFonts w:eastAsia="Times New Roman"/>
                <w:lang w:val="en-GB"/>
              </w:rPr>
            </w:r>
            <w:r>
              <w:rPr>
                <w:rFonts w:eastAsia="Times New Roman"/>
                <w:lang w:val="en-GB"/>
              </w:rPr>
              <w:fldChar w:fldCharType="separate"/>
            </w:r>
            <w:r>
              <w:rPr>
                <w:rFonts w:eastAsia="Times New Roman"/>
                <w:lang w:val="en-GB"/>
              </w:rPr>
              <w:fldChar w:fldCharType="end"/>
            </w:r>
          </w:p>
        </w:tc>
        <w:tc>
          <w:tcPr>
            <w:tcW w:w="8980" w:type="dxa"/>
          </w:tcPr>
          <w:p w14:paraId="416FADCC" w14:textId="77777777" w:rsidR="006A7C5D" w:rsidRPr="00A63E78" w:rsidRDefault="006A7C5D" w:rsidP="00A76D3D">
            <w:pPr>
              <w:pStyle w:val="Taulukkoleipis0"/>
              <w:rPr>
                <w:lang w:val="en-US"/>
              </w:rPr>
            </w:pPr>
            <w:r>
              <w:rPr>
                <w:lang w:val="en-GB"/>
              </w:rPr>
              <w:t>The materials are marked with the words ‘for food contact’ or the wine glass and fork symbol</w:t>
            </w:r>
          </w:p>
        </w:tc>
      </w:tr>
      <w:tr w:rsidR="006A7C5D" w:rsidRPr="009B1DDD" w14:paraId="6CDED866" w14:textId="77777777" w:rsidTr="003A5048">
        <w:tc>
          <w:tcPr>
            <w:tcW w:w="484" w:type="dxa"/>
          </w:tcPr>
          <w:p w14:paraId="53D07DF9" w14:textId="77777777" w:rsidR="006A7C5D" w:rsidRPr="00CB5BA9" w:rsidRDefault="006A7C5D" w:rsidP="00A76D3D">
            <w:pPr>
              <w:pStyle w:val="Taulukkoleipis0"/>
              <w:rPr>
                <w:rFonts w:eastAsia="Times New Roman"/>
              </w:rPr>
            </w:pPr>
            <w:r>
              <w:rPr>
                <w:rFonts w:eastAsia="Times New Roman"/>
                <w:lang w:val="en-GB"/>
              </w:rPr>
              <w:fldChar w:fldCharType="begin">
                <w:ffData>
                  <w:name w:val=""/>
                  <w:enabled/>
                  <w:calcOnExit w:val="0"/>
                  <w:checkBox>
                    <w:sizeAuto/>
                    <w:default w:val="0"/>
                  </w:checkBox>
                </w:ffData>
              </w:fldChar>
            </w:r>
            <w:r>
              <w:rPr>
                <w:rFonts w:eastAsia="Times New Roman"/>
                <w:lang w:val="en-GB"/>
              </w:rPr>
              <w:instrText xml:space="preserve"> FORMCHECKBOX </w:instrText>
            </w:r>
            <w:r>
              <w:rPr>
                <w:rFonts w:eastAsia="Times New Roman"/>
                <w:lang w:val="en-GB"/>
              </w:rPr>
            </w:r>
            <w:r>
              <w:rPr>
                <w:rFonts w:eastAsia="Times New Roman"/>
                <w:lang w:val="en-GB"/>
              </w:rPr>
              <w:fldChar w:fldCharType="separate"/>
            </w:r>
            <w:r>
              <w:rPr>
                <w:rFonts w:eastAsia="Times New Roman"/>
                <w:lang w:val="en-GB"/>
              </w:rPr>
              <w:fldChar w:fldCharType="end"/>
            </w:r>
          </w:p>
        </w:tc>
        <w:tc>
          <w:tcPr>
            <w:tcW w:w="8980" w:type="dxa"/>
          </w:tcPr>
          <w:p w14:paraId="007D958C" w14:textId="61DD43DF" w:rsidR="006A7C5D" w:rsidRPr="00A63E78" w:rsidRDefault="006A7C5D" w:rsidP="00A76D3D">
            <w:pPr>
              <w:pStyle w:val="Taulukkoleipis0"/>
              <w:rPr>
                <w:lang w:val="en-US"/>
              </w:rPr>
            </w:pPr>
            <w:r>
              <w:rPr>
                <w:lang w:val="en-GB"/>
              </w:rPr>
              <w:t>We purchase packaging and other food contact materials through wholesalers / the purchasing centre, and the intended use is clear from the product name (e.g. takeaway containers, delivery boxes)</w:t>
            </w:r>
          </w:p>
        </w:tc>
      </w:tr>
      <w:tr w:rsidR="006A7C5D" w:rsidRPr="009B1DDD" w14:paraId="0533ECC6" w14:textId="77777777" w:rsidTr="003A5048">
        <w:tc>
          <w:tcPr>
            <w:tcW w:w="484" w:type="dxa"/>
          </w:tcPr>
          <w:p w14:paraId="3C20B844" w14:textId="77777777" w:rsidR="006A7C5D" w:rsidRPr="00CB5BA9" w:rsidRDefault="006A7C5D" w:rsidP="00A76D3D">
            <w:pPr>
              <w:pStyle w:val="Taulukkoleipis0"/>
              <w:rPr>
                <w:rFonts w:eastAsia="Times New Roman"/>
                <w:color w:val="000000"/>
              </w:rPr>
            </w:pPr>
            <w:r>
              <w:rPr>
                <w:rFonts w:eastAsia="Times New Roman"/>
                <w:lang w:val="en-GB"/>
              </w:rPr>
              <w:fldChar w:fldCharType="begin">
                <w:ffData>
                  <w:name w:val=""/>
                  <w:enabled/>
                  <w:calcOnExit w:val="0"/>
                  <w:checkBox>
                    <w:sizeAuto/>
                    <w:default w:val="0"/>
                  </w:checkBox>
                </w:ffData>
              </w:fldChar>
            </w:r>
            <w:r>
              <w:rPr>
                <w:rFonts w:eastAsia="Times New Roman"/>
                <w:lang w:val="en-GB"/>
              </w:rPr>
              <w:instrText xml:space="preserve"> FORMCHECKBOX </w:instrText>
            </w:r>
            <w:r>
              <w:rPr>
                <w:rFonts w:eastAsia="Times New Roman"/>
                <w:lang w:val="en-GB"/>
              </w:rPr>
            </w:r>
            <w:r>
              <w:rPr>
                <w:rFonts w:eastAsia="Times New Roman"/>
                <w:lang w:val="en-GB"/>
              </w:rPr>
              <w:fldChar w:fldCharType="separate"/>
            </w:r>
            <w:r>
              <w:rPr>
                <w:rFonts w:eastAsia="Times New Roman"/>
                <w:lang w:val="en-GB"/>
              </w:rPr>
              <w:fldChar w:fldCharType="end"/>
            </w:r>
          </w:p>
        </w:tc>
        <w:tc>
          <w:tcPr>
            <w:tcW w:w="8980" w:type="dxa"/>
          </w:tcPr>
          <w:p w14:paraId="4E49EDC8" w14:textId="5934B9C8" w:rsidR="006A7C5D" w:rsidRPr="00A63E78" w:rsidRDefault="006A7C5D" w:rsidP="00A76D3D">
            <w:pPr>
              <w:pStyle w:val="Taulukkoleipis0"/>
              <w:rPr>
                <w:lang w:val="en-US"/>
              </w:rPr>
            </w:pPr>
            <w:r>
              <w:rPr>
                <w:lang w:val="en-GB"/>
              </w:rPr>
              <w:t>We store the certificates of the materials’ suitability for food contact (declaration of compliance)</w:t>
            </w:r>
          </w:p>
        </w:tc>
      </w:tr>
      <w:tr w:rsidR="006A7C5D" w:rsidRPr="00CB5BA9" w14:paraId="4B85F7A7" w14:textId="77777777" w:rsidTr="003A5048">
        <w:tc>
          <w:tcPr>
            <w:tcW w:w="484" w:type="dxa"/>
          </w:tcPr>
          <w:p w14:paraId="340F169C" w14:textId="77777777" w:rsidR="006A7C5D" w:rsidRPr="00CB5BA9" w:rsidRDefault="006A7C5D" w:rsidP="00A76D3D">
            <w:pPr>
              <w:pStyle w:val="Taulukkoleipis0"/>
              <w:rPr>
                <w:rFonts w:eastAsia="Times New Roman"/>
                <w:color w:val="000000"/>
              </w:rPr>
            </w:pPr>
            <w:r>
              <w:rPr>
                <w:rFonts w:eastAsia="Times New Roman"/>
                <w:lang w:val="en-GB"/>
              </w:rPr>
              <w:fldChar w:fldCharType="begin">
                <w:ffData>
                  <w:name w:val=""/>
                  <w:enabled/>
                  <w:calcOnExit w:val="0"/>
                  <w:checkBox>
                    <w:sizeAuto/>
                    <w:default w:val="0"/>
                  </w:checkBox>
                </w:ffData>
              </w:fldChar>
            </w:r>
            <w:r>
              <w:rPr>
                <w:rFonts w:eastAsia="Times New Roman"/>
                <w:lang w:val="en-GB"/>
              </w:rPr>
              <w:instrText xml:space="preserve"> FORMCHECKBOX </w:instrText>
            </w:r>
            <w:r>
              <w:rPr>
                <w:rFonts w:eastAsia="Times New Roman"/>
                <w:lang w:val="en-GB"/>
              </w:rPr>
            </w:r>
            <w:r>
              <w:rPr>
                <w:rFonts w:eastAsia="Times New Roman"/>
                <w:lang w:val="en-GB"/>
              </w:rPr>
              <w:fldChar w:fldCharType="separate"/>
            </w:r>
            <w:r>
              <w:rPr>
                <w:rFonts w:eastAsia="Times New Roman"/>
                <w:lang w:val="en-GB"/>
              </w:rPr>
              <w:fldChar w:fldCharType="end"/>
            </w:r>
          </w:p>
        </w:tc>
        <w:tc>
          <w:tcPr>
            <w:tcW w:w="8980" w:type="dxa"/>
          </w:tcPr>
          <w:p w14:paraId="45EA6087" w14:textId="45FFEC7B" w:rsidR="006A7C5D" w:rsidRPr="003A5048" w:rsidRDefault="006A7C5D" w:rsidP="00A76D3D">
            <w:pPr>
              <w:pStyle w:val="Taulukkoleipis0"/>
            </w:pPr>
            <w:r>
              <w:rPr>
                <w:lang w:val="en-GB"/>
              </w:rPr>
              <w:t xml:space="preserve">Other methods, please specify: </w:t>
            </w:r>
            <w:r>
              <w:rPr>
                <w:lang w:val="en-GB"/>
              </w:rPr>
              <w:fldChar w:fldCharType="begin">
                <w:ffData>
                  <w:name w:val="Teksti70"/>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fldChar w:fldCharType="end"/>
            </w:r>
          </w:p>
        </w:tc>
      </w:tr>
    </w:tbl>
    <w:p w14:paraId="1697FA47" w14:textId="77777777" w:rsidR="006A7C5D" w:rsidRDefault="006A7C5D" w:rsidP="008B28C3">
      <w:pPr>
        <w:pStyle w:val="Otsikko1"/>
      </w:pPr>
      <w:bookmarkStart w:id="45" w:name="_Toc210820258"/>
      <w:bookmarkStart w:id="46" w:name="_Toc102567674"/>
      <w:bookmarkStart w:id="47" w:name="_Toc14861020"/>
      <w:bookmarkStart w:id="48" w:name="_Toc448304586"/>
      <w:r>
        <w:rPr>
          <w:bCs/>
          <w:lang w:val="en-GB"/>
        </w:rPr>
        <w:t>Traceability and withdrawals</w:t>
      </w:r>
      <w:bookmarkEnd w:id="45"/>
      <w:bookmarkEnd w:id="46"/>
      <w:bookmarkEnd w:id="47"/>
      <w:bookmarkEnd w:id="48"/>
      <w:r>
        <w:rPr>
          <w:bCs/>
          <w:lang w:val="en-GB"/>
        </w:rPr>
        <w:t xml:space="preserve"> </w:t>
      </w:r>
    </w:p>
    <w:p w14:paraId="0EB08D1E" w14:textId="2CC6DCCB" w:rsidR="003A5048" w:rsidRPr="00A63E78" w:rsidRDefault="003A5048" w:rsidP="003A5048">
      <w:pPr>
        <w:pStyle w:val="Leipteksti"/>
        <w:rPr>
          <w:lang w:val="en-US"/>
        </w:rPr>
      </w:pPr>
      <w:r>
        <w:rPr>
          <w:lang w:val="en-GB"/>
        </w:rPr>
        <w:t xml:space="preserve">The operator must know from whom they have sourced all of the foodstuffs that they use. They must also know the procurement and delivery times of the foodstuffs. It must be possible to identify all foodstuffs in storage and link them to commercial documents. </w:t>
      </w:r>
    </w:p>
    <w:p w14:paraId="5F692BAA" w14:textId="258C6356" w:rsidR="006A7C5D" w:rsidRPr="00C542C1" w:rsidRDefault="006A7C5D" w:rsidP="007037D0">
      <w:pPr>
        <w:pStyle w:val="Otsikko2"/>
        <w:rPr>
          <w:i/>
        </w:rPr>
      </w:pPr>
      <w:bookmarkStart w:id="49" w:name="_Toc210820259"/>
      <w:bookmarkStart w:id="50" w:name="_Toc219791457"/>
      <w:r>
        <w:rPr>
          <w:lang w:val="en-GB"/>
        </w:rPr>
        <w:t>Traceability</w:t>
      </w:r>
      <w:bookmarkEnd w:id="49"/>
      <w:bookmarkEnd w:id="50"/>
    </w:p>
    <w:p w14:paraId="4F26218D" w14:textId="77777777" w:rsidR="006A7C5D" w:rsidRPr="00A63E78" w:rsidRDefault="006A7C5D" w:rsidP="006A7C5D">
      <w:pPr>
        <w:pStyle w:val="Leipteksti"/>
        <w:rPr>
          <w:lang w:val="en-US"/>
        </w:rPr>
      </w:pPr>
      <w:r>
        <w:rPr>
          <w:lang w:val="en-GB"/>
        </w:rPr>
        <w:t>The operator must keep the documents relating to foodstuffs received for at least one (1) year to ensure traceability. If the operator delivers foodstuffs elsewhere, documents must also be kept for the foodstuffs that have been dispatched.</w:t>
      </w:r>
    </w:p>
    <w:p w14:paraId="04E1F871" w14:textId="7643B6EA" w:rsidR="006A7C5D" w:rsidRPr="00A63E78" w:rsidRDefault="006A7C5D" w:rsidP="006A7C5D">
      <w:pPr>
        <w:pStyle w:val="Leipteksti"/>
        <w:rPr>
          <w:b/>
          <w:lang w:val="en-US"/>
        </w:rPr>
      </w:pPr>
      <w:r>
        <w:rPr>
          <w:b/>
          <w:bCs/>
          <w:lang w:val="en-GB"/>
        </w:rPr>
        <w:t>Traceability applies to every food business operator. We store traceability data (delivery notes, waybills, purchase receipts) as follows: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6A7C5D" w:rsidRPr="00CB5BA9" w14:paraId="3E112514" w14:textId="77777777" w:rsidTr="003A5048">
        <w:tc>
          <w:tcPr>
            <w:tcW w:w="9464" w:type="dxa"/>
          </w:tcPr>
          <w:p w14:paraId="0AB432E5" w14:textId="3ED0A162" w:rsidR="006A7C5D" w:rsidRPr="00056624" w:rsidRDefault="006A7C5D" w:rsidP="00256033">
            <w:pPr>
              <w:pStyle w:val="Leipteksti"/>
              <w:rPr>
                <w:color w:val="000000"/>
              </w:rPr>
            </w:pPr>
            <w:r>
              <w:rPr>
                <w:color w:val="000000"/>
                <w:lang w:val="en-GB"/>
              </w:rPr>
              <w:fldChar w:fldCharType="begin">
                <w:ffData>
                  <w:name w:val="Teksti70"/>
                  <w:enabled/>
                  <w:calcOnExit w:val="0"/>
                  <w:textInput/>
                </w:ffData>
              </w:fldChar>
            </w:r>
            <w:r>
              <w:rPr>
                <w:color w:val="000000"/>
                <w:lang w:val="en-GB"/>
              </w:rPr>
              <w:instrText xml:space="preserve"> FORMTEXT </w:instrText>
            </w:r>
            <w:r>
              <w:rPr>
                <w:color w:val="000000"/>
                <w:lang w:val="en-GB"/>
              </w:rPr>
            </w:r>
            <w:r>
              <w:rPr>
                <w:color w:val="000000"/>
                <w:lang w:val="en-GB"/>
              </w:rPr>
              <w:fldChar w:fldCharType="separate"/>
            </w:r>
            <w:r>
              <w:rPr>
                <w:lang w:val="en-GB"/>
              </w:rPr>
              <w:t>     </w:t>
            </w:r>
            <w:r>
              <w:rPr>
                <w:color w:val="000000"/>
                <w:lang w:val="en-GB"/>
              </w:rPr>
              <w:fldChar w:fldCharType="end"/>
            </w:r>
          </w:p>
        </w:tc>
      </w:tr>
    </w:tbl>
    <w:p w14:paraId="18968613" w14:textId="1DA56D57" w:rsidR="006A7C5D" w:rsidRPr="00C542C1" w:rsidRDefault="006A7C5D" w:rsidP="007037D0">
      <w:pPr>
        <w:pStyle w:val="Otsikko2"/>
        <w:rPr>
          <w:i/>
        </w:rPr>
      </w:pPr>
      <w:bookmarkStart w:id="51" w:name="_Toc210820260"/>
      <w:bookmarkStart w:id="52" w:name="_Toc219791458"/>
      <w:r>
        <w:rPr>
          <w:lang w:val="en-GB"/>
        </w:rPr>
        <w:t>Withdrawals</w:t>
      </w:r>
      <w:bookmarkEnd w:id="51"/>
      <w:bookmarkEnd w:id="52"/>
      <w:r>
        <w:rPr>
          <w:lang w:val="en-GB"/>
        </w:rPr>
        <w:t xml:space="preserve"> </w:t>
      </w:r>
    </w:p>
    <w:p w14:paraId="61A24949" w14:textId="221C5237" w:rsidR="006A7C5D" w:rsidRPr="00A63E78" w:rsidRDefault="006A7C5D" w:rsidP="006A7C5D">
      <w:pPr>
        <w:pStyle w:val="Leipteksti"/>
        <w:rPr>
          <w:lang w:val="en-US"/>
        </w:rPr>
      </w:pPr>
      <w:r>
        <w:rPr>
          <w:lang w:val="en-GB"/>
        </w:rPr>
        <w:t xml:space="preserve">If a withdrawal notice is issued for foodstuffs being sold, the operator must withdraw the foodstuffs in question from sale. In addition to this, the operator must follow the instructions in the Finnish Food Authority’s withdrawal notice and, if necessary, contact the City of Helsinki’s Food Safety Unit. </w:t>
      </w:r>
    </w:p>
    <w:p w14:paraId="29E2732D" w14:textId="77777777" w:rsidR="006A7C5D" w:rsidRPr="00A63E78" w:rsidRDefault="006A7C5D" w:rsidP="006A7C5D">
      <w:pPr>
        <w:pStyle w:val="Leipteksti"/>
        <w:rPr>
          <w:lang w:val="en-US"/>
        </w:rPr>
      </w:pPr>
      <w:r>
        <w:rPr>
          <w:lang w:val="en-GB"/>
        </w:rPr>
        <w:t xml:space="preserve">For further information and instructions on withdrawals, please visit the Finnish Food Authority’s website: </w:t>
      </w:r>
      <w:hyperlink r:id="rId31" w:history="1">
        <w:r>
          <w:rPr>
            <w:rStyle w:val="Hyperlinkki"/>
            <w:lang w:val="en-GB"/>
          </w:rPr>
          <w:t>Guidelines on withdrawal of products</w:t>
        </w:r>
      </w:hyperlink>
    </w:p>
    <w:p w14:paraId="6F695046" w14:textId="207C540D" w:rsidR="006A7C5D" w:rsidRPr="00A63E78" w:rsidRDefault="006A7C5D" w:rsidP="006A7C5D">
      <w:pPr>
        <w:pStyle w:val="Leipteksti"/>
        <w:rPr>
          <w:lang w:val="en-US"/>
        </w:rPr>
      </w:pPr>
      <w:r>
        <w:rPr>
          <w:lang w:val="en-GB"/>
        </w:rPr>
        <w:t>If the operator has produced or imported the product, the operator must remove these products from sale and contact the Food Safety Unit immediately in order to determine further measures.</w:t>
      </w:r>
    </w:p>
    <w:p w14:paraId="56EA6965" w14:textId="77777777" w:rsidR="006A7C5D" w:rsidRPr="00351305" w:rsidRDefault="006A7C5D" w:rsidP="008B28C3">
      <w:pPr>
        <w:pStyle w:val="Otsikko1"/>
      </w:pPr>
      <w:bookmarkStart w:id="53" w:name="_Toc210820261"/>
      <w:r>
        <w:rPr>
          <w:bCs/>
          <w:lang w:val="en-GB"/>
        </w:rPr>
        <w:t>Sampling</w:t>
      </w:r>
      <w:bookmarkEnd w:id="53"/>
    </w:p>
    <w:p w14:paraId="79DA1F0E" w14:textId="50FAA9F2" w:rsidR="006A7C5D" w:rsidRPr="00A63E78" w:rsidRDefault="00511047" w:rsidP="006A7C5D">
      <w:pPr>
        <w:pStyle w:val="Leipteksti"/>
        <w:rPr>
          <w:lang w:val="en-US"/>
        </w:rPr>
      </w:pPr>
      <w:r>
        <w:rPr>
          <w:lang w:val="en-GB"/>
        </w:rPr>
        <w:t>Shops that handle and prepare food or make ice must include sampling and sample analysis in their in-house control.</w:t>
      </w:r>
    </w:p>
    <w:p w14:paraId="619F7CE6" w14:textId="77777777" w:rsidR="00FF3252" w:rsidRPr="0056189F" w:rsidRDefault="00FF3252" w:rsidP="00FF3252">
      <w:pPr>
        <w:pStyle w:val="Taulukkoleipis0"/>
        <w:rPr>
          <w:szCs w:val="24"/>
        </w:rPr>
      </w:pPr>
      <w:r>
        <w:rPr>
          <w:szCs w:val="24"/>
          <w:lang w:val="en-GB"/>
        </w:rPr>
        <w:t>Enquiries:</w:t>
      </w:r>
    </w:p>
    <w:p w14:paraId="3E87724D" w14:textId="157A89CE" w:rsidR="00FF3252" w:rsidRPr="00A63E78" w:rsidRDefault="00FF3252" w:rsidP="00FF3252">
      <w:pPr>
        <w:pStyle w:val="Eivli"/>
        <w:numPr>
          <w:ilvl w:val="0"/>
          <w:numId w:val="15"/>
        </w:numPr>
        <w:rPr>
          <w:sz w:val="24"/>
          <w:szCs w:val="24"/>
          <w:lang w:val="en-US"/>
        </w:rPr>
      </w:pPr>
      <w:r>
        <w:rPr>
          <w:sz w:val="24"/>
          <w:szCs w:val="24"/>
          <w:lang w:val="en-GB"/>
        </w:rPr>
        <w:t xml:space="preserve">City of Helsinki Food Safety Unit’s instructions: </w:t>
      </w:r>
      <w:hyperlink r:id="rId32" w:history="1">
        <w:r>
          <w:rPr>
            <w:rStyle w:val="Hyperlinkki"/>
            <w:sz w:val="24"/>
            <w:szCs w:val="24"/>
            <w:lang w:val="en-GB"/>
          </w:rPr>
          <w:t>Sampling for in-house control at shops</w:t>
        </w:r>
      </w:hyperlink>
      <w:r>
        <w:rPr>
          <w:sz w:val="24"/>
          <w:szCs w:val="24"/>
          <w:lang w:val="en-GB"/>
        </w:rPr>
        <w:t xml:space="preserve"> (in Finnish) </w:t>
      </w:r>
    </w:p>
    <w:p w14:paraId="6D38B947" w14:textId="77777777" w:rsidR="00FF3252" w:rsidRPr="00A63E78" w:rsidRDefault="00FF3252" w:rsidP="00FF3252">
      <w:pPr>
        <w:pStyle w:val="Eivli"/>
        <w:numPr>
          <w:ilvl w:val="0"/>
          <w:numId w:val="15"/>
        </w:numPr>
        <w:rPr>
          <w:sz w:val="24"/>
          <w:szCs w:val="24"/>
          <w:lang w:val="en-US"/>
        </w:rPr>
      </w:pPr>
      <w:r>
        <w:rPr>
          <w:sz w:val="24"/>
          <w:szCs w:val="24"/>
          <w:lang w:val="en-GB"/>
        </w:rPr>
        <w:t xml:space="preserve">The Finnish Food Authority’s instructions: </w:t>
      </w:r>
      <w:hyperlink r:id="rId33" w:history="1">
        <w:r>
          <w:rPr>
            <w:rStyle w:val="Hyperlinkki"/>
            <w:sz w:val="24"/>
            <w:szCs w:val="24"/>
            <w:lang w:val="en-GB"/>
          </w:rPr>
          <w:t>Microbiological requirements for foodstuffs</w:t>
        </w:r>
      </w:hyperlink>
      <w:r>
        <w:rPr>
          <w:sz w:val="24"/>
          <w:szCs w:val="24"/>
          <w:lang w:val="en-GB"/>
        </w:rPr>
        <w:t xml:space="preserve"> (in Finnish and Swedish) </w:t>
      </w:r>
    </w:p>
    <w:p w14:paraId="19DA2A8F" w14:textId="77777777" w:rsidR="00FF3252" w:rsidRPr="00A63E78" w:rsidRDefault="00FF3252" w:rsidP="006A7C5D">
      <w:pPr>
        <w:pStyle w:val="Leipteksti"/>
        <w:rPr>
          <w:lang w:val="en-US"/>
        </w:rPr>
      </w:pP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9539"/>
      </w:tblGrid>
      <w:tr w:rsidR="006A7C5D" w:rsidRPr="009B1DDD" w14:paraId="2EFE0B9A" w14:textId="77777777" w:rsidTr="00FF3252">
        <w:trPr>
          <w:trHeight w:val="232"/>
        </w:trPr>
        <w:tc>
          <w:tcPr>
            <w:tcW w:w="492" w:type="dxa"/>
            <w:shd w:val="clear" w:color="auto" w:fill="D9D9D9" w:themeFill="background1" w:themeFillShade="D9"/>
          </w:tcPr>
          <w:p w14:paraId="0EFFDA71" w14:textId="77777777" w:rsidR="006A7C5D" w:rsidRPr="00A63E78" w:rsidRDefault="006A7C5D" w:rsidP="00A76D3D">
            <w:pPr>
              <w:pStyle w:val="Taulukkoleipis0"/>
              <w:rPr>
                <w:lang w:val="en-US"/>
              </w:rPr>
            </w:pPr>
          </w:p>
        </w:tc>
        <w:tc>
          <w:tcPr>
            <w:tcW w:w="9539" w:type="dxa"/>
            <w:shd w:val="clear" w:color="auto" w:fill="D9D9D9" w:themeFill="background1" w:themeFillShade="D9"/>
          </w:tcPr>
          <w:p w14:paraId="086BEA09" w14:textId="5FCFD08D" w:rsidR="006A7C5D" w:rsidRPr="00A63E78" w:rsidRDefault="00FF3252" w:rsidP="00A76D3D">
            <w:pPr>
              <w:pStyle w:val="Taulukkoleipis0"/>
              <w:rPr>
                <w:color w:val="000000"/>
                <w:lang w:val="en-US"/>
              </w:rPr>
            </w:pPr>
            <w:r>
              <w:rPr>
                <w:b/>
                <w:bCs/>
                <w:lang w:val="en-GB"/>
              </w:rPr>
              <w:t>In-house control sampling plan for the shop</w:t>
            </w:r>
          </w:p>
        </w:tc>
      </w:tr>
      <w:tr w:rsidR="006A7C5D" w:rsidRPr="009B1DDD" w14:paraId="36FDF631" w14:textId="77777777" w:rsidTr="00FF3252">
        <w:trPr>
          <w:trHeight w:val="232"/>
        </w:trPr>
        <w:tc>
          <w:tcPr>
            <w:tcW w:w="492" w:type="dxa"/>
          </w:tcPr>
          <w:p w14:paraId="630FCC7D" w14:textId="77777777" w:rsidR="006A7C5D" w:rsidRDefault="006A7C5D"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p w14:paraId="4D9094D0" w14:textId="77777777" w:rsidR="006A7C5D" w:rsidRPr="00BF5346" w:rsidRDefault="006A7C5D" w:rsidP="00A76D3D">
            <w:pPr>
              <w:pStyle w:val="Taulukkoleipis0"/>
              <w:rPr>
                <w:color w:val="000000"/>
              </w:rPr>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9539" w:type="dxa"/>
          </w:tcPr>
          <w:p w14:paraId="51B734F7" w14:textId="77777777" w:rsidR="00FF3252" w:rsidRPr="00A63E78" w:rsidRDefault="006A7C5D" w:rsidP="00FF3252">
            <w:pPr>
              <w:pStyle w:val="Taulukkoleipis0"/>
              <w:rPr>
                <w:color w:val="000000"/>
                <w:lang w:val="en-US"/>
              </w:rPr>
            </w:pPr>
            <w:r>
              <w:rPr>
                <w:color w:val="000000"/>
                <w:lang w:val="en-GB"/>
              </w:rPr>
              <w:t xml:space="preserve">A sampling plan has been created on </w:t>
            </w:r>
            <w:r>
              <w:rPr>
                <w:color w:val="000000"/>
                <w:lang w:val="en-GB"/>
              </w:rPr>
              <w:fldChar w:fldCharType="begin">
                <w:ffData>
                  <w:name w:val="Teksti58"/>
                  <w:enabled/>
                  <w:calcOnExit w:val="0"/>
                  <w:textInput/>
                </w:ffData>
              </w:fldChar>
            </w:r>
            <w:r>
              <w:rPr>
                <w:color w:val="000000"/>
                <w:lang w:val="en-GB"/>
              </w:rPr>
              <w:instrText xml:space="preserve"> FORMTEXT </w:instrText>
            </w:r>
            <w:r>
              <w:rPr>
                <w:color w:val="000000"/>
                <w:lang w:val="en-GB"/>
              </w:rPr>
            </w:r>
            <w:r>
              <w:rPr>
                <w:color w:val="000000"/>
                <w:lang w:val="en-GB"/>
              </w:rPr>
              <w:fldChar w:fldCharType="separate"/>
            </w:r>
            <w:r>
              <w:rPr>
                <w:color w:val="000000"/>
                <w:u w:val="single"/>
                <w:lang w:val="en-GB"/>
              </w:rPr>
              <w:t>   </w:t>
            </w:r>
            <w:r>
              <w:rPr>
                <w:color w:val="000000"/>
                <w:lang w:val="en-GB"/>
              </w:rPr>
              <w:fldChar w:fldCharType="end"/>
            </w:r>
            <w:r>
              <w:rPr>
                <w:color w:val="000000"/>
                <w:lang w:val="en-GB"/>
              </w:rPr>
              <w:fldChar w:fldCharType="begin">
                <w:ffData>
                  <w:name w:val="Teksti58"/>
                  <w:enabled/>
                  <w:calcOnExit w:val="0"/>
                  <w:textInput/>
                </w:ffData>
              </w:fldChar>
            </w:r>
            <w:r>
              <w:rPr>
                <w:color w:val="000000"/>
                <w:lang w:val="en-GB"/>
              </w:rPr>
              <w:instrText xml:space="preserve">  FORMTEXT </w:instrText>
            </w:r>
            <w:r>
              <w:rPr>
                <w:color w:val="000000"/>
                <w:lang w:val="en-GB"/>
              </w:rPr>
            </w:r>
            <w:r>
              <w:rPr>
                <w:color w:val="000000"/>
                <w:lang w:val="en-GB"/>
              </w:rPr>
              <w:fldChar w:fldCharType="separate"/>
            </w:r>
            <w:r>
              <w:rPr>
                <w:color w:val="000000"/>
                <w:u w:val="single"/>
                <w:lang w:val="en-GB"/>
              </w:rPr>
              <w:t>          </w:t>
            </w:r>
            <w:r>
              <w:rPr>
                <w:color w:val="000000"/>
                <w:lang w:val="en-GB"/>
              </w:rPr>
              <w:fldChar w:fldCharType="end"/>
            </w:r>
            <w:r>
              <w:rPr>
                <w:color w:val="000000"/>
                <w:lang w:val="en-GB"/>
              </w:rPr>
              <w:t xml:space="preserve"> 20</w:t>
            </w:r>
            <w:r>
              <w:rPr>
                <w:color w:val="000000"/>
                <w:lang w:val="en-GB"/>
              </w:rPr>
              <w:fldChar w:fldCharType="begin">
                <w:ffData>
                  <w:name w:val="Teksti58"/>
                  <w:enabled/>
                  <w:calcOnExit w:val="0"/>
                  <w:textInput/>
                </w:ffData>
              </w:fldChar>
            </w:r>
            <w:r>
              <w:rPr>
                <w:color w:val="000000"/>
                <w:lang w:val="en-GB"/>
              </w:rPr>
              <w:instrText xml:space="preserve"> FORMTEXT </w:instrText>
            </w:r>
            <w:r>
              <w:rPr>
                <w:color w:val="000000"/>
                <w:lang w:val="en-GB"/>
              </w:rPr>
            </w:r>
            <w:r>
              <w:rPr>
                <w:color w:val="000000"/>
                <w:lang w:val="en-GB"/>
              </w:rPr>
              <w:fldChar w:fldCharType="separate"/>
            </w:r>
            <w:r>
              <w:rPr>
                <w:color w:val="000000"/>
                <w:u w:val="single"/>
                <w:lang w:val="en-GB"/>
              </w:rPr>
              <w:t>     </w:t>
            </w:r>
            <w:r>
              <w:rPr>
                <w:color w:val="000000"/>
                <w:lang w:val="en-GB"/>
              </w:rPr>
              <w:fldChar w:fldCharType="end"/>
            </w:r>
            <w:r>
              <w:rPr>
                <w:color w:val="000000"/>
                <w:lang w:val="en-GB"/>
              </w:rPr>
              <w:t xml:space="preserve"> </w:t>
            </w:r>
          </w:p>
          <w:p w14:paraId="1574A581" w14:textId="38773EF6" w:rsidR="006A7C5D" w:rsidRPr="00A63E78" w:rsidRDefault="009B5190" w:rsidP="00FF3252">
            <w:pPr>
              <w:pStyle w:val="Taulukkoleipis0"/>
              <w:rPr>
                <w:color w:val="000000"/>
                <w:lang w:val="en-US"/>
              </w:rPr>
            </w:pPr>
            <w:r>
              <w:rPr>
                <w:lang w:val="en-GB"/>
              </w:rPr>
              <w:t>The shop complies with the sampling instructions issued by the Food Safety Unit</w:t>
            </w:r>
          </w:p>
        </w:tc>
      </w:tr>
      <w:tr w:rsidR="006A7C5D" w:rsidRPr="00BF5346" w14:paraId="601EE9C8" w14:textId="77777777" w:rsidTr="00FF3252">
        <w:trPr>
          <w:trHeight w:val="168"/>
        </w:trPr>
        <w:tc>
          <w:tcPr>
            <w:tcW w:w="492" w:type="dxa"/>
            <w:shd w:val="clear" w:color="auto" w:fill="D9D9D9" w:themeFill="background1" w:themeFillShade="D9"/>
          </w:tcPr>
          <w:p w14:paraId="47DA95B5" w14:textId="77777777" w:rsidR="006A7C5D" w:rsidRPr="00A63E78" w:rsidRDefault="006A7C5D" w:rsidP="00A76D3D">
            <w:pPr>
              <w:pStyle w:val="Taulukkoleipis0"/>
              <w:rPr>
                <w:lang w:val="en-US"/>
              </w:rPr>
            </w:pPr>
          </w:p>
        </w:tc>
        <w:tc>
          <w:tcPr>
            <w:tcW w:w="9539" w:type="dxa"/>
            <w:shd w:val="clear" w:color="auto" w:fill="D9D9D9" w:themeFill="background1" w:themeFillShade="D9"/>
          </w:tcPr>
          <w:p w14:paraId="27AE2DC7" w14:textId="77777777" w:rsidR="006A7C5D" w:rsidRPr="008E345E" w:rsidRDefault="006A7C5D" w:rsidP="00A76D3D">
            <w:pPr>
              <w:pStyle w:val="Taulukkoleipis0"/>
              <w:rPr>
                <w:color w:val="000000"/>
              </w:rPr>
            </w:pPr>
            <w:r>
              <w:rPr>
                <w:color w:val="000000"/>
                <w:lang w:val="en-GB"/>
              </w:rPr>
              <w:t>Surface cleanliness sampling</w:t>
            </w:r>
          </w:p>
        </w:tc>
      </w:tr>
      <w:tr w:rsidR="006A7C5D" w:rsidRPr="00BF5346" w14:paraId="5449BFA8" w14:textId="77777777" w:rsidTr="00FF3252">
        <w:trPr>
          <w:trHeight w:val="922"/>
        </w:trPr>
        <w:tc>
          <w:tcPr>
            <w:tcW w:w="492" w:type="dxa"/>
          </w:tcPr>
          <w:p w14:paraId="1CFB8A3B" w14:textId="77777777" w:rsidR="006A7C5D" w:rsidRPr="00BF5346" w:rsidRDefault="006A7C5D"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p w14:paraId="23DBEB8E" w14:textId="77777777" w:rsidR="006745C8" w:rsidRDefault="006745C8" w:rsidP="00A76D3D">
            <w:pPr>
              <w:pStyle w:val="Taulukkoleipis0"/>
            </w:pPr>
          </w:p>
          <w:p w14:paraId="06A51BDA" w14:textId="3255E26B" w:rsidR="006A7C5D" w:rsidRDefault="006A7C5D"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p w14:paraId="6AD162C7" w14:textId="77777777" w:rsidR="00102768" w:rsidRDefault="00102768" w:rsidP="00A76D3D">
            <w:pPr>
              <w:pStyle w:val="Taulukkoleipis0"/>
            </w:pPr>
          </w:p>
          <w:p w14:paraId="072A2881" w14:textId="224C792C" w:rsidR="006A7C5D" w:rsidRPr="00BF5346" w:rsidRDefault="006A7C5D"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9539" w:type="dxa"/>
          </w:tcPr>
          <w:p w14:paraId="77609A14" w14:textId="06241032" w:rsidR="006A7C5D" w:rsidRPr="00A63E78" w:rsidRDefault="006A7C5D" w:rsidP="00A76D3D">
            <w:pPr>
              <w:pStyle w:val="Taulukkoleipis0"/>
              <w:rPr>
                <w:color w:val="000000"/>
                <w:lang w:val="en-US"/>
              </w:rPr>
            </w:pPr>
            <w:r>
              <w:rPr>
                <w:color w:val="000000"/>
                <w:lang w:val="en-GB"/>
              </w:rPr>
              <w:t>We take surface cleanliness samples at least four (4) times per year, with a minimum of five (5) samples at a time</w:t>
            </w:r>
          </w:p>
          <w:p w14:paraId="5003DA77" w14:textId="585D1E8E" w:rsidR="006A7C5D" w:rsidRPr="00A63E78" w:rsidRDefault="006A7C5D" w:rsidP="00A76D3D">
            <w:pPr>
              <w:pStyle w:val="Taulukkoleipis0"/>
              <w:rPr>
                <w:color w:val="000000"/>
                <w:lang w:val="en-US"/>
              </w:rPr>
            </w:pPr>
            <w:r>
              <w:rPr>
                <w:color w:val="000000"/>
                <w:lang w:val="en-GB"/>
              </w:rPr>
              <w:t>We take surface cleanliness samples at least eight (8) times per year, with a minimum of five (5) samples at a time</w:t>
            </w:r>
          </w:p>
          <w:p w14:paraId="3EE0E1F8" w14:textId="77777777" w:rsidR="006A7C5D" w:rsidRPr="00BF5346" w:rsidRDefault="006A7C5D" w:rsidP="00A76D3D">
            <w:pPr>
              <w:pStyle w:val="Taulukkoleipis0"/>
              <w:rPr>
                <w:color w:val="000000"/>
              </w:rPr>
            </w:pPr>
            <w:r>
              <w:rPr>
                <w:color w:val="000000"/>
                <w:lang w:val="en-GB"/>
              </w:rPr>
              <w:t xml:space="preserve">Other quantity, please specify: </w:t>
            </w:r>
            <w:r>
              <w:rPr>
                <w:color w:val="000000"/>
                <w:lang w:val="en-GB"/>
              </w:rPr>
              <w:fldChar w:fldCharType="begin">
                <w:ffData>
                  <w:name w:val="Teksti70"/>
                  <w:enabled/>
                  <w:calcOnExit w:val="0"/>
                  <w:textInput/>
                </w:ffData>
              </w:fldChar>
            </w:r>
            <w:r>
              <w:rPr>
                <w:color w:val="000000"/>
                <w:lang w:val="en-GB"/>
              </w:rPr>
              <w:instrText xml:space="preserve"> FORMTEXT </w:instrText>
            </w:r>
            <w:r>
              <w:rPr>
                <w:color w:val="000000"/>
                <w:lang w:val="en-GB"/>
              </w:rPr>
            </w:r>
            <w:r>
              <w:rPr>
                <w:color w:val="000000"/>
                <w:lang w:val="en-GB"/>
              </w:rPr>
              <w:fldChar w:fldCharType="separate"/>
            </w:r>
            <w:r>
              <w:rPr>
                <w:color w:val="000000"/>
                <w:lang w:val="en-GB"/>
              </w:rPr>
              <w:t>     </w:t>
            </w:r>
            <w:r>
              <w:rPr>
                <w:color w:val="000000"/>
                <w:lang w:val="en-GB"/>
              </w:rPr>
              <w:fldChar w:fldCharType="end"/>
            </w:r>
          </w:p>
        </w:tc>
      </w:tr>
      <w:tr w:rsidR="006A7C5D" w:rsidRPr="00BF5346" w14:paraId="1B4464D3" w14:textId="77777777" w:rsidTr="00FF3252">
        <w:trPr>
          <w:trHeight w:val="187"/>
        </w:trPr>
        <w:tc>
          <w:tcPr>
            <w:tcW w:w="492" w:type="dxa"/>
            <w:shd w:val="clear" w:color="auto" w:fill="D9D9D9" w:themeFill="background1" w:themeFillShade="D9"/>
          </w:tcPr>
          <w:p w14:paraId="2C4A84B2" w14:textId="77777777" w:rsidR="006A7C5D" w:rsidRPr="00BF5346" w:rsidRDefault="006A7C5D" w:rsidP="00A76D3D">
            <w:pPr>
              <w:pStyle w:val="Taulukkoleipis0"/>
            </w:pPr>
          </w:p>
        </w:tc>
        <w:tc>
          <w:tcPr>
            <w:tcW w:w="9539" w:type="dxa"/>
            <w:shd w:val="clear" w:color="auto" w:fill="D9D9D9" w:themeFill="background1" w:themeFillShade="D9"/>
          </w:tcPr>
          <w:p w14:paraId="41D17363" w14:textId="77777777" w:rsidR="006A7C5D" w:rsidRPr="00056624" w:rsidRDefault="006A7C5D" w:rsidP="00A76D3D">
            <w:pPr>
              <w:pStyle w:val="Taulukkoleipis0"/>
              <w:rPr>
                <w:color w:val="000000"/>
              </w:rPr>
            </w:pPr>
            <w:r>
              <w:rPr>
                <w:color w:val="000000"/>
                <w:lang w:val="en-GB"/>
              </w:rPr>
              <w:t>Ice cube sampling</w:t>
            </w:r>
          </w:p>
        </w:tc>
      </w:tr>
      <w:tr w:rsidR="006A7C5D" w:rsidRPr="009B1DDD" w14:paraId="48FC4651" w14:textId="77777777" w:rsidTr="00FF3252">
        <w:tc>
          <w:tcPr>
            <w:tcW w:w="492" w:type="dxa"/>
          </w:tcPr>
          <w:p w14:paraId="6EE48B77" w14:textId="77777777" w:rsidR="0056189F" w:rsidRDefault="006A7C5D"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p w14:paraId="29DCAD8C" w14:textId="4785B103" w:rsidR="006A7C5D" w:rsidRPr="00BF5346" w:rsidRDefault="006A7C5D" w:rsidP="00A76D3D">
            <w:pPr>
              <w:pStyle w:val="Taulukkoleipis0"/>
              <w:rPr>
                <w:color w:val="000000"/>
              </w:rPr>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9539" w:type="dxa"/>
          </w:tcPr>
          <w:p w14:paraId="394FDAB2" w14:textId="77777777" w:rsidR="0056189F" w:rsidRPr="00A63E78" w:rsidRDefault="006A7C5D" w:rsidP="00A76D3D">
            <w:pPr>
              <w:pStyle w:val="Taulukkoleipis0"/>
              <w:rPr>
                <w:color w:val="000000"/>
                <w:lang w:val="en-US"/>
              </w:rPr>
            </w:pPr>
            <w:r>
              <w:rPr>
                <w:color w:val="000000"/>
                <w:lang w:val="en-GB"/>
              </w:rPr>
              <w:t>We sample our ice cubes at least once a year</w:t>
            </w:r>
          </w:p>
          <w:p w14:paraId="57934CF5" w14:textId="4BD158FE" w:rsidR="006A7C5D" w:rsidRPr="00A63E78" w:rsidRDefault="006A7C5D" w:rsidP="00A76D3D">
            <w:pPr>
              <w:pStyle w:val="Taulukkoleipis0"/>
              <w:rPr>
                <w:color w:val="000000"/>
                <w:lang w:val="en-US"/>
              </w:rPr>
            </w:pPr>
            <w:r>
              <w:rPr>
                <w:color w:val="000000"/>
                <w:lang w:val="en-GB"/>
              </w:rPr>
              <w:t>We have replaced ice cube sampling with surface cleanliness sampling</w:t>
            </w:r>
          </w:p>
        </w:tc>
      </w:tr>
      <w:tr w:rsidR="006A7C5D" w:rsidRPr="009B1DDD" w14:paraId="4314ED85" w14:textId="77777777" w:rsidTr="00FF3252">
        <w:tc>
          <w:tcPr>
            <w:tcW w:w="492" w:type="dxa"/>
            <w:shd w:val="clear" w:color="auto" w:fill="D9D9D9" w:themeFill="background1" w:themeFillShade="D9"/>
          </w:tcPr>
          <w:p w14:paraId="34F26B88" w14:textId="77777777" w:rsidR="006A7C5D" w:rsidRPr="00A63E78" w:rsidRDefault="006A7C5D" w:rsidP="00A76D3D">
            <w:pPr>
              <w:pStyle w:val="Taulukkoleipis0"/>
              <w:rPr>
                <w:lang w:val="en-US"/>
              </w:rPr>
            </w:pPr>
          </w:p>
        </w:tc>
        <w:tc>
          <w:tcPr>
            <w:tcW w:w="9539" w:type="dxa"/>
            <w:shd w:val="clear" w:color="auto" w:fill="D9D9D9" w:themeFill="background1" w:themeFillShade="D9"/>
          </w:tcPr>
          <w:p w14:paraId="53140BC9" w14:textId="77777777" w:rsidR="006A7C5D" w:rsidRPr="00A63E78" w:rsidRDefault="006A7C5D" w:rsidP="00A76D3D">
            <w:pPr>
              <w:pStyle w:val="Taulukkoleipis0"/>
              <w:rPr>
                <w:color w:val="000000"/>
                <w:lang w:val="en-US"/>
              </w:rPr>
            </w:pPr>
            <w:r>
              <w:rPr>
                <w:color w:val="000000"/>
                <w:lang w:val="en-GB"/>
              </w:rPr>
              <w:t>Recording of the sample results</w:t>
            </w:r>
          </w:p>
        </w:tc>
      </w:tr>
      <w:tr w:rsidR="006A7C5D" w:rsidRPr="009B1DDD" w14:paraId="06B22F11" w14:textId="77777777" w:rsidTr="00FF3252">
        <w:tc>
          <w:tcPr>
            <w:tcW w:w="492" w:type="dxa"/>
          </w:tcPr>
          <w:p w14:paraId="14E8D672" w14:textId="77777777" w:rsidR="006A7C5D" w:rsidRPr="00BF5346" w:rsidRDefault="006A7C5D"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p w14:paraId="43777FB2" w14:textId="77777777" w:rsidR="006A7C5D" w:rsidRDefault="006A7C5D"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p w14:paraId="5A6AB6EA" w14:textId="77777777" w:rsidR="006A7C5D" w:rsidRPr="00BF5346" w:rsidRDefault="006A7C5D"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9539" w:type="dxa"/>
          </w:tcPr>
          <w:p w14:paraId="4AF81463" w14:textId="77777777" w:rsidR="006A7C5D" w:rsidRPr="00A63E78" w:rsidRDefault="006A7C5D" w:rsidP="00A76D3D">
            <w:pPr>
              <w:pStyle w:val="Taulukkoleipis0"/>
              <w:rPr>
                <w:color w:val="000000"/>
                <w:lang w:val="en-US"/>
              </w:rPr>
            </w:pPr>
            <w:r>
              <w:rPr>
                <w:color w:val="000000"/>
                <w:lang w:val="en-GB"/>
              </w:rPr>
              <w:t>Folder, notebook</w:t>
            </w:r>
          </w:p>
          <w:p w14:paraId="2A32EA97" w14:textId="77777777" w:rsidR="006A7C5D" w:rsidRPr="00A63E78" w:rsidRDefault="006A7C5D" w:rsidP="00A76D3D">
            <w:pPr>
              <w:pStyle w:val="Taulukkoleipis0"/>
              <w:rPr>
                <w:color w:val="000000"/>
                <w:lang w:val="en-US"/>
              </w:rPr>
            </w:pPr>
            <w:r>
              <w:rPr>
                <w:color w:val="000000"/>
                <w:lang w:val="en-GB"/>
              </w:rPr>
              <w:t>Electronic system</w:t>
            </w:r>
          </w:p>
          <w:p w14:paraId="7E5E6769" w14:textId="77777777" w:rsidR="006A7C5D" w:rsidRPr="00A63E78" w:rsidRDefault="006A7C5D" w:rsidP="00A76D3D">
            <w:pPr>
              <w:pStyle w:val="Taulukkoleipis0"/>
              <w:rPr>
                <w:color w:val="000000"/>
                <w:lang w:val="en-US"/>
              </w:rPr>
            </w:pPr>
            <w:r>
              <w:rPr>
                <w:color w:val="000000"/>
                <w:lang w:val="en-GB"/>
              </w:rPr>
              <w:t>Trend monitoring</w:t>
            </w:r>
          </w:p>
        </w:tc>
      </w:tr>
      <w:tr w:rsidR="006A7C5D" w:rsidRPr="009B1DDD" w14:paraId="7101A127" w14:textId="77777777" w:rsidTr="00FF3252">
        <w:tc>
          <w:tcPr>
            <w:tcW w:w="492" w:type="dxa"/>
            <w:shd w:val="clear" w:color="auto" w:fill="D9D9D9" w:themeFill="background1" w:themeFillShade="D9"/>
          </w:tcPr>
          <w:p w14:paraId="7CC465D4" w14:textId="77777777" w:rsidR="006A7C5D" w:rsidRPr="00A63E78" w:rsidRDefault="006A7C5D" w:rsidP="00A76D3D">
            <w:pPr>
              <w:pStyle w:val="Taulukkoleipis0"/>
              <w:rPr>
                <w:lang w:val="en-US"/>
              </w:rPr>
            </w:pPr>
          </w:p>
        </w:tc>
        <w:tc>
          <w:tcPr>
            <w:tcW w:w="9539" w:type="dxa"/>
            <w:shd w:val="clear" w:color="auto" w:fill="D9D9D9" w:themeFill="background1" w:themeFillShade="D9"/>
          </w:tcPr>
          <w:p w14:paraId="1583813C" w14:textId="77777777" w:rsidR="006A7C5D" w:rsidRPr="00A63E78" w:rsidRDefault="006A7C5D" w:rsidP="00A76D3D">
            <w:pPr>
              <w:pStyle w:val="Taulukkoleipis0"/>
              <w:rPr>
                <w:color w:val="000000"/>
                <w:lang w:val="en-US"/>
              </w:rPr>
            </w:pPr>
            <w:r>
              <w:rPr>
                <w:color w:val="000000"/>
                <w:lang w:val="en-GB"/>
              </w:rPr>
              <w:t>Measures following poor test results:</w:t>
            </w:r>
          </w:p>
        </w:tc>
      </w:tr>
      <w:tr w:rsidR="006A7C5D" w:rsidRPr="00BF5346" w14:paraId="320203D0" w14:textId="77777777" w:rsidTr="00FF3252">
        <w:tc>
          <w:tcPr>
            <w:tcW w:w="492" w:type="dxa"/>
          </w:tcPr>
          <w:p w14:paraId="66904482" w14:textId="77777777" w:rsidR="006A7C5D" w:rsidRDefault="006A7C5D"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p w14:paraId="6178749D" w14:textId="77777777" w:rsidR="006A7C5D" w:rsidRPr="00BF5346" w:rsidRDefault="006A7C5D" w:rsidP="00A76D3D">
            <w:pPr>
              <w:pStyle w:val="Taulukkoleipis0"/>
              <w:rPr>
                <w:color w:val="000000"/>
              </w:rPr>
            </w:pPr>
            <w:r>
              <w:rPr>
                <w:color w:val="000000"/>
                <w:lang w:val="en-GB"/>
              </w:rPr>
              <w:fldChar w:fldCharType="begin">
                <w:ffData>
                  <w:name w:val=""/>
                  <w:enabled/>
                  <w:calcOnExit w:val="0"/>
                  <w:checkBox>
                    <w:sizeAuto/>
                    <w:default w:val="0"/>
                  </w:checkBox>
                </w:ffData>
              </w:fldChar>
            </w:r>
            <w:r>
              <w:rPr>
                <w:color w:val="000000"/>
                <w:lang w:val="en-GB"/>
              </w:rPr>
              <w:instrText xml:space="preserve"> FORMCHECKBOX </w:instrText>
            </w:r>
            <w:r>
              <w:rPr>
                <w:color w:val="000000"/>
                <w:lang w:val="en-GB"/>
              </w:rPr>
            </w:r>
            <w:r>
              <w:rPr>
                <w:color w:val="000000"/>
                <w:lang w:val="en-GB"/>
              </w:rPr>
              <w:fldChar w:fldCharType="separate"/>
            </w:r>
            <w:r>
              <w:rPr>
                <w:color w:val="000000"/>
                <w:lang w:val="en-GB"/>
              </w:rPr>
              <w:fldChar w:fldCharType="end"/>
            </w:r>
          </w:p>
        </w:tc>
        <w:tc>
          <w:tcPr>
            <w:tcW w:w="9539" w:type="dxa"/>
          </w:tcPr>
          <w:p w14:paraId="609FA2BE" w14:textId="21D96471" w:rsidR="006A7C5D" w:rsidRPr="00A63E78" w:rsidRDefault="006A7C5D" w:rsidP="00A76D3D">
            <w:pPr>
              <w:pStyle w:val="Taulukkoleipis0"/>
              <w:rPr>
                <w:color w:val="000000"/>
                <w:lang w:val="en-US"/>
              </w:rPr>
            </w:pPr>
            <w:r>
              <w:rPr>
                <w:color w:val="000000"/>
                <w:lang w:val="en-GB"/>
              </w:rPr>
              <w:t xml:space="preserve">Identifying the reason for the poor results and taking the necessary corrective measures </w:t>
            </w:r>
          </w:p>
          <w:p w14:paraId="67333195" w14:textId="16A8C7AE" w:rsidR="006A7C5D" w:rsidRPr="00BF5346" w:rsidRDefault="006A7C5D" w:rsidP="00A76D3D">
            <w:pPr>
              <w:pStyle w:val="Taulukkoleipis0"/>
              <w:rPr>
                <w:color w:val="000000"/>
              </w:rPr>
            </w:pPr>
            <w:r>
              <w:rPr>
                <w:color w:val="000000"/>
                <w:lang w:val="en-GB"/>
              </w:rPr>
              <w:t xml:space="preserve">Taking new samples </w:t>
            </w:r>
          </w:p>
        </w:tc>
      </w:tr>
      <w:tr w:rsidR="006A7C5D" w:rsidRPr="00BF5346" w14:paraId="5BDDDA5E" w14:textId="77777777" w:rsidTr="00FF3252">
        <w:tc>
          <w:tcPr>
            <w:tcW w:w="492" w:type="dxa"/>
            <w:shd w:val="clear" w:color="auto" w:fill="D9D9D9" w:themeFill="background1" w:themeFillShade="D9"/>
          </w:tcPr>
          <w:p w14:paraId="1258FE82" w14:textId="77777777" w:rsidR="006A7C5D" w:rsidRPr="00BF5346" w:rsidRDefault="006A7C5D" w:rsidP="00A76D3D">
            <w:pPr>
              <w:pStyle w:val="Taulukkoleipis0"/>
            </w:pPr>
          </w:p>
        </w:tc>
        <w:tc>
          <w:tcPr>
            <w:tcW w:w="9539" w:type="dxa"/>
            <w:shd w:val="clear" w:color="auto" w:fill="D9D9D9" w:themeFill="background1" w:themeFillShade="D9"/>
          </w:tcPr>
          <w:p w14:paraId="7B2880B0" w14:textId="77777777" w:rsidR="006A7C5D" w:rsidRPr="008E345E" w:rsidRDefault="006A7C5D" w:rsidP="00A76D3D">
            <w:pPr>
              <w:pStyle w:val="Taulukkoleipis0"/>
              <w:rPr>
                <w:color w:val="000000"/>
              </w:rPr>
            </w:pPr>
            <w:r>
              <w:rPr>
                <w:color w:val="000000"/>
                <w:lang w:val="en-GB"/>
              </w:rPr>
              <w:t>Import of foodstuffs</w:t>
            </w:r>
          </w:p>
        </w:tc>
      </w:tr>
      <w:tr w:rsidR="006A7C5D" w:rsidRPr="009B1DDD" w14:paraId="44E37079" w14:textId="77777777" w:rsidTr="00FF3252">
        <w:tc>
          <w:tcPr>
            <w:tcW w:w="492" w:type="dxa"/>
          </w:tcPr>
          <w:p w14:paraId="690F40DB" w14:textId="77777777" w:rsidR="006A7C5D" w:rsidRPr="00BF5346" w:rsidRDefault="006A7C5D" w:rsidP="00A76D3D">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9539" w:type="dxa"/>
          </w:tcPr>
          <w:p w14:paraId="0938034E" w14:textId="0DD9022A" w:rsidR="006A7C5D" w:rsidRPr="00A63E78" w:rsidRDefault="009B5190" w:rsidP="00A76D3D">
            <w:pPr>
              <w:pStyle w:val="Taulukkoleipis0"/>
              <w:rPr>
                <w:color w:val="000000"/>
                <w:lang w:val="en-US"/>
              </w:rPr>
            </w:pPr>
            <w:r>
              <w:rPr>
                <w:color w:val="000000"/>
                <w:lang w:val="en-GB"/>
              </w:rPr>
              <w:t>The shop imports animal-based foodstuffs. See section 16: Import of foodstuffs.</w:t>
            </w:r>
          </w:p>
        </w:tc>
      </w:tr>
    </w:tbl>
    <w:p w14:paraId="7B7A0800" w14:textId="0353E01E" w:rsidR="00931888" w:rsidRDefault="00931888" w:rsidP="00931888">
      <w:pPr>
        <w:pStyle w:val="Otsikko1"/>
      </w:pPr>
      <w:r>
        <w:rPr>
          <w:bCs/>
          <w:lang w:val="en-GB"/>
        </w:rPr>
        <w:t>Cleaning, maintenance and waste management</w:t>
      </w:r>
    </w:p>
    <w:p w14:paraId="6A78DF09" w14:textId="01E1C217" w:rsidR="00D171FB" w:rsidRPr="00A63E78" w:rsidRDefault="00D171FB" w:rsidP="00D171FB">
      <w:pPr>
        <w:pStyle w:val="Leipteksti"/>
        <w:rPr>
          <w:shd w:val="clear" w:color="auto" w:fill="FFFFFF"/>
          <w:lang w:val="en-US"/>
        </w:rPr>
      </w:pPr>
      <w:r>
        <w:rPr>
          <w:shd w:val="clear" w:color="auto" w:fill="FFFFFF"/>
          <w:lang w:val="en-GB"/>
        </w:rPr>
        <w:t>Cleaning and maintenance plans are part of the food premises’ in-house control plan.</w:t>
      </w:r>
    </w:p>
    <w:p w14:paraId="3EF27DDE" w14:textId="77777777" w:rsidR="00A76D3D" w:rsidRDefault="00A76D3D" w:rsidP="00A76D3D">
      <w:pPr>
        <w:pStyle w:val="Otsikko2"/>
      </w:pPr>
      <w:bookmarkStart w:id="54" w:name="_Toc210820263"/>
      <w:bookmarkStart w:id="55" w:name="_Toc102567679"/>
      <w:bookmarkStart w:id="56" w:name="_Toc219791459"/>
      <w:r>
        <w:rPr>
          <w:lang w:val="en-GB"/>
        </w:rPr>
        <w:t>Cleaning</w:t>
      </w:r>
      <w:bookmarkEnd w:id="54"/>
      <w:bookmarkEnd w:id="55"/>
      <w:bookmarkEnd w:id="56"/>
    </w:p>
    <w:p w14:paraId="27EB10BB" w14:textId="3428D9AC" w:rsidR="00C733C4" w:rsidRPr="00A63E78" w:rsidRDefault="00A76D3D" w:rsidP="00FF3252">
      <w:pPr>
        <w:pStyle w:val="Leipteksti"/>
        <w:rPr>
          <w:rFonts w:eastAsia="Times New Roman"/>
          <w:lang w:val="en-US"/>
        </w:rPr>
      </w:pPr>
      <w:r>
        <w:rPr>
          <w:shd w:val="clear" w:color="auto" w:fill="FFFFFF"/>
          <w:lang w:val="en-GB"/>
        </w:rPr>
        <w:t>The cleaning plan specifies how the premises and equipment are kept clean, what kinds of cleaning equipment and supplies are used, how often cleaning is carried out and who the person in charge is.</w:t>
      </w:r>
      <w:r>
        <w:rPr>
          <w:lang w:val="en-GB"/>
        </w:rPr>
        <w:t xml:space="preserve"> </w:t>
      </w:r>
    </w:p>
    <w:p w14:paraId="447D5D81" w14:textId="77777777" w:rsidR="00D171FB" w:rsidRPr="00A63E78" w:rsidRDefault="00D171FB" w:rsidP="00C733C4">
      <w:pPr>
        <w:pStyle w:val="Taulukkoleipis0"/>
        <w:rPr>
          <w:b/>
          <w:bCs/>
          <w:lang w:val="en-US"/>
        </w:rPr>
      </w:pPr>
      <w:r>
        <w:rPr>
          <w:b/>
          <w:bCs/>
          <w:lang w:val="en-GB"/>
        </w:rPr>
        <w:t>Party responsible for cleaning the premises: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547"/>
      </w:tblGrid>
      <w:tr w:rsidR="00D171FB" w:rsidRPr="00CB5BA9" w14:paraId="2D33263F" w14:textId="77777777" w:rsidTr="00343E33">
        <w:tc>
          <w:tcPr>
            <w:tcW w:w="492" w:type="dxa"/>
            <w:vAlign w:val="center"/>
          </w:tcPr>
          <w:p w14:paraId="1878F023" w14:textId="77777777" w:rsidR="00D171FB" w:rsidRPr="00CB5BA9" w:rsidRDefault="00D171FB" w:rsidP="00C733C4">
            <w:pPr>
              <w:pStyle w:val="Taulukkoleipis0"/>
              <w:rPr>
                <w:rFonts w:eastAsia="Times New Roman" w:cs="Arial"/>
              </w:rPr>
            </w:pPr>
            <w:r>
              <w:rPr>
                <w:rFonts w:eastAsia="Times New Roman"/>
                <w:lang w:val="en-GB"/>
              </w:rPr>
              <w:fldChar w:fldCharType="begin">
                <w:ffData>
                  <w:name w:val=""/>
                  <w:enabled/>
                  <w:calcOnExit w:val="0"/>
                  <w:checkBox>
                    <w:sizeAuto/>
                    <w:default w:val="0"/>
                  </w:checkBox>
                </w:ffData>
              </w:fldChar>
            </w:r>
            <w:r>
              <w:rPr>
                <w:rFonts w:eastAsia="Times New Roman"/>
                <w:lang w:val="en-GB"/>
              </w:rPr>
              <w:instrText xml:space="preserve"> FORMCHECKBOX </w:instrText>
            </w:r>
            <w:r>
              <w:rPr>
                <w:rFonts w:eastAsia="Times New Roman"/>
                <w:lang w:val="en-GB"/>
              </w:rPr>
            </w:r>
            <w:r>
              <w:rPr>
                <w:rFonts w:eastAsia="Times New Roman"/>
                <w:lang w:val="en-GB"/>
              </w:rPr>
              <w:fldChar w:fldCharType="separate"/>
            </w:r>
            <w:r>
              <w:rPr>
                <w:rFonts w:eastAsia="Times New Roman"/>
                <w:lang w:val="en-GB"/>
              </w:rPr>
              <w:fldChar w:fldCharType="end"/>
            </w:r>
          </w:p>
        </w:tc>
        <w:tc>
          <w:tcPr>
            <w:tcW w:w="8547" w:type="dxa"/>
          </w:tcPr>
          <w:p w14:paraId="72A1331F" w14:textId="77777777" w:rsidR="00D171FB" w:rsidRPr="00496300" w:rsidRDefault="00D171FB" w:rsidP="00C733C4">
            <w:pPr>
              <w:pStyle w:val="Taulukkoleipis0"/>
            </w:pPr>
            <w:r>
              <w:rPr>
                <w:lang w:val="en-GB"/>
              </w:rPr>
              <w:t>in-house staff</w:t>
            </w:r>
          </w:p>
        </w:tc>
      </w:tr>
      <w:tr w:rsidR="00D171FB" w:rsidRPr="009B1DDD" w14:paraId="5B411118" w14:textId="77777777" w:rsidTr="00617BCB">
        <w:trPr>
          <w:trHeight w:val="396"/>
        </w:trPr>
        <w:tc>
          <w:tcPr>
            <w:tcW w:w="492" w:type="dxa"/>
            <w:vAlign w:val="center"/>
          </w:tcPr>
          <w:p w14:paraId="1E4F0DA4" w14:textId="77777777" w:rsidR="00D171FB" w:rsidRPr="00CB5BA9" w:rsidRDefault="00D171FB" w:rsidP="00C733C4">
            <w:pPr>
              <w:pStyle w:val="Taulukkoleipis0"/>
              <w:rPr>
                <w:rFonts w:eastAsia="Times New Roman" w:cs="Arial"/>
              </w:rPr>
            </w:pPr>
            <w:r>
              <w:rPr>
                <w:rFonts w:eastAsia="Times New Roman"/>
                <w:lang w:val="en-GB"/>
              </w:rPr>
              <w:fldChar w:fldCharType="begin">
                <w:ffData>
                  <w:name w:val=""/>
                  <w:enabled/>
                  <w:calcOnExit w:val="0"/>
                  <w:checkBox>
                    <w:sizeAuto/>
                    <w:default w:val="0"/>
                  </w:checkBox>
                </w:ffData>
              </w:fldChar>
            </w:r>
            <w:r>
              <w:rPr>
                <w:rFonts w:eastAsia="Times New Roman"/>
                <w:lang w:val="en-GB"/>
              </w:rPr>
              <w:instrText xml:space="preserve"> FORMCHECKBOX </w:instrText>
            </w:r>
            <w:r>
              <w:rPr>
                <w:rFonts w:eastAsia="Times New Roman"/>
                <w:lang w:val="en-GB"/>
              </w:rPr>
            </w:r>
            <w:r>
              <w:rPr>
                <w:rFonts w:eastAsia="Times New Roman"/>
                <w:lang w:val="en-GB"/>
              </w:rPr>
              <w:fldChar w:fldCharType="separate"/>
            </w:r>
            <w:r>
              <w:rPr>
                <w:rFonts w:eastAsia="Times New Roman"/>
                <w:lang w:val="en-GB"/>
              </w:rPr>
              <w:fldChar w:fldCharType="end"/>
            </w:r>
          </w:p>
        </w:tc>
        <w:tc>
          <w:tcPr>
            <w:tcW w:w="8547" w:type="dxa"/>
          </w:tcPr>
          <w:p w14:paraId="59CAFC62" w14:textId="77777777" w:rsidR="00D171FB" w:rsidRPr="00A63E78" w:rsidRDefault="00D171FB" w:rsidP="00C733C4">
            <w:pPr>
              <w:pStyle w:val="Taulukkoleipis0"/>
              <w:rPr>
                <w:lang w:val="en-US"/>
              </w:rPr>
            </w:pPr>
            <w:r>
              <w:rPr>
                <w:lang w:val="en-GB"/>
              </w:rPr>
              <w:t xml:space="preserve">an external cleaning company, contact details: </w:t>
            </w:r>
            <w:r>
              <w:rPr>
                <w:lang w:val="en-GB"/>
              </w:rPr>
              <w:fldChar w:fldCharType="begin">
                <w:ffData>
                  <w:name w:val="Teksti70"/>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fldChar w:fldCharType="end"/>
            </w:r>
          </w:p>
        </w:tc>
      </w:tr>
    </w:tbl>
    <w:p w14:paraId="6A39A939" w14:textId="77777777" w:rsidR="00D171FB" w:rsidRPr="00A63E78" w:rsidRDefault="00D171FB" w:rsidP="00C733C4">
      <w:pPr>
        <w:pStyle w:val="Taulukkoleipis0"/>
        <w:rPr>
          <w:lang w:val="en-US"/>
        </w:rPr>
      </w:pPr>
    </w:p>
    <w:p w14:paraId="411DD1F0" w14:textId="77777777" w:rsidR="00D171FB" w:rsidRPr="00A63E78" w:rsidRDefault="00D171FB" w:rsidP="00C733C4">
      <w:pPr>
        <w:pStyle w:val="Taulukkoleipis0"/>
        <w:rPr>
          <w:b/>
          <w:bCs/>
          <w:lang w:val="en-US"/>
        </w:rPr>
      </w:pPr>
      <w:r>
        <w:rPr>
          <w:b/>
          <w:bCs/>
          <w:lang w:val="en-GB"/>
        </w:rPr>
        <w:t>If there is no water supply in the cleaning equipment room, describe in more detail where the water used for cleaning is taken from and where wastewater from cleaning is disposed of so that food safety is not compromised: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D171FB" w:rsidRPr="00CB5BA9" w14:paraId="00FEA20C" w14:textId="77777777" w:rsidTr="00343E33">
        <w:tc>
          <w:tcPr>
            <w:tcW w:w="9039" w:type="dxa"/>
          </w:tcPr>
          <w:p w14:paraId="4E467B8D" w14:textId="0A78D7D4" w:rsidR="00D171FB" w:rsidRPr="002D4F12" w:rsidRDefault="00D171FB" w:rsidP="00C733C4">
            <w:pPr>
              <w:pStyle w:val="Taulukkoleipis0"/>
              <w:rPr>
                <w:color w:val="000000"/>
              </w:rPr>
            </w:pPr>
            <w:r>
              <w:rPr>
                <w:color w:val="000000"/>
                <w:lang w:val="en-GB"/>
              </w:rPr>
              <w:fldChar w:fldCharType="begin">
                <w:ffData>
                  <w:name w:val="Teksti70"/>
                  <w:enabled/>
                  <w:calcOnExit w:val="0"/>
                  <w:textInput/>
                </w:ffData>
              </w:fldChar>
            </w:r>
            <w:r>
              <w:rPr>
                <w:color w:val="000000"/>
                <w:lang w:val="en-GB"/>
              </w:rPr>
              <w:instrText xml:space="preserve"> FORMTEXT </w:instrText>
            </w:r>
            <w:r>
              <w:rPr>
                <w:color w:val="000000"/>
                <w:lang w:val="en-GB"/>
              </w:rPr>
            </w:r>
            <w:r>
              <w:rPr>
                <w:color w:val="000000"/>
                <w:lang w:val="en-GB"/>
              </w:rPr>
              <w:fldChar w:fldCharType="separate"/>
            </w:r>
            <w:r>
              <w:rPr>
                <w:lang w:val="en-GB"/>
              </w:rPr>
              <w:t>     </w:t>
            </w:r>
            <w:r>
              <w:rPr>
                <w:color w:val="000000"/>
                <w:lang w:val="en-GB"/>
              </w:rPr>
              <w:fldChar w:fldCharType="end"/>
            </w:r>
          </w:p>
        </w:tc>
      </w:tr>
    </w:tbl>
    <w:p w14:paraId="5A5DC90B" w14:textId="77777777" w:rsidR="00C733C4" w:rsidRDefault="00C733C4" w:rsidP="00D171FB">
      <w:pPr>
        <w:pStyle w:val="Leipteksti"/>
      </w:pPr>
    </w:p>
    <w:p w14:paraId="5A4D93AE" w14:textId="77777777" w:rsidR="00D171FB" w:rsidRPr="00351305" w:rsidRDefault="00D171FB" w:rsidP="00D171FB">
      <w:pPr>
        <w:pStyle w:val="Leipteksti"/>
        <w:rPr>
          <w:b/>
          <w:bCs/>
          <w:i/>
          <w:sz w:val="18"/>
          <w:szCs w:val="18"/>
        </w:rPr>
      </w:pPr>
      <w:r>
        <w:rPr>
          <w:b/>
          <w:bCs/>
          <w:lang w:val="en-GB"/>
        </w:rPr>
        <w:t>Monitoring of dishwater temperature</w:t>
      </w:r>
    </w:p>
    <w:p w14:paraId="6803A233" w14:textId="77777777" w:rsidR="00FF3252" w:rsidRPr="00A63E78" w:rsidRDefault="00D171FB" w:rsidP="00FF3252">
      <w:pPr>
        <w:pStyle w:val="Leipteksti"/>
        <w:rPr>
          <w:rFonts w:cs="Arial"/>
          <w:lang w:val="en-US"/>
        </w:rPr>
      </w:pPr>
      <w:r>
        <w:rPr>
          <w:rFonts w:cs="Arial"/>
          <w:lang w:val="en-GB"/>
        </w:rPr>
        <w:t xml:space="preserve">In prewash, the water temperature must not exceed +40 </w:t>
      </w:r>
      <w:r>
        <w:rPr>
          <w:rFonts w:cs="Arial"/>
          <w:vertAlign w:val="superscript"/>
          <w:lang w:val="en-GB"/>
        </w:rPr>
        <w:t>o</w:t>
      </w:r>
      <w:r>
        <w:rPr>
          <w:rFonts w:cs="Arial"/>
          <w:lang w:val="en-GB"/>
        </w:rPr>
        <w:t xml:space="preserve">C. The temperature of the washing water should be at least +55 </w:t>
      </w:r>
      <w:r>
        <w:rPr>
          <w:rFonts w:cs="Arial"/>
          <w:vertAlign w:val="superscript"/>
          <w:lang w:val="en-GB"/>
        </w:rPr>
        <w:t>o</w:t>
      </w:r>
      <w:r>
        <w:rPr>
          <w:rFonts w:cs="Arial"/>
          <w:lang w:val="en-GB"/>
        </w:rPr>
        <w:t>C</w:t>
      </w:r>
      <w:r>
        <w:rPr>
          <w:rFonts w:cs="Arial"/>
          <w:b/>
          <w:bCs/>
          <w:lang w:val="en-GB"/>
        </w:rPr>
        <w:t xml:space="preserve"> </w:t>
      </w:r>
      <w:r>
        <w:rPr>
          <w:rFonts w:cs="Arial"/>
          <w:lang w:val="en-GB"/>
        </w:rPr>
        <w:t xml:space="preserve">(preferably +60–70 </w:t>
      </w:r>
      <w:r>
        <w:rPr>
          <w:rFonts w:cs="Arial"/>
          <w:vertAlign w:val="superscript"/>
          <w:lang w:val="en-GB"/>
        </w:rPr>
        <w:t>o</w:t>
      </w:r>
      <w:r>
        <w:rPr>
          <w:rFonts w:cs="Arial"/>
          <w:lang w:val="en-GB"/>
        </w:rPr>
        <w:t xml:space="preserve">C) and the rinse water at least +80 </w:t>
      </w:r>
      <w:r>
        <w:rPr>
          <w:rFonts w:cs="Arial"/>
          <w:vertAlign w:val="superscript"/>
          <w:lang w:val="en-GB"/>
        </w:rPr>
        <w:t>o</w:t>
      </w:r>
      <w:r>
        <w:rPr>
          <w:rFonts w:cs="Arial"/>
          <w:lang w:val="en-GB"/>
        </w:rPr>
        <w:t>C.</w:t>
      </w:r>
    </w:p>
    <w:p w14:paraId="1A3A781A" w14:textId="305C8268" w:rsidR="00D171FB" w:rsidRPr="00C733C4" w:rsidRDefault="00D171FB" w:rsidP="00FF3252">
      <w:pPr>
        <w:pStyle w:val="Leipteksti"/>
        <w:rPr>
          <w:b/>
          <w:bCs/>
        </w:rPr>
      </w:pPr>
      <w:r>
        <w:rPr>
          <w:b/>
          <w:bCs/>
          <w:lang w:val="en-GB"/>
        </w:rPr>
        <w:t>Temperature monitoring:</w:t>
      </w:r>
    </w:p>
    <w:tbl>
      <w:tblPr>
        <w:tblW w:w="891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490"/>
      </w:tblGrid>
      <w:tr w:rsidR="00D171FB" w:rsidRPr="009B1DDD" w14:paraId="138B28CF" w14:textId="77777777" w:rsidTr="00994538">
        <w:trPr>
          <w:trHeight w:hRule="exact" w:val="284"/>
        </w:trPr>
        <w:tc>
          <w:tcPr>
            <w:tcW w:w="425" w:type="dxa"/>
            <w:noWrap/>
            <w:hideMark/>
          </w:tcPr>
          <w:p w14:paraId="501E424E" w14:textId="77777777" w:rsidR="00D171FB" w:rsidRPr="009F1760" w:rsidRDefault="00D171FB" w:rsidP="00C733C4">
            <w:pPr>
              <w:pStyle w:val="Taulukkoleipis0"/>
              <w:rPr>
                <w:i/>
              </w:rPr>
            </w:pPr>
            <w:r>
              <w:rPr>
                <w:i/>
                <w:iCs/>
                <w:lang w:val="en-GB"/>
              </w:rPr>
              <w:fldChar w:fldCharType="begin">
                <w:ffData>
                  <w:name w:val=""/>
                  <w:enabled/>
                  <w:calcOnExit w:val="0"/>
                  <w:checkBox>
                    <w:sizeAuto/>
                    <w:default w:val="0"/>
                  </w:checkBox>
                </w:ffData>
              </w:fldChar>
            </w:r>
            <w:r>
              <w:rPr>
                <w:i/>
                <w:iCs/>
                <w:lang w:val="en-GB"/>
              </w:rPr>
              <w:instrText xml:space="preserve"> FORMCHECKBOX </w:instrText>
            </w:r>
            <w:r>
              <w:rPr>
                <w:i/>
                <w:iCs/>
                <w:lang w:val="en-GB"/>
              </w:rPr>
            </w:r>
            <w:r>
              <w:rPr>
                <w:i/>
                <w:iCs/>
                <w:lang w:val="en-GB"/>
              </w:rPr>
              <w:fldChar w:fldCharType="separate"/>
            </w:r>
            <w:r>
              <w:rPr>
                <w:lang w:val="en-GB"/>
              </w:rPr>
              <w:fldChar w:fldCharType="end"/>
            </w:r>
          </w:p>
        </w:tc>
        <w:tc>
          <w:tcPr>
            <w:tcW w:w="8490" w:type="dxa"/>
            <w:noWrap/>
            <w:vAlign w:val="bottom"/>
            <w:hideMark/>
          </w:tcPr>
          <w:p w14:paraId="33E28167" w14:textId="77777777" w:rsidR="00D171FB" w:rsidRPr="00A63E78" w:rsidRDefault="00D171FB" w:rsidP="00C733C4">
            <w:pPr>
              <w:pStyle w:val="Taulukkoleipis0"/>
              <w:rPr>
                <w:lang w:val="en-US"/>
              </w:rPr>
            </w:pPr>
            <w:r>
              <w:rPr>
                <w:lang w:val="en-GB"/>
              </w:rPr>
              <w:t xml:space="preserve">We monitor temperatures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u w:val="single"/>
                <w:lang w:val="en-GB"/>
              </w:rPr>
              <w:t>     </w:t>
            </w:r>
            <w:r>
              <w:rPr>
                <w:lang w:val="en-GB"/>
              </w:rPr>
              <w:fldChar w:fldCharType="end"/>
            </w:r>
            <w:r>
              <w:rPr>
                <w:lang w:val="en-GB"/>
              </w:rPr>
              <w:t xml:space="preserve"> times a week.</w:t>
            </w:r>
          </w:p>
        </w:tc>
      </w:tr>
      <w:tr w:rsidR="00D171FB" w:rsidRPr="009B1DDD" w14:paraId="7E5131C8" w14:textId="77777777" w:rsidTr="00994538">
        <w:trPr>
          <w:trHeight w:hRule="exact" w:val="284"/>
        </w:trPr>
        <w:tc>
          <w:tcPr>
            <w:tcW w:w="425" w:type="dxa"/>
            <w:noWrap/>
          </w:tcPr>
          <w:p w14:paraId="5CA93F40" w14:textId="77777777" w:rsidR="00D171FB" w:rsidRPr="009F1760" w:rsidRDefault="00D171FB" w:rsidP="00C733C4">
            <w:pPr>
              <w:pStyle w:val="Taulukkoleipis0"/>
              <w:rPr>
                <w:i/>
              </w:rPr>
            </w:pPr>
            <w:r>
              <w:rPr>
                <w:i/>
                <w:iCs/>
                <w:lang w:val="en-GB"/>
              </w:rPr>
              <w:fldChar w:fldCharType="begin">
                <w:ffData>
                  <w:name w:val=""/>
                  <w:enabled/>
                  <w:calcOnExit w:val="0"/>
                  <w:checkBox>
                    <w:sizeAuto/>
                    <w:default w:val="0"/>
                  </w:checkBox>
                </w:ffData>
              </w:fldChar>
            </w:r>
            <w:r>
              <w:rPr>
                <w:i/>
                <w:iCs/>
                <w:lang w:val="en-GB"/>
              </w:rPr>
              <w:instrText xml:space="preserve"> FORMCHECKBOX </w:instrText>
            </w:r>
            <w:r>
              <w:rPr>
                <w:i/>
                <w:iCs/>
                <w:lang w:val="en-GB"/>
              </w:rPr>
            </w:r>
            <w:r>
              <w:rPr>
                <w:i/>
                <w:iCs/>
                <w:lang w:val="en-GB"/>
              </w:rPr>
              <w:fldChar w:fldCharType="separate"/>
            </w:r>
            <w:r>
              <w:rPr>
                <w:lang w:val="en-GB"/>
              </w:rPr>
              <w:fldChar w:fldCharType="end"/>
            </w:r>
          </w:p>
        </w:tc>
        <w:tc>
          <w:tcPr>
            <w:tcW w:w="8490" w:type="dxa"/>
            <w:vAlign w:val="bottom"/>
          </w:tcPr>
          <w:p w14:paraId="63EC60FA" w14:textId="77777777" w:rsidR="00D171FB" w:rsidRPr="00A63E78" w:rsidRDefault="00D171FB" w:rsidP="00C733C4">
            <w:pPr>
              <w:pStyle w:val="Taulukkoleipis0"/>
              <w:rPr>
                <w:lang w:val="en-US"/>
              </w:rPr>
            </w:pPr>
            <w:r>
              <w:rPr>
                <w:lang w:val="en-GB"/>
              </w:rPr>
              <w:t xml:space="preserve">We record temperatures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u w:val="single"/>
                <w:lang w:val="en-GB"/>
              </w:rPr>
              <w:t>     </w:t>
            </w:r>
            <w:r>
              <w:rPr>
                <w:lang w:val="en-GB"/>
              </w:rPr>
              <w:fldChar w:fldCharType="end"/>
            </w:r>
            <w:r>
              <w:rPr>
                <w:lang w:val="en-GB"/>
              </w:rPr>
              <w:t xml:space="preserve"> times a week. Where are these records kept?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u w:val="single"/>
                <w:lang w:val="en-GB"/>
              </w:rPr>
              <w:t>     </w:t>
            </w:r>
            <w:r>
              <w:rPr>
                <w:u w:val="single"/>
                <w:lang w:val="en-GB"/>
              </w:rPr>
              <w:fldChar w:fldCharType="end"/>
            </w:r>
            <w:r>
              <w:rPr>
                <w:u w:val="single"/>
                <w:lang w:val="en-GB"/>
              </w:rPr>
              <w:fldChar w:fldCharType="begin">
                <w:ffData>
                  <w:name w:val="Teksti58"/>
                  <w:enabled/>
                  <w:calcOnExit w:val="0"/>
                  <w:textInput/>
                </w:ffData>
              </w:fldChar>
            </w:r>
            <w:r>
              <w:rPr>
                <w:u w:val="single"/>
                <w:lang w:val="en-GB"/>
              </w:rPr>
              <w:instrText xml:space="preserve"> FORMTEXT </w:instrText>
            </w:r>
            <w:r>
              <w:rPr>
                <w:u w:val="single"/>
                <w:lang w:val="en-GB"/>
              </w:rPr>
            </w:r>
            <w:r>
              <w:rPr>
                <w:u w:val="single"/>
                <w:lang w:val="en-GB"/>
              </w:rPr>
              <w:fldChar w:fldCharType="separate"/>
            </w:r>
            <w:r>
              <w:rPr>
                <w:u w:val="single"/>
                <w:lang w:val="en-GB"/>
              </w:rPr>
              <w:t>     </w:t>
            </w:r>
            <w:r>
              <w:rPr>
                <w:lang w:val="en-GB"/>
              </w:rPr>
              <w:fldChar w:fldCharType="end"/>
            </w:r>
          </w:p>
        </w:tc>
      </w:tr>
      <w:tr w:rsidR="00D171FB" w:rsidRPr="009F1760" w14:paraId="748DC9CF" w14:textId="77777777" w:rsidTr="00617BCB">
        <w:trPr>
          <w:trHeight w:hRule="exact" w:val="715"/>
        </w:trPr>
        <w:tc>
          <w:tcPr>
            <w:tcW w:w="425" w:type="dxa"/>
            <w:noWrap/>
            <w:hideMark/>
          </w:tcPr>
          <w:p w14:paraId="0BEFB321" w14:textId="77777777" w:rsidR="00D171FB" w:rsidRPr="009F1760" w:rsidRDefault="00D171FB" w:rsidP="00C733C4">
            <w:pPr>
              <w:pStyle w:val="Taulukkoleipis0"/>
              <w:rPr>
                <w:i/>
              </w:rPr>
            </w:pPr>
            <w:r>
              <w:rPr>
                <w:i/>
                <w:iCs/>
                <w:lang w:val="en-GB"/>
              </w:rPr>
              <w:fldChar w:fldCharType="begin">
                <w:ffData>
                  <w:name w:val=""/>
                  <w:enabled/>
                  <w:calcOnExit w:val="0"/>
                  <w:checkBox>
                    <w:sizeAuto/>
                    <w:default w:val="0"/>
                  </w:checkBox>
                </w:ffData>
              </w:fldChar>
            </w:r>
            <w:r>
              <w:rPr>
                <w:i/>
                <w:iCs/>
                <w:lang w:val="en-GB"/>
              </w:rPr>
              <w:instrText xml:space="preserve"> FORMCHECKBOX </w:instrText>
            </w:r>
            <w:r>
              <w:rPr>
                <w:i/>
                <w:iCs/>
                <w:lang w:val="en-GB"/>
              </w:rPr>
            </w:r>
            <w:r>
              <w:rPr>
                <w:i/>
                <w:iCs/>
                <w:lang w:val="en-GB"/>
              </w:rPr>
              <w:fldChar w:fldCharType="separate"/>
            </w:r>
            <w:r>
              <w:rPr>
                <w:lang w:val="en-GB"/>
              </w:rPr>
              <w:fldChar w:fldCharType="end"/>
            </w:r>
          </w:p>
        </w:tc>
        <w:tc>
          <w:tcPr>
            <w:tcW w:w="8490" w:type="dxa"/>
            <w:vAlign w:val="bottom"/>
            <w:hideMark/>
          </w:tcPr>
          <w:p w14:paraId="05B7BB01" w14:textId="77777777" w:rsidR="00D171FB" w:rsidRPr="003A0550" w:rsidRDefault="00D171FB" w:rsidP="00C733C4">
            <w:pPr>
              <w:pStyle w:val="Taulukkoleipis0"/>
            </w:pPr>
            <w:r>
              <w:rPr>
                <w:lang w:val="en-GB"/>
              </w:rPr>
              <w:t xml:space="preserve">We record any temperature deviations detected and the corrective measures taken as a result. Where are these records kept?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u w:val="single"/>
                <w:lang w:val="en-GB"/>
              </w:rPr>
              <w:t>     </w:t>
            </w:r>
            <w:r>
              <w:rPr>
                <w:lang w:val="en-GB"/>
              </w:rPr>
              <w:fldChar w:fldCharType="end"/>
            </w:r>
          </w:p>
        </w:tc>
      </w:tr>
      <w:tr w:rsidR="00D171FB" w:rsidRPr="009F1760" w14:paraId="29F21262" w14:textId="77777777" w:rsidTr="00994538">
        <w:trPr>
          <w:trHeight w:hRule="exact" w:val="567"/>
        </w:trPr>
        <w:tc>
          <w:tcPr>
            <w:tcW w:w="425" w:type="dxa"/>
            <w:noWrap/>
          </w:tcPr>
          <w:p w14:paraId="7E841018" w14:textId="77777777" w:rsidR="00D171FB" w:rsidRPr="009F1760" w:rsidRDefault="00D171FB" w:rsidP="00C733C4">
            <w:pPr>
              <w:pStyle w:val="Taulukkoleipis0"/>
              <w:rPr>
                <w:i/>
              </w:rPr>
            </w:pPr>
            <w:r>
              <w:rPr>
                <w:i/>
                <w:iCs/>
                <w:lang w:val="en-GB"/>
              </w:rPr>
              <w:fldChar w:fldCharType="begin">
                <w:ffData>
                  <w:name w:val=""/>
                  <w:enabled/>
                  <w:calcOnExit w:val="0"/>
                  <w:checkBox>
                    <w:sizeAuto/>
                    <w:default w:val="0"/>
                  </w:checkBox>
                </w:ffData>
              </w:fldChar>
            </w:r>
            <w:r>
              <w:rPr>
                <w:i/>
                <w:iCs/>
                <w:lang w:val="en-GB"/>
              </w:rPr>
              <w:instrText xml:space="preserve"> FORMCHECKBOX </w:instrText>
            </w:r>
            <w:r>
              <w:rPr>
                <w:i/>
                <w:iCs/>
                <w:lang w:val="en-GB"/>
              </w:rPr>
            </w:r>
            <w:r>
              <w:rPr>
                <w:i/>
                <w:iCs/>
                <w:lang w:val="en-GB"/>
              </w:rPr>
              <w:fldChar w:fldCharType="separate"/>
            </w:r>
            <w:r>
              <w:rPr>
                <w:lang w:val="en-GB"/>
              </w:rPr>
              <w:fldChar w:fldCharType="end"/>
            </w:r>
          </w:p>
        </w:tc>
        <w:tc>
          <w:tcPr>
            <w:tcW w:w="8490" w:type="dxa"/>
          </w:tcPr>
          <w:p w14:paraId="2B6A5956" w14:textId="77777777" w:rsidR="00D171FB" w:rsidRPr="003A0550" w:rsidRDefault="00D171FB" w:rsidP="00C733C4">
            <w:pPr>
              <w:pStyle w:val="Taulukkoleipis0"/>
            </w:pPr>
            <w:r>
              <w:rPr>
                <w:lang w:val="en-GB"/>
              </w:rPr>
              <w:t xml:space="preserve">Other, please specify: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u w:val="single"/>
                <w:lang w:val="en-GB"/>
              </w:rPr>
              <w:t>     </w:t>
            </w:r>
            <w:r>
              <w:rPr>
                <w:lang w:val="en-GB"/>
              </w:rPr>
              <w:fldChar w:fldCharType="end"/>
            </w:r>
          </w:p>
        </w:tc>
      </w:tr>
    </w:tbl>
    <w:p w14:paraId="4928C63C" w14:textId="77777777" w:rsidR="00C733C4" w:rsidRDefault="00C733C4" w:rsidP="00C733C4">
      <w:pPr>
        <w:pStyle w:val="Taulukkoleipis0"/>
      </w:pPr>
      <w:bookmarkStart w:id="57" w:name="_Hlk209705364"/>
    </w:p>
    <w:p w14:paraId="1C02E7ED" w14:textId="0081AEBD" w:rsidR="00D171FB" w:rsidRPr="00A63E78" w:rsidRDefault="00D171FB" w:rsidP="00C733C4">
      <w:pPr>
        <w:pStyle w:val="Taulukkoleipis0"/>
        <w:rPr>
          <w:lang w:val="en-US"/>
        </w:rPr>
      </w:pPr>
      <w:r>
        <w:rPr>
          <w:lang w:val="en-GB"/>
        </w:rPr>
        <w:t>If the dishwasher does not have a built-in thermometer, the operator must check the washing result by means of microbiological samples or other suitable methods. Maintenance reports must also be retained.</w:t>
      </w:r>
    </w:p>
    <w:p w14:paraId="76943FD9" w14:textId="77777777" w:rsidR="00C733C4" w:rsidRPr="00A63E78" w:rsidRDefault="00C733C4" w:rsidP="00C733C4">
      <w:pPr>
        <w:pStyle w:val="Taulukkoleipis0"/>
        <w:rPr>
          <w:lang w:val="en-US"/>
        </w:rPr>
      </w:pPr>
    </w:p>
    <w:bookmarkEnd w:id="57"/>
    <w:p w14:paraId="389D2A13" w14:textId="77777777" w:rsidR="00D171FB" w:rsidRPr="00A63E78" w:rsidRDefault="00D171FB" w:rsidP="00C733C4">
      <w:pPr>
        <w:pStyle w:val="Taulukkoleipis0"/>
        <w:rPr>
          <w:b/>
          <w:bCs/>
          <w:lang w:val="en-US"/>
        </w:rPr>
      </w:pPr>
      <w:r>
        <w:rPr>
          <w:b/>
          <w:bCs/>
          <w:lang w:val="en-GB"/>
        </w:rPr>
        <w:t>What measures do we take when temperature deviations occur?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D171FB" w:rsidRPr="00CB5BA9" w14:paraId="121ED7D3" w14:textId="77777777" w:rsidTr="00343E33">
        <w:tc>
          <w:tcPr>
            <w:tcW w:w="8897" w:type="dxa"/>
          </w:tcPr>
          <w:p w14:paraId="0063DCEB" w14:textId="77777777" w:rsidR="00D171FB" w:rsidRPr="00056624" w:rsidRDefault="00D171FB" w:rsidP="00C733C4">
            <w:pPr>
              <w:pStyle w:val="Taulukkoleipis0"/>
              <w:rPr>
                <w:rFonts w:eastAsia="Times New Roman"/>
                <w:color w:val="000000"/>
              </w:rPr>
            </w:pPr>
            <w:r>
              <w:rPr>
                <w:rFonts w:eastAsia="Times New Roman"/>
                <w:color w:val="000000"/>
                <w:lang w:val="en-GB"/>
              </w:rPr>
              <w:fldChar w:fldCharType="begin">
                <w:ffData>
                  <w:name w:val="Teksti70"/>
                  <w:enabled/>
                  <w:calcOnExit w:val="0"/>
                  <w:textInput/>
                </w:ffData>
              </w:fldChar>
            </w:r>
            <w:r>
              <w:rPr>
                <w:rFonts w:eastAsia="Times New Roman"/>
                <w:color w:val="000000"/>
                <w:lang w:val="en-GB"/>
              </w:rPr>
              <w:instrText xml:space="preserve"> FORMTEXT </w:instrText>
            </w:r>
            <w:r>
              <w:rPr>
                <w:rFonts w:eastAsia="Times New Roman"/>
                <w:color w:val="000000"/>
                <w:lang w:val="en-GB"/>
              </w:rPr>
            </w:r>
            <w:r>
              <w:rPr>
                <w:rFonts w:eastAsia="Times New Roman"/>
                <w:color w:val="000000"/>
                <w:lang w:val="en-GB"/>
              </w:rPr>
              <w:fldChar w:fldCharType="separate"/>
            </w:r>
            <w:r>
              <w:rPr>
                <w:rFonts w:eastAsia="Times New Roman"/>
                <w:lang w:val="en-GB"/>
              </w:rPr>
              <w:t>     </w:t>
            </w:r>
            <w:r>
              <w:rPr>
                <w:rFonts w:eastAsia="Times New Roman"/>
                <w:color w:val="000000"/>
                <w:lang w:val="en-GB"/>
              </w:rPr>
              <w:fldChar w:fldCharType="end"/>
            </w:r>
          </w:p>
        </w:tc>
      </w:tr>
    </w:tbl>
    <w:p w14:paraId="7723E132" w14:textId="468F6A7F" w:rsidR="00D171FB" w:rsidRDefault="00D171FB" w:rsidP="007037D0">
      <w:pPr>
        <w:pStyle w:val="Otsikko2"/>
      </w:pPr>
      <w:bookmarkStart w:id="58" w:name="_Toc210820264"/>
      <w:bookmarkStart w:id="59" w:name="_Toc102567680"/>
      <w:bookmarkStart w:id="60" w:name="_Toc219791460"/>
      <w:r>
        <w:rPr>
          <w:lang w:val="en-GB"/>
        </w:rPr>
        <w:t>Maintenance</w:t>
      </w:r>
      <w:bookmarkEnd w:id="58"/>
      <w:bookmarkEnd w:id="59"/>
      <w:bookmarkEnd w:id="60"/>
    </w:p>
    <w:p w14:paraId="476C5C8C" w14:textId="77777777" w:rsidR="00FF3252" w:rsidRPr="00A63E78" w:rsidRDefault="00FF3252" w:rsidP="00FF3252">
      <w:pPr>
        <w:pStyle w:val="Leipteksti"/>
        <w:rPr>
          <w:lang w:val="en-US"/>
        </w:rPr>
      </w:pPr>
      <w:r>
        <w:rPr>
          <w:lang w:val="en-GB"/>
        </w:rPr>
        <w:t xml:space="preserve">The operator must keep its equipment clean and in good condition and ensure its proper functioning through regular inspections and maintenance.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FF3252" w:rsidRPr="00CB5BA9" w14:paraId="45480F76" w14:textId="77777777" w:rsidTr="00FF009C">
        <w:tc>
          <w:tcPr>
            <w:tcW w:w="9464" w:type="dxa"/>
          </w:tcPr>
          <w:p w14:paraId="4D7965ED" w14:textId="232737B6" w:rsidR="00FF3252" w:rsidRPr="00056624" w:rsidRDefault="00FF3252" w:rsidP="00B776B6">
            <w:pPr>
              <w:pStyle w:val="Taulukkoleipis0"/>
              <w:rPr>
                <w:rFonts w:eastAsia="Times New Roman"/>
                <w:color w:val="000000"/>
              </w:rPr>
            </w:pPr>
            <w:r>
              <w:rPr>
                <w:b/>
                <w:bCs/>
                <w:lang w:val="en-GB"/>
              </w:rPr>
              <w:t>Property manager’s contact details:</w:t>
            </w:r>
            <w:r>
              <w:rPr>
                <w:color w:val="000000"/>
                <w:lang w:val="en-GB"/>
              </w:rPr>
              <w:fldChar w:fldCharType="begin">
                <w:ffData>
                  <w:name w:val="Teksti70"/>
                  <w:enabled/>
                  <w:calcOnExit w:val="0"/>
                  <w:textInput/>
                </w:ffData>
              </w:fldChar>
            </w:r>
            <w:r>
              <w:rPr>
                <w:color w:val="000000"/>
                <w:lang w:val="en-GB"/>
              </w:rPr>
              <w:instrText xml:space="preserve"> FORMTEXT </w:instrText>
            </w:r>
            <w:r>
              <w:rPr>
                <w:color w:val="000000"/>
                <w:lang w:val="en-GB"/>
              </w:rPr>
            </w:r>
            <w:r>
              <w:rPr>
                <w:color w:val="000000"/>
                <w:lang w:val="en-GB"/>
              </w:rPr>
              <w:fldChar w:fldCharType="separate"/>
            </w:r>
            <w:r>
              <w:rPr>
                <w:lang w:val="en-GB"/>
              </w:rPr>
              <w:t>     </w:t>
            </w:r>
            <w:r>
              <w:rPr>
                <w:color w:val="000000"/>
                <w:lang w:val="en-GB"/>
              </w:rPr>
              <w:fldChar w:fldCharType="end"/>
            </w:r>
          </w:p>
        </w:tc>
      </w:tr>
    </w:tbl>
    <w:p w14:paraId="323C00DC" w14:textId="77777777" w:rsidR="00D171FB" w:rsidRDefault="00D171FB" w:rsidP="00C733C4">
      <w:pPr>
        <w:pStyle w:val="Taulukkoleipis0"/>
        <w:rPr>
          <w:b/>
          <w:bCs/>
        </w:rPr>
      </w:pPr>
    </w:p>
    <w:p w14:paraId="6089F2AB" w14:textId="090F7D06" w:rsidR="00D171FB" w:rsidRPr="00C76FC5" w:rsidRDefault="00D171FB" w:rsidP="00C733C4">
      <w:pPr>
        <w:pStyle w:val="Taulukkoleipis0"/>
        <w:rPr>
          <w:b/>
          <w:bCs/>
        </w:rPr>
      </w:pPr>
      <w:r>
        <w:rPr>
          <w:b/>
          <w:bCs/>
          <w:lang w:val="en-GB"/>
        </w:rPr>
        <w:t>Repair/maintenance plan:</w:t>
      </w:r>
    </w:p>
    <w:tbl>
      <w:tblPr>
        <w:tblW w:w="942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9001"/>
      </w:tblGrid>
      <w:tr w:rsidR="00D171FB" w:rsidRPr="009B1DDD" w14:paraId="64B8443B" w14:textId="77777777" w:rsidTr="000548AB">
        <w:trPr>
          <w:trHeight w:hRule="exact" w:val="460"/>
        </w:trPr>
        <w:tc>
          <w:tcPr>
            <w:tcW w:w="425" w:type="dxa"/>
            <w:noWrap/>
            <w:hideMark/>
          </w:tcPr>
          <w:p w14:paraId="272F7532" w14:textId="77777777" w:rsidR="00D171FB" w:rsidRPr="00D45236" w:rsidRDefault="00D171FB" w:rsidP="00C733C4">
            <w:pPr>
              <w:pStyle w:val="Taulukkoleipis0"/>
              <w:rPr>
                <w:b/>
                <w:i/>
              </w:rPr>
            </w:pPr>
            <w:r>
              <w:rPr>
                <w:b/>
                <w:bCs/>
                <w:i/>
                <w:iCs/>
                <w:lang w:val="en-GB"/>
              </w:rPr>
              <w:fldChar w:fldCharType="begin">
                <w:ffData>
                  <w:name w:val=""/>
                  <w:enabled/>
                  <w:calcOnExit w:val="0"/>
                  <w:checkBox>
                    <w:sizeAuto/>
                    <w:default w:val="0"/>
                  </w:checkBox>
                </w:ffData>
              </w:fldChar>
            </w:r>
            <w:r>
              <w:rPr>
                <w:b/>
                <w:bCs/>
                <w:i/>
                <w:iCs/>
                <w:lang w:val="en-GB"/>
              </w:rPr>
              <w:instrText xml:space="preserve"> FORMCHECKBOX </w:instrText>
            </w:r>
            <w:r>
              <w:rPr>
                <w:b/>
                <w:bCs/>
                <w:i/>
                <w:iCs/>
                <w:lang w:val="en-GB"/>
              </w:rPr>
            </w:r>
            <w:r>
              <w:rPr>
                <w:b/>
                <w:bCs/>
                <w:i/>
                <w:iCs/>
                <w:lang w:val="en-GB"/>
              </w:rPr>
              <w:fldChar w:fldCharType="separate"/>
            </w:r>
            <w:r>
              <w:rPr>
                <w:lang w:val="en-GB"/>
              </w:rPr>
              <w:fldChar w:fldCharType="end"/>
            </w:r>
          </w:p>
        </w:tc>
        <w:tc>
          <w:tcPr>
            <w:tcW w:w="9001" w:type="dxa"/>
            <w:noWrap/>
            <w:vAlign w:val="bottom"/>
            <w:hideMark/>
          </w:tcPr>
          <w:p w14:paraId="2D7E6367" w14:textId="3F98FBC9" w:rsidR="00D171FB" w:rsidRPr="00A63E78" w:rsidRDefault="00D171FB" w:rsidP="00C733C4">
            <w:pPr>
              <w:pStyle w:val="Taulukkoleipis0"/>
              <w:rPr>
                <w:lang w:val="en-US"/>
              </w:rPr>
            </w:pPr>
            <w:r>
              <w:rPr>
                <w:lang w:val="en-GB"/>
              </w:rPr>
              <w:t xml:space="preserve">We assess the condition of premises, equipment and tools (how often)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b/>
                <w:bCs/>
                <w:u w:val="single"/>
                <w:lang w:val="en-GB"/>
              </w:rPr>
              <w:t>     </w:t>
            </w:r>
            <w:r>
              <w:rPr>
                <w:b/>
                <w:bCs/>
                <w:u w:val="single"/>
                <w:lang w:val="en-GB"/>
              </w:rPr>
              <w:fldChar w:fldCharType="end"/>
            </w:r>
            <w:r>
              <w:rPr>
                <w:b/>
                <w:bCs/>
                <w:u w:val="single"/>
                <w:lang w:val="en-GB"/>
              </w:rPr>
              <w:fldChar w:fldCharType="begin">
                <w:ffData>
                  <w:name w:val="Teksti58"/>
                  <w:enabled/>
                  <w:calcOnExit w:val="0"/>
                  <w:textInput/>
                </w:ffData>
              </w:fldChar>
            </w:r>
            <w:r>
              <w:rPr>
                <w:b/>
                <w:bCs/>
                <w:u w:val="single"/>
                <w:lang w:val="en-GB"/>
              </w:rPr>
              <w:instrText xml:space="preserve"> FORMTEXT </w:instrText>
            </w:r>
            <w:r>
              <w:rPr>
                <w:b/>
                <w:bCs/>
                <w:u w:val="single"/>
                <w:lang w:val="en-GB"/>
              </w:rPr>
            </w:r>
            <w:r>
              <w:rPr>
                <w:b/>
                <w:bCs/>
                <w:u w:val="single"/>
                <w:lang w:val="en-GB"/>
              </w:rPr>
              <w:fldChar w:fldCharType="separate"/>
            </w:r>
            <w:r>
              <w:rPr>
                <w:b/>
                <w:bCs/>
                <w:u w:val="single"/>
                <w:lang w:val="en-GB"/>
              </w:rPr>
              <w:t>     </w:t>
            </w:r>
            <w:r>
              <w:rPr>
                <w:lang w:val="en-GB"/>
              </w:rPr>
              <w:fldChar w:fldCharType="end"/>
            </w:r>
            <w:r>
              <w:rPr>
                <w:b/>
                <w:bCs/>
                <w:u w:val="single"/>
                <w:lang w:val="en-GB"/>
              </w:rPr>
              <w:t xml:space="preserve"> </w:t>
            </w:r>
          </w:p>
        </w:tc>
      </w:tr>
      <w:tr w:rsidR="00C10FE4" w:rsidRPr="009B1DDD" w14:paraId="45D9A4B4" w14:textId="77777777" w:rsidTr="000548AB">
        <w:trPr>
          <w:trHeight w:hRule="exact" w:val="426"/>
        </w:trPr>
        <w:tc>
          <w:tcPr>
            <w:tcW w:w="425" w:type="dxa"/>
            <w:noWrap/>
          </w:tcPr>
          <w:p w14:paraId="6903CCC7" w14:textId="25E65239" w:rsidR="00C10FE4" w:rsidRPr="00D45236" w:rsidRDefault="00C10FE4" w:rsidP="00C733C4">
            <w:pPr>
              <w:pStyle w:val="Taulukkoleipis0"/>
              <w:rPr>
                <w:b/>
                <w:i/>
              </w:rPr>
            </w:pPr>
            <w:r>
              <w:rPr>
                <w:b/>
                <w:bCs/>
                <w:i/>
                <w:iCs/>
                <w:lang w:val="en-GB"/>
              </w:rPr>
              <w:fldChar w:fldCharType="begin">
                <w:ffData>
                  <w:name w:val=""/>
                  <w:enabled/>
                  <w:calcOnExit w:val="0"/>
                  <w:checkBox>
                    <w:sizeAuto/>
                    <w:default w:val="0"/>
                  </w:checkBox>
                </w:ffData>
              </w:fldChar>
            </w:r>
            <w:r>
              <w:rPr>
                <w:b/>
                <w:bCs/>
                <w:i/>
                <w:iCs/>
                <w:lang w:val="en-GB"/>
              </w:rPr>
              <w:instrText xml:space="preserve"> FORMCHECKBOX </w:instrText>
            </w:r>
            <w:r>
              <w:rPr>
                <w:b/>
                <w:bCs/>
                <w:i/>
                <w:iCs/>
                <w:lang w:val="en-GB"/>
              </w:rPr>
            </w:r>
            <w:r>
              <w:rPr>
                <w:b/>
                <w:bCs/>
                <w:i/>
                <w:iCs/>
                <w:lang w:val="en-GB"/>
              </w:rPr>
              <w:fldChar w:fldCharType="separate"/>
            </w:r>
            <w:r>
              <w:rPr>
                <w:lang w:val="en-GB"/>
              </w:rPr>
              <w:fldChar w:fldCharType="end"/>
            </w:r>
          </w:p>
        </w:tc>
        <w:tc>
          <w:tcPr>
            <w:tcW w:w="9001" w:type="dxa"/>
            <w:noWrap/>
            <w:vAlign w:val="bottom"/>
          </w:tcPr>
          <w:p w14:paraId="51D3CFD9" w14:textId="316C8212" w:rsidR="00C10FE4" w:rsidRPr="00A63E78" w:rsidRDefault="00C10FE4" w:rsidP="00C733C4">
            <w:pPr>
              <w:pStyle w:val="Taulukkoleipis0"/>
              <w:rPr>
                <w:lang w:val="en-US"/>
              </w:rPr>
            </w:pPr>
            <w:r>
              <w:rPr>
                <w:lang w:val="en-GB"/>
              </w:rPr>
              <w:t xml:space="preserve">We record any findings and corrective measures planned (where)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b/>
                <w:bCs/>
                <w:u w:val="single"/>
                <w:lang w:val="en-GB"/>
              </w:rPr>
              <w:t>     </w:t>
            </w:r>
            <w:r>
              <w:rPr>
                <w:b/>
                <w:bCs/>
                <w:u w:val="single"/>
                <w:lang w:val="en-GB"/>
              </w:rPr>
              <w:fldChar w:fldCharType="end"/>
            </w:r>
            <w:r>
              <w:rPr>
                <w:b/>
                <w:bCs/>
                <w:u w:val="single"/>
                <w:lang w:val="en-GB"/>
              </w:rPr>
              <w:fldChar w:fldCharType="begin">
                <w:ffData>
                  <w:name w:val="Teksti58"/>
                  <w:enabled/>
                  <w:calcOnExit w:val="0"/>
                  <w:textInput/>
                </w:ffData>
              </w:fldChar>
            </w:r>
            <w:r>
              <w:rPr>
                <w:b/>
                <w:bCs/>
                <w:u w:val="single"/>
                <w:lang w:val="en-GB"/>
              </w:rPr>
              <w:instrText xml:space="preserve"> FORMTEXT </w:instrText>
            </w:r>
            <w:r>
              <w:rPr>
                <w:b/>
                <w:bCs/>
                <w:u w:val="single"/>
                <w:lang w:val="en-GB"/>
              </w:rPr>
            </w:r>
            <w:r>
              <w:rPr>
                <w:b/>
                <w:bCs/>
                <w:u w:val="single"/>
                <w:lang w:val="en-GB"/>
              </w:rPr>
              <w:fldChar w:fldCharType="separate"/>
            </w:r>
            <w:r>
              <w:rPr>
                <w:b/>
                <w:bCs/>
                <w:u w:val="single"/>
                <w:lang w:val="en-GB"/>
              </w:rPr>
              <w:t>     </w:t>
            </w:r>
            <w:r>
              <w:rPr>
                <w:lang w:val="en-GB"/>
              </w:rPr>
              <w:fldChar w:fldCharType="end"/>
            </w:r>
          </w:p>
        </w:tc>
      </w:tr>
      <w:tr w:rsidR="00D171FB" w:rsidRPr="009B1DDD" w14:paraId="3B9DA412" w14:textId="77777777" w:rsidTr="00C10FE4">
        <w:trPr>
          <w:trHeight w:hRule="exact" w:val="280"/>
        </w:trPr>
        <w:tc>
          <w:tcPr>
            <w:tcW w:w="425" w:type="dxa"/>
            <w:noWrap/>
          </w:tcPr>
          <w:p w14:paraId="0C1E65CD" w14:textId="77777777" w:rsidR="00D171FB" w:rsidRPr="00D45236" w:rsidRDefault="00D171FB" w:rsidP="00C733C4">
            <w:pPr>
              <w:pStyle w:val="Taulukkoleipis0"/>
              <w:rPr>
                <w:b/>
                <w:i/>
              </w:rPr>
            </w:pPr>
            <w:r>
              <w:rPr>
                <w:b/>
                <w:bCs/>
                <w:i/>
                <w:iCs/>
                <w:lang w:val="en-GB"/>
              </w:rPr>
              <w:fldChar w:fldCharType="begin">
                <w:ffData>
                  <w:name w:val=""/>
                  <w:enabled/>
                  <w:calcOnExit w:val="0"/>
                  <w:checkBox>
                    <w:sizeAuto/>
                    <w:default w:val="0"/>
                  </w:checkBox>
                </w:ffData>
              </w:fldChar>
            </w:r>
            <w:r>
              <w:rPr>
                <w:b/>
                <w:bCs/>
                <w:i/>
                <w:iCs/>
                <w:lang w:val="en-GB"/>
              </w:rPr>
              <w:instrText xml:space="preserve"> FORMCHECKBOX </w:instrText>
            </w:r>
            <w:r>
              <w:rPr>
                <w:b/>
                <w:bCs/>
                <w:i/>
                <w:iCs/>
                <w:lang w:val="en-GB"/>
              </w:rPr>
            </w:r>
            <w:r>
              <w:rPr>
                <w:b/>
                <w:bCs/>
                <w:i/>
                <w:iCs/>
                <w:lang w:val="en-GB"/>
              </w:rPr>
              <w:fldChar w:fldCharType="separate"/>
            </w:r>
            <w:r>
              <w:rPr>
                <w:lang w:val="en-GB"/>
              </w:rPr>
              <w:fldChar w:fldCharType="end"/>
            </w:r>
          </w:p>
        </w:tc>
        <w:tc>
          <w:tcPr>
            <w:tcW w:w="9001" w:type="dxa"/>
            <w:vAlign w:val="bottom"/>
          </w:tcPr>
          <w:p w14:paraId="05341F33" w14:textId="77777777" w:rsidR="00D171FB" w:rsidRPr="00A63E78" w:rsidRDefault="00D171FB" w:rsidP="00C733C4">
            <w:pPr>
              <w:pStyle w:val="Taulukkoleipis0"/>
              <w:rPr>
                <w:u w:val="single"/>
                <w:lang w:val="en-US"/>
              </w:rPr>
            </w:pPr>
            <w:r>
              <w:rPr>
                <w:lang w:val="en-GB"/>
              </w:rPr>
              <w:t xml:space="preserve">We service our equipment regularly (how often)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u w:val="single"/>
                <w:lang w:val="en-GB"/>
              </w:rPr>
              <w:t>              </w:t>
            </w:r>
            <w:r>
              <w:rPr>
                <w:lang w:val="en-GB"/>
              </w:rPr>
              <w:fldChar w:fldCharType="end"/>
            </w:r>
            <w:r>
              <w:rPr>
                <w:u w:val="single"/>
                <w:lang w:val="en-GB"/>
              </w:rPr>
              <w:t xml:space="preserve"> </w:t>
            </w:r>
          </w:p>
        </w:tc>
      </w:tr>
      <w:tr w:rsidR="00D171FB" w:rsidRPr="00F6190E" w14:paraId="7E3EF327" w14:textId="77777777" w:rsidTr="000548AB">
        <w:trPr>
          <w:trHeight w:hRule="exact" w:val="705"/>
        </w:trPr>
        <w:tc>
          <w:tcPr>
            <w:tcW w:w="425" w:type="dxa"/>
            <w:noWrap/>
            <w:hideMark/>
          </w:tcPr>
          <w:p w14:paraId="29AC1763" w14:textId="77777777" w:rsidR="00D171FB" w:rsidRPr="00D45236" w:rsidRDefault="00D171FB" w:rsidP="00C733C4">
            <w:pPr>
              <w:pStyle w:val="Taulukkoleipis0"/>
              <w:rPr>
                <w:b/>
                <w:i/>
              </w:rPr>
            </w:pPr>
            <w:r>
              <w:rPr>
                <w:b/>
                <w:bCs/>
                <w:i/>
                <w:iCs/>
                <w:lang w:val="en-GB"/>
              </w:rPr>
              <w:fldChar w:fldCharType="begin">
                <w:ffData>
                  <w:name w:val=""/>
                  <w:enabled/>
                  <w:calcOnExit w:val="0"/>
                  <w:checkBox>
                    <w:sizeAuto/>
                    <w:default w:val="0"/>
                  </w:checkBox>
                </w:ffData>
              </w:fldChar>
            </w:r>
            <w:r>
              <w:rPr>
                <w:b/>
                <w:bCs/>
                <w:i/>
                <w:iCs/>
                <w:lang w:val="en-GB"/>
              </w:rPr>
              <w:instrText xml:space="preserve"> FORMCHECKBOX </w:instrText>
            </w:r>
            <w:r>
              <w:rPr>
                <w:b/>
                <w:bCs/>
                <w:i/>
                <w:iCs/>
                <w:lang w:val="en-GB"/>
              </w:rPr>
            </w:r>
            <w:r>
              <w:rPr>
                <w:b/>
                <w:bCs/>
                <w:i/>
                <w:iCs/>
                <w:lang w:val="en-GB"/>
              </w:rPr>
              <w:fldChar w:fldCharType="separate"/>
            </w:r>
            <w:r>
              <w:rPr>
                <w:lang w:val="en-GB"/>
              </w:rPr>
              <w:fldChar w:fldCharType="end"/>
            </w:r>
          </w:p>
        </w:tc>
        <w:tc>
          <w:tcPr>
            <w:tcW w:w="9001" w:type="dxa"/>
            <w:vAlign w:val="bottom"/>
            <w:hideMark/>
          </w:tcPr>
          <w:p w14:paraId="4A0A0A6E" w14:textId="77777777" w:rsidR="00D171FB" w:rsidRPr="00D45236" w:rsidRDefault="00D171FB" w:rsidP="00C733C4">
            <w:pPr>
              <w:pStyle w:val="Taulukkoleipis0"/>
              <w:rPr>
                <w:b/>
              </w:rPr>
            </w:pPr>
            <w:r>
              <w:rPr>
                <w:lang w:val="en-GB"/>
              </w:rPr>
              <w:t xml:space="preserve">We defrost and clean our refrigeration equipment at least once a year. We keep the records of defrosting and cleaning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u w:val="single"/>
                <w:lang w:val="en-GB"/>
              </w:rPr>
              <w:t>                </w:t>
            </w:r>
            <w:r>
              <w:rPr>
                <w:lang w:val="en-GB"/>
              </w:rPr>
              <w:fldChar w:fldCharType="end"/>
            </w:r>
          </w:p>
        </w:tc>
      </w:tr>
      <w:tr w:rsidR="00D171FB" w:rsidRPr="00F6190E" w14:paraId="0C7BCE09" w14:textId="77777777" w:rsidTr="000548AB">
        <w:trPr>
          <w:trHeight w:hRule="exact" w:val="275"/>
        </w:trPr>
        <w:tc>
          <w:tcPr>
            <w:tcW w:w="425" w:type="dxa"/>
            <w:noWrap/>
          </w:tcPr>
          <w:p w14:paraId="50030D29" w14:textId="77777777" w:rsidR="00D171FB" w:rsidRPr="00D45236" w:rsidRDefault="00D171FB" w:rsidP="00C733C4">
            <w:pPr>
              <w:pStyle w:val="Taulukkoleipis0"/>
              <w:rPr>
                <w:b/>
                <w:i/>
              </w:rPr>
            </w:pPr>
            <w:r>
              <w:rPr>
                <w:b/>
                <w:bCs/>
                <w:i/>
                <w:iCs/>
                <w:lang w:val="en-GB"/>
              </w:rPr>
              <w:fldChar w:fldCharType="begin">
                <w:ffData>
                  <w:name w:val=""/>
                  <w:enabled/>
                  <w:calcOnExit w:val="0"/>
                  <w:checkBox>
                    <w:sizeAuto/>
                    <w:default w:val="0"/>
                  </w:checkBox>
                </w:ffData>
              </w:fldChar>
            </w:r>
            <w:r>
              <w:rPr>
                <w:b/>
                <w:bCs/>
                <w:i/>
                <w:iCs/>
                <w:lang w:val="en-GB"/>
              </w:rPr>
              <w:instrText xml:space="preserve"> FORMCHECKBOX </w:instrText>
            </w:r>
            <w:r>
              <w:rPr>
                <w:b/>
                <w:bCs/>
                <w:i/>
                <w:iCs/>
                <w:lang w:val="en-GB"/>
              </w:rPr>
            </w:r>
            <w:r>
              <w:rPr>
                <w:b/>
                <w:bCs/>
                <w:i/>
                <w:iCs/>
                <w:lang w:val="en-GB"/>
              </w:rPr>
              <w:fldChar w:fldCharType="separate"/>
            </w:r>
            <w:r>
              <w:rPr>
                <w:lang w:val="en-GB"/>
              </w:rPr>
              <w:fldChar w:fldCharType="end"/>
            </w:r>
          </w:p>
        </w:tc>
        <w:tc>
          <w:tcPr>
            <w:tcW w:w="9001" w:type="dxa"/>
          </w:tcPr>
          <w:p w14:paraId="201CD09D" w14:textId="77777777" w:rsidR="00D171FB" w:rsidRPr="00D45236" w:rsidRDefault="00D171FB" w:rsidP="00C733C4">
            <w:pPr>
              <w:pStyle w:val="Taulukkoleipis0"/>
            </w:pPr>
            <w:r>
              <w:rPr>
                <w:lang w:val="en-GB"/>
              </w:rPr>
              <w:t xml:space="preserve">Other measures, please specify: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b/>
                <w:bCs/>
                <w:u w:val="single"/>
                <w:lang w:val="en-GB"/>
              </w:rPr>
              <w:t>     </w:t>
            </w:r>
            <w:r>
              <w:rPr>
                <w:lang w:val="en-GB"/>
              </w:rPr>
              <w:fldChar w:fldCharType="end"/>
            </w:r>
          </w:p>
        </w:tc>
      </w:tr>
    </w:tbl>
    <w:p w14:paraId="5DFD8CB5" w14:textId="77777777" w:rsidR="000548AB" w:rsidRDefault="000548AB" w:rsidP="00C733C4">
      <w:pPr>
        <w:pStyle w:val="Taulukkoleipis0"/>
        <w:rPr>
          <w:b/>
          <w:bCs/>
        </w:rPr>
      </w:pPr>
    </w:p>
    <w:p w14:paraId="6D33B597" w14:textId="2F7CB376" w:rsidR="00D171FB" w:rsidRPr="00A63E78" w:rsidRDefault="00D171FB" w:rsidP="00C733C4">
      <w:pPr>
        <w:pStyle w:val="Taulukkoleipis0"/>
        <w:rPr>
          <w:b/>
          <w:bCs/>
          <w:lang w:val="en-US"/>
        </w:rPr>
      </w:pPr>
      <w:r>
        <w:rPr>
          <w:b/>
          <w:bCs/>
          <w:lang w:val="en-GB"/>
        </w:rPr>
        <w:t>Companies in charge of maintaining the equipment:</w:t>
      </w: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D171FB" w:rsidRPr="00015677" w14:paraId="3146E311" w14:textId="77777777" w:rsidTr="00DB63FE">
        <w:trPr>
          <w:trHeight w:val="742"/>
        </w:trPr>
        <w:tc>
          <w:tcPr>
            <w:tcW w:w="9464" w:type="dxa"/>
          </w:tcPr>
          <w:p w14:paraId="73CA41B0" w14:textId="77777777" w:rsidR="00D171FB" w:rsidRPr="00015677" w:rsidRDefault="00D171FB" w:rsidP="00C733C4">
            <w:pPr>
              <w:pStyle w:val="Taulukkoleipis0"/>
            </w:pPr>
            <w:r>
              <w:rPr>
                <w:lang w:val="en-GB"/>
              </w:rPr>
              <w:fldChar w:fldCharType="begin">
                <w:ffData>
                  <w:name w:val="Teksti70"/>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fldChar w:fldCharType="end"/>
            </w:r>
          </w:p>
        </w:tc>
      </w:tr>
    </w:tbl>
    <w:p w14:paraId="199BD010" w14:textId="2004CB80" w:rsidR="00D171FB" w:rsidRPr="00C542C1" w:rsidRDefault="00D171FB" w:rsidP="007037D0">
      <w:pPr>
        <w:pStyle w:val="Otsikko2"/>
        <w:rPr>
          <w:i/>
        </w:rPr>
      </w:pPr>
      <w:bookmarkStart w:id="61" w:name="_Toc210820265"/>
      <w:bookmarkStart w:id="62" w:name="_Toc102567681"/>
      <w:bookmarkStart w:id="63" w:name="_Toc14861027"/>
      <w:bookmarkStart w:id="64" w:name="_Toc219791461"/>
      <w:r>
        <w:rPr>
          <w:lang w:val="en-GB"/>
        </w:rPr>
        <w:t>Waste management</w:t>
      </w:r>
      <w:bookmarkEnd w:id="61"/>
      <w:bookmarkEnd w:id="62"/>
      <w:bookmarkEnd w:id="63"/>
      <w:bookmarkEnd w:id="64"/>
    </w:p>
    <w:p w14:paraId="0989B0A3" w14:textId="4D2B45A9" w:rsidR="00D171FB" w:rsidRPr="00F21CA9" w:rsidRDefault="00511047" w:rsidP="00D171FB">
      <w:pPr>
        <w:pStyle w:val="Leipteksti"/>
      </w:pPr>
      <w:r>
        <w:rPr>
          <w:lang w:val="en-GB"/>
        </w:rPr>
        <w:t xml:space="preserve">Waste bins must be emptied daily. The operator must sort its waste in accordance with waste management regulations. Waste bins must be washed regularly. </w:t>
      </w:r>
    </w:p>
    <w:p w14:paraId="0CBA5A2F" w14:textId="064C0CE5" w:rsidR="00931888" w:rsidRDefault="00931888" w:rsidP="008B28C3">
      <w:pPr>
        <w:pStyle w:val="Otsikko1"/>
      </w:pPr>
      <w:r>
        <w:rPr>
          <w:bCs/>
          <w:lang w:val="en-GB"/>
        </w:rPr>
        <w:t>Pest control and other animals</w:t>
      </w:r>
    </w:p>
    <w:p w14:paraId="7F33C2CA" w14:textId="101C3ACA" w:rsidR="00D171FB" w:rsidRPr="00A63E78" w:rsidRDefault="00D171FB" w:rsidP="00D30380">
      <w:pPr>
        <w:pStyle w:val="Leipteksti"/>
        <w:rPr>
          <w:lang w:val="en-US"/>
        </w:rPr>
      </w:pPr>
      <w:r>
        <w:rPr>
          <w:lang w:val="en-GB"/>
        </w:rPr>
        <w:t>The operator must prevent pests from entering the premises, for example by keeping windows and doors closed and ensuring that there are no passageways for pests in the structures.</w:t>
      </w:r>
    </w:p>
    <w:p w14:paraId="28466DB8" w14:textId="1DDD95D7" w:rsidR="00D171FB" w:rsidRPr="00A63E78" w:rsidRDefault="00D171FB" w:rsidP="00C733C4">
      <w:pPr>
        <w:pStyle w:val="Taulukkoleipis0"/>
        <w:rPr>
          <w:b/>
          <w:bCs/>
          <w:lang w:val="en-US"/>
        </w:rPr>
      </w:pPr>
      <w:r>
        <w:rPr>
          <w:b/>
          <w:bCs/>
          <w:lang w:val="en-GB"/>
        </w:rPr>
        <w:t>Measures to be taken if pests are detected:</w:t>
      </w:r>
    </w:p>
    <w:tbl>
      <w:tblPr>
        <w:tblW w:w="891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490"/>
      </w:tblGrid>
      <w:tr w:rsidR="00E058C8" w:rsidRPr="009B1DDD" w14:paraId="1F0FC1EE" w14:textId="77777777" w:rsidTr="000548AB">
        <w:trPr>
          <w:trHeight w:hRule="exact" w:val="292"/>
        </w:trPr>
        <w:tc>
          <w:tcPr>
            <w:tcW w:w="425" w:type="dxa"/>
            <w:noWrap/>
            <w:hideMark/>
          </w:tcPr>
          <w:p w14:paraId="47CB3F3B" w14:textId="77777777" w:rsidR="00E058C8" w:rsidRPr="000548AB" w:rsidRDefault="00E058C8" w:rsidP="00C733C4">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490" w:type="dxa"/>
            <w:noWrap/>
            <w:vAlign w:val="bottom"/>
            <w:hideMark/>
          </w:tcPr>
          <w:p w14:paraId="1BE443F5" w14:textId="39467606" w:rsidR="00E058C8" w:rsidRPr="00A63E78" w:rsidRDefault="00E058C8" w:rsidP="00C733C4">
            <w:pPr>
              <w:pStyle w:val="Taulukkoleipis0"/>
              <w:rPr>
                <w:lang w:val="en-US"/>
              </w:rPr>
            </w:pPr>
            <w:r>
              <w:rPr>
                <w:lang w:val="en-GB"/>
              </w:rPr>
              <w:t xml:space="preserve">Checking the food and the premises  </w:t>
            </w:r>
          </w:p>
        </w:tc>
      </w:tr>
      <w:tr w:rsidR="00E058C8" w:rsidRPr="009B1DDD" w14:paraId="10CEFC39" w14:textId="77777777" w:rsidTr="00B76521">
        <w:trPr>
          <w:trHeight w:hRule="exact" w:val="280"/>
        </w:trPr>
        <w:tc>
          <w:tcPr>
            <w:tcW w:w="425" w:type="dxa"/>
            <w:noWrap/>
          </w:tcPr>
          <w:p w14:paraId="3A8F9C95" w14:textId="77777777" w:rsidR="00E058C8" w:rsidRPr="000548AB" w:rsidRDefault="00E058C8" w:rsidP="00C733C4">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490" w:type="dxa"/>
            <w:vAlign w:val="bottom"/>
          </w:tcPr>
          <w:p w14:paraId="3276C0CB" w14:textId="37E42DE9" w:rsidR="00E058C8" w:rsidRPr="00A63E78" w:rsidRDefault="00E058C8" w:rsidP="00C733C4">
            <w:pPr>
              <w:pStyle w:val="Taulukkoleipis0"/>
              <w:rPr>
                <w:lang w:val="en-US"/>
              </w:rPr>
            </w:pPr>
            <w:r>
              <w:rPr>
                <w:lang w:val="en-GB"/>
              </w:rPr>
              <w:t xml:space="preserve">Disposal of foodstuffs if necessary  </w:t>
            </w:r>
          </w:p>
        </w:tc>
      </w:tr>
      <w:tr w:rsidR="00E058C8" w:rsidRPr="009B1DDD" w14:paraId="6CF45E2E" w14:textId="77777777" w:rsidTr="000548AB">
        <w:trPr>
          <w:trHeight w:hRule="exact" w:val="300"/>
        </w:trPr>
        <w:tc>
          <w:tcPr>
            <w:tcW w:w="425" w:type="dxa"/>
            <w:noWrap/>
            <w:hideMark/>
          </w:tcPr>
          <w:p w14:paraId="6FAECD54" w14:textId="77777777" w:rsidR="00E058C8" w:rsidRPr="000548AB" w:rsidRDefault="00E058C8" w:rsidP="00C733C4">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490" w:type="dxa"/>
            <w:vAlign w:val="bottom"/>
            <w:hideMark/>
          </w:tcPr>
          <w:p w14:paraId="2007F951" w14:textId="3CD26987" w:rsidR="00E058C8" w:rsidRPr="00A63E78" w:rsidRDefault="00E058C8" w:rsidP="00C733C4">
            <w:pPr>
              <w:pStyle w:val="Taulukkoleipis0"/>
              <w:rPr>
                <w:lang w:val="en-US"/>
              </w:rPr>
            </w:pPr>
            <w:r>
              <w:rPr>
                <w:lang w:val="en-GB"/>
              </w:rPr>
              <w:t xml:space="preserve">Contacting property maintenance. Contact details: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fldChar w:fldCharType="end"/>
            </w:r>
          </w:p>
        </w:tc>
      </w:tr>
      <w:tr w:rsidR="00E058C8" w:rsidRPr="000548AB" w14:paraId="15A17F26" w14:textId="77777777" w:rsidTr="000548AB">
        <w:trPr>
          <w:trHeight w:hRule="exact" w:val="334"/>
        </w:trPr>
        <w:tc>
          <w:tcPr>
            <w:tcW w:w="425" w:type="dxa"/>
            <w:noWrap/>
          </w:tcPr>
          <w:p w14:paraId="4636E3D3" w14:textId="13B32C78" w:rsidR="00E058C8" w:rsidRPr="000548AB" w:rsidRDefault="00E058C8" w:rsidP="00C733C4">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490" w:type="dxa"/>
            <w:vAlign w:val="bottom"/>
          </w:tcPr>
          <w:p w14:paraId="42CEE12E" w14:textId="37974CB0" w:rsidR="00E058C8" w:rsidRPr="000548AB" w:rsidRDefault="00E058C8" w:rsidP="00C733C4">
            <w:pPr>
              <w:pStyle w:val="Taulukkoleipis0"/>
            </w:pPr>
            <w:r>
              <w:rPr>
                <w:lang w:val="en-GB"/>
              </w:rPr>
              <w:t xml:space="preserve">Contacting a pest control company. Contact details: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fldChar w:fldCharType="end"/>
            </w:r>
          </w:p>
        </w:tc>
      </w:tr>
      <w:tr w:rsidR="00E058C8" w:rsidRPr="000548AB" w14:paraId="5A666067" w14:textId="77777777" w:rsidTr="000548AB">
        <w:trPr>
          <w:trHeight w:hRule="exact" w:val="268"/>
        </w:trPr>
        <w:tc>
          <w:tcPr>
            <w:tcW w:w="425" w:type="dxa"/>
            <w:noWrap/>
          </w:tcPr>
          <w:p w14:paraId="75CE0F08" w14:textId="77777777" w:rsidR="00E058C8" w:rsidRPr="000548AB" w:rsidRDefault="00E058C8" w:rsidP="00C733C4">
            <w:pPr>
              <w:pStyle w:val="Taulukkoleipis0"/>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490" w:type="dxa"/>
          </w:tcPr>
          <w:p w14:paraId="7D239DB7" w14:textId="77777777" w:rsidR="00E058C8" w:rsidRPr="000548AB" w:rsidRDefault="00E058C8" w:rsidP="00C733C4">
            <w:pPr>
              <w:pStyle w:val="Taulukkoleipis0"/>
            </w:pPr>
            <w:r>
              <w:rPr>
                <w:lang w:val="en-GB"/>
              </w:rPr>
              <w:t xml:space="preserve">Other measures, please specify: </w:t>
            </w:r>
            <w:r>
              <w:rPr>
                <w:lang w:val="en-GB"/>
              </w:rPr>
              <w:fldChar w:fldCharType="begin">
                <w:ffData>
                  <w:name w:val="Teksti58"/>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fldChar w:fldCharType="end"/>
            </w:r>
          </w:p>
        </w:tc>
      </w:tr>
    </w:tbl>
    <w:p w14:paraId="751EAF84" w14:textId="1F1943AD" w:rsidR="00D171FB" w:rsidRPr="00A63E78" w:rsidRDefault="00D171FB" w:rsidP="007037D0">
      <w:pPr>
        <w:pStyle w:val="Otsikko2"/>
        <w:rPr>
          <w:i/>
          <w:lang w:val="en-US"/>
        </w:rPr>
      </w:pPr>
      <w:bookmarkStart w:id="65" w:name="_Toc210820268"/>
      <w:bookmarkStart w:id="66" w:name="_Toc219791462"/>
      <w:r>
        <w:rPr>
          <w:lang w:val="en-GB"/>
        </w:rPr>
        <w:t>Animals brought to the shop by customers</w:t>
      </w:r>
      <w:bookmarkEnd w:id="65"/>
      <w:bookmarkEnd w:id="66"/>
    </w:p>
    <w:p w14:paraId="538B67B7" w14:textId="26081B6B" w:rsidR="000548AB" w:rsidRPr="00A63E78" w:rsidRDefault="000548AB" w:rsidP="000548AB">
      <w:pPr>
        <w:pStyle w:val="Leipteksti"/>
        <w:rPr>
          <w:lang w:val="en-US"/>
        </w:rPr>
      </w:pPr>
      <w:r>
        <w:rPr>
          <w:rStyle w:val="cf01"/>
          <w:rFonts w:asciiTheme="minorHAnsi" w:hAnsiTheme="minorHAnsi" w:cstheme="minorBidi"/>
          <w:sz w:val="24"/>
          <w:szCs w:val="22"/>
          <w:lang w:val="en-GB"/>
        </w:rPr>
        <w:t>Customers may bring an assistance dog, such as a guide dog, to the shop’s customer facilities. Additionally, the shop may allow customers to bring pets to the shop’s customer facilities. The operator must inform the customers of this permission with a notice near the entrance of the shop.</w:t>
      </w:r>
    </w:p>
    <w:p w14:paraId="404088C2" w14:textId="1B683F62" w:rsidR="00D171FB" w:rsidRPr="0045502C" w:rsidRDefault="00D171FB" w:rsidP="00C733C4">
      <w:pPr>
        <w:pStyle w:val="Taulukkoleipis0"/>
        <w:numPr>
          <w:ilvl w:val="0"/>
          <w:numId w:val="31"/>
        </w:numPr>
        <w:rPr>
          <w:rFonts w:cs="Arial"/>
          <w:szCs w:val="24"/>
        </w:rPr>
      </w:pPr>
      <w:r>
        <w:rPr>
          <w:lang w:val="en-GB"/>
        </w:rPr>
        <w:t xml:space="preserve">Are pets allowed in the shop?  </w:t>
      </w: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r>
        <w:rPr>
          <w:lang w:val="en-GB"/>
        </w:rPr>
        <w:t xml:space="preserve"> Yes   </w:t>
      </w: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r>
        <w:rPr>
          <w:lang w:val="en-GB"/>
        </w:rPr>
        <w:t xml:space="preserve"> No</w:t>
      </w:r>
    </w:p>
    <w:p w14:paraId="06CB4F13" w14:textId="2F41D50C" w:rsidR="00D171FB" w:rsidRPr="00A63E78" w:rsidRDefault="00D171FB" w:rsidP="00C733C4">
      <w:pPr>
        <w:pStyle w:val="Taulukkoleipis0"/>
        <w:numPr>
          <w:ilvl w:val="0"/>
          <w:numId w:val="31"/>
        </w:numPr>
        <w:rPr>
          <w:rFonts w:cs="Arial"/>
          <w:szCs w:val="24"/>
          <w:lang w:val="en-US"/>
        </w:rPr>
      </w:pPr>
      <w:r>
        <w:rPr>
          <w:lang w:val="en-GB"/>
        </w:rPr>
        <w:t xml:space="preserve">What animals are allowed in the shop? </w:t>
      </w:r>
      <w:r>
        <w:rPr>
          <w:color w:val="000000"/>
          <w:lang w:val="en-GB"/>
        </w:rPr>
        <w:fldChar w:fldCharType="begin">
          <w:ffData>
            <w:name w:val="Teksti70"/>
            <w:enabled/>
            <w:calcOnExit w:val="0"/>
            <w:textInput/>
          </w:ffData>
        </w:fldChar>
      </w:r>
      <w:r>
        <w:rPr>
          <w:color w:val="000000"/>
          <w:lang w:val="en-GB"/>
        </w:rPr>
        <w:instrText xml:space="preserve"> FORMTEXT </w:instrText>
      </w:r>
      <w:r>
        <w:rPr>
          <w:color w:val="000000"/>
          <w:lang w:val="en-GB"/>
        </w:rPr>
      </w:r>
      <w:r>
        <w:rPr>
          <w:color w:val="000000"/>
          <w:lang w:val="en-GB"/>
        </w:rPr>
        <w:fldChar w:fldCharType="separate"/>
      </w:r>
      <w:r>
        <w:rPr>
          <w:u w:val="single"/>
          <w:lang w:val="en-GB"/>
        </w:rPr>
        <w:t>     </w:t>
      </w:r>
      <w:r>
        <w:rPr>
          <w:color w:val="000000"/>
          <w:lang w:val="en-GB"/>
        </w:rPr>
        <w:fldChar w:fldCharType="end"/>
      </w:r>
    </w:p>
    <w:p w14:paraId="40A54D9D" w14:textId="0B96F392" w:rsidR="00D171FB" w:rsidRPr="00A63E78" w:rsidRDefault="00D171FB" w:rsidP="00C733C4">
      <w:pPr>
        <w:pStyle w:val="Taulukkoleipis0"/>
        <w:numPr>
          <w:ilvl w:val="0"/>
          <w:numId w:val="31"/>
        </w:numPr>
        <w:rPr>
          <w:rFonts w:cs="Arial"/>
          <w:szCs w:val="24"/>
          <w:lang w:val="en-US"/>
        </w:rPr>
      </w:pPr>
      <w:r>
        <w:rPr>
          <w:color w:val="000000"/>
          <w:szCs w:val="24"/>
          <w:lang w:val="en-GB"/>
        </w:rPr>
        <w:t xml:space="preserve">There is a written notice of this at the entrance  </w:t>
      </w: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r>
        <w:rPr>
          <w:lang w:val="en-GB"/>
        </w:rPr>
        <w:t xml:space="preserve"> Yes </w:t>
      </w: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r>
        <w:rPr>
          <w:lang w:val="en-GB"/>
        </w:rPr>
        <w:t xml:space="preserve"> No</w:t>
      </w:r>
    </w:p>
    <w:p w14:paraId="72CE7145" w14:textId="77777777" w:rsidR="00904819" w:rsidRPr="00A63E78" w:rsidRDefault="00904819" w:rsidP="00904819">
      <w:pPr>
        <w:pStyle w:val="Taulukkoleipis0"/>
        <w:rPr>
          <w:rFonts w:cs="Arial"/>
          <w:szCs w:val="24"/>
          <w:lang w:val="en-US"/>
        </w:rPr>
      </w:pPr>
    </w:p>
    <w:p w14:paraId="2F1FD079" w14:textId="7C9753CA" w:rsidR="00931888" w:rsidRDefault="00931888" w:rsidP="008B28C3">
      <w:pPr>
        <w:pStyle w:val="Otsikko1"/>
      </w:pPr>
      <w:r>
        <w:rPr>
          <w:bCs/>
          <w:lang w:val="en-GB"/>
        </w:rPr>
        <w:t>Import of foodstuffs</w:t>
      </w:r>
    </w:p>
    <w:p w14:paraId="0E92B8D9" w14:textId="77777777" w:rsidR="00D171FB" w:rsidRPr="00A63E78" w:rsidRDefault="00D171FB" w:rsidP="00D171FB">
      <w:pPr>
        <w:rPr>
          <w:sz w:val="24"/>
          <w:szCs w:val="24"/>
          <w:lang w:val="en-US"/>
        </w:rPr>
      </w:pPr>
      <w:r>
        <w:rPr>
          <w:b/>
          <w:bCs/>
          <w:sz w:val="24"/>
          <w:szCs w:val="24"/>
          <w:lang w:val="en-GB"/>
        </w:rPr>
        <w:t xml:space="preserve">Non-animal-based foodstuffs </w:t>
      </w:r>
      <w:r>
        <w:rPr>
          <w:sz w:val="24"/>
          <w:szCs w:val="24"/>
          <w:lang w:val="en-GB"/>
        </w:rPr>
        <w:t>= e.g. vegetables, spices, sauces, sweets</w:t>
      </w:r>
    </w:p>
    <w:p w14:paraId="3BB27A71" w14:textId="73F16A13" w:rsidR="00D171FB" w:rsidRPr="00A63E78" w:rsidRDefault="00D171FB" w:rsidP="00D171FB">
      <w:pPr>
        <w:rPr>
          <w:sz w:val="24"/>
          <w:szCs w:val="24"/>
          <w:lang w:val="en-US"/>
        </w:rPr>
      </w:pPr>
      <w:r>
        <w:rPr>
          <w:b/>
          <w:bCs/>
          <w:sz w:val="24"/>
          <w:szCs w:val="24"/>
          <w:lang w:val="en-GB"/>
        </w:rPr>
        <w:t xml:space="preserve">Animal-based foodstuffs </w:t>
      </w:r>
      <w:r>
        <w:rPr>
          <w:sz w:val="24"/>
          <w:szCs w:val="24"/>
          <w:lang w:val="en-GB"/>
        </w:rPr>
        <w:t>= e.g. meat, live bivalve molluscs, fishery products, milk, eggs and snails</w:t>
      </w:r>
    </w:p>
    <w:p w14:paraId="49100FA6" w14:textId="7D0C638C" w:rsidR="00D171FB" w:rsidRPr="00A63E78" w:rsidRDefault="00D171FB" w:rsidP="00617BCB">
      <w:pPr>
        <w:pStyle w:val="Taulukkoleipis0"/>
        <w:rPr>
          <w:lang w:val="en-US"/>
        </w:rPr>
      </w:pPr>
      <w:r>
        <w:rPr>
          <w:lang w:val="en-GB"/>
        </w:rPr>
        <w:t>We import non-animal-based foodstuffs from other EU countries ourselves</w:t>
      </w:r>
      <w:r>
        <w:rPr>
          <w:lang w:val="en-GB"/>
        </w:rPr>
        <w:tab/>
      </w: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r>
        <w:rPr>
          <w:lang w:val="en-GB"/>
        </w:rPr>
        <w:t xml:space="preserve"> Yes  </w:t>
      </w: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r>
        <w:rPr>
          <w:lang w:val="en-GB"/>
        </w:rPr>
        <w:t xml:space="preserve"> No</w:t>
      </w:r>
    </w:p>
    <w:p w14:paraId="083541E7" w14:textId="4C7B2A45" w:rsidR="00D171FB" w:rsidRPr="00A63E78" w:rsidRDefault="00D171FB" w:rsidP="00617BCB">
      <w:pPr>
        <w:pStyle w:val="Taulukkoleipis0"/>
        <w:rPr>
          <w:lang w:val="en-US"/>
        </w:rPr>
      </w:pPr>
      <w:r>
        <w:rPr>
          <w:lang w:val="en-GB"/>
        </w:rPr>
        <w:t>We import non-animal-based foodstuffs from outside the EU ourselves</w:t>
      </w:r>
      <w:r>
        <w:rPr>
          <w:lang w:val="en-GB"/>
        </w:rPr>
        <w:tab/>
      </w: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r>
        <w:rPr>
          <w:lang w:val="en-GB"/>
        </w:rPr>
        <w:t xml:space="preserve"> Yes  </w:t>
      </w: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r>
        <w:rPr>
          <w:lang w:val="en-GB"/>
        </w:rPr>
        <w:t xml:space="preserve"> No</w:t>
      </w:r>
    </w:p>
    <w:p w14:paraId="7E2DF249" w14:textId="02FD76A2" w:rsidR="00D171FB" w:rsidRPr="00A63E78" w:rsidRDefault="00D171FB" w:rsidP="00617BCB">
      <w:pPr>
        <w:pStyle w:val="Taulukkoleipis0"/>
        <w:rPr>
          <w:lang w:val="en-US"/>
        </w:rPr>
      </w:pPr>
      <w:r>
        <w:rPr>
          <w:lang w:val="en-GB"/>
        </w:rPr>
        <w:t>We import animal-based foodstuffs from other EU countries</w:t>
      </w:r>
      <w:r>
        <w:rPr>
          <w:lang w:val="en-GB"/>
        </w:rPr>
        <w:tab/>
      </w:r>
      <w:r>
        <w:rPr>
          <w:lang w:val="en-GB"/>
        </w:rPr>
        <w:tab/>
      </w: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r>
        <w:rPr>
          <w:lang w:val="en-GB"/>
        </w:rPr>
        <w:t xml:space="preserve"> Yes  </w:t>
      </w: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r>
        <w:rPr>
          <w:lang w:val="en-GB"/>
        </w:rPr>
        <w:t xml:space="preserve"> No</w:t>
      </w:r>
    </w:p>
    <w:p w14:paraId="43B4E3A3" w14:textId="5758FA2C" w:rsidR="00D171FB" w:rsidRPr="00A63E78" w:rsidRDefault="00D171FB" w:rsidP="00617BCB">
      <w:pPr>
        <w:pStyle w:val="Taulukkoleipis0"/>
        <w:rPr>
          <w:lang w:val="en-US"/>
        </w:rPr>
      </w:pPr>
      <w:r>
        <w:rPr>
          <w:lang w:val="en-GB"/>
        </w:rPr>
        <w:t xml:space="preserve">We import animal-based foodstuffs from outside the EU ourselves    Yes  </w:t>
      </w: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r>
        <w:rPr>
          <w:lang w:val="en-GB"/>
        </w:rPr>
        <w:t xml:space="preserve"> No</w:t>
      </w:r>
    </w:p>
    <w:p w14:paraId="7E80EC72" w14:textId="77777777" w:rsidR="00F52110" w:rsidRPr="00A63E78" w:rsidRDefault="00F52110" w:rsidP="00D171FB">
      <w:pPr>
        <w:pStyle w:val="Leipteksti"/>
        <w:rPr>
          <w:b/>
          <w:lang w:val="en-US"/>
        </w:rPr>
      </w:pPr>
    </w:p>
    <w:p w14:paraId="0D8DCDA4" w14:textId="289530E1" w:rsidR="00D171FB" w:rsidRPr="00A63E78" w:rsidRDefault="00D171FB" w:rsidP="00D171FB">
      <w:pPr>
        <w:pStyle w:val="Leipteksti"/>
        <w:rPr>
          <w:lang w:val="en-US"/>
        </w:rPr>
      </w:pPr>
      <w:r>
        <w:rPr>
          <w:b/>
          <w:bCs/>
          <w:lang w:val="en-GB"/>
        </w:rPr>
        <w:t>We import the following foodstuffs from the following countries ourselves:</w:t>
      </w:r>
    </w:p>
    <w:tbl>
      <w:tblPr>
        <w:tblW w:w="856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3"/>
        <w:gridCol w:w="4246"/>
      </w:tblGrid>
      <w:tr w:rsidR="00D171FB" w:rsidRPr="00BB37B7" w14:paraId="51F80C0C" w14:textId="77777777" w:rsidTr="00994538">
        <w:trPr>
          <w:trHeight w:hRule="exact" w:val="284"/>
        </w:trPr>
        <w:tc>
          <w:tcPr>
            <w:tcW w:w="4323" w:type="dxa"/>
            <w:noWrap/>
            <w:vAlign w:val="bottom"/>
          </w:tcPr>
          <w:p w14:paraId="1416D5DC" w14:textId="77777777" w:rsidR="00D171FB" w:rsidRPr="003A0550" w:rsidRDefault="00D171FB" w:rsidP="00994538">
            <w:r>
              <w:rPr>
                <w:u w:val="single"/>
                <w:lang w:val="en-GB"/>
              </w:rPr>
              <w:fldChar w:fldCharType="begin">
                <w:ffData>
                  <w:name w:val="Teksti58"/>
                  <w:enabled/>
                  <w:calcOnExit w:val="0"/>
                  <w:textInput/>
                </w:ffData>
              </w:fldChar>
            </w:r>
            <w:r>
              <w:rPr>
                <w:u w:val="single"/>
                <w:lang w:val="en-GB"/>
              </w:rPr>
              <w:instrText xml:space="preserve"> FORMTEXT </w:instrText>
            </w:r>
            <w:r>
              <w:rPr>
                <w:u w:val="single"/>
                <w:lang w:val="en-GB"/>
              </w:rPr>
            </w:r>
            <w:r>
              <w:rPr>
                <w:u w:val="single"/>
                <w:lang w:val="en-GB"/>
              </w:rPr>
              <w:fldChar w:fldCharType="separate"/>
            </w:r>
            <w:r>
              <w:rPr>
                <w:u w:val="single"/>
                <w:lang w:val="en-GB"/>
              </w:rPr>
              <w:t> </w:t>
            </w:r>
            <w:r>
              <w:rPr>
                <w:u w:val="single"/>
                <w:lang w:val="en-GB"/>
              </w:rPr>
              <w:t> </w:t>
            </w:r>
            <w:r>
              <w:rPr>
                <w:u w:val="single"/>
                <w:lang w:val="en-GB"/>
              </w:rPr>
              <w:t> </w:t>
            </w:r>
            <w:r>
              <w:rPr>
                <w:u w:val="single"/>
                <w:lang w:val="en-GB"/>
              </w:rPr>
              <w:t> </w:t>
            </w:r>
            <w:r>
              <w:rPr>
                <w:u w:val="single"/>
                <w:lang w:val="en-GB"/>
              </w:rPr>
              <w:t> </w:t>
            </w:r>
            <w:r>
              <w:rPr>
                <w:lang w:val="en-GB"/>
              </w:rPr>
              <w:fldChar w:fldCharType="end"/>
            </w:r>
          </w:p>
        </w:tc>
        <w:tc>
          <w:tcPr>
            <w:tcW w:w="4246" w:type="dxa"/>
            <w:vAlign w:val="bottom"/>
          </w:tcPr>
          <w:p w14:paraId="4B172520" w14:textId="77777777" w:rsidR="00D171FB" w:rsidRPr="003A0550" w:rsidRDefault="00D171FB" w:rsidP="00994538">
            <w:pPr>
              <w:rPr>
                <w:u w:val="single"/>
              </w:rPr>
            </w:pPr>
            <w:r>
              <w:rPr>
                <w:u w:val="single"/>
                <w:lang w:val="en-GB"/>
              </w:rPr>
              <w:fldChar w:fldCharType="begin">
                <w:ffData>
                  <w:name w:val="Teksti58"/>
                  <w:enabled/>
                  <w:calcOnExit w:val="0"/>
                  <w:textInput/>
                </w:ffData>
              </w:fldChar>
            </w:r>
            <w:r>
              <w:rPr>
                <w:u w:val="single"/>
                <w:lang w:val="en-GB"/>
              </w:rPr>
              <w:instrText xml:space="preserve"> FORMTEXT </w:instrText>
            </w:r>
            <w:r>
              <w:rPr>
                <w:u w:val="single"/>
                <w:lang w:val="en-GB"/>
              </w:rPr>
            </w:r>
            <w:r>
              <w:rPr>
                <w:u w:val="single"/>
                <w:lang w:val="en-GB"/>
              </w:rPr>
              <w:fldChar w:fldCharType="separate"/>
            </w:r>
            <w:r>
              <w:rPr>
                <w:u w:val="single"/>
                <w:lang w:val="en-GB"/>
              </w:rPr>
              <w:t> </w:t>
            </w:r>
            <w:r>
              <w:rPr>
                <w:u w:val="single"/>
                <w:lang w:val="en-GB"/>
              </w:rPr>
              <w:t> </w:t>
            </w:r>
            <w:r>
              <w:rPr>
                <w:u w:val="single"/>
                <w:lang w:val="en-GB"/>
              </w:rPr>
              <w:t> </w:t>
            </w:r>
            <w:r>
              <w:rPr>
                <w:u w:val="single"/>
                <w:lang w:val="en-GB"/>
              </w:rPr>
              <w:t> </w:t>
            </w:r>
            <w:r>
              <w:rPr>
                <w:u w:val="single"/>
                <w:lang w:val="en-GB"/>
              </w:rPr>
              <w:t> </w:t>
            </w:r>
            <w:r>
              <w:rPr>
                <w:lang w:val="en-GB"/>
              </w:rPr>
              <w:fldChar w:fldCharType="end"/>
            </w:r>
          </w:p>
        </w:tc>
      </w:tr>
      <w:tr w:rsidR="00D171FB" w:rsidRPr="00BB37B7" w14:paraId="0F3817BE" w14:textId="77777777" w:rsidTr="00994538">
        <w:trPr>
          <w:trHeight w:hRule="exact" w:val="284"/>
        </w:trPr>
        <w:tc>
          <w:tcPr>
            <w:tcW w:w="4323" w:type="dxa"/>
            <w:noWrap/>
            <w:vAlign w:val="bottom"/>
          </w:tcPr>
          <w:p w14:paraId="33F316E1" w14:textId="77777777" w:rsidR="00D171FB" w:rsidRPr="003A0550" w:rsidRDefault="00D171FB" w:rsidP="00994538">
            <w:pPr>
              <w:rPr>
                <w:u w:val="single"/>
              </w:rPr>
            </w:pPr>
            <w:r>
              <w:rPr>
                <w:u w:val="single"/>
                <w:lang w:val="en-GB"/>
              </w:rPr>
              <w:fldChar w:fldCharType="begin">
                <w:ffData>
                  <w:name w:val="Teksti58"/>
                  <w:enabled/>
                  <w:calcOnExit w:val="0"/>
                  <w:textInput/>
                </w:ffData>
              </w:fldChar>
            </w:r>
            <w:r>
              <w:rPr>
                <w:u w:val="single"/>
                <w:lang w:val="en-GB"/>
              </w:rPr>
              <w:instrText xml:space="preserve"> FORMTEXT </w:instrText>
            </w:r>
            <w:r>
              <w:rPr>
                <w:u w:val="single"/>
                <w:lang w:val="en-GB"/>
              </w:rPr>
            </w:r>
            <w:r>
              <w:rPr>
                <w:u w:val="single"/>
                <w:lang w:val="en-GB"/>
              </w:rPr>
              <w:fldChar w:fldCharType="separate"/>
            </w:r>
            <w:r>
              <w:rPr>
                <w:u w:val="single"/>
                <w:lang w:val="en-GB"/>
              </w:rPr>
              <w:t> </w:t>
            </w:r>
            <w:r>
              <w:rPr>
                <w:u w:val="single"/>
                <w:lang w:val="en-GB"/>
              </w:rPr>
              <w:t> </w:t>
            </w:r>
            <w:r>
              <w:rPr>
                <w:u w:val="single"/>
                <w:lang w:val="en-GB"/>
              </w:rPr>
              <w:t> </w:t>
            </w:r>
            <w:r>
              <w:rPr>
                <w:u w:val="single"/>
                <w:lang w:val="en-GB"/>
              </w:rPr>
              <w:t> </w:t>
            </w:r>
            <w:r>
              <w:rPr>
                <w:u w:val="single"/>
                <w:lang w:val="en-GB"/>
              </w:rPr>
              <w:t> </w:t>
            </w:r>
            <w:r>
              <w:rPr>
                <w:lang w:val="en-GB"/>
              </w:rPr>
              <w:fldChar w:fldCharType="end"/>
            </w:r>
          </w:p>
        </w:tc>
        <w:tc>
          <w:tcPr>
            <w:tcW w:w="4246" w:type="dxa"/>
            <w:vAlign w:val="bottom"/>
          </w:tcPr>
          <w:p w14:paraId="0FC18C82" w14:textId="77777777" w:rsidR="00D171FB" w:rsidRPr="003A0550" w:rsidRDefault="00D171FB" w:rsidP="00994538">
            <w:pPr>
              <w:rPr>
                <w:u w:val="single"/>
              </w:rPr>
            </w:pPr>
            <w:r>
              <w:rPr>
                <w:u w:val="single"/>
                <w:lang w:val="en-GB"/>
              </w:rPr>
              <w:fldChar w:fldCharType="begin">
                <w:ffData>
                  <w:name w:val="Teksti58"/>
                  <w:enabled/>
                  <w:calcOnExit w:val="0"/>
                  <w:textInput/>
                </w:ffData>
              </w:fldChar>
            </w:r>
            <w:r>
              <w:rPr>
                <w:u w:val="single"/>
                <w:lang w:val="en-GB"/>
              </w:rPr>
              <w:instrText xml:space="preserve"> FORMTEXT </w:instrText>
            </w:r>
            <w:r>
              <w:rPr>
                <w:u w:val="single"/>
                <w:lang w:val="en-GB"/>
              </w:rPr>
            </w:r>
            <w:r>
              <w:rPr>
                <w:u w:val="single"/>
                <w:lang w:val="en-GB"/>
              </w:rPr>
              <w:fldChar w:fldCharType="separate"/>
            </w:r>
            <w:r>
              <w:rPr>
                <w:u w:val="single"/>
                <w:lang w:val="en-GB"/>
              </w:rPr>
              <w:t> </w:t>
            </w:r>
            <w:r>
              <w:rPr>
                <w:u w:val="single"/>
                <w:lang w:val="en-GB"/>
              </w:rPr>
              <w:t> </w:t>
            </w:r>
            <w:r>
              <w:rPr>
                <w:u w:val="single"/>
                <w:lang w:val="en-GB"/>
              </w:rPr>
              <w:t> </w:t>
            </w:r>
            <w:r>
              <w:rPr>
                <w:u w:val="single"/>
                <w:lang w:val="en-GB"/>
              </w:rPr>
              <w:t> </w:t>
            </w:r>
            <w:r>
              <w:rPr>
                <w:u w:val="single"/>
                <w:lang w:val="en-GB"/>
              </w:rPr>
              <w:t> </w:t>
            </w:r>
            <w:r>
              <w:rPr>
                <w:lang w:val="en-GB"/>
              </w:rPr>
              <w:fldChar w:fldCharType="end"/>
            </w:r>
          </w:p>
        </w:tc>
      </w:tr>
      <w:tr w:rsidR="00D171FB" w:rsidRPr="00BB37B7" w14:paraId="6ADC9478" w14:textId="77777777" w:rsidTr="00994538">
        <w:trPr>
          <w:trHeight w:hRule="exact" w:val="284"/>
        </w:trPr>
        <w:tc>
          <w:tcPr>
            <w:tcW w:w="4323" w:type="dxa"/>
            <w:noWrap/>
            <w:vAlign w:val="bottom"/>
          </w:tcPr>
          <w:p w14:paraId="75F3968F" w14:textId="77777777" w:rsidR="00D171FB" w:rsidRPr="003A0550" w:rsidRDefault="00D171FB" w:rsidP="00994538">
            <w:pPr>
              <w:rPr>
                <w:u w:val="single"/>
              </w:rPr>
            </w:pPr>
            <w:r>
              <w:rPr>
                <w:u w:val="single"/>
                <w:lang w:val="en-GB"/>
              </w:rPr>
              <w:fldChar w:fldCharType="begin">
                <w:ffData>
                  <w:name w:val="Teksti58"/>
                  <w:enabled/>
                  <w:calcOnExit w:val="0"/>
                  <w:textInput/>
                </w:ffData>
              </w:fldChar>
            </w:r>
            <w:r>
              <w:rPr>
                <w:u w:val="single"/>
                <w:lang w:val="en-GB"/>
              </w:rPr>
              <w:instrText xml:space="preserve"> FORMTEXT </w:instrText>
            </w:r>
            <w:r>
              <w:rPr>
                <w:u w:val="single"/>
                <w:lang w:val="en-GB"/>
              </w:rPr>
            </w:r>
            <w:r>
              <w:rPr>
                <w:u w:val="single"/>
                <w:lang w:val="en-GB"/>
              </w:rPr>
              <w:fldChar w:fldCharType="separate"/>
            </w:r>
            <w:r>
              <w:rPr>
                <w:u w:val="single"/>
                <w:lang w:val="en-GB"/>
              </w:rPr>
              <w:t> </w:t>
            </w:r>
            <w:r>
              <w:rPr>
                <w:u w:val="single"/>
                <w:lang w:val="en-GB"/>
              </w:rPr>
              <w:t> </w:t>
            </w:r>
            <w:r>
              <w:rPr>
                <w:u w:val="single"/>
                <w:lang w:val="en-GB"/>
              </w:rPr>
              <w:t> </w:t>
            </w:r>
            <w:r>
              <w:rPr>
                <w:u w:val="single"/>
                <w:lang w:val="en-GB"/>
              </w:rPr>
              <w:t> </w:t>
            </w:r>
            <w:r>
              <w:rPr>
                <w:u w:val="single"/>
                <w:lang w:val="en-GB"/>
              </w:rPr>
              <w:t> </w:t>
            </w:r>
            <w:r>
              <w:rPr>
                <w:lang w:val="en-GB"/>
              </w:rPr>
              <w:fldChar w:fldCharType="end"/>
            </w:r>
          </w:p>
        </w:tc>
        <w:tc>
          <w:tcPr>
            <w:tcW w:w="4246" w:type="dxa"/>
            <w:vAlign w:val="bottom"/>
          </w:tcPr>
          <w:p w14:paraId="1CE3D12E" w14:textId="77777777" w:rsidR="00D171FB" w:rsidRPr="003A0550" w:rsidRDefault="00D171FB" w:rsidP="00994538">
            <w:pPr>
              <w:rPr>
                <w:u w:val="single"/>
              </w:rPr>
            </w:pPr>
            <w:r>
              <w:rPr>
                <w:u w:val="single"/>
                <w:lang w:val="en-GB"/>
              </w:rPr>
              <w:fldChar w:fldCharType="begin">
                <w:ffData>
                  <w:name w:val="Teksti58"/>
                  <w:enabled/>
                  <w:calcOnExit w:val="0"/>
                  <w:textInput/>
                </w:ffData>
              </w:fldChar>
            </w:r>
            <w:r>
              <w:rPr>
                <w:u w:val="single"/>
                <w:lang w:val="en-GB"/>
              </w:rPr>
              <w:instrText xml:space="preserve"> FORMTEXT </w:instrText>
            </w:r>
            <w:r>
              <w:rPr>
                <w:u w:val="single"/>
                <w:lang w:val="en-GB"/>
              </w:rPr>
            </w:r>
            <w:r>
              <w:rPr>
                <w:u w:val="single"/>
                <w:lang w:val="en-GB"/>
              </w:rPr>
              <w:fldChar w:fldCharType="separate"/>
            </w:r>
            <w:r>
              <w:rPr>
                <w:u w:val="single"/>
                <w:lang w:val="en-GB"/>
              </w:rPr>
              <w:t> </w:t>
            </w:r>
            <w:r>
              <w:rPr>
                <w:u w:val="single"/>
                <w:lang w:val="en-GB"/>
              </w:rPr>
              <w:t> </w:t>
            </w:r>
            <w:r>
              <w:rPr>
                <w:u w:val="single"/>
                <w:lang w:val="en-GB"/>
              </w:rPr>
              <w:t> </w:t>
            </w:r>
            <w:r>
              <w:rPr>
                <w:u w:val="single"/>
                <w:lang w:val="en-GB"/>
              </w:rPr>
              <w:t> </w:t>
            </w:r>
            <w:r>
              <w:rPr>
                <w:u w:val="single"/>
                <w:lang w:val="en-GB"/>
              </w:rPr>
              <w:t> </w:t>
            </w:r>
            <w:r>
              <w:rPr>
                <w:lang w:val="en-GB"/>
              </w:rPr>
              <w:fldChar w:fldCharType="end"/>
            </w:r>
          </w:p>
        </w:tc>
      </w:tr>
    </w:tbl>
    <w:p w14:paraId="024D0048" w14:textId="77777777" w:rsidR="00102768" w:rsidRDefault="00102768" w:rsidP="00351D89">
      <w:pPr>
        <w:pStyle w:val="Leipteksti"/>
      </w:pPr>
    </w:p>
    <w:p w14:paraId="0C83D645" w14:textId="7DFD87BB" w:rsidR="00C10FE4" w:rsidRPr="00A63E78" w:rsidRDefault="00351D89" w:rsidP="00351D89">
      <w:pPr>
        <w:pStyle w:val="Leipteksti"/>
        <w:rPr>
          <w:lang w:val="en-US"/>
        </w:rPr>
      </w:pPr>
      <w:r>
        <w:rPr>
          <w:lang w:val="en-GB"/>
        </w:rPr>
        <w:t xml:space="preserve">If you carry out import or internal market import of foodstuffs, please draw up a designated in-house control plan for this activity. The in-house control plan for import and internal market import operations can be found on the website of the City of Helsinki Food Safety Unit: </w:t>
      </w:r>
      <w:hyperlink r:id="rId34" w:history="1">
        <w:r>
          <w:rPr>
            <w:rStyle w:val="Hyperlinkki"/>
            <w:lang w:val="en-GB"/>
          </w:rPr>
          <w:t>City of Helsinki l Registering a food business</w:t>
        </w:r>
      </w:hyperlink>
      <w:r>
        <w:rPr>
          <w:lang w:val="en-GB"/>
        </w:rPr>
        <w:t xml:space="preserve">. </w:t>
      </w:r>
    </w:p>
    <w:p w14:paraId="1D8A0CA6" w14:textId="77777777" w:rsidR="00723920" w:rsidRPr="00A63E78" w:rsidRDefault="00723920" w:rsidP="00351D89">
      <w:pPr>
        <w:pStyle w:val="Leipteksti"/>
        <w:rPr>
          <w:lang w:val="en-US"/>
        </w:rPr>
        <w:sectPr w:rsidR="00723920" w:rsidRPr="00A63E78" w:rsidSect="00A63E78">
          <w:footerReference w:type="default" r:id="rId35"/>
          <w:footerReference w:type="first" r:id="rId36"/>
          <w:pgSz w:w="11906" w:h="16838"/>
          <w:pgMar w:top="1134" w:right="566" w:bottom="1134" w:left="1134" w:header="567" w:footer="567" w:gutter="0"/>
          <w:pgNumType w:start="1"/>
          <w:cols w:space="708"/>
          <w:docGrid w:linePitch="360"/>
        </w:sectPr>
      </w:pPr>
    </w:p>
    <w:p w14:paraId="3C552CE0" w14:textId="77777777" w:rsidR="00A958F7" w:rsidRDefault="00A958F7" w:rsidP="00A958F7">
      <w:pPr>
        <w:pStyle w:val="Taulukkoleipis0"/>
        <w:rPr>
          <w:b/>
          <w:lang w:val="en-US"/>
        </w:rPr>
      </w:pPr>
      <w:bookmarkStart w:id="67" w:name="_Toc217044559"/>
      <w:r w:rsidRPr="00A958F7">
        <w:rPr>
          <w:b/>
          <w:lang w:val="en-US"/>
        </w:rPr>
        <w:t>The follow up forms</w:t>
      </w:r>
      <w:bookmarkEnd w:id="67"/>
    </w:p>
    <w:p w14:paraId="166201B1" w14:textId="77777777" w:rsidR="009B1DDD" w:rsidRPr="00A958F7" w:rsidRDefault="009B1DDD" w:rsidP="00A958F7">
      <w:pPr>
        <w:pStyle w:val="Taulukkoleipis0"/>
        <w:rPr>
          <w:b/>
          <w:lang w:val="en-US"/>
        </w:rPr>
      </w:pPr>
    </w:p>
    <w:p w14:paraId="2AA75D1A" w14:textId="77777777" w:rsidR="00A958F7" w:rsidRPr="00A958F7" w:rsidRDefault="00A958F7" w:rsidP="00A958F7">
      <w:pPr>
        <w:pStyle w:val="Taulukkoleipis0"/>
        <w:rPr>
          <w:b/>
          <w:bCs/>
          <w:lang w:val="en-US"/>
        </w:rPr>
      </w:pPr>
      <w:r w:rsidRPr="00A958F7">
        <w:rPr>
          <w:b/>
          <w:bCs/>
          <w:lang w:val="en-US"/>
        </w:rPr>
        <w:t>DELIVERY INSPECTION OF PRODUCTS</w:t>
      </w:r>
    </w:p>
    <w:p w14:paraId="71AB6C1C" w14:textId="77777777" w:rsidR="00A958F7" w:rsidRPr="00A958F7" w:rsidRDefault="00A958F7" w:rsidP="00A958F7">
      <w:pPr>
        <w:pStyle w:val="Taulukkoleipis0"/>
        <w:rPr>
          <w:lang w:val="en-US"/>
        </w:rPr>
      </w:pPr>
      <w:r w:rsidRPr="00A958F7">
        <w:rPr>
          <w:b/>
          <w:bCs/>
          <w:lang w:val="en-US"/>
        </w:rPr>
        <w:t>Year</w:t>
      </w:r>
      <w:r w:rsidRPr="00A958F7">
        <w:rPr>
          <w:lang w:val="en-US"/>
        </w:rPr>
        <w:t xml:space="preserve">: </w:t>
      </w:r>
      <w:r w:rsidRPr="00A958F7">
        <w:fldChar w:fldCharType="begin">
          <w:ffData>
            <w:name w:val="Teksti35"/>
            <w:enabled/>
            <w:calcOnExit w:val="0"/>
            <w:textInput/>
          </w:ffData>
        </w:fldChar>
      </w:r>
      <w:r w:rsidRPr="00A958F7">
        <w:rPr>
          <w:lang w:val="en-US"/>
        </w:rPr>
        <w:instrText xml:space="preserve"> FORMTEXT </w:instrText>
      </w:r>
      <w:r w:rsidRPr="00A958F7">
        <w:fldChar w:fldCharType="separate"/>
      </w:r>
      <w:r w:rsidRPr="00A958F7">
        <w:rPr>
          <w:lang w:val="en-US"/>
        </w:rPr>
        <w:t> </w:t>
      </w:r>
      <w:r w:rsidRPr="00A958F7">
        <w:rPr>
          <w:lang w:val="en-US"/>
        </w:rPr>
        <w:t> </w:t>
      </w:r>
      <w:r w:rsidRPr="00A958F7">
        <w:rPr>
          <w:lang w:val="en-US"/>
        </w:rPr>
        <w:t> </w:t>
      </w:r>
      <w:r w:rsidRPr="00A958F7">
        <w:rPr>
          <w:lang w:val="en-US"/>
        </w:rPr>
        <w:t> </w:t>
      </w:r>
      <w:r w:rsidRPr="00A958F7">
        <w:rPr>
          <w:lang w:val="en-US"/>
        </w:rPr>
        <w:t> </w:t>
      </w:r>
      <w:r w:rsidRPr="00A958F7">
        <w:rPr>
          <w:lang w:val="en-US"/>
        </w:rPr>
        <w:fldChar w:fldCharType="end"/>
      </w:r>
      <w:r w:rsidRPr="00A958F7">
        <w:rPr>
          <w:lang w:val="en-US"/>
        </w:rPr>
        <w:t xml:space="preserve"> </w:t>
      </w:r>
      <w:bookmarkStart w:id="68" w:name="_Hlk216775060"/>
      <w:r w:rsidRPr="00A958F7">
        <w:rPr>
          <w:b/>
          <w:bCs/>
          <w:lang w:val="en-US"/>
        </w:rPr>
        <w:t>Frequency</w:t>
      </w:r>
      <w:bookmarkEnd w:id="68"/>
      <w:r w:rsidRPr="00A958F7">
        <w:rPr>
          <w:b/>
          <w:bCs/>
          <w:lang w:val="en-US"/>
        </w:rPr>
        <w:t xml:space="preserve">: </w:t>
      </w:r>
      <w:r w:rsidRPr="00A958F7">
        <w:fldChar w:fldCharType="begin">
          <w:ffData>
            <w:name w:val="Teksti35"/>
            <w:enabled/>
            <w:calcOnExit w:val="0"/>
            <w:textInput/>
          </w:ffData>
        </w:fldChar>
      </w:r>
      <w:r w:rsidRPr="00A958F7">
        <w:rPr>
          <w:lang w:val="en-US"/>
        </w:rPr>
        <w:instrText xml:space="preserve"> FORMTEXT </w:instrText>
      </w:r>
      <w:r w:rsidRPr="00A958F7">
        <w:fldChar w:fldCharType="separate"/>
      </w:r>
      <w:r w:rsidRPr="00A958F7">
        <w:rPr>
          <w:lang w:val="en-US"/>
        </w:rPr>
        <w:t> </w:t>
      </w:r>
      <w:r w:rsidRPr="00A958F7">
        <w:rPr>
          <w:lang w:val="en-US"/>
        </w:rPr>
        <w:t> </w:t>
      </w:r>
      <w:r w:rsidRPr="00A958F7">
        <w:rPr>
          <w:lang w:val="en-US"/>
        </w:rPr>
        <w:t> </w:t>
      </w:r>
      <w:r w:rsidRPr="00A958F7">
        <w:rPr>
          <w:lang w:val="en-US"/>
        </w:rPr>
        <w:t> </w:t>
      </w:r>
      <w:r w:rsidRPr="00A958F7">
        <w:rPr>
          <w:lang w:val="en-US"/>
        </w:rPr>
        <w:t> </w:t>
      </w:r>
      <w:r w:rsidRPr="00A958F7">
        <w:rPr>
          <w:lang w:val="en-US"/>
        </w:rPr>
        <w:fldChar w:fldCharType="end"/>
      </w:r>
      <w:r w:rsidRPr="00A958F7">
        <w:rPr>
          <w:b/>
          <w:bCs/>
          <w:lang w:val="en-US"/>
        </w:rPr>
        <w:t xml:space="preserve"> / week</w:t>
      </w:r>
      <w:r w:rsidRPr="00A958F7">
        <w:rPr>
          <w:b/>
          <w:bCs/>
          <w:lang w:val="en-US"/>
        </w:rPr>
        <w:tab/>
      </w:r>
    </w:p>
    <w:p w14:paraId="585F5AD1" w14:textId="77777777" w:rsidR="00A958F7" w:rsidRPr="00A958F7" w:rsidRDefault="00A958F7" w:rsidP="00A958F7">
      <w:pPr>
        <w:pStyle w:val="Taulukkoleipis0"/>
        <w:rPr>
          <w:lang w:val="en-US"/>
        </w:rPr>
      </w:pPr>
      <w:r w:rsidRPr="00A958F7">
        <w:rPr>
          <w:lang w:val="en-US"/>
        </w:rPr>
        <w:t>Foods that require refrigeration should have a temperature of +6°C or less. The storage temperature of the freezers is -18°C, but the temperature may differ during transport to a maximum of -15°C.</w:t>
      </w:r>
      <w:r w:rsidRPr="00A958F7">
        <w:rPr>
          <w:lang w:val="en-US"/>
        </w:rPr>
        <w:tab/>
      </w:r>
    </w:p>
    <w:tbl>
      <w:tblPr>
        <w:tblW w:w="4700" w:type="pct"/>
        <w:tblCellMar>
          <w:left w:w="120" w:type="dxa"/>
          <w:right w:w="120" w:type="dxa"/>
        </w:tblCellMar>
        <w:tblLook w:val="04A0" w:firstRow="1" w:lastRow="0" w:firstColumn="1" w:lastColumn="0" w:noHBand="0" w:noVBand="1"/>
      </w:tblPr>
      <w:tblGrid>
        <w:gridCol w:w="1499"/>
        <w:gridCol w:w="2829"/>
        <w:gridCol w:w="1614"/>
        <w:gridCol w:w="3091"/>
      </w:tblGrid>
      <w:tr w:rsidR="00A958F7" w:rsidRPr="009B1DDD" w14:paraId="6505FBE8" w14:textId="77777777" w:rsidTr="00A958F7">
        <w:tc>
          <w:tcPr>
            <w:tcW w:w="840" w:type="pct"/>
            <w:tcBorders>
              <w:top w:val="double" w:sz="6" w:space="0" w:color="auto"/>
              <w:left w:val="double" w:sz="6" w:space="0" w:color="auto"/>
              <w:bottom w:val="nil"/>
              <w:right w:val="nil"/>
            </w:tcBorders>
            <w:hideMark/>
          </w:tcPr>
          <w:p w14:paraId="5D2BEC73" w14:textId="77777777" w:rsidR="00A958F7" w:rsidRPr="00A958F7" w:rsidRDefault="00A958F7" w:rsidP="00A958F7">
            <w:pPr>
              <w:pStyle w:val="Taulukkoleipis0"/>
            </w:pPr>
            <w:r w:rsidRPr="00A958F7">
              <w:t>Date</w:t>
            </w:r>
            <w:r w:rsidRPr="00A958F7">
              <w:fldChar w:fldCharType="begin"/>
            </w:r>
            <w:r w:rsidRPr="00A958F7">
              <w:instrText xml:space="preserve">PRIVATE </w:instrText>
            </w:r>
            <w:r w:rsidRPr="00A958F7">
              <w:fldChar w:fldCharType="end"/>
            </w:r>
          </w:p>
        </w:tc>
        <w:tc>
          <w:tcPr>
            <w:tcW w:w="1576" w:type="pct"/>
            <w:tcBorders>
              <w:top w:val="double" w:sz="6" w:space="0" w:color="auto"/>
              <w:left w:val="single" w:sz="6" w:space="0" w:color="auto"/>
              <w:bottom w:val="nil"/>
              <w:right w:val="nil"/>
            </w:tcBorders>
            <w:hideMark/>
          </w:tcPr>
          <w:p w14:paraId="791AE086" w14:textId="77777777" w:rsidR="00A958F7" w:rsidRPr="00A958F7" w:rsidRDefault="00A958F7" w:rsidP="00A958F7">
            <w:pPr>
              <w:pStyle w:val="Taulukkoleipis0"/>
            </w:pPr>
            <w:r w:rsidRPr="00A958F7">
              <w:t xml:space="preserve">Foodstuff </w:t>
            </w:r>
          </w:p>
        </w:tc>
        <w:tc>
          <w:tcPr>
            <w:tcW w:w="863" w:type="pct"/>
            <w:tcBorders>
              <w:top w:val="double" w:sz="6" w:space="0" w:color="auto"/>
              <w:left w:val="single" w:sz="6" w:space="0" w:color="auto"/>
              <w:bottom w:val="nil"/>
              <w:right w:val="nil"/>
            </w:tcBorders>
            <w:hideMark/>
          </w:tcPr>
          <w:p w14:paraId="17247256" w14:textId="77777777" w:rsidR="00A958F7" w:rsidRPr="00A958F7" w:rsidRDefault="00A958F7" w:rsidP="00A958F7">
            <w:pPr>
              <w:pStyle w:val="Taulukkoleipis0"/>
            </w:pPr>
            <w:r w:rsidRPr="00A958F7">
              <w:t>Temperature  ºC</w:t>
            </w:r>
          </w:p>
        </w:tc>
        <w:tc>
          <w:tcPr>
            <w:tcW w:w="1721" w:type="pct"/>
            <w:tcBorders>
              <w:top w:val="double" w:sz="6" w:space="0" w:color="auto"/>
              <w:left w:val="single" w:sz="6" w:space="0" w:color="auto"/>
              <w:bottom w:val="single" w:sz="6" w:space="0" w:color="auto"/>
              <w:right w:val="single" w:sz="4" w:space="0" w:color="auto"/>
            </w:tcBorders>
            <w:hideMark/>
          </w:tcPr>
          <w:p w14:paraId="6C43183E" w14:textId="77777777" w:rsidR="00A958F7" w:rsidRPr="00A958F7" w:rsidRDefault="00A958F7" w:rsidP="00A958F7">
            <w:pPr>
              <w:pStyle w:val="Taulukkoleipis0"/>
              <w:rPr>
                <w:lang w:val="en-US"/>
              </w:rPr>
            </w:pPr>
            <w:r w:rsidRPr="00A958F7">
              <w:rPr>
                <w:lang w:val="en-US"/>
              </w:rPr>
              <w:t>Observations and further actions (continue on the another side if necessary)</w:t>
            </w:r>
          </w:p>
        </w:tc>
      </w:tr>
      <w:tr w:rsidR="00A958F7" w:rsidRPr="009B1DDD" w14:paraId="25FF4AB7" w14:textId="77777777" w:rsidTr="00A958F7">
        <w:trPr>
          <w:trHeight w:hRule="exact" w:val="397"/>
        </w:trPr>
        <w:tc>
          <w:tcPr>
            <w:tcW w:w="840" w:type="pct"/>
            <w:tcBorders>
              <w:top w:val="single" w:sz="6" w:space="0" w:color="auto"/>
              <w:left w:val="double" w:sz="6" w:space="0" w:color="auto"/>
              <w:bottom w:val="nil"/>
              <w:right w:val="nil"/>
            </w:tcBorders>
          </w:tcPr>
          <w:p w14:paraId="319DD703" w14:textId="77777777" w:rsidR="00A958F7" w:rsidRPr="00A958F7" w:rsidRDefault="00A958F7" w:rsidP="00A958F7">
            <w:pPr>
              <w:pStyle w:val="Taulukkoleipis0"/>
              <w:rPr>
                <w:lang w:val="en-US"/>
              </w:rPr>
            </w:pPr>
          </w:p>
        </w:tc>
        <w:tc>
          <w:tcPr>
            <w:tcW w:w="1576" w:type="pct"/>
            <w:tcBorders>
              <w:top w:val="single" w:sz="6" w:space="0" w:color="auto"/>
              <w:left w:val="single" w:sz="6" w:space="0" w:color="auto"/>
              <w:bottom w:val="nil"/>
              <w:right w:val="nil"/>
            </w:tcBorders>
          </w:tcPr>
          <w:p w14:paraId="0F4E5EDE" w14:textId="77777777" w:rsidR="00A958F7" w:rsidRPr="00A958F7" w:rsidRDefault="00A958F7" w:rsidP="00A958F7">
            <w:pPr>
              <w:pStyle w:val="Taulukkoleipis0"/>
              <w:rPr>
                <w:lang w:val="en-US"/>
              </w:rPr>
            </w:pPr>
          </w:p>
        </w:tc>
        <w:tc>
          <w:tcPr>
            <w:tcW w:w="863" w:type="pct"/>
            <w:tcBorders>
              <w:top w:val="single" w:sz="6" w:space="0" w:color="auto"/>
              <w:left w:val="single" w:sz="6" w:space="0" w:color="auto"/>
              <w:bottom w:val="nil"/>
              <w:right w:val="nil"/>
            </w:tcBorders>
          </w:tcPr>
          <w:p w14:paraId="4C9A16C8" w14:textId="77777777" w:rsidR="00A958F7" w:rsidRPr="00A958F7" w:rsidRDefault="00A958F7" w:rsidP="00A958F7">
            <w:pPr>
              <w:pStyle w:val="Taulukkoleipis0"/>
              <w:rPr>
                <w:lang w:val="en-US"/>
              </w:rPr>
            </w:pPr>
          </w:p>
        </w:tc>
        <w:tc>
          <w:tcPr>
            <w:tcW w:w="1721" w:type="pct"/>
            <w:tcBorders>
              <w:top w:val="single" w:sz="6" w:space="0" w:color="auto"/>
              <w:left w:val="single" w:sz="6" w:space="0" w:color="auto"/>
              <w:bottom w:val="single" w:sz="6" w:space="0" w:color="auto"/>
              <w:right w:val="single" w:sz="4" w:space="0" w:color="auto"/>
            </w:tcBorders>
          </w:tcPr>
          <w:p w14:paraId="4E68CFF8" w14:textId="77777777" w:rsidR="00A958F7" w:rsidRPr="00A958F7" w:rsidRDefault="00A958F7" w:rsidP="00A958F7">
            <w:pPr>
              <w:pStyle w:val="Taulukkoleipis0"/>
              <w:rPr>
                <w:lang w:val="en-US"/>
              </w:rPr>
            </w:pPr>
          </w:p>
        </w:tc>
      </w:tr>
      <w:tr w:rsidR="00A958F7" w:rsidRPr="009B1DDD" w14:paraId="25E05392" w14:textId="77777777" w:rsidTr="00A958F7">
        <w:trPr>
          <w:trHeight w:hRule="exact" w:val="397"/>
        </w:trPr>
        <w:tc>
          <w:tcPr>
            <w:tcW w:w="840" w:type="pct"/>
            <w:tcBorders>
              <w:top w:val="single" w:sz="6" w:space="0" w:color="auto"/>
              <w:left w:val="double" w:sz="6" w:space="0" w:color="auto"/>
              <w:bottom w:val="nil"/>
              <w:right w:val="nil"/>
            </w:tcBorders>
          </w:tcPr>
          <w:p w14:paraId="4DE21E5A" w14:textId="77777777" w:rsidR="00A958F7" w:rsidRPr="00A958F7" w:rsidRDefault="00A958F7" w:rsidP="00A958F7">
            <w:pPr>
              <w:pStyle w:val="Taulukkoleipis0"/>
              <w:rPr>
                <w:lang w:val="en-US"/>
              </w:rPr>
            </w:pPr>
          </w:p>
        </w:tc>
        <w:tc>
          <w:tcPr>
            <w:tcW w:w="1576" w:type="pct"/>
            <w:tcBorders>
              <w:top w:val="single" w:sz="6" w:space="0" w:color="auto"/>
              <w:left w:val="single" w:sz="6" w:space="0" w:color="auto"/>
              <w:bottom w:val="nil"/>
              <w:right w:val="nil"/>
            </w:tcBorders>
          </w:tcPr>
          <w:p w14:paraId="76B354A9" w14:textId="77777777" w:rsidR="00A958F7" w:rsidRPr="00A958F7" w:rsidRDefault="00A958F7" w:rsidP="00A958F7">
            <w:pPr>
              <w:pStyle w:val="Taulukkoleipis0"/>
              <w:rPr>
                <w:lang w:val="en-US"/>
              </w:rPr>
            </w:pPr>
          </w:p>
        </w:tc>
        <w:tc>
          <w:tcPr>
            <w:tcW w:w="863" w:type="pct"/>
            <w:tcBorders>
              <w:top w:val="single" w:sz="6" w:space="0" w:color="auto"/>
              <w:left w:val="single" w:sz="6" w:space="0" w:color="auto"/>
              <w:bottom w:val="nil"/>
              <w:right w:val="nil"/>
            </w:tcBorders>
          </w:tcPr>
          <w:p w14:paraId="58C3BBCC" w14:textId="77777777" w:rsidR="00A958F7" w:rsidRPr="00A958F7" w:rsidRDefault="00A958F7" w:rsidP="00A958F7">
            <w:pPr>
              <w:pStyle w:val="Taulukkoleipis0"/>
              <w:rPr>
                <w:lang w:val="en-US"/>
              </w:rPr>
            </w:pPr>
          </w:p>
        </w:tc>
        <w:tc>
          <w:tcPr>
            <w:tcW w:w="1721" w:type="pct"/>
            <w:tcBorders>
              <w:top w:val="single" w:sz="6" w:space="0" w:color="auto"/>
              <w:left w:val="single" w:sz="6" w:space="0" w:color="auto"/>
              <w:bottom w:val="single" w:sz="6" w:space="0" w:color="auto"/>
              <w:right w:val="single" w:sz="4" w:space="0" w:color="auto"/>
            </w:tcBorders>
          </w:tcPr>
          <w:p w14:paraId="68086A3B" w14:textId="77777777" w:rsidR="00A958F7" w:rsidRPr="00A958F7" w:rsidRDefault="00A958F7" w:rsidP="00A958F7">
            <w:pPr>
              <w:pStyle w:val="Taulukkoleipis0"/>
              <w:rPr>
                <w:lang w:val="en-US"/>
              </w:rPr>
            </w:pPr>
          </w:p>
        </w:tc>
      </w:tr>
      <w:tr w:rsidR="00A958F7" w:rsidRPr="009B1DDD" w14:paraId="1751797D" w14:textId="77777777" w:rsidTr="00A958F7">
        <w:trPr>
          <w:trHeight w:hRule="exact" w:val="397"/>
        </w:trPr>
        <w:tc>
          <w:tcPr>
            <w:tcW w:w="840" w:type="pct"/>
            <w:tcBorders>
              <w:top w:val="single" w:sz="6" w:space="0" w:color="auto"/>
              <w:left w:val="double" w:sz="6" w:space="0" w:color="auto"/>
              <w:bottom w:val="nil"/>
              <w:right w:val="nil"/>
            </w:tcBorders>
          </w:tcPr>
          <w:p w14:paraId="29F2BE5D" w14:textId="77777777" w:rsidR="00A958F7" w:rsidRPr="00A958F7" w:rsidRDefault="00A958F7" w:rsidP="00A958F7">
            <w:pPr>
              <w:pStyle w:val="Taulukkoleipis0"/>
              <w:rPr>
                <w:lang w:val="en-US"/>
              </w:rPr>
            </w:pPr>
          </w:p>
        </w:tc>
        <w:tc>
          <w:tcPr>
            <w:tcW w:w="1576" w:type="pct"/>
            <w:tcBorders>
              <w:top w:val="single" w:sz="6" w:space="0" w:color="auto"/>
              <w:left w:val="single" w:sz="6" w:space="0" w:color="auto"/>
              <w:bottom w:val="nil"/>
              <w:right w:val="nil"/>
            </w:tcBorders>
          </w:tcPr>
          <w:p w14:paraId="607DC3B5" w14:textId="77777777" w:rsidR="00A958F7" w:rsidRPr="00A958F7" w:rsidRDefault="00A958F7" w:rsidP="00A958F7">
            <w:pPr>
              <w:pStyle w:val="Taulukkoleipis0"/>
              <w:rPr>
                <w:lang w:val="en-US"/>
              </w:rPr>
            </w:pPr>
          </w:p>
        </w:tc>
        <w:tc>
          <w:tcPr>
            <w:tcW w:w="863" w:type="pct"/>
            <w:tcBorders>
              <w:top w:val="single" w:sz="6" w:space="0" w:color="auto"/>
              <w:left w:val="single" w:sz="6" w:space="0" w:color="auto"/>
              <w:bottom w:val="nil"/>
              <w:right w:val="nil"/>
            </w:tcBorders>
          </w:tcPr>
          <w:p w14:paraId="53C9F35C" w14:textId="77777777" w:rsidR="00A958F7" w:rsidRPr="00A958F7" w:rsidRDefault="00A958F7" w:rsidP="00A958F7">
            <w:pPr>
              <w:pStyle w:val="Taulukkoleipis0"/>
              <w:rPr>
                <w:lang w:val="en-US"/>
              </w:rPr>
            </w:pPr>
          </w:p>
        </w:tc>
        <w:tc>
          <w:tcPr>
            <w:tcW w:w="1721" w:type="pct"/>
            <w:tcBorders>
              <w:top w:val="single" w:sz="6" w:space="0" w:color="auto"/>
              <w:left w:val="single" w:sz="6" w:space="0" w:color="auto"/>
              <w:bottom w:val="single" w:sz="6" w:space="0" w:color="auto"/>
              <w:right w:val="single" w:sz="4" w:space="0" w:color="auto"/>
            </w:tcBorders>
          </w:tcPr>
          <w:p w14:paraId="0589ECE3" w14:textId="77777777" w:rsidR="00A958F7" w:rsidRPr="00A958F7" w:rsidRDefault="00A958F7" w:rsidP="00A958F7">
            <w:pPr>
              <w:pStyle w:val="Taulukkoleipis0"/>
              <w:rPr>
                <w:lang w:val="en-US"/>
              </w:rPr>
            </w:pPr>
          </w:p>
        </w:tc>
      </w:tr>
      <w:tr w:rsidR="00A958F7" w:rsidRPr="009B1DDD" w14:paraId="31469E32" w14:textId="77777777" w:rsidTr="00A958F7">
        <w:trPr>
          <w:trHeight w:hRule="exact" w:val="397"/>
        </w:trPr>
        <w:tc>
          <w:tcPr>
            <w:tcW w:w="840" w:type="pct"/>
            <w:tcBorders>
              <w:top w:val="single" w:sz="6" w:space="0" w:color="auto"/>
              <w:left w:val="double" w:sz="6" w:space="0" w:color="auto"/>
              <w:bottom w:val="nil"/>
              <w:right w:val="nil"/>
            </w:tcBorders>
          </w:tcPr>
          <w:p w14:paraId="2BAE6CA7" w14:textId="77777777" w:rsidR="00A958F7" w:rsidRPr="00A958F7" w:rsidRDefault="00A958F7" w:rsidP="00A958F7">
            <w:pPr>
              <w:pStyle w:val="Taulukkoleipis0"/>
              <w:rPr>
                <w:lang w:val="en-US"/>
              </w:rPr>
            </w:pPr>
          </w:p>
        </w:tc>
        <w:tc>
          <w:tcPr>
            <w:tcW w:w="1576" w:type="pct"/>
            <w:tcBorders>
              <w:top w:val="single" w:sz="6" w:space="0" w:color="auto"/>
              <w:left w:val="single" w:sz="6" w:space="0" w:color="auto"/>
              <w:bottom w:val="nil"/>
              <w:right w:val="nil"/>
            </w:tcBorders>
          </w:tcPr>
          <w:p w14:paraId="5D8B1E01" w14:textId="77777777" w:rsidR="00A958F7" w:rsidRPr="00A958F7" w:rsidRDefault="00A958F7" w:rsidP="00A958F7">
            <w:pPr>
              <w:pStyle w:val="Taulukkoleipis0"/>
              <w:rPr>
                <w:lang w:val="en-US"/>
              </w:rPr>
            </w:pPr>
          </w:p>
        </w:tc>
        <w:tc>
          <w:tcPr>
            <w:tcW w:w="863" w:type="pct"/>
            <w:tcBorders>
              <w:top w:val="single" w:sz="6" w:space="0" w:color="auto"/>
              <w:left w:val="single" w:sz="6" w:space="0" w:color="auto"/>
              <w:bottom w:val="nil"/>
              <w:right w:val="nil"/>
            </w:tcBorders>
          </w:tcPr>
          <w:p w14:paraId="3D0AF650" w14:textId="77777777" w:rsidR="00A958F7" w:rsidRPr="00A958F7" w:rsidRDefault="00A958F7" w:rsidP="00A958F7">
            <w:pPr>
              <w:pStyle w:val="Taulukkoleipis0"/>
              <w:rPr>
                <w:lang w:val="en-US"/>
              </w:rPr>
            </w:pPr>
          </w:p>
        </w:tc>
        <w:tc>
          <w:tcPr>
            <w:tcW w:w="1721" w:type="pct"/>
            <w:tcBorders>
              <w:top w:val="single" w:sz="6" w:space="0" w:color="auto"/>
              <w:left w:val="single" w:sz="6" w:space="0" w:color="auto"/>
              <w:bottom w:val="single" w:sz="6" w:space="0" w:color="auto"/>
              <w:right w:val="single" w:sz="4" w:space="0" w:color="auto"/>
            </w:tcBorders>
          </w:tcPr>
          <w:p w14:paraId="68982EC1" w14:textId="77777777" w:rsidR="00A958F7" w:rsidRPr="00A958F7" w:rsidRDefault="00A958F7" w:rsidP="00A958F7">
            <w:pPr>
              <w:pStyle w:val="Taulukkoleipis0"/>
              <w:rPr>
                <w:lang w:val="en-US"/>
              </w:rPr>
            </w:pPr>
          </w:p>
        </w:tc>
      </w:tr>
      <w:tr w:rsidR="00A958F7" w:rsidRPr="009B1DDD" w14:paraId="0D9629EC" w14:textId="77777777" w:rsidTr="00A958F7">
        <w:trPr>
          <w:trHeight w:hRule="exact" w:val="397"/>
        </w:trPr>
        <w:tc>
          <w:tcPr>
            <w:tcW w:w="840" w:type="pct"/>
            <w:tcBorders>
              <w:top w:val="single" w:sz="6" w:space="0" w:color="auto"/>
              <w:left w:val="double" w:sz="6" w:space="0" w:color="auto"/>
              <w:bottom w:val="nil"/>
              <w:right w:val="nil"/>
            </w:tcBorders>
          </w:tcPr>
          <w:p w14:paraId="7D2FB635" w14:textId="77777777" w:rsidR="00A958F7" w:rsidRPr="00A958F7" w:rsidRDefault="00A958F7" w:rsidP="00A958F7">
            <w:pPr>
              <w:pStyle w:val="Taulukkoleipis0"/>
              <w:rPr>
                <w:lang w:val="en-US"/>
              </w:rPr>
            </w:pPr>
          </w:p>
        </w:tc>
        <w:tc>
          <w:tcPr>
            <w:tcW w:w="1576" w:type="pct"/>
            <w:tcBorders>
              <w:top w:val="single" w:sz="6" w:space="0" w:color="auto"/>
              <w:left w:val="single" w:sz="6" w:space="0" w:color="auto"/>
              <w:bottom w:val="nil"/>
              <w:right w:val="nil"/>
            </w:tcBorders>
          </w:tcPr>
          <w:p w14:paraId="2A6E0B7D" w14:textId="77777777" w:rsidR="00A958F7" w:rsidRPr="00A958F7" w:rsidRDefault="00A958F7" w:rsidP="00A958F7">
            <w:pPr>
              <w:pStyle w:val="Taulukkoleipis0"/>
              <w:rPr>
                <w:lang w:val="en-US"/>
              </w:rPr>
            </w:pPr>
          </w:p>
        </w:tc>
        <w:tc>
          <w:tcPr>
            <w:tcW w:w="863" w:type="pct"/>
            <w:tcBorders>
              <w:top w:val="single" w:sz="6" w:space="0" w:color="auto"/>
              <w:left w:val="single" w:sz="6" w:space="0" w:color="auto"/>
              <w:bottom w:val="nil"/>
              <w:right w:val="nil"/>
            </w:tcBorders>
          </w:tcPr>
          <w:p w14:paraId="5ABB742E" w14:textId="77777777" w:rsidR="00A958F7" w:rsidRPr="00A958F7" w:rsidRDefault="00A958F7" w:rsidP="00A958F7">
            <w:pPr>
              <w:pStyle w:val="Taulukkoleipis0"/>
              <w:rPr>
                <w:lang w:val="en-US"/>
              </w:rPr>
            </w:pPr>
          </w:p>
        </w:tc>
        <w:tc>
          <w:tcPr>
            <w:tcW w:w="1721" w:type="pct"/>
            <w:tcBorders>
              <w:top w:val="single" w:sz="6" w:space="0" w:color="auto"/>
              <w:left w:val="single" w:sz="6" w:space="0" w:color="auto"/>
              <w:bottom w:val="single" w:sz="6" w:space="0" w:color="auto"/>
              <w:right w:val="single" w:sz="4" w:space="0" w:color="auto"/>
            </w:tcBorders>
          </w:tcPr>
          <w:p w14:paraId="6464E445" w14:textId="77777777" w:rsidR="00A958F7" w:rsidRPr="00A958F7" w:rsidRDefault="00A958F7" w:rsidP="00A958F7">
            <w:pPr>
              <w:pStyle w:val="Taulukkoleipis0"/>
              <w:rPr>
                <w:lang w:val="en-US"/>
              </w:rPr>
            </w:pPr>
          </w:p>
        </w:tc>
      </w:tr>
      <w:tr w:rsidR="00A958F7" w:rsidRPr="009B1DDD" w14:paraId="0FDDFB92" w14:textId="77777777" w:rsidTr="00A958F7">
        <w:trPr>
          <w:trHeight w:hRule="exact" w:val="397"/>
        </w:trPr>
        <w:tc>
          <w:tcPr>
            <w:tcW w:w="840" w:type="pct"/>
            <w:tcBorders>
              <w:top w:val="single" w:sz="6" w:space="0" w:color="auto"/>
              <w:left w:val="double" w:sz="6" w:space="0" w:color="auto"/>
              <w:bottom w:val="nil"/>
              <w:right w:val="nil"/>
            </w:tcBorders>
          </w:tcPr>
          <w:p w14:paraId="54D30A11" w14:textId="77777777" w:rsidR="00A958F7" w:rsidRPr="00A958F7" w:rsidRDefault="00A958F7" w:rsidP="00A958F7">
            <w:pPr>
              <w:pStyle w:val="Taulukkoleipis0"/>
              <w:rPr>
                <w:lang w:val="en-US"/>
              </w:rPr>
            </w:pPr>
          </w:p>
        </w:tc>
        <w:tc>
          <w:tcPr>
            <w:tcW w:w="1576" w:type="pct"/>
            <w:tcBorders>
              <w:top w:val="single" w:sz="6" w:space="0" w:color="auto"/>
              <w:left w:val="single" w:sz="6" w:space="0" w:color="auto"/>
              <w:bottom w:val="nil"/>
              <w:right w:val="nil"/>
            </w:tcBorders>
          </w:tcPr>
          <w:p w14:paraId="3F360505" w14:textId="77777777" w:rsidR="00A958F7" w:rsidRPr="00A958F7" w:rsidRDefault="00A958F7" w:rsidP="00A958F7">
            <w:pPr>
              <w:pStyle w:val="Taulukkoleipis0"/>
              <w:rPr>
                <w:lang w:val="en-US"/>
              </w:rPr>
            </w:pPr>
          </w:p>
        </w:tc>
        <w:tc>
          <w:tcPr>
            <w:tcW w:w="863" w:type="pct"/>
            <w:tcBorders>
              <w:top w:val="single" w:sz="6" w:space="0" w:color="auto"/>
              <w:left w:val="single" w:sz="6" w:space="0" w:color="auto"/>
              <w:bottom w:val="nil"/>
              <w:right w:val="nil"/>
            </w:tcBorders>
          </w:tcPr>
          <w:p w14:paraId="166B584D" w14:textId="77777777" w:rsidR="00A958F7" w:rsidRPr="00A958F7" w:rsidRDefault="00A958F7" w:rsidP="00A958F7">
            <w:pPr>
              <w:pStyle w:val="Taulukkoleipis0"/>
              <w:rPr>
                <w:lang w:val="en-US"/>
              </w:rPr>
            </w:pPr>
          </w:p>
        </w:tc>
        <w:tc>
          <w:tcPr>
            <w:tcW w:w="1721" w:type="pct"/>
            <w:tcBorders>
              <w:top w:val="single" w:sz="6" w:space="0" w:color="auto"/>
              <w:left w:val="single" w:sz="6" w:space="0" w:color="auto"/>
              <w:bottom w:val="single" w:sz="6" w:space="0" w:color="auto"/>
              <w:right w:val="single" w:sz="4" w:space="0" w:color="auto"/>
            </w:tcBorders>
          </w:tcPr>
          <w:p w14:paraId="2F274064" w14:textId="77777777" w:rsidR="00A958F7" w:rsidRPr="00A958F7" w:rsidRDefault="00A958F7" w:rsidP="00A958F7">
            <w:pPr>
              <w:pStyle w:val="Taulukkoleipis0"/>
              <w:rPr>
                <w:lang w:val="en-US"/>
              </w:rPr>
            </w:pPr>
          </w:p>
        </w:tc>
      </w:tr>
      <w:tr w:rsidR="00A958F7" w:rsidRPr="009B1DDD" w14:paraId="3CA94707" w14:textId="77777777" w:rsidTr="00A958F7">
        <w:trPr>
          <w:trHeight w:hRule="exact" w:val="397"/>
        </w:trPr>
        <w:tc>
          <w:tcPr>
            <w:tcW w:w="840" w:type="pct"/>
            <w:tcBorders>
              <w:top w:val="single" w:sz="6" w:space="0" w:color="auto"/>
              <w:left w:val="double" w:sz="6" w:space="0" w:color="auto"/>
              <w:bottom w:val="nil"/>
              <w:right w:val="nil"/>
            </w:tcBorders>
          </w:tcPr>
          <w:p w14:paraId="5208CF34" w14:textId="77777777" w:rsidR="00A958F7" w:rsidRPr="00A958F7" w:rsidRDefault="00A958F7" w:rsidP="00A958F7">
            <w:pPr>
              <w:pStyle w:val="Taulukkoleipis0"/>
              <w:rPr>
                <w:lang w:val="en-US"/>
              </w:rPr>
            </w:pPr>
          </w:p>
        </w:tc>
        <w:tc>
          <w:tcPr>
            <w:tcW w:w="1576" w:type="pct"/>
            <w:tcBorders>
              <w:top w:val="single" w:sz="6" w:space="0" w:color="auto"/>
              <w:left w:val="single" w:sz="6" w:space="0" w:color="auto"/>
              <w:bottom w:val="nil"/>
              <w:right w:val="nil"/>
            </w:tcBorders>
          </w:tcPr>
          <w:p w14:paraId="3701DC73" w14:textId="77777777" w:rsidR="00A958F7" w:rsidRPr="00A958F7" w:rsidRDefault="00A958F7" w:rsidP="00A958F7">
            <w:pPr>
              <w:pStyle w:val="Taulukkoleipis0"/>
              <w:rPr>
                <w:lang w:val="en-US"/>
              </w:rPr>
            </w:pPr>
          </w:p>
        </w:tc>
        <w:tc>
          <w:tcPr>
            <w:tcW w:w="863" w:type="pct"/>
            <w:tcBorders>
              <w:top w:val="single" w:sz="6" w:space="0" w:color="auto"/>
              <w:left w:val="single" w:sz="6" w:space="0" w:color="auto"/>
              <w:bottom w:val="nil"/>
              <w:right w:val="nil"/>
            </w:tcBorders>
          </w:tcPr>
          <w:p w14:paraId="5D730A75" w14:textId="77777777" w:rsidR="00A958F7" w:rsidRPr="00A958F7" w:rsidRDefault="00A958F7" w:rsidP="00A958F7">
            <w:pPr>
              <w:pStyle w:val="Taulukkoleipis0"/>
              <w:rPr>
                <w:lang w:val="en-US"/>
              </w:rPr>
            </w:pPr>
          </w:p>
        </w:tc>
        <w:tc>
          <w:tcPr>
            <w:tcW w:w="1721" w:type="pct"/>
            <w:tcBorders>
              <w:top w:val="single" w:sz="6" w:space="0" w:color="auto"/>
              <w:left w:val="single" w:sz="6" w:space="0" w:color="auto"/>
              <w:bottom w:val="single" w:sz="6" w:space="0" w:color="auto"/>
              <w:right w:val="single" w:sz="4" w:space="0" w:color="auto"/>
            </w:tcBorders>
          </w:tcPr>
          <w:p w14:paraId="21650CD0" w14:textId="77777777" w:rsidR="00A958F7" w:rsidRPr="00A958F7" w:rsidRDefault="00A958F7" w:rsidP="00A958F7">
            <w:pPr>
              <w:pStyle w:val="Taulukkoleipis0"/>
              <w:rPr>
                <w:lang w:val="en-US"/>
              </w:rPr>
            </w:pPr>
          </w:p>
        </w:tc>
      </w:tr>
      <w:tr w:rsidR="00A958F7" w:rsidRPr="009B1DDD" w14:paraId="3818C65E" w14:textId="77777777" w:rsidTr="00A958F7">
        <w:trPr>
          <w:trHeight w:hRule="exact" w:val="397"/>
        </w:trPr>
        <w:tc>
          <w:tcPr>
            <w:tcW w:w="840" w:type="pct"/>
            <w:tcBorders>
              <w:top w:val="single" w:sz="6" w:space="0" w:color="auto"/>
              <w:left w:val="double" w:sz="6" w:space="0" w:color="auto"/>
              <w:bottom w:val="single" w:sz="6" w:space="0" w:color="auto"/>
              <w:right w:val="nil"/>
            </w:tcBorders>
          </w:tcPr>
          <w:p w14:paraId="4516AB9D" w14:textId="77777777" w:rsidR="00A958F7" w:rsidRPr="00A958F7" w:rsidRDefault="00A958F7" w:rsidP="00A958F7">
            <w:pPr>
              <w:pStyle w:val="Taulukkoleipis0"/>
              <w:rPr>
                <w:lang w:val="en-US"/>
              </w:rPr>
            </w:pPr>
          </w:p>
        </w:tc>
        <w:tc>
          <w:tcPr>
            <w:tcW w:w="1576" w:type="pct"/>
            <w:tcBorders>
              <w:top w:val="single" w:sz="6" w:space="0" w:color="auto"/>
              <w:left w:val="single" w:sz="6" w:space="0" w:color="auto"/>
              <w:bottom w:val="single" w:sz="6" w:space="0" w:color="auto"/>
              <w:right w:val="nil"/>
            </w:tcBorders>
          </w:tcPr>
          <w:p w14:paraId="11C2783C" w14:textId="77777777" w:rsidR="00A958F7" w:rsidRPr="00A958F7" w:rsidRDefault="00A958F7" w:rsidP="00A958F7">
            <w:pPr>
              <w:pStyle w:val="Taulukkoleipis0"/>
              <w:rPr>
                <w:lang w:val="en-US"/>
              </w:rPr>
            </w:pPr>
          </w:p>
        </w:tc>
        <w:tc>
          <w:tcPr>
            <w:tcW w:w="863" w:type="pct"/>
            <w:tcBorders>
              <w:top w:val="single" w:sz="6" w:space="0" w:color="auto"/>
              <w:left w:val="single" w:sz="6" w:space="0" w:color="auto"/>
              <w:bottom w:val="single" w:sz="6" w:space="0" w:color="auto"/>
              <w:right w:val="nil"/>
            </w:tcBorders>
          </w:tcPr>
          <w:p w14:paraId="6C8B533C" w14:textId="77777777" w:rsidR="00A958F7" w:rsidRPr="00A958F7" w:rsidRDefault="00A958F7" w:rsidP="00A958F7">
            <w:pPr>
              <w:pStyle w:val="Taulukkoleipis0"/>
              <w:rPr>
                <w:lang w:val="en-US"/>
              </w:rPr>
            </w:pPr>
          </w:p>
        </w:tc>
        <w:tc>
          <w:tcPr>
            <w:tcW w:w="1721" w:type="pct"/>
            <w:tcBorders>
              <w:top w:val="single" w:sz="6" w:space="0" w:color="auto"/>
              <w:left w:val="single" w:sz="6" w:space="0" w:color="auto"/>
              <w:bottom w:val="single" w:sz="6" w:space="0" w:color="auto"/>
              <w:right w:val="single" w:sz="4" w:space="0" w:color="auto"/>
            </w:tcBorders>
          </w:tcPr>
          <w:p w14:paraId="380522E7" w14:textId="77777777" w:rsidR="00A958F7" w:rsidRPr="00A958F7" w:rsidRDefault="00A958F7" w:rsidP="00A958F7">
            <w:pPr>
              <w:pStyle w:val="Taulukkoleipis0"/>
              <w:rPr>
                <w:lang w:val="en-US"/>
              </w:rPr>
            </w:pPr>
          </w:p>
        </w:tc>
      </w:tr>
      <w:tr w:rsidR="00A958F7" w:rsidRPr="009B1DDD" w14:paraId="5D84E3D3" w14:textId="77777777" w:rsidTr="00A958F7">
        <w:trPr>
          <w:trHeight w:hRule="exact" w:val="397"/>
        </w:trPr>
        <w:tc>
          <w:tcPr>
            <w:tcW w:w="840" w:type="pct"/>
            <w:tcBorders>
              <w:top w:val="single" w:sz="6" w:space="0" w:color="auto"/>
              <w:left w:val="double" w:sz="6" w:space="0" w:color="auto"/>
              <w:bottom w:val="single" w:sz="6" w:space="0" w:color="auto"/>
              <w:right w:val="nil"/>
            </w:tcBorders>
          </w:tcPr>
          <w:p w14:paraId="297EE4CF" w14:textId="77777777" w:rsidR="00A958F7" w:rsidRPr="00A958F7" w:rsidRDefault="00A958F7" w:rsidP="00A958F7">
            <w:pPr>
              <w:pStyle w:val="Taulukkoleipis0"/>
              <w:rPr>
                <w:lang w:val="en-US"/>
              </w:rPr>
            </w:pPr>
          </w:p>
        </w:tc>
        <w:tc>
          <w:tcPr>
            <w:tcW w:w="1576" w:type="pct"/>
            <w:tcBorders>
              <w:top w:val="single" w:sz="6" w:space="0" w:color="auto"/>
              <w:left w:val="single" w:sz="6" w:space="0" w:color="auto"/>
              <w:bottom w:val="single" w:sz="6" w:space="0" w:color="auto"/>
              <w:right w:val="nil"/>
            </w:tcBorders>
          </w:tcPr>
          <w:p w14:paraId="041C98D1" w14:textId="77777777" w:rsidR="00A958F7" w:rsidRPr="00A958F7" w:rsidRDefault="00A958F7" w:rsidP="00A958F7">
            <w:pPr>
              <w:pStyle w:val="Taulukkoleipis0"/>
              <w:rPr>
                <w:lang w:val="en-US"/>
              </w:rPr>
            </w:pPr>
          </w:p>
        </w:tc>
        <w:tc>
          <w:tcPr>
            <w:tcW w:w="863" w:type="pct"/>
            <w:tcBorders>
              <w:top w:val="single" w:sz="6" w:space="0" w:color="auto"/>
              <w:left w:val="single" w:sz="6" w:space="0" w:color="auto"/>
              <w:bottom w:val="single" w:sz="6" w:space="0" w:color="auto"/>
              <w:right w:val="nil"/>
            </w:tcBorders>
          </w:tcPr>
          <w:p w14:paraId="581F4591" w14:textId="77777777" w:rsidR="00A958F7" w:rsidRPr="00A958F7" w:rsidRDefault="00A958F7" w:rsidP="00A958F7">
            <w:pPr>
              <w:pStyle w:val="Taulukkoleipis0"/>
              <w:rPr>
                <w:lang w:val="en-US"/>
              </w:rPr>
            </w:pPr>
          </w:p>
        </w:tc>
        <w:tc>
          <w:tcPr>
            <w:tcW w:w="1721" w:type="pct"/>
            <w:tcBorders>
              <w:top w:val="single" w:sz="6" w:space="0" w:color="auto"/>
              <w:left w:val="single" w:sz="6" w:space="0" w:color="auto"/>
              <w:bottom w:val="single" w:sz="6" w:space="0" w:color="auto"/>
              <w:right w:val="single" w:sz="4" w:space="0" w:color="auto"/>
            </w:tcBorders>
          </w:tcPr>
          <w:p w14:paraId="42BCBBFE" w14:textId="77777777" w:rsidR="00A958F7" w:rsidRPr="00A958F7" w:rsidRDefault="00A958F7" w:rsidP="00A958F7">
            <w:pPr>
              <w:pStyle w:val="Taulukkoleipis0"/>
              <w:rPr>
                <w:lang w:val="en-US"/>
              </w:rPr>
            </w:pPr>
          </w:p>
        </w:tc>
      </w:tr>
      <w:tr w:rsidR="00A958F7" w:rsidRPr="009B1DDD" w14:paraId="60A28058" w14:textId="77777777" w:rsidTr="00A958F7">
        <w:trPr>
          <w:trHeight w:hRule="exact" w:val="397"/>
        </w:trPr>
        <w:tc>
          <w:tcPr>
            <w:tcW w:w="840" w:type="pct"/>
            <w:tcBorders>
              <w:top w:val="single" w:sz="6" w:space="0" w:color="auto"/>
              <w:left w:val="double" w:sz="6" w:space="0" w:color="auto"/>
              <w:bottom w:val="single" w:sz="6" w:space="0" w:color="auto"/>
              <w:right w:val="nil"/>
            </w:tcBorders>
          </w:tcPr>
          <w:p w14:paraId="4E250CB6" w14:textId="77777777" w:rsidR="00A958F7" w:rsidRPr="00A958F7" w:rsidRDefault="00A958F7" w:rsidP="00A958F7">
            <w:pPr>
              <w:pStyle w:val="Taulukkoleipis0"/>
              <w:rPr>
                <w:lang w:val="en-US"/>
              </w:rPr>
            </w:pPr>
          </w:p>
        </w:tc>
        <w:tc>
          <w:tcPr>
            <w:tcW w:w="1576" w:type="pct"/>
            <w:tcBorders>
              <w:top w:val="single" w:sz="6" w:space="0" w:color="auto"/>
              <w:left w:val="single" w:sz="6" w:space="0" w:color="auto"/>
              <w:bottom w:val="single" w:sz="6" w:space="0" w:color="auto"/>
              <w:right w:val="nil"/>
            </w:tcBorders>
          </w:tcPr>
          <w:p w14:paraId="7E659401" w14:textId="77777777" w:rsidR="00A958F7" w:rsidRPr="00A958F7" w:rsidRDefault="00A958F7" w:rsidP="00A958F7">
            <w:pPr>
              <w:pStyle w:val="Taulukkoleipis0"/>
              <w:rPr>
                <w:lang w:val="en-US"/>
              </w:rPr>
            </w:pPr>
          </w:p>
        </w:tc>
        <w:tc>
          <w:tcPr>
            <w:tcW w:w="863" w:type="pct"/>
            <w:tcBorders>
              <w:top w:val="single" w:sz="6" w:space="0" w:color="auto"/>
              <w:left w:val="single" w:sz="6" w:space="0" w:color="auto"/>
              <w:bottom w:val="single" w:sz="6" w:space="0" w:color="auto"/>
              <w:right w:val="nil"/>
            </w:tcBorders>
          </w:tcPr>
          <w:p w14:paraId="19EBEE2A" w14:textId="77777777" w:rsidR="00A958F7" w:rsidRPr="00A958F7" w:rsidRDefault="00A958F7" w:rsidP="00A958F7">
            <w:pPr>
              <w:pStyle w:val="Taulukkoleipis0"/>
              <w:rPr>
                <w:lang w:val="en-US"/>
              </w:rPr>
            </w:pPr>
          </w:p>
        </w:tc>
        <w:tc>
          <w:tcPr>
            <w:tcW w:w="1721" w:type="pct"/>
            <w:tcBorders>
              <w:top w:val="single" w:sz="6" w:space="0" w:color="auto"/>
              <w:left w:val="single" w:sz="6" w:space="0" w:color="auto"/>
              <w:bottom w:val="single" w:sz="6" w:space="0" w:color="auto"/>
              <w:right w:val="single" w:sz="4" w:space="0" w:color="auto"/>
            </w:tcBorders>
          </w:tcPr>
          <w:p w14:paraId="0B1C8838" w14:textId="77777777" w:rsidR="00A958F7" w:rsidRPr="00A958F7" w:rsidRDefault="00A958F7" w:rsidP="00A958F7">
            <w:pPr>
              <w:pStyle w:val="Taulukkoleipis0"/>
              <w:rPr>
                <w:lang w:val="en-US"/>
              </w:rPr>
            </w:pPr>
          </w:p>
        </w:tc>
      </w:tr>
      <w:tr w:rsidR="00A958F7" w:rsidRPr="009B1DDD" w14:paraId="573256EA" w14:textId="77777777" w:rsidTr="00A958F7">
        <w:trPr>
          <w:trHeight w:hRule="exact" w:val="397"/>
        </w:trPr>
        <w:tc>
          <w:tcPr>
            <w:tcW w:w="840" w:type="pct"/>
            <w:tcBorders>
              <w:top w:val="single" w:sz="6" w:space="0" w:color="auto"/>
              <w:left w:val="double" w:sz="6" w:space="0" w:color="auto"/>
              <w:bottom w:val="single" w:sz="6" w:space="0" w:color="auto"/>
              <w:right w:val="nil"/>
            </w:tcBorders>
          </w:tcPr>
          <w:p w14:paraId="55228C0E" w14:textId="77777777" w:rsidR="00A958F7" w:rsidRPr="00A958F7" w:rsidRDefault="00A958F7" w:rsidP="00A958F7">
            <w:pPr>
              <w:pStyle w:val="Taulukkoleipis0"/>
              <w:rPr>
                <w:lang w:val="en-US"/>
              </w:rPr>
            </w:pPr>
          </w:p>
        </w:tc>
        <w:tc>
          <w:tcPr>
            <w:tcW w:w="1576" w:type="pct"/>
            <w:tcBorders>
              <w:top w:val="single" w:sz="6" w:space="0" w:color="auto"/>
              <w:left w:val="single" w:sz="6" w:space="0" w:color="auto"/>
              <w:bottom w:val="single" w:sz="6" w:space="0" w:color="auto"/>
              <w:right w:val="nil"/>
            </w:tcBorders>
          </w:tcPr>
          <w:p w14:paraId="2963D7FE" w14:textId="77777777" w:rsidR="00A958F7" w:rsidRPr="00A958F7" w:rsidRDefault="00A958F7" w:rsidP="00A958F7">
            <w:pPr>
              <w:pStyle w:val="Taulukkoleipis0"/>
              <w:rPr>
                <w:lang w:val="en-US"/>
              </w:rPr>
            </w:pPr>
          </w:p>
        </w:tc>
        <w:tc>
          <w:tcPr>
            <w:tcW w:w="863" w:type="pct"/>
            <w:tcBorders>
              <w:top w:val="single" w:sz="6" w:space="0" w:color="auto"/>
              <w:left w:val="single" w:sz="6" w:space="0" w:color="auto"/>
              <w:bottom w:val="single" w:sz="6" w:space="0" w:color="auto"/>
              <w:right w:val="nil"/>
            </w:tcBorders>
          </w:tcPr>
          <w:p w14:paraId="7661FC1E" w14:textId="77777777" w:rsidR="00A958F7" w:rsidRPr="00A958F7" w:rsidRDefault="00A958F7" w:rsidP="00A958F7">
            <w:pPr>
              <w:pStyle w:val="Taulukkoleipis0"/>
              <w:rPr>
                <w:lang w:val="en-US"/>
              </w:rPr>
            </w:pPr>
          </w:p>
        </w:tc>
        <w:tc>
          <w:tcPr>
            <w:tcW w:w="1721" w:type="pct"/>
            <w:tcBorders>
              <w:top w:val="single" w:sz="6" w:space="0" w:color="auto"/>
              <w:left w:val="single" w:sz="6" w:space="0" w:color="auto"/>
              <w:bottom w:val="single" w:sz="6" w:space="0" w:color="auto"/>
              <w:right w:val="single" w:sz="4" w:space="0" w:color="auto"/>
            </w:tcBorders>
          </w:tcPr>
          <w:p w14:paraId="28120ABA" w14:textId="77777777" w:rsidR="00A958F7" w:rsidRPr="00A958F7" w:rsidRDefault="00A958F7" w:rsidP="00A958F7">
            <w:pPr>
              <w:pStyle w:val="Taulukkoleipis0"/>
              <w:rPr>
                <w:lang w:val="en-US"/>
              </w:rPr>
            </w:pPr>
          </w:p>
        </w:tc>
      </w:tr>
      <w:tr w:rsidR="00A958F7" w:rsidRPr="009B1DDD" w14:paraId="648202D3" w14:textId="77777777" w:rsidTr="00A958F7">
        <w:trPr>
          <w:trHeight w:hRule="exact" w:val="397"/>
        </w:trPr>
        <w:tc>
          <w:tcPr>
            <w:tcW w:w="840" w:type="pct"/>
            <w:tcBorders>
              <w:top w:val="single" w:sz="6" w:space="0" w:color="auto"/>
              <w:left w:val="double" w:sz="6" w:space="0" w:color="auto"/>
              <w:bottom w:val="single" w:sz="6" w:space="0" w:color="auto"/>
              <w:right w:val="nil"/>
            </w:tcBorders>
          </w:tcPr>
          <w:p w14:paraId="413D2494" w14:textId="77777777" w:rsidR="00A958F7" w:rsidRPr="00A958F7" w:rsidRDefault="00A958F7" w:rsidP="00A958F7">
            <w:pPr>
              <w:pStyle w:val="Taulukkoleipis0"/>
              <w:rPr>
                <w:lang w:val="en-US"/>
              </w:rPr>
            </w:pPr>
          </w:p>
        </w:tc>
        <w:tc>
          <w:tcPr>
            <w:tcW w:w="1576" w:type="pct"/>
            <w:tcBorders>
              <w:top w:val="single" w:sz="6" w:space="0" w:color="auto"/>
              <w:left w:val="single" w:sz="6" w:space="0" w:color="auto"/>
              <w:bottom w:val="single" w:sz="6" w:space="0" w:color="auto"/>
              <w:right w:val="nil"/>
            </w:tcBorders>
          </w:tcPr>
          <w:p w14:paraId="61B105E0" w14:textId="77777777" w:rsidR="00A958F7" w:rsidRPr="00A958F7" w:rsidRDefault="00A958F7" w:rsidP="00A958F7">
            <w:pPr>
              <w:pStyle w:val="Taulukkoleipis0"/>
              <w:rPr>
                <w:lang w:val="en-US"/>
              </w:rPr>
            </w:pPr>
          </w:p>
        </w:tc>
        <w:tc>
          <w:tcPr>
            <w:tcW w:w="863" w:type="pct"/>
            <w:tcBorders>
              <w:top w:val="single" w:sz="6" w:space="0" w:color="auto"/>
              <w:left w:val="single" w:sz="6" w:space="0" w:color="auto"/>
              <w:bottom w:val="single" w:sz="6" w:space="0" w:color="auto"/>
              <w:right w:val="nil"/>
            </w:tcBorders>
          </w:tcPr>
          <w:p w14:paraId="5F3B407C" w14:textId="77777777" w:rsidR="00A958F7" w:rsidRPr="00A958F7" w:rsidRDefault="00A958F7" w:rsidP="00A958F7">
            <w:pPr>
              <w:pStyle w:val="Taulukkoleipis0"/>
              <w:rPr>
                <w:lang w:val="en-US"/>
              </w:rPr>
            </w:pPr>
          </w:p>
        </w:tc>
        <w:tc>
          <w:tcPr>
            <w:tcW w:w="1721" w:type="pct"/>
            <w:tcBorders>
              <w:top w:val="single" w:sz="6" w:space="0" w:color="auto"/>
              <w:left w:val="single" w:sz="6" w:space="0" w:color="auto"/>
              <w:bottom w:val="single" w:sz="6" w:space="0" w:color="auto"/>
              <w:right w:val="single" w:sz="4" w:space="0" w:color="auto"/>
            </w:tcBorders>
          </w:tcPr>
          <w:p w14:paraId="7F25B447" w14:textId="77777777" w:rsidR="00A958F7" w:rsidRPr="00A958F7" w:rsidRDefault="00A958F7" w:rsidP="00A958F7">
            <w:pPr>
              <w:pStyle w:val="Taulukkoleipis0"/>
              <w:rPr>
                <w:lang w:val="en-US"/>
              </w:rPr>
            </w:pPr>
          </w:p>
        </w:tc>
      </w:tr>
      <w:tr w:rsidR="00A958F7" w:rsidRPr="009B1DDD" w14:paraId="1FA32625" w14:textId="77777777" w:rsidTr="00A958F7">
        <w:trPr>
          <w:trHeight w:hRule="exact" w:val="397"/>
        </w:trPr>
        <w:tc>
          <w:tcPr>
            <w:tcW w:w="840" w:type="pct"/>
            <w:tcBorders>
              <w:top w:val="single" w:sz="6" w:space="0" w:color="auto"/>
              <w:left w:val="double" w:sz="6" w:space="0" w:color="auto"/>
              <w:bottom w:val="single" w:sz="6" w:space="0" w:color="auto"/>
              <w:right w:val="nil"/>
            </w:tcBorders>
          </w:tcPr>
          <w:p w14:paraId="6AB33C61" w14:textId="77777777" w:rsidR="00A958F7" w:rsidRPr="00A958F7" w:rsidRDefault="00A958F7" w:rsidP="00A958F7">
            <w:pPr>
              <w:pStyle w:val="Taulukkoleipis0"/>
              <w:rPr>
                <w:lang w:val="en-US"/>
              </w:rPr>
            </w:pPr>
          </w:p>
        </w:tc>
        <w:tc>
          <w:tcPr>
            <w:tcW w:w="1576" w:type="pct"/>
            <w:tcBorders>
              <w:top w:val="single" w:sz="6" w:space="0" w:color="auto"/>
              <w:left w:val="single" w:sz="6" w:space="0" w:color="auto"/>
              <w:bottom w:val="single" w:sz="6" w:space="0" w:color="auto"/>
              <w:right w:val="nil"/>
            </w:tcBorders>
          </w:tcPr>
          <w:p w14:paraId="79204C5F" w14:textId="77777777" w:rsidR="00A958F7" w:rsidRPr="00A958F7" w:rsidRDefault="00A958F7" w:rsidP="00A958F7">
            <w:pPr>
              <w:pStyle w:val="Taulukkoleipis0"/>
              <w:rPr>
                <w:lang w:val="en-US"/>
              </w:rPr>
            </w:pPr>
          </w:p>
        </w:tc>
        <w:tc>
          <w:tcPr>
            <w:tcW w:w="863" w:type="pct"/>
            <w:tcBorders>
              <w:top w:val="single" w:sz="6" w:space="0" w:color="auto"/>
              <w:left w:val="single" w:sz="6" w:space="0" w:color="auto"/>
              <w:bottom w:val="single" w:sz="6" w:space="0" w:color="auto"/>
              <w:right w:val="nil"/>
            </w:tcBorders>
          </w:tcPr>
          <w:p w14:paraId="671ED15E" w14:textId="77777777" w:rsidR="00A958F7" w:rsidRPr="00A958F7" w:rsidRDefault="00A958F7" w:rsidP="00A958F7">
            <w:pPr>
              <w:pStyle w:val="Taulukkoleipis0"/>
              <w:rPr>
                <w:lang w:val="en-US"/>
              </w:rPr>
            </w:pPr>
          </w:p>
        </w:tc>
        <w:tc>
          <w:tcPr>
            <w:tcW w:w="1721" w:type="pct"/>
            <w:tcBorders>
              <w:top w:val="single" w:sz="6" w:space="0" w:color="auto"/>
              <w:left w:val="single" w:sz="6" w:space="0" w:color="auto"/>
              <w:bottom w:val="single" w:sz="6" w:space="0" w:color="auto"/>
              <w:right w:val="single" w:sz="4" w:space="0" w:color="auto"/>
            </w:tcBorders>
          </w:tcPr>
          <w:p w14:paraId="245302E7" w14:textId="77777777" w:rsidR="00A958F7" w:rsidRPr="00A958F7" w:rsidRDefault="00A958F7" w:rsidP="00A958F7">
            <w:pPr>
              <w:pStyle w:val="Taulukkoleipis0"/>
              <w:rPr>
                <w:lang w:val="en-US"/>
              </w:rPr>
            </w:pPr>
          </w:p>
        </w:tc>
      </w:tr>
      <w:tr w:rsidR="00A958F7" w:rsidRPr="009B1DDD" w14:paraId="3DECFB1C" w14:textId="77777777" w:rsidTr="00A958F7">
        <w:trPr>
          <w:trHeight w:hRule="exact" w:val="397"/>
        </w:trPr>
        <w:tc>
          <w:tcPr>
            <w:tcW w:w="840" w:type="pct"/>
            <w:tcBorders>
              <w:top w:val="single" w:sz="6" w:space="0" w:color="auto"/>
              <w:left w:val="double" w:sz="6" w:space="0" w:color="auto"/>
              <w:bottom w:val="single" w:sz="6" w:space="0" w:color="auto"/>
              <w:right w:val="nil"/>
            </w:tcBorders>
          </w:tcPr>
          <w:p w14:paraId="50FB2531" w14:textId="77777777" w:rsidR="00A958F7" w:rsidRPr="00A958F7" w:rsidRDefault="00A958F7" w:rsidP="00A958F7">
            <w:pPr>
              <w:pStyle w:val="Taulukkoleipis0"/>
              <w:rPr>
                <w:lang w:val="en-US"/>
              </w:rPr>
            </w:pPr>
          </w:p>
        </w:tc>
        <w:tc>
          <w:tcPr>
            <w:tcW w:w="1576" w:type="pct"/>
            <w:tcBorders>
              <w:top w:val="single" w:sz="6" w:space="0" w:color="auto"/>
              <w:left w:val="single" w:sz="6" w:space="0" w:color="auto"/>
              <w:bottom w:val="single" w:sz="6" w:space="0" w:color="auto"/>
              <w:right w:val="nil"/>
            </w:tcBorders>
          </w:tcPr>
          <w:p w14:paraId="4DCEBB24" w14:textId="77777777" w:rsidR="00A958F7" w:rsidRPr="00A958F7" w:rsidRDefault="00A958F7" w:rsidP="00A958F7">
            <w:pPr>
              <w:pStyle w:val="Taulukkoleipis0"/>
              <w:rPr>
                <w:lang w:val="en-US"/>
              </w:rPr>
            </w:pPr>
          </w:p>
        </w:tc>
        <w:tc>
          <w:tcPr>
            <w:tcW w:w="863" w:type="pct"/>
            <w:tcBorders>
              <w:top w:val="single" w:sz="6" w:space="0" w:color="auto"/>
              <w:left w:val="single" w:sz="6" w:space="0" w:color="auto"/>
              <w:bottom w:val="single" w:sz="6" w:space="0" w:color="auto"/>
              <w:right w:val="nil"/>
            </w:tcBorders>
          </w:tcPr>
          <w:p w14:paraId="0EEE34F7" w14:textId="77777777" w:rsidR="00A958F7" w:rsidRPr="00A958F7" w:rsidRDefault="00A958F7" w:rsidP="00A958F7">
            <w:pPr>
              <w:pStyle w:val="Taulukkoleipis0"/>
              <w:rPr>
                <w:lang w:val="en-US"/>
              </w:rPr>
            </w:pPr>
          </w:p>
        </w:tc>
        <w:tc>
          <w:tcPr>
            <w:tcW w:w="1721" w:type="pct"/>
            <w:tcBorders>
              <w:top w:val="single" w:sz="6" w:space="0" w:color="auto"/>
              <w:left w:val="single" w:sz="6" w:space="0" w:color="auto"/>
              <w:bottom w:val="single" w:sz="6" w:space="0" w:color="auto"/>
              <w:right w:val="single" w:sz="4" w:space="0" w:color="auto"/>
            </w:tcBorders>
          </w:tcPr>
          <w:p w14:paraId="637295E2" w14:textId="77777777" w:rsidR="00A958F7" w:rsidRPr="00A958F7" w:rsidRDefault="00A958F7" w:rsidP="00A958F7">
            <w:pPr>
              <w:pStyle w:val="Taulukkoleipis0"/>
              <w:rPr>
                <w:lang w:val="en-US"/>
              </w:rPr>
            </w:pPr>
          </w:p>
        </w:tc>
      </w:tr>
      <w:tr w:rsidR="00A958F7" w:rsidRPr="009B1DDD" w14:paraId="3BE6F575" w14:textId="77777777" w:rsidTr="00A958F7">
        <w:trPr>
          <w:trHeight w:hRule="exact" w:val="397"/>
        </w:trPr>
        <w:tc>
          <w:tcPr>
            <w:tcW w:w="840" w:type="pct"/>
            <w:tcBorders>
              <w:top w:val="single" w:sz="6" w:space="0" w:color="auto"/>
              <w:left w:val="double" w:sz="6" w:space="0" w:color="auto"/>
              <w:bottom w:val="single" w:sz="6" w:space="0" w:color="auto"/>
              <w:right w:val="nil"/>
            </w:tcBorders>
          </w:tcPr>
          <w:p w14:paraId="476A2C40" w14:textId="77777777" w:rsidR="00A958F7" w:rsidRPr="00A958F7" w:rsidRDefault="00A958F7" w:rsidP="00A958F7">
            <w:pPr>
              <w:pStyle w:val="Taulukkoleipis0"/>
              <w:rPr>
                <w:lang w:val="en-US"/>
              </w:rPr>
            </w:pPr>
          </w:p>
        </w:tc>
        <w:tc>
          <w:tcPr>
            <w:tcW w:w="1576" w:type="pct"/>
            <w:tcBorders>
              <w:top w:val="single" w:sz="6" w:space="0" w:color="auto"/>
              <w:left w:val="single" w:sz="6" w:space="0" w:color="auto"/>
              <w:bottom w:val="single" w:sz="6" w:space="0" w:color="auto"/>
              <w:right w:val="nil"/>
            </w:tcBorders>
          </w:tcPr>
          <w:p w14:paraId="4F306D3D" w14:textId="77777777" w:rsidR="00A958F7" w:rsidRPr="00A958F7" w:rsidRDefault="00A958F7" w:rsidP="00A958F7">
            <w:pPr>
              <w:pStyle w:val="Taulukkoleipis0"/>
              <w:rPr>
                <w:lang w:val="en-US"/>
              </w:rPr>
            </w:pPr>
          </w:p>
        </w:tc>
        <w:tc>
          <w:tcPr>
            <w:tcW w:w="863" w:type="pct"/>
            <w:tcBorders>
              <w:top w:val="single" w:sz="6" w:space="0" w:color="auto"/>
              <w:left w:val="single" w:sz="6" w:space="0" w:color="auto"/>
              <w:bottom w:val="single" w:sz="6" w:space="0" w:color="auto"/>
              <w:right w:val="nil"/>
            </w:tcBorders>
          </w:tcPr>
          <w:p w14:paraId="0FDB9CC6" w14:textId="77777777" w:rsidR="00A958F7" w:rsidRPr="00A958F7" w:rsidRDefault="00A958F7" w:rsidP="00A958F7">
            <w:pPr>
              <w:pStyle w:val="Taulukkoleipis0"/>
              <w:rPr>
                <w:lang w:val="en-US"/>
              </w:rPr>
            </w:pPr>
          </w:p>
        </w:tc>
        <w:tc>
          <w:tcPr>
            <w:tcW w:w="1721" w:type="pct"/>
            <w:tcBorders>
              <w:top w:val="single" w:sz="6" w:space="0" w:color="auto"/>
              <w:left w:val="single" w:sz="6" w:space="0" w:color="auto"/>
              <w:bottom w:val="single" w:sz="6" w:space="0" w:color="auto"/>
              <w:right w:val="single" w:sz="4" w:space="0" w:color="auto"/>
            </w:tcBorders>
          </w:tcPr>
          <w:p w14:paraId="771A02B6" w14:textId="77777777" w:rsidR="00A958F7" w:rsidRPr="00A958F7" w:rsidRDefault="00A958F7" w:rsidP="00A958F7">
            <w:pPr>
              <w:pStyle w:val="Taulukkoleipis0"/>
              <w:rPr>
                <w:lang w:val="en-US"/>
              </w:rPr>
            </w:pPr>
          </w:p>
        </w:tc>
      </w:tr>
      <w:tr w:rsidR="00A958F7" w:rsidRPr="009B1DDD" w14:paraId="0B85423A" w14:textId="77777777" w:rsidTr="00A958F7">
        <w:trPr>
          <w:trHeight w:hRule="exact" w:val="397"/>
        </w:trPr>
        <w:tc>
          <w:tcPr>
            <w:tcW w:w="840" w:type="pct"/>
            <w:tcBorders>
              <w:top w:val="single" w:sz="6" w:space="0" w:color="auto"/>
              <w:left w:val="double" w:sz="6" w:space="0" w:color="auto"/>
              <w:bottom w:val="single" w:sz="6" w:space="0" w:color="auto"/>
              <w:right w:val="nil"/>
            </w:tcBorders>
          </w:tcPr>
          <w:p w14:paraId="26634E5D" w14:textId="77777777" w:rsidR="00A958F7" w:rsidRPr="00A958F7" w:rsidRDefault="00A958F7" w:rsidP="00A958F7">
            <w:pPr>
              <w:pStyle w:val="Taulukkoleipis0"/>
              <w:rPr>
                <w:lang w:val="en-US"/>
              </w:rPr>
            </w:pPr>
          </w:p>
        </w:tc>
        <w:tc>
          <w:tcPr>
            <w:tcW w:w="1576" w:type="pct"/>
            <w:tcBorders>
              <w:top w:val="single" w:sz="6" w:space="0" w:color="auto"/>
              <w:left w:val="single" w:sz="6" w:space="0" w:color="auto"/>
              <w:bottom w:val="single" w:sz="6" w:space="0" w:color="auto"/>
              <w:right w:val="nil"/>
            </w:tcBorders>
          </w:tcPr>
          <w:p w14:paraId="4AC21CDA" w14:textId="77777777" w:rsidR="00A958F7" w:rsidRPr="00A958F7" w:rsidRDefault="00A958F7" w:rsidP="00A958F7">
            <w:pPr>
              <w:pStyle w:val="Taulukkoleipis0"/>
              <w:rPr>
                <w:lang w:val="en-US"/>
              </w:rPr>
            </w:pPr>
          </w:p>
        </w:tc>
        <w:tc>
          <w:tcPr>
            <w:tcW w:w="863" w:type="pct"/>
            <w:tcBorders>
              <w:top w:val="single" w:sz="6" w:space="0" w:color="auto"/>
              <w:left w:val="single" w:sz="6" w:space="0" w:color="auto"/>
              <w:bottom w:val="single" w:sz="6" w:space="0" w:color="auto"/>
              <w:right w:val="nil"/>
            </w:tcBorders>
          </w:tcPr>
          <w:p w14:paraId="13D9B396" w14:textId="77777777" w:rsidR="00A958F7" w:rsidRPr="00A958F7" w:rsidRDefault="00A958F7" w:rsidP="00A958F7">
            <w:pPr>
              <w:pStyle w:val="Taulukkoleipis0"/>
              <w:rPr>
                <w:lang w:val="en-US"/>
              </w:rPr>
            </w:pPr>
          </w:p>
        </w:tc>
        <w:tc>
          <w:tcPr>
            <w:tcW w:w="1721" w:type="pct"/>
            <w:tcBorders>
              <w:top w:val="single" w:sz="6" w:space="0" w:color="auto"/>
              <w:left w:val="single" w:sz="6" w:space="0" w:color="auto"/>
              <w:bottom w:val="single" w:sz="6" w:space="0" w:color="auto"/>
              <w:right w:val="single" w:sz="4" w:space="0" w:color="auto"/>
            </w:tcBorders>
          </w:tcPr>
          <w:p w14:paraId="21CB338C" w14:textId="77777777" w:rsidR="00A958F7" w:rsidRPr="00A958F7" w:rsidRDefault="00A958F7" w:rsidP="00A958F7">
            <w:pPr>
              <w:pStyle w:val="Taulukkoleipis0"/>
              <w:rPr>
                <w:lang w:val="en-US"/>
              </w:rPr>
            </w:pPr>
          </w:p>
        </w:tc>
      </w:tr>
      <w:tr w:rsidR="00A958F7" w:rsidRPr="009B1DDD" w14:paraId="16027188" w14:textId="77777777" w:rsidTr="00A958F7">
        <w:trPr>
          <w:trHeight w:hRule="exact" w:val="397"/>
        </w:trPr>
        <w:tc>
          <w:tcPr>
            <w:tcW w:w="840" w:type="pct"/>
            <w:tcBorders>
              <w:top w:val="single" w:sz="6" w:space="0" w:color="auto"/>
              <w:left w:val="double" w:sz="6" w:space="0" w:color="auto"/>
              <w:bottom w:val="single" w:sz="6" w:space="0" w:color="auto"/>
              <w:right w:val="nil"/>
            </w:tcBorders>
          </w:tcPr>
          <w:p w14:paraId="124A5FAC" w14:textId="77777777" w:rsidR="00A958F7" w:rsidRPr="00A958F7" w:rsidRDefault="00A958F7" w:rsidP="00A958F7">
            <w:pPr>
              <w:pStyle w:val="Taulukkoleipis0"/>
              <w:rPr>
                <w:lang w:val="en-US"/>
              </w:rPr>
            </w:pPr>
          </w:p>
        </w:tc>
        <w:tc>
          <w:tcPr>
            <w:tcW w:w="1576" w:type="pct"/>
            <w:tcBorders>
              <w:top w:val="single" w:sz="6" w:space="0" w:color="auto"/>
              <w:left w:val="single" w:sz="6" w:space="0" w:color="auto"/>
              <w:bottom w:val="single" w:sz="6" w:space="0" w:color="auto"/>
              <w:right w:val="nil"/>
            </w:tcBorders>
          </w:tcPr>
          <w:p w14:paraId="4A451097" w14:textId="77777777" w:rsidR="00A958F7" w:rsidRPr="00A958F7" w:rsidRDefault="00A958F7" w:rsidP="00A958F7">
            <w:pPr>
              <w:pStyle w:val="Taulukkoleipis0"/>
              <w:rPr>
                <w:lang w:val="en-US"/>
              </w:rPr>
            </w:pPr>
          </w:p>
        </w:tc>
        <w:tc>
          <w:tcPr>
            <w:tcW w:w="863" w:type="pct"/>
            <w:tcBorders>
              <w:top w:val="single" w:sz="6" w:space="0" w:color="auto"/>
              <w:left w:val="single" w:sz="6" w:space="0" w:color="auto"/>
              <w:bottom w:val="single" w:sz="6" w:space="0" w:color="auto"/>
              <w:right w:val="nil"/>
            </w:tcBorders>
          </w:tcPr>
          <w:p w14:paraId="569A5928" w14:textId="77777777" w:rsidR="00A958F7" w:rsidRPr="00A958F7" w:rsidRDefault="00A958F7" w:rsidP="00A958F7">
            <w:pPr>
              <w:pStyle w:val="Taulukkoleipis0"/>
              <w:rPr>
                <w:lang w:val="en-US"/>
              </w:rPr>
            </w:pPr>
          </w:p>
        </w:tc>
        <w:tc>
          <w:tcPr>
            <w:tcW w:w="1721" w:type="pct"/>
            <w:tcBorders>
              <w:top w:val="single" w:sz="6" w:space="0" w:color="auto"/>
              <w:left w:val="single" w:sz="6" w:space="0" w:color="auto"/>
              <w:bottom w:val="single" w:sz="6" w:space="0" w:color="auto"/>
              <w:right w:val="single" w:sz="4" w:space="0" w:color="auto"/>
            </w:tcBorders>
          </w:tcPr>
          <w:p w14:paraId="7A5B275F" w14:textId="77777777" w:rsidR="00A958F7" w:rsidRPr="00A958F7" w:rsidRDefault="00A958F7" w:rsidP="00A958F7">
            <w:pPr>
              <w:pStyle w:val="Taulukkoleipis0"/>
              <w:rPr>
                <w:lang w:val="en-US"/>
              </w:rPr>
            </w:pPr>
          </w:p>
        </w:tc>
      </w:tr>
      <w:tr w:rsidR="00A958F7" w:rsidRPr="009B1DDD" w14:paraId="6D451CAF" w14:textId="77777777" w:rsidTr="00A958F7">
        <w:trPr>
          <w:trHeight w:hRule="exact" w:val="397"/>
        </w:trPr>
        <w:tc>
          <w:tcPr>
            <w:tcW w:w="840" w:type="pct"/>
            <w:tcBorders>
              <w:top w:val="single" w:sz="6" w:space="0" w:color="auto"/>
              <w:left w:val="double" w:sz="6" w:space="0" w:color="auto"/>
              <w:bottom w:val="single" w:sz="6" w:space="0" w:color="auto"/>
              <w:right w:val="nil"/>
            </w:tcBorders>
          </w:tcPr>
          <w:p w14:paraId="76CA385C" w14:textId="77777777" w:rsidR="00A958F7" w:rsidRPr="00A958F7" w:rsidRDefault="00A958F7" w:rsidP="00A958F7">
            <w:pPr>
              <w:pStyle w:val="Taulukkoleipis0"/>
              <w:rPr>
                <w:lang w:val="en-US"/>
              </w:rPr>
            </w:pPr>
          </w:p>
        </w:tc>
        <w:tc>
          <w:tcPr>
            <w:tcW w:w="1576" w:type="pct"/>
            <w:tcBorders>
              <w:top w:val="single" w:sz="6" w:space="0" w:color="auto"/>
              <w:left w:val="single" w:sz="6" w:space="0" w:color="auto"/>
              <w:bottom w:val="single" w:sz="6" w:space="0" w:color="auto"/>
              <w:right w:val="nil"/>
            </w:tcBorders>
          </w:tcPr>
          <w:p w14:paraId="46E105FA" w14:textId="77777777" w:rsidR="00A958F7" w:rsidRPr="00A958F7" w:rsidRDefault="00A958F7" w:rsidP="00A958F7">
            <w:pPr>
              <w:pStyle w:val="Taulukkoleipis0"/>
              <w:rPr>
                <w:lang w:val="en-US"/>
              </w:rPr>
            </w:pPr>
          </w:p>
        </w:tc>
        <w:tc>
          <w:tcPr>
            <w:tcW w:w="863" w:type="pct"/>
            <w:tcBorders>
              <w:top w:val="single" w:sz="6" w:space="0" w:color="auto"/>
              <w:left w:val="single" w:sz="6" w:space="0" w:color="auto"/>
              <w:bottom w:val="single" w:sz="6" w:space="0" w:color="auto"/>
              <w:right w:val="nil"/>
            </w:tcBorders>
          </w:tcPr>
          <w:p w14:paraId="41AF18AB" w14:textId="77777777" w:rsidR="00A958F7" w:rsidRPr="00A958F7" w:rsidRDefault="00A958F7" w:rsidP="00A958F7">
            <w:pPr>
              <w:pStyle w:val="Taulukkoleipis0"/>
              <w:rPr>
                <w:lang w:val="en-US"/>
              </w:rPr>
            </w:pPr>
          </w:p>
        </w:tc>
        <w:tc>
          <w:tcPr>
            <w:tcW w:w="1721" w:type="pct"/>
            <w:tcBorders>
              <w:top w:val="single" w:sz="6" w:space="0" w:color="auto"/>
              <w:left w:val="single" w:sz="6" w:space="0" w:color="auto"/>
              <w:bottom w:val="single" w:sz="6" w:space="0" w:color="auto"/>
              <w:right w:val="single" w:sz="4" w:space="0" w:color="auto"/>
            </w:tcBorders>
          </w:tcPr>
          <w:p w14:paraId="75523195" w14:textId="77777777" w:rsidR="00A958F7" w:rsidRPr="00A958F7" w:rsidRDefault="00A958F7" w:rsidP="00A958F7">
            <w:pPr>
              <w:pStyle w:val="Taulukkoleipis0"/>
              <w:rPr>
                <w:lang w:val="en-US"/>
              </w:rPr>
            </w:pPr>
          </w:p>
        </w:tc>
      </w:tr>
      <w:tr w:rsidR="00A958F7" w:rsidRPr="009B1DDD" w14:paraId="08C53012" w14:textId="77777777" w:rsidTr="00A958F7">
        <w:trPr>
          <w:trHeight w:hRule="exact" w:val="397"/>
        </w:trPr>
        <w:tc>
          <w:tcPr>
            <w:tcW w:w="840" w:type="pct"/>
            <w:tcBorders>
              <w:top w:val="single" w:sz="6" w:space="0" w:color="auto"/>
              <w:left w:val="double" w:sz="6" w:space="0" w:color="auto"/>
              <w:bottom w:val="single" w:sz="6" w:space="0" w:color="auto"/>
              <w:right w:val="nil"/>
            </w:tcBorders>
          </w:tcPr>
          <w:p w14:paraId="0F6A53A6" w14:textId="77777777" w:rsidR="00A958F7" w:rsidRPr="00A958F7" w:rsidRDefault="00A958F7" w:rsidP="00A958F7">
            <w:pPr>
              <w:pStyle w:val="Taulukkoleipis0"/>
              <w:rPr>
                <w:lang w:val="en-US"/>
              </w:rPr>
            </w:pPr>
          </w:p>
        </w:tc>
        <w:tc>
          <w:tcPr>
            <w:tcW w:w="1576" w:type="pct"/>
            <w:tcBorders>
              <w:top w:val="single" w:sz="6" w:space="0" w:color="auto"/>
              <w:left w:val="single" w:sz="6" w:space="0" w:color="auto"/>
              <w:bottom w:val="single" w:sz="6" w:space="0" w:color="auto"/>
              <w:right w:val="nil"/>
            </w:tcBorders>
          </w:tcPr>
          <w:p w14:paraId="7D17B455" w14:textId="77777777" w:rsidR="00A958F7" w:rsidRPr="00A958F7" w:rsidRDefault="00A958F7" w:rsidP="00A958F7">
            <w:pPr>
              <w:pStyle w:val="Taulukkoleipis0"/>
              <w:rPr>
                <w:lang w:val="en-US"/>
              </w:rPr>
            </w:pPr>
          </w:p>
        </w:tc>
        <w:tc>
          <w:tcPr>
            <w:tcW w:w="863" w:type="pct"/>
            <w:tcBorders>
              <w:top w:val="single" w:sz="6" w:space="0" w:color="auto"/>
              <w:left w:val="single" w:sz="6" w:space="0" w:color="auto"/>
              <w:bottom w:val="single" w:sz="6" w:space="0" w:color="auto"/>
              <w:right w:val="nil"/>
            </w:tcBorders>
          </w:tcPr>
          <w:p w14:paraId="116E2774" w14:textId="77777777" w:rsidR="00A958F7" w:rsidRPr="00A958F7" w:rsidRDefault="00A958F7" w:rsidP="00A958F7">
            <w:pPr>
              <w:pStyle w:val="Taulukkoleipis0"/>
              <w:rPr>
                <w:lang w:val="en-US"/>
              </w:rPr>
            </w:pPr>
          </w:p>
        </w:tc>
        <w:tc>
          <w:tcPr>
            <w:tcW w:w="1721" w:type="pct"/>
            <w:tcBorders>
              <w:top w:val="single" w:sz="6" w:space="0" w:color="auto"/>
              <w:left w:val="single" w:sz="6" w:space="0" w:color="auto"/>
              <w:bottom w:val="single" w:sz="6" w:space="0" w:color="auto"/>
              <w:right w:val="single" w:sz="4" w:space="0" w:color="auto"/>
            </w:tcBorders>
          </w:tcPr>
          <w:p w14:paraId="49EC494F" w14:textId="77777777" w:rsidR="00A958F7" w:rsidRPr="00A958F7" w:rsidRDefault="00A958F7" w:rsidP="00A958F7">
            <w:pPr>
              <w:pStyle w:val="Taulukkoleipis0"/>
              <w:rPr>
                <w:lang w:val="en-US"/>
              </w:rPr>
            </w:pPr>
          </w:p>
        </w:tc>
      </w:tr>
      <w:tr w:rsidR="00A958F7" w:rsidRPr="009B1DDD" w14:paraId="17E2E099" w14:textId="77777777" w:rsidTr="00A958F7">
        <w:trPr>
          <w:trHeight w:hRule="exact" w:val="397"/>
        </w:trPr>
        <w:tc>
          <w:tcPr>
            <w:tcW w:w="840" w:type="pct"/>
            <w:tcBorders>
              <w:top w:val="single" w:sz="6" w:space="0" w:color="auto"/>
              <w:left w:val="double" w:sz="6" w:space="0" w:color="auto"/>
              <w:bottom w:val="single" w:sz="6" w:space="0" w:color="auto"/>
              <w:right w:val="nil"/>
            </w:tcBorders>
          </w:tcPr>
          <w:p w14:paraId="0FD1EA40" w14:textId="77777777" w:rsidR="00A958F7" w:rsidRPr="00A958F7" w:rsidRDefault="00A958F7" w:rsidP="00A958F7">
            <w:pPr>
              <w:pStyle w:val="Taulukkoleipis0"/>
              <w:rPr>
                <w:lang w:val="en-US"/>
              </w:rPr>
            </w:pPr>
          </w:p>
        </w:tc>
        <w:tc>
          <w:tcPr>
            <w:tcW w:w="1576" w:type="pct"/>
            <w:tcBorders>
              <w:top w:val="single" w:sz="6" w:space="0" w:color="auto"/>
              <w:left w:val="single" w:sz="6" w:space="0" w:color="auto"/>
              <w:bottom w:val="single" w:sz="6" w:space="0" w:color="auto"/>
              <w:right w:val="nil"/>
            </w:tcBorders>
          </w:tcPr>
          <w:p w14:paraId="03144636" w14:textId="77777777" w:rsidR="00A958F7" w:rsidRPr="00A958F7" w:rsidRDefault="00A958F7" w:rsidP="00A958F7">
            <w:pPr>
              <w:pStyle w:val="Taulukkoleipis0"/>
              <w:rPr>
                <w:lang w:val="en-US"/>
              </w:rPr>
            </w:pPr>
          </w:p>
        </w:tc>
        <w:tc>
          <w:tcPr>
            <w:tcW w:w="863" w:type="pct"/>
            <w:tcBorders>
              <w:top w:val="single" w:sz="6" w:space="0" w:color="auto"/>
              <w:left w:val="single" w:sz="6" w:space="0" w:color="auto"/>
              <w:bottom w:val="single" w:sz="6" w:space="0" w:color="auto"/>
              <w:right w:val="nil"/>
            </w:tcBorders>
          </w:tcPr>
          <w:p w14:paraId="3BD6387E" w14:textId="77777777" w:rsidR="00A958F7" w:rsidRPr="00A958F7" w:rsidRDefault="00A958F7" w:rsidP="00A958F7">
            <w:pPr>
              <w:pStyle w:val="Taulukkoleipis0"/>
              <w:rPr>
                <w:lang w:val="en-US"/>
              </w:rPr>
            </w:pPr>
          </w:p>
        </w:tc>
        <w:tc>
          <w:tcPr>
            <w:tcW w:w="1721" w:type="pct"/>
            <w:tcBorders>
              <w:top w:val="single" w:sz="6" w:space="0" w:color="auto"/>
              <w:left w:val="single" w:sz="6" w:space="0" w:color="auto"/>
              <w:bottom w:val="single" w:sz="6" w:space="0" w:color="auto"/>
              <w:right w:val="single" w:sz="4" w:space="0" w:color="auto"/>
            </w:tcBorders>
          </w:tcPr>
          <w:p w14:paraId="2442206E" w14:textId="77777777" w:rsidR="00A958F7" w:rsidRPr="00A958F7" w:rsidRDefault="00A958F7" w:rsidP="00A958F7">
            <w:pPr>
              <w:pStyle w:val="Taulukkoleipis0"/>
              <w:rPr>
                <w:lang w:val="en-US"/>
              </w:rPr>
            </w:pPr>
          </w:p>
        </w:tc>
      </w:tr>
      <w:tr w:rsidR="00A958F7" w:rsidRPr="009B1DDD" w14:paraId="18D2ED0D" w14:textId="77777777" w:rsidTr="00A958F7">
        <w:trPr>
          <w:trHeight w:hRule="exact" w:val="397"/>
        </w:trPr>
        <w:tc>
          <w:tcPr>
            <w:tcW w:w="840" w:type="pct"/>
            <w:tcBorders>
              <w:top w:val="single" w:sz="6" w:space="0" w:color="auto"/>
              <w:left w:val="double" w:sz="6" w:space="0" w:color="auto"/>
              <w:bottom w:val="single" w:sz="6" w:space="0" w:color="auto"/>
              <w:right w:val="nil"/>
            </w:tcBorders>
          </w:tcPr>
          <w:p w14:paraId="75CF0FBE" w14:textId="77777777" w:rsidR="00A958F7" w:rsidRPr="00A958F7" w:rsidRDefault="00A958F7" w:rsidP="00A958F7">
            <w:pPr>
              <w:pStyle w:val="Taulukkoleipis0"/>
              <w:rPr>
                <w:lang w:val="en-US"/>
              </w:rPr>
            </w:pPr>
          </w:p>
        </w:tc>
        <w:tc>
          <w:tcPr>
            <w:tcW w:w="1576" w:type="pct"/>
            <w:tcBorders>
              <w:top w:val="single" w:sz="6" w:space="0" w:color="auto"/>
              <w:left w:val="single" w:sz="6" w:space="0" w:color="auto"/>
              <w:bottom w:val="single" w:sz="6" w:space="0" w:color="auto"/>
              <w:right w:val="nil"/>
            </w:tcBorders>
          </w:tcPr>
          <w:p w14:paraId="239BD4C6" w14:textId="77777777" w:rsidR="00A958F7" w:rsidRPr="00A958F7" w:rsidRDefault="00A958F7" w:rsidP="00A958F7">
            <w:pPr>
              <w:pStyle w:val="Taulukkoleipis0"/>
              <w:rPr>
                <w:lang w:val="en-US"/>
              </w:rPr>
            </w:pPr>
          </w:p>
        </w:tc>
        <w:tc>
          <w:tcPr>
            <w:tcW w:w="863" w:type="pct"/>
            <w:tcBorders>
              <w:top w:val="single" w:sz="6" w:space="0" w:color="auto"/>
              <w:left w:val="single" w:sz="6" w:space="0" w:color="auto"/>
              <w:bottom w:val="single" w:sz="6" w:space="0" w:color="auto"/>
              <w:right w:val="nil"/>
            </w:tcBorders>
          </w:tcPr>
          <w:p w14:paraId="2C3E875F" w14:textId="77777777" w:rsidR="00A958F7" w:rsidRPr="00A958F7" w:rsidRDefault="00A958F7" w:rsidP="00A958F7">
            <w:pPr>
              <w:pStyle w:val="Taulukkoleipis0"/>
              <w:rPr>
                <w:lang w:val="en-US"/>
              </w:rPr>
            </w:pPr>
          </w:p>
        </w:tc>
        <w:tc>
          <w:tcPr>
            <w:tcW w:w="1721" w:type="pct"/>
            <w:tcBorders>
              <w:top w:val="single" w:sz="6" w:space="0" w:color="auto"/>
              <w:left w:val="single" w:sz="6" w:space="0" w:color="auto"/>
              <w:bottom w:val="single" w:sz="6" w:space="0" w:color="auto"/>
              <w:right w:val="single" w:sz="4" w:space="0" w:color="auto"/>
            </w:tcBorders>
          </w:tcPr>
          <w:p w14:paraId="75DC2060" w14:textId="77777777" w:rsidR="00A958F7" w:rsidRPr="00A958F7" w:rsidRDefault="00A958F7" w:rsidP="00A958F7">
            <w:pPr>
              <w:pStyle w:val="Taulukkoleipis0"/>
              <w:rPr>
                <w:lang w:val="en-US"/>
              </w:rPr>
            </w:pPr>
          </w:p>
        </w:tc>
      </w:tr>
      <w:tr w:rsidR="00A958F7" w:rsidRPr="009B1DDD" w14:paraId="5BC07F65" w14:textId="77777777" w:rsidTr="00A958F7">
        <w:trPr>
          <w:trHeight w:hRule="exact" w:val="397"/>
        </w:trPr>
        <w:tc>
          <w:tcPr>
            <w:tcW w:w="840" w:type="pct"/>
            <w:tcBorders>
              <w:top w:val="single" w:sz="6" w:space="0" w:color="auto"/>
              <w:left w:val="double" w:sz="6" w:space="0" w:color="auto"/>
              <w:bottom w:val="single" w:sz="6" w:space="0" w:color="auto"/>
              <w:right w:val="nil"/>
            </w:tcBorders>
          </w:tcPr>
          <w:p w14:paraId="6EDCCE08" w14:textId="77777777" w:rsidR="00A958F7" w:rsidRPr="00A958F7" w:rsidRDefault="00A958F7" w:rsidP="00A958F7">
            <w:pPr>
              <w:pStyle w:val="Taulukkoleipis0"/>
              <w:rPr>
                <w:lang w:val="en-US"/>
              </w:rPr>
            </w:pPr>
          </w:p>
        </w:tc>
        <w:tc>
          <w:tcPr>
            <w:tcW w:w="1576" w:type="pct"/>
            <w:tcBorders>
              <w:top w:val="single" w:sz="6" w:space="0" w:color="auto"/>
              <w:left w:val="single" w:sz="6" w:space="0" w:color="auto"/>
              <w:bottom w:val="single" w:sz="6" w:space="0" w:color="auto"/>
              <w:right w:val="nil"/>
            </w:tcBorders>
          </w:tcPr>
          <w:p w14:paraId="27D8FF98" w14:textId="77777777" w:rsidR="00A958F7" w:rsidRPr="00A958F7" w:rsidRDefault="00A958F7" w:rsidP="00A958F7">
            <w:pPr>
              <w:pStyle w:val="Taulukkoleipis0"/>
              <w:rPr>
                <w:lang w:val="en-US"/>
              </w:rPr>
            </w:pPr>
          </w:p>
        </w:tc>
        <w:tc>
          <w:tcPr>
            <w:tcW w:w="863" w:type="pct"/>
            <w:tcBorders>
              <w:top w:val="single" w:sz="6" w:space="0" w:color="auto"/>
              <w:left w:val="single" w:sz="6" w:space="0" w:color="auto"/>
              <w:bottom w:val="single" w:sz="6" w:space="0" w:color="auto"/>
              <w:right w:val="nil"/>
            </w:tcBorders>
          </w:tcPr>
          <w:p w14:paraId="4AD23945" w14:textId="77777777" w:rsidR="00A958F7" w:rsidRPr="00A958F7" w:rsidRDefault="00A958F7" w:rsidP="00A958F7">
            <w:pPr>
              <w:pStyle w:val="Taulukkoleipis0"/>
              <w:rPr>
                <w:lang w:val="en-US"/>
              </w:rPr>
            </w:pPr>
          </w:p>
        </w:tc>
        <w:tc>
          <w:tcPr>
            <w:tcW w:w="1721" w:type="pct"/>
            <w:tcBorders>
              <w:top w:val="single" w:sz="6" w:space="0" w:color="auto"/>
              <w:left w:val="single" w:sz="6" w:space="0" w:color="auto"/>
              <w:bottom w:val="single" w:sz="6" w:space="0" w:color="auto"/>
              <w:right w:val="single" w:sz="4" w:space="0" w:color="auto"/>
            </w:tcBorders>
          </w:tcPr>
          <w:p w14:paraId="7DEBD7BE" w14:textId="77777777" w:rsidR="00A958F7" w:rsidRPr="00A958F7" w:rsidRDefault="00A958F7" w:rsidP="00A958F7">
            <w:pPr>
              <w:pStyle w:val="Taulukkoleipis0"/>
              <w:rPr>
                <w:lang w:val="en-US"/>
              </w:rPr>
            </w:pPr>
          </w:p>
        </w:tc>
      </w:tr>
      <w:tr w:rsidR="00A958F7" w:rsidRPr="009B1DDD" w14:paraId="1FF2125E" w14:textId="77777777" w:rsidTr="00A958F7">
        <w:trPr>
          <w:trHeight w:hRule="exact" w:val="397"/>
        </w:trPr>
        <w:tc>
          <w:tcPr>
            <w:tcW w:w="840" w:type="pct"/>
            <w:tcBorders>
              <w:top w:val="single" w:sz="6" w:space="0" w:color="auto"/>
              <w:left w:val="double" w:sz="6" w:space="0" w:color="auto"/>
              <w:bottom w:val="single" w:sz="6" w:space="0" w:color="auto"/>
              <w:right w:val="nil"/>
            </w:tcBorders>
          </w:tcPr>
          <w:p w14:paraId="02E42AC6" w14:textId="77777777" w:rsidR="00A958F7" w:rsidRPr="00A958F7" w:rsidRDefault="00A958F7" w:rsidP="00A958F7">
            <w:pPr>
              <w:pStyle w:val="Taulukkoleipis0"/>
              <w:rPr>
                <w:lang w:val="en-US"/>
              </w:rPr>
            </w:pPr>
          </w:p>
        </w:tc>
        <w:tc>
          <w:tcPr>
            <w:tcW w:w="1576" w:type="pct"/>
            <w:tcBorders>
              <w:top w:val="single" w:sz="6" w:space="0" w:color="auto"/>
              <w:left w:val="single" w:sz="6" w:space="0" w:color="auto"/>
              <w:bottom w:val="single" w:sz="6" w:space="0" w:color="auto"/>
              <w:right w:val="nil"/>
            </w:tcBorders>
          </w:tcPr>
          <w:p w14:paraId="0649A2AF" w14:textId="77777777" w:rsidR="00A958F7" w:rsidRPr="00A958F7" w:rsidRDefault="00A958F7" w:rsidP="00A958F7">
            <w:pPr>
              <w:pStyle w:val="Taulukkoleipis0"/>
              <w:rPr>
                <w:lang w:val="en-US"/>
              </w:rPr>
            </w:pPr>
          </w:p>
        </w:tc>
        <w:tc>
          <w:tcPr>
            <w:tcW w:w="863" w:type="pct"/>
            <w:tcBorders>
              <w:top w:val="single" w:sz="6" w:space="0" w:color="auto"/>
              <w:left w:val="single" w:sz="6" w:space="0" w:color="auto"/>
              <w:bottom w:val="single" w:sz="6" w:space="0" w:color="auto"/>
              <w:right w:val="nil"/>
            </w:tcBorders>
          </w:tcPr>
          <w:p w14:paraId="51F2C242" w14:textId="77777777" w:rsidR="00A958F7" w:rsidRPr="00A958F7" w:rsidRDefault="00A958F7" w:rsidP="00A958F7">
            <w:pPr>
              <w:pStyle w:val="Taulukkoleipis0"/>
              <w:rPr>
                <w:lang w:val="en-US"/>
              </w:rPr>
            </w:pPr>
          </w:p>
        </w:tc>
        <w:tc>
          <w:tcPr>
            <w:tcW w:w="1721" w:type="pct"/>
            <w:tcBorders>
              <w:top w:val="single" w:sz="6" w:space="0" w:color="auto"/>
              <w:left w:val="single" w:sz="6" w:space="0" w:color="auto"/>
              <w:bottom w:val="single" w:sz="6" w:space="0" w:color="auto"/>
              <w:right w:val="single" w:sz="4" w:space="0" w:color="auto"/>
            </w:tcBorders>
          </w:tcPr>
          <w:p w14:paraId="69132EAA" w14:textId="77777777" w:rsidR="00A958F7" w:rsidRPr="00A958F7" w:rsidRDefault="00A958F7" w:rsidP="00A958F7">
            <w:pPr>
              <w:pStyle w:val="Taulukkoleipis0"/>
              <w:rPr>
                <w:lang w:val="en-US"/>
              </w:rPr>
            </w:pPr>
          </w:p>
        </w:tc>
      </w:tr>
      <w:tr w:rsidR="00A958F7" w:rsidRPr="009B1DDD" w14:paraId="2535C7B4" w14:textId="77777777" w:rsidTr="00A958F7">
        <w:trPr>
          <w:trHeight w:hRule="exact" w:val="397"/>
        </w:trPr>
        <w:tc>
          <w:tcPr>
            <w:tcW w:w="840" w:type="pct"/>
            <w:tcBorders>
              <w:top w:val="single" w:sz="6" w:space="0" w:color="auto"/>
              <w:left w:val="double" w:sz="6" w:space="0" w:color="auto"/>
              <w:bottom w:val="single" w:sz="6" w:space="0" w:color="auto"/>
              <w:right w:val="nil"/>
            </w:tcBorders>
          </w:tcPr>
          <w:p w14:paraId="24B75520" w14:textId="77777777" w:rsidR="00A958F7" w:rsidRPr="00A958F7" w:rsidRDefault="00A958F7" w:rsidP="00A958F7">
            <w:pPr>
              <w:pStyle w:val="Taulukkoleipis0"/>
              <w:rPr>
                <w:lang w:val="en-US"/>
              </w:rPr>
            </w:pPr>
          </w:p>
        </w:tc>
        <w:tc>
          <w:tcPr>
            <w:tcW w:w="1576" w:type="pct"/>
            <w:tcBorders>
              <w:top w:val="single" w:sz="6" w:space="0" w:color="auto"/>
              <w:left w:val="single" w:sz="6" w:space="0" w:color="auto"/>
              <w:bottom w:val="single" w:sz="6" w:space="0" w:color="auto"/>
              <w:right w:val="nil"/>
            </w:tcBorders>
          </w:tcPr>
          <w:p w14:paraId="28497036" w14:textId="77777777" w:rsidR="00A958F7" w:rsidRPr="00A958F7" w:rsidRDefault="00A958F7" w:rsidP="00A958F7">
            <w:pPr>
              <w:pStyle w:val="Taulukkoleipis0"/>
              <w:rPr>
                <w:lang w:val="en-US"/>
              </w:rPr>
            </w:pPr>
          </w:p>
        </w:tc>
        <w:tc>
          <w:tcPr>
            <w:tcW w:w="863" w:type="pct"/>
            <w:tcBorders>
              <w:top w:val="single" w:sz="6" w:space="0" w:color="auto"/>
              <w:left w:val="single" w:sz="6" w:space="0" w:color="auto"/>
              <w:bottom w:val="single" w:sz="6" w:space="0" w:color="auto"/>
              <w:right w:val="nil"/>
            </w:tcBorders>
          </w:tcPr>
          <w:p w14:paraId="24629B50" w14:textId="77777777" w:rsidR="00A958F7" w:rsidRPr="00A958F7" w:rsidRDefault="00A958F7" w:rsidP="00A958F7">
            <w:pPr>
              <w:pStyle w:val="Taulukkoleipis0"/>
              <w:rPr>
                <w:lang w:val="en-US"/>
              </w:rPr>
            </w:pPr>
          </w:p>
        </w:tc>
        <w:tc>
          <w:tcPr>
            <w:tcW w:w="1721" w:type="pct"/>
            <w:tcBorders>
              <w:top w:val="single" w:sz="6" w:space="0" w:color="auto"/>
              <w:left w:val="single" w:sz="6" w:space="0" w:color="auto"/>
              <w:bottom w:val="single" w:sz="6" w:space="0" w:color="auto"/>
              <w:right w:val="single" w:sz="4" w:space="0" w:color="auto"/>
            </w:tcBorders>
          </w:tcPr>
          <w:p w14:paraId="75ED21C7" w14:textId="77777777" w:rsidR="00A958F7" w:rsidRPr="00A958F7" w:rsidRDefault="00A958F7" w:rsidP="00A958F7">
            <w:pPr>
              <w:pStyle w:val="Taulukkoleipis0"/>
              <w:rPr>
                <w:lang w:val="en-US"/>
              </w:rPr>
            </w:pPr>
          </w:p>
        </w:tc>
      </w:tr>
    </w:tbl>
    <w:p w14:paraId="1B3B1A56" w14:textId="77777777" w:rsidR="00A958F7" w:rsidRPr="00A958F7" w:rsidRDefault="00A958F7" w:rsidP="00A958F7">
      <w:pPr>
        <w:pStyle w:val="Taulukkoleipis0"/>
        <w:rPr>
          <w:b/>
          <w:bCs/>
          <w:lang w:val="en-US"/>
        </w:rPr>
      </w:pPr>
    </w:p>
    <w:p w14:paraId="456E15D5" w14:textId="77777777" w:rsidR="00A958F7" w:rsidRPr="00A958F7" w:rsidRDefault="00A958F7" w:rsidP="00A958F7">
      <w:pPr>
        <w:pStyle w:val="Taulukkoleipis0"/>
        <w:rPr>
          <w:b/>
          <w:bCs/>
          <w:lang w:val="en-US"/>
        </w:rPr>
      </w:pPr>
    </w:p>
    <w:p w14:paraId="7B6175FE" w14:textId="77777777" w:rsidR="009B1DDD" w:rsidRDefault="009B1DDD">
      <w:pPr>
        <w:keepLines w:val="0"/>
        <w:suppressAutoHyphens w:val="0"/>
        <w:spacing w:after="160" w:line="278" w:lineRule="auto"/>
        <w:rPr>
          <w:rFonts w:cstheme="minorHAnsi"/>
          <w:b/>
          <w:bCs/>
          <w:sz w:val="24"/>
          <w:szCs w:val="20"/>
          <w:lang w:val="en-US"/>
        </w:rPr>
      </w:pPr>
      <w:r>
        <w:rPr>
          <w:b/>
          <w:bCs/>
          <w:lang w:val="en-US"/>
        </w:rPr>
        <w:br w:type="page"/>
      </w:r>
    </w:p>
    <w:p w14:paraId="2B4855E3" w14:textId="48E7B040" w:rsidR="00A958F7" w:rsidRPr="00A958F7" w:rsidRDefault="00A958F7" w:rsidP="00A958F7">
      <w:pPr>
        <w:pStyle w:val="Taulukkoleipis0"/>
        <w:rPr>
          <w:b/>
          <w:bCs/>
          <w:lang w:val="en-US"/>
        </w:rPr>
      </w:pPr>
      <w:r w:rsidRPr="00A958F7">
        <w:rPr>
          <w:b/>
          <w:bCs/>
          <w:lang w:val="en-US"/>
        </w:rPr>
        <w:t>TEMPERATURE MONITORING OF CHILLER AND FREEZER EQUIPMENT AND STORAGE</w:t>
      </w:r>
    </w:p>
    <w:p w14:paraId="1113A036" w14:textId="77777777" w:rsidR="00A958F7" w:rsidRPr="00A958F7" w:rsidRDefault="00A958F7" w:rsidP="00A958F7">
      <w:pPr>
        <w:pStyle w:val="Taulukkoleipis0"/>
        <w:rPr>
          <w:lang w:val="en-US"/>
        </w:rPr>
      </w:pPr>
      <w:r w:rsidRPr="00A958F7">
        <w:rPr>
          <w:b/>
          <w:bCs/>
          <w:lang w:val="en-US"/>
        </w:rPr>
        <w:t>Year</w:t>
      </w:r>
      <w:r w:rsidRPr="00A958F7">
        <w:rPr>
          <w:lang w:val="en-US"/>
        </w:rPr>
        <w:t xml:space="preserve">: </w:t>
      </w:r>
      <w:r w:rsidRPr="00A958F7">
        <w:fldChar w:fldCharType="begin">
          <w:ffData>
            <w:name w:val="Teksti35"/>
            <w:enabled/>
            <w:calcOnExit w:val="0"/>
            <w:textInput/>
          </w:ffData>
        </w:fldChar>
      </w:r>
      <w:r w:rsidRPr="00A958F7">
        <w:rPr>
          <w:lang w:val="en-US"/>
        </w:rPr>
        <w:instrText xml:space="preserve"> FORMTEXT </w:instrText>
      </w:r>
      <w:r w:rsidRPr="00A958F7">
        <w:fldChar w:fldCharType="separate"/>
      </w:r>
      <w:r w:rsidRPr="00A958F7">
        <w:rPr>
          <w:lang w:val="en-US"/>
        </w:rPr>
        <w:t> </w:t>
      </w:r>
      <w:r w:rsidRPr="00A958F7">
        <w:rPr>
          <w:lang w:val="en-US"/>
        </w:rPr>
        <w:t> </w:t>
      </w:r>
      <w:r w:rsidRPr="00A958F7">
        <w:rPr>
          <w:lang w:val="en-US"/>
        </w:rPr>
        <w:t> </w:t>
      </w:r>
      <w:r w:rsidRPr="00A958F7">
        <w:rPr>
          <w:lang w:val="en-US"/>
        </w:rPr>
        <w:t> </w:t>
      </w:r>
      <w:r w:rsidRPr="00A958F7">
        <w:rPr>
          <w:lang w:val="en-US"/>
        </w:rPr>
        <w:t> </w:t>
      </w:r>
      <w:r w:rsidRPr="00A958F7">
        <w:rPr>
          <w:lang w:val="en-US"/>
        </w:rPr>
        <w:fldChar w:fldCharType="end"/>
      </w:r>
      <w:r w:rsidRPr="00A958F7">
        <w:rPr>
          <w:lang w:val="en-US"/>
        </w:rPr>
        <w:t xml:space="preserve"> </w:t>
      </w:r>
      <w:bookmarkStart w:id="69" w:name="_Hlk216775321"/>
      <w:r w:rsidRPr="00A958F7">
        <w:rPr>
          <w:b/>
          <w:bCs/>
          <w:lang w:val="en-US"/>
        </w:rPr>
        <w:t>Frequency</w:t>
      </w:r>
      <w:bookmarkEnd w:id="69"/>
      <w:r w:rsidRPr="00A958F7">
        <w:rPr>
          <w:b/>
          <w:bCs/>
          <w:lang w:val="en-US"/>
        </w:rPr>
        <w:t xml:space="preserve">: </w:t>
      </w:r>
      <w:r w:rsidRPr="00A958F7">
        <w:fldChar w:fldCharType="begin">
          <w:ffData>
            <w:name w:val="Teksti35"/>
            <w:enabled/>
            <w:calcOnExit w:val="0"/>
            <w:textInput/>
          </w:ffData>
        </w:fldChar>
      </w:r>
      <w:r w:rsidRPr="00A958F7">
        <w:rPr>
          <w:lang w:val="en-US"/>
        </w:rPr>
        <w:instrText xml:space="preserve"> FORMTEXT </w:instrText>
      </w:r>
      <w:r w:rsidRPr="00A958F7">
        <w:fldChar w:fldCharType="separate"/>
      </w:r>
      <w:r w:rsidRPr="00A958F7">
        <w:rPr>
          <w:lang w:val="en-US"/>
        </w:rPr>
        <w:t> </w:t>
      </w:r>
      <w:r w:rsidRPr="00A958F7">
        <w:rPr>
          <w:lang w:val="en-US"/>
        </w:rPr>
        <w:t> </w:t>
      </w:r>
      <w:r w:rsidRPr="00A958F7">
        <w:rPr>
          <w:lang w:val="en-US"/>
        </w:rPr>
        <w:t> </w:t>
      </w:r>
      <w:r w:rsidRPr="00A958F7">
        <w:rPr>
          <w:lang w:val="en-US"/>
        </w:rPr>
        <w:t> </w:t>
      </w:r>
      <w:r w:rsidRPr="00A958F7">
        <w:rPr>
          <w:lang w:val="en-US"/>
        </w:rPr>
        <w:t> </w:t>
      </w:r>
      <w:r w:rsidRPr="00A958F7">
        <w:rPr>
          <w:lang w:val="en-US"/>
        </w:rPr>
        <w:fldChar w:fldCharType="end"/>
      </w:r>
      <w:r w:rsidRPr="00A958F7">
        <w:rPr>
          <w:b/>
          <w:bCs/>
          <w:lang w:val="en-US"/>
        </w:rPr>
        <w:t xml:space="preserve"> / week</w:t>
      </w:r>
      <w:r w:rsidRPr="00A958F7">
        <w:rPr>
          <w:b/>
          <w:bCs/>
          <w:lang w:val="en-US"/>
        </w:rPr>
        <w:tab/>
      </w:r>
    </w:p>
    <w:p w14:paraId="38F5FAAE" w14:textId="77777777" w:rsidR="00A958F7" w:rsidRPr="00A958F7" w:rsidRDefault="00A958F7" w:rsidP="00A958F7">
      <w:pPr>
        <w:pStyle w:val="Taulukkoleipis0"/>
        <w:rPr>
          <w:lang w:val="en-US"/>
        </w:rPr>
      </w:pPr>
      <w:r w:rsidRPr="00A958F7">
        <w:rPr>
          <w:b/>
          <w:bCs/>
          <w:lang w:val="en-US"/>
        </w:rPr>
        <w:t xml:space="preserve">Keeping temperature: </w:t>
      </w:r>
      <w:r w:rsidRPr="00A958F7">
        <w:rPr>
          <w:lang w:val="en-US"/>
        </w:rPr>
        <w:t>fresh fish and crustacean  0 – +3°C, cold-smoked and fresh-watered fishery products, protected gas and vacuum-packaged processed fishery products, as well as salted roe 0 – +3°C, minced meat and minced liver not higher than +4°C, another easily perishable food +6°C, pasteurized dairy products not higher than +8°C and frozen food–18°C or colder.</w:t>
      </w:r>
    </w:p>
    <w:p w14:paraId="4F9EAE7D" w14:textId="77777777" w:rsidR="00A958F7" w:rsidRPr="00A958F7" w:rsidRDefault="00A958F7" w:rsidP="00A958F7">
      <w:pPr>
        <w:pStyle w:val="Taulukkoleipis0"/>
        <w:rPr>
          <w:lang w:val="en-US"/>
        </w:rPr>
      </w:pPr>
      <w:r w:rsidRPr="00A958F7">
        <w:rPr>
          <w:lang w:val="en-US"/>
        </w:rPr>
        <w:t>Write for each device what is the target temperature of the device.</w:t>
      </w:r>
    </w:p>
    <w:tbl>
      <w:tblPr>
        <w:tblW w:w="5150" w:type="pct"/>
        <w:tblCellMar>
          <w:left w:w="28" w:type="dxa"/>
          <w:right w:w="28" w:type="dxa"/>
        </w:tblCellMar>
        <w:tblLook w:val="04A0" w:firstRow="1" w:lastRow="0" w:firstColumn="1" w:lastColumn="0" w:noHBand="0" w:noVBand="1"/>
      </w:tblPr>
      <w:tblGrid>
        <w:gridCol w:w="1112"/>
        <w:gridCol w:w="1132"/>
        <w:gridCol w:w="1134"/>
        <w:gridCol w:w="1132"/>
        <w:gridCol w:w="1134"/>
        <w:gridCol w:w="1132"/>
        <w:gridCol w:w="3104"/>
      </w:tblGrid>
      <w:tr w:rsidR="00A958F7" w:rsidRPr="009B1DDD" w14:paraId="7208C2AC" w14:textId="77777777" w:rsidTr="00A958F7">
        <w:trPr>
          <w:trHeight w:val="533"/>
        </w:trPr>
        <w:tc>
          <w:tcPr>
            <w:tcW w:w="562" w:type="pct"/>
            <w:tcBorders>
              <w:top w:val="double" w:sz="6" w:space="0" w:color="auto"/>
              <w:left w:val="double" w:sz="6" w:space="0" w:color="auto"/>
              <w:bottom w:val="nil"/>
              <w:right w:val="nil"/>
            </w:tcBorders>
            <w:hideMark/>
          </w:tcPr>
          <w:p w14:paraId="1598E3FA" w14:textId="77777777" w:rsidR="00A958F7" w:rsidRPr="00A958F7" w:rsidRDefault="00A958F7" w:rsidP="00A958F7">
            <w:pPr>
              <w:pStyle w:val="Taulukkoleipis0"/>
            </w:pPr>
            <w:r w:rsidRPr="00A958F7">
              <w:t>Date</w:t>
            </w:r>
          </w:p>
        </w:tc>
        <w:tc>
          <w:tcPr>
            <w:tcW w:w="573" w:type="pct"/>
            <w:tcBorders>
              <w:top w:val="double" w:sz="6" w:space="0" w:color="auto"/>
              <w:left w:val="single" w:sz="6" w:space="0" w:color="auto"/>
              <w:bottom w:val="nil"/>
              <w:right w:val="nil"/>
            </w:tcBorders>
            <w:hideMark/>
          </w:tcPr>
          <w:p w14:paraId="256EBD3F" w14:textId="77777777" w:rsidR="00A958F7" w:rsidRPr="00A958F7" w:rsidRDefault="00A958F7" w:rsidP="00A958F7">
            <w:pPr>
              <w:pStyle w:val="Taulukkoleipis0"/>
            </w:pPr>
            <w:r w:rsidRPr="00A958F7">
              <w:t>Device 1</w:t>
            </w:r>
          </w:p>
          <w:p w14:paraId="245EE20B" w14:textId="77777777" w:rsidR="00A958F7" w:rsidRPr="00A958F7" w:rsidRDefault="00A958F7" w:rsidP="00A958F7">
            <w:pPr>
              <w:pStyle w:val="Taulukkoleipis0"/>
            </w:pPr>
            <w:r w:rsidRPr="00A958F7">
              <w:t>______°C</w:t>
            </w:r>
          </w:p>
        </w:tc>
        <w:tc>
          <w:tcPr>
            <w:tcW w:w="574" w:type="pct"/>
            <w:tcBorders>
              <w:top w:val="double" w:sz="6" w:space="0" w:color="auto"/>
              <w:left w:val="single" w:sz="6" w:space="0" w:color="auto"/>
              <w:bottom w:val="nil"/>
              <w:right w:val="nil"/>
            </w:tcBorders>
            <w:hideMark/>
          </w:tcPr>
          <w:p w14:paraId="671296C3" w14:textId="77777777" w:rsidR="00A958F7" w:rsidRPr="00A958F7" w:rsidRDefault="00A958F7" w:rsidP="00A958F7">
            <w:pPr>
              <w:pStyle w:val="Taulukkoleipis0"/>
            </w:pPr>
            <w:r w:rsidRPr="00A958F7">
              <w:t>Device 2</w:t>
            </w:r>
          </w:p>
          <w:p w14:paraId="4F2E9DB7" w14:textId="77777777" w:rsidR="00A958F7" w:rsidRPr="00A958F7" w:rsidRDefault="00A958F7" w:rsidP="00A958F7">
            <w:pPr>
              <w:pStyle w:val="Taulukkoleipis0"/>
            </w:pPr>
            <w:r w:rsidRPr="00A958F7">
              <w:t>______°C</w:t>
            </w:r>
          </w:p>
        </w:tc>
        <w:tc>
          <w:tcPr>
            <w:tcW w:w="573" w:type="pct"/>
            <w:tcBorders>
              <w:top w:val="double" w:sz="6" w:space="0" w:color="auto"/>
              <w:left w:val="single" w:sz="6" w:space="0" w:color="auto"/>
              <w:bottom w:val="nil"/>
              <w:right w:val="nil"/>
            </w:tcBorders>
            <w:hideMark/>
          </w:tcPr>
          <w:p w14:paraId="4A655E61" w14:textId="77777777" w:rsidR="00A958F7" w:rsidRPr="00A958F7" w:rsidRDefault="00A958F7" w:rsidP="00A958F7">
            <w:pPr>
              <w:pStyle w:val="Taulukkoleipis0"/>
            </w:pPr>
            <w:r w:rsidRPr="00A958F7">
              <w:t>Device 3</w:t>
            </w:r>
          </w:p>
          <w:p w14:paraId="2DE29478" w14:textId="77777777" w:rsidR="00A958F7" w:rsidRPr="00A958F7" w:rsidRDefault="00A958F7" w:rsidP="00A958F7">
            <w:pPr>
              <w:pStyle w:val="Taulukkoleipis0"/>
            </w:pPr>
            <w:r w:rsidRPr="00A958F7">
              <w:t>______°C</w:t>
            </w:r>
          </w:p>
        </w:tc>
        <w:tc>
          <w:tcPr>
            <w:tcW w:w="574" w:type="pct"/>
            <w:tcBorders>
              <w:top w:val="double" w:sz="6" w:space="0" w:color="auto"/>
              <w:left w:val="single" w:sz="6" w:space="0" w:color="auto"/>
              <w:bottom w:val="nil"/>
              <w:right w:val="nil"/>
            </w:tcBorders>
            <w:hideMark/>
          </w:tcPr>
          <w:p w14:paraId="68668247" w14:textId="77777777" w:rsidR="00A958F7" w:rsidRPr="00A958F7" w:rsidRDefault="00A958F7" w:rsidP="00A958F7">
            <w:pPr>
              <w:pStyle w:val="Taulukkoleipis0"/>
            </w:pPr>
            <w:r w:rsidRPr="00A958F7">
              <w:t>Device 4</w:t>
            </w:r>
          </w:p>
          <w:p w14:paraId="3FA0D0F5" w14:textId="77777777" w:rsidR="00A958F7" w:rsidRPr="00A958F7" w:rsidRDefault="00A958F7" w:rsidP="00A958F7">
            <w:pPr>
              <w:pStyle w:val="Taulukkoleipis0"/>
            </w:pPr>
            <w:r w:rsidRPr="00A958F7">
              <w:t>______°C</w:t>
            </w:r>
          </w:p>
        </w:tc>
        <w:tc>
          <w:tcPr>
            <w:tcW w:w="573" w:type="pct"/>
            <w:tcBorders>
              <w:top w:val="double" w:sz="6" w:space="0" w:color="auto"/>
              <w:left w:val="single" w:sz="6" w:space="0" w:color="auto"/>
              <w:bottom w:val="nil"/>
              <w:right w:val="nil"/>
            </w:tcBorders>
            <w:hideMark/>
          </w:tcPr>
          <w:p w14:paraId="177D27D0" w14:textId="77777777" w:rsidR="00A958F7" w:rsidRPr="00A958F7" w:rsidRDefault="00A958F7" w:rsidP="00A958F7">
            <w:pPr>
              <w:pStyle w:val="Taulukkoleipis0"/>
            </w:pPr>
            <w:r w:rsidRPr="00A958F7">
              <w:t>Device 5</w:t>
            </w:r>
          </w:p>
          <w:p w14:paraId="376D241D" w14:textId="77777777" w:rsidR="00A958F7" w:rsidRPr="00A958F7" w:rsidRDefault="00A958F7" w:rsidP="00A958F7">
            <w:pPr>
              <w:pStyle w:val="Taulukkoleipis0"/>
            </w:pPr>
            <w:r w:rsidRPr="00A958F7">
              <w:t>______°C</w:t>
            </w:r>
          </w:p>
        </w:tc>
        <w:tc>
          <w:tcPr>
            <w:tcW w:w="1571" w:type="pct"/>
            <w:tcBorders>
              <w:top w:val="double" w:sz="6" w:space="0" w:color="auto"/>
              <w:left w:val="single" w:sz="6" w:space="0" w:color="auto"/>
              <w:bottom w:val="nil"/>
              <w:right w:val="double" w:sz="6" w:space="0" w:color="auto"/>
            </w:tcBorders>
            <w:hideMark/>
          </w:tcPr>
          <w:p w14:paraId="710F464C" w14:textId="77777777" w:rsidR="00A958F7" w:rsidRPr="00A958F7" w:rsidRDefault="00A958F7" w:rsidP="00A958F7">
            <w:pPr>
              <w:pStyle w:val="Taulukkoleipis0"/>
              <w:rPr>
                <w:lang w:val="en-US"/>
              </w:rPr>
            </w:pPr>
            <w:r w:rsidRPr="00A958F7">
              <w:rPr>
                <w:lang w:val="en-US"/>
              </w:rPr>
              <w:t>Observations and further actions (continue on the another side if necessary)</w:t>
            </w:r>
          </w:p>
        </w:tc>
      </w:tr>
      <w:tr w:rsidR="00A958F7" w:rsidRPr="009B1DDD" w14:paraId="4811A26E" w14:textId="77777777" w:rsidTr="00A958F7">
        <w:trPr>
          <w:trHeight w:hRule="exact" w:val="397"/>
        </w:trPr>
        <w:tc>
          <w:tcPr>
            <w:tcW w:w="562" w:type="pct"/>
            <w:tcBorders>
              <w:top w:val="single" w:sz="6" w:space="0" w:color="auto"/>
              <w:left w:val="double" w:sz="6" w:space="0" w:color="auto"/>
              <w:bottom w:val="nil"/>
              <w:right w:val="nil"/>
            </w:tcBorders>
          </w:tcPr>
          <w:p w14:paraId="5521446F"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nil"/>
              <w:right w:val="nil"/>
            </w:tcBorders>
          </w:tcPr>
          <w:p w14:paraId="784B2B37"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nil"/>
              <w:right w:val="nil"/>
            </w:tcBorders>
          </w:tcPr>
          <w:p w14:paraId="76C5D576"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nil"/>
              <w:right w:val="nil"/>
            </w:tcBorders>
          </w:tcPr>
          <w:p w14:paraId="1E9B1312"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nil"/>
              <w:right w:val="nil"/>
            </w:tcBorders>
          </w:tcPr>
          <w:p w14:paraId="3E374F1D"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nil"/>
              <w:right w:val="nil"/>
            </w:tcBorders>
          </w:tcPr>
          <w:p w14:paraId="6AE2E080" w14:textId="77777777" w:rsidR="00A958F7" w:rsidRPr="00A958F7" w:rsidRDefault="00A958F7" w:rsidP="00A958F7">
            <w:pPr>
              <w:pStyle w:val="Taulukkoleipis0"/>
              <w:rPr>
                <w:lang w:val="en-US"/>
              </w:rPr>
            </w:pPr>
          </w:p>
        </w:tc>
        <w:tc>
          <w:tcPr>
            <w:tcW w:w="1571" w:type="pct"/>
            <w:tcBorders>
              <w:top w:val="single" w:sz="6" w:space="0" w:color="auto"/>
              <w:left w:val="single" w:sz="6" w:space="0" w:color="auto"/>
              <w:bottom w:val="nil"/>
              <w:right w:val="double" w:sz="6" w:space="0" w:color="auto"/>
            </w:tcBorders>
          </w:tcPr>
          <w:p w14:paraId="1CCB8DF5" w14:textId="77777777" w:rsidR="00A958F7" w:rsidRPr="00A958F7" w:rsidRDefault="00A958F7" w:rsidP="00A958F7">
            <w:pPr>
              <w:pStyle w:val="Taulukkoleipis0"/>
              <w:rPr>
                <w:lang w:val="en-US"/>
              </w:rPr>
            </w:pPr>
          </w:p>
        </w:tc>
      </w:tr>
      <w:tr w:rsidR="00A958F7" w:rsidRPr="009B1DDD" w14:paraId="08C3AB7C" w14:textId="77777777" w:rsidTr="00A958F7">
        <w:trPr>
          <w:trHeight w:hRule="exact" w:val="397"/>
        </w:trPr>
        <w:tc>
          <w:tcPr>
            <w:tcW w:w="562" w:type="pct"/>
            <w:tcBorders>
              <w:top w:val="single" w:sz="6" w:space="0" w:color="auto"/>
              <w:left w:val="double" w:sz="6" w:space="0" w:color="auto"/>
              <w:bottom w:val="nil"/>
              <w:right w:val="nil"/>
            </w:tcBorders>
          </w:tcPr>
          <w:p w14:paraId="6791392A"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nil"/>
              <w:right w:val="nil"/>
            </w:tcBorders>
          </w:tcPr>
          <w:p w14:paraId="494AECFB"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nil"/>
              <w:right w:val="nil"/>
            </w:tcBorders>
          </w:tcPr>
          <w:p w14:paraId="5A72222A"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nil"/>
              <w:right w:val="nil"/>
            </w:tcBorders>
          </w:tcPr>
          <w:p w14:paraId="67957BF3"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nil"/>
              <w:right w:val="nil"/>
            </w:tcBorders>
          </w:tcPr>
          <w:p w14:paraId="6CC0F92F"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nil"/>
              <w:right w:val="nil"/>
            </w:tcBorders>
          </w:tcPr>
          <w:p w14:paraId="42246D18" w14:textId="77777777" w:rsidR="00A958F7" w:rsidRPr="00A958F7" w:rsidRDefault="00A958F7" w:rsidP="00A958F7">
            <w:pPr>
              <w:pStyle w:val="Taulukkoleipis0"/>
              <w:rPr>
                <w:lang w:val="en-US"/>
              </w:rPr>
            </w:pPr>
          </w:p>
        </w:tc>
        <w:tc>
          <w:tcPr>
            <w:tcW w:w="1571" w:type="pct"/>
            <w:tcBorders>
              <w:top w:val="single" w:sz="6" w:space="0" w:color="auto"/>
              <w:left w:val="single" w:sz="6" w:space="0" w:color="auto"/>
              <w:bottom w:val="nil"/>
              <w:right w:val="double" w:sz="6" w:space="0" w:color="auto"/>
            </w:tcBorders>
          </w:tcPr>
          <w:p w14:paraId="0A7A16A7" w14:textId="77777777" w:rsidR="00A958F7" w:rsidRPr="00A958F7" w:rsidRDefault="00A958F7" w:rsidP="00A958F7">
            <w:pPr>
              <w:pStyle w:val="Taulukkoleipis0"/>
              <w:rPr>
                <w:lang w:val="en-US"/>
              </w:rPr>
            </w:pPr>
          </w:p>
        </w:tc>
      </w:tr>
      <w:tr w:rsidR="00A958F7" w:rsidRPr="009B1DDD" w14:paraId="7F0A17EF" w14:textId="77777777" w:rsidTr="00A958F7">
        <w:trPr>
          <w:trHeight w:hRule="exact" w:val="397"/>
        </w:trPr>
        <w:tc>
          <w:tcPr>
            <w:tcW w:w="562" w:type="pct"/>
            <w:tcBorders>
              <w:top w:val="single" w:sz="6" w:space="0" w:color="auto"/>
              <w:left w:val="double" w:sz="6" w:space="0" w:color="auto"/>
              <w:bottom w:val="nil"/>
              <w:right w:val="nil"/>
            </w:tcBorders>
          </w:tcPr>
          <w:p w14:paraId="55966AF8"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nil"/>
              <w:right w:val="nil"/>
            </w:tcBorders>
          </w:tcPr>
          <w:p w14:paraId="06928B68"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nil"/>
              <w:right w:val="nil"/>
            </w:tcBorders>
          </w:tcPr>
          <w:p w14:paraId="3EFACA0E"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nil"/>
              <w:right w:val="nil"/>
            </w:tcBorders>
          </w:tcPr>
          <w:p w14:paraId="36265A8C"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nil"/>
              <w:right w:val="nil"/>
            </w:tcBorders>
          </w:tcPr>
          <w:p w14:paraId="786C7011"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nil"/>
              <w:right w:val="nil"/>
            </w:tcBorders>
          </w:tcPr>
          <w:p w14:paraId="731439C1" w14:textId="77777777" w:rsidR="00A958F7" w:rsidRPr="00A958F7" w:rsidRDefault="00A958F7" w:rsidP="00A958F7">
            <w:pPr>
              <w:pStyle w:val="Taulukkoleipis0"/>
              <w:rPr>
                <w:lang w:val="en-US"/>
              </w:rPr>
            </w:pPr>
          </w:p>
        </w:tc>
        <w:tc>
          <w:tcPr>
            <w:tcW w:w="1571" w:type="pct"/>
            <w:tcBorders>
              <w:top w:val="single" w:sz="6" w:space="0" w:color="auto"/>
              <w:left w:val="single" w:sz="6" w:space="0" w:color="auto"/>
              <w:bottom w:val="nil"/>
              <w:right w:val="double" w:sz="6" w:space="0" w:color="auto"/>
            </w:tcBorders>
          </w:tcPr>
          <w:p w14:paraId="69F88B6F" w14:textId="77777777" w:rsidR="00A958F7" w:rsidRPr="00A958F7" w:rsidRDefault="00A958F7" w:rsidP="00A958F7">
            <w:pPr>
              <w:pStyle w:val="Taulukkoleipis0"/>
              <w:rPr>
                <w:lang w:val="en-US"/>
              </w:rPr>
            </w:pPr>
          </w:p>
        </w:tc>
      </w:tr>
      <w:tr w:rsidR="00A958F7" w:rsidRPr="009B1DDD" w14:paraId="28595C84" w14:textId="77777777" w:rsidTr="00A958F7">
        <w:trPr>
          <w:trHeight w:hRule="exact" w:val="397"/>
        </w:trPr>
        <w:tc>
          <w:tcPr>
            <w:tcW w:w="562" w:type="pct"/>
            <w:tcBorders>
              <w:top w:val="single" w:sz="6" w:space="0" w:color="auto"/>
              <w:left w:val="double" w:sz="6" w:space="0" w:color="auto"/>
              <w:bottom w:val="nil"/>
              <w:right w:val="nil"/>
            </w:tcBorders>
          </w:tcPr>
          <w:p w14:paraId="41451A45"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nil"/>
              <w:right w:val="nil"/>
            </w:tcBorders>
          </w:tcPr>
          <w:p w14:paraId="130D9905"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nil"/>
              <w:right w:val="nil"/>
            </w:tcBorders>
          </w:tcPr>
          <w:p w14:paraId="0BB40107"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nil"/>
              <w:right w:val="nil"/>
            </w:tcBorders>
          </w:tcPr>
          <w:p w14:paraId="13982377"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nil"/>
              <w:right w:val="nil"/>
            </w:tcBorders>
          </w:tcPr>
          <w:p w14:paraId="4E954F5E"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nil"/>
              <w:right w:val="nil"/>
            </w:tcBorders>
          </w:tcPr>
          <w:p w14:paraId="51129965" w14:textId="77777777" w:rsidR="00A958F7" w:rsidRPr="00A958F7" w:rsidRDefault="00A958F7" w:rsidP="00A958F7">
            <w:pPr>
              <w:pStyle w:val="Taulukkoleipis0"/>
              <w:rPr>
                <w:lang w:val="en-US"/>
              </w:rPr>
            </w:pPr>
          </w:p>
        </w:tc>
        <w:tc>
          <w:tcPr>
            <w:tcW w:w="1571" w:type="pct"/>
            <w:tcBorders>
              <w:top w:val="single" w:sz="6" w:space="0" w:color="auto"/>
              <w:left w:val="single" w:sz="6" w:space="0" w:color="auto"/>
              <w:bottom w:val="nil"/>
              <w:right w:val="double" w:sz="6" w:space="0" w:color="auto"/>
            </w:tcBorders>
          </w:tcPr>
          <w:p w14:paraId="5193A623" w14:textId="77777777" w:rsidR="00A958F7" w:rsidRPr="00A958F7" w:rsidRDefault="00A958F7" w:rsidP="00A958F7">
            <w:pPr>
              <w:pStyle w:val="Taulukkoleipis0"/>
              <w:rPr>
                <w:lang w:val="en-US"/>
              </w:rPr>
            </w:pPr>
          </w:p>
        </w:tc>
      </w:tr>
      <w:tr w:rsidR="00A958F7" w:rsidRPr="009B1DDD" w14:paraId="471C84EA" w14:textId="77777777" w:rsidTr="00A958F7">
        <w:trPr>
          <w:trHeight w:hRule="exact" w:val="397"/>
        </w:trPr>
        <w:tc>
          <w:tcPr>
            <w:tcW w:w="562" w:type="pct"/>
            <w:tcBorders>
              <w:top w:val="single" w:sz="6" w:space="0" w:color="auto"/>
              <w:left w:val="double" w:sz="6" w:space="0" w:color="auto"/>
              <w:bottom w:val="nil"/>
              <w:right w:val="nil"/>
            </w:tcBorders>
          </w:tcPr>
          <w:p w14:paraId="073EF897"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nil"/>
              <w:right w:val="nil"/>
            </w:tcBorders>
          </w:tcPr>
          <w:p w14:paraId="15D37B05"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nil"/>
              <w:right w:val="nil"/>
            </w:tcBorders>
          </w:tcPr>
          <w:p w14:paraId="6D233133"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nil"/>
              <w:right w:val="nil"/>
            </w:tcBorders>
          </w:tcPr>
          <w:p w14:paraId="7A236F2E"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nil"/>
              <w:right w:val="nil"/>
            </w:tcBorders>
          </w:tcPr>
          <w:p w14:paraId="3C6D2914"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nil"/>
              <w:right w:val="nil"/>
            </w:tcBorders>
          </w:tcPr>
          <w:p w14:paraId="42CDB75C" w14:textId="77777777" w:rsidR="00A958F7" w:rsidRPr="00A958F7" w:rsidRDefault="00A958F7" w:rsidP="00A958F7">
            <w:pPr>
              <w:pStyle w:val="Taulukkoleipis0"/>
              <w:rPr>
                <w:lang w:val="en-US"/>
              </w:rPr>
            </w:pPr>
          </w:p>
        </w:tc>
        <w:tc>
          <w:tcPr>
            <w:tcW w:w="1571" w:type="pct"/>
            <w:tcBorders>
              <w:top w:val="single" w:sz="6" w:space="0" w:color="auto"/>
              <w:left w:val="single" w:sz="6" w:space="0" w:color="auto"/>
              <w:bottom w:val="nil"/>
              <w:right w:val="double" w:sz="6" w:space="0" w:color="auto"/>
            </w:tcBorders>
          </w:tcPr>
          <w:p w14:paraId="69002F1E" w14:textId="77777777" w:rsidR="00A958F7" w:rsidRPr="00A958F7" w:rsidRDefault="00A958F7" w:rsidP="00A958F7">
            <w:pPr>
              <w:pStyle w:val="Taulukkoleipis0"/>
              <w:rPr>
                <w:lang w:val="en-US"/>
              </w:rPr>
            </w:pPr>
          </w:p>
        </w:tc>
      </w:tr>
      <w:tr w:rsidR="00A958F7" w:rsidRPr="009B1DDD" w14:paraId="76C0EA8F" w14:textId="77777777" w:rsidTr="00A958F7">
        <w:trPr>
          <w:trHeight w:hRule="exact" w:val="397"/>
        </w:trPr>
        <w:tc>
          <w:tcPr>
            <w:tcW w:w="562" w:type="pct"/>
            <w:tcBorders>
              <w:top w:val="single" w:sz="6" w:space="0" w:color="auto"/>
              <w:left w:val="double" w:sz="6" w:space="0" w:color="auto"/>
              <w:bottom w:val="nil"/>
              <w:right w:val="nil"/>
            </w:tcBorders>
          </w:tcPr>
          <w:p w14:paraId="2C23D7E1"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nil"/>
              <w:right w:val="nil"/>
            </w:tcBorders>
          </w:tcPr>
          <w:p w14:paraId="761DA887"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nil"/>
              <w:right w:val="nil"/>
            </w:tcBorders>
          </w:tcPr>
          <w:p w14:paraId="6AD7426B"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nil"/>
              <w:right w:val="nil"/>
            </w:tcBorders>
          </w:tcPr>
          <w:p w14:paraId="5F1BFAFB"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nil"/>
              <w:right w:val="nil"/>
            </w:tcBorders>
          </w:tcPr>
          <w:p w14:paraId="4F784F9E"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nil"/>
              <w:right w:val="nil"/>
            </w:tcBorders>
          </w:tcPr>
          <w:p w14:paraId="55933178" w14:textId="77777777" w:rsidR="00A958F7" w:rsidRPr="00A958F7" w:rsidRDefault="00A958F7" w:rsidP="00A958F7">
            <w:pPr>
              <w:pStyle w:val="Taulukkoleipis0"/>
              <w:rPr>
                <w:lang w:val="en-US"/>
              </w:rPr>
            </w:pPr>
          </w:p>
        </w:tc>
        <w:tc>
          <w:tcPr>
            <w:tcW w:w="1571" w:type="pct"/>
            <w:tcBorders>
              <w:top w:val="single" w:sz="6" w:space="0" w:color="auto"/>
              <w:left w:val="single" w:sz="6" w:space="0" w:color="auto"/>
              <w:bottom w:val="nil"/>
              <w:right w:val="double" w:sz="6" w:space="0" w:color="auto"/>
            </w:tcBorders>
          </w:tcPr>
          <w:p w14:paraId="0ADDB6F7" w14:textId="77777777" w:rsidR="00A958F7" w:rsidRPr="00A958F7" w:rsidRDefault="00A958F7" w:rsidP="00A958F7">
            <w:pPr>
              <w:pStyle w:val="Taulukkoleipis0"/>
              <w:rPr>
                <w:lang w:val="en-US"/>
              </w:rPr>
            </w:pPr>
          </w:p>
        </w:tc>
      </w:tr>
      <w:tr w:rsidR="00A958F7" w:rsidRPr="009B1DDD" w14:paraId="76232770" w14:textId="77777777" w:rsidTr="00A958F7">
        <w:trPr>
          <w:trHeight w:hRule="exact" w:val="397"/>
        </w:trPr>
        <w:tc>
          <w:tcPr>
            <w:tcW w:w="562" w:type="pct"/>
            <w:tcBorders>
              <w:top w:val="single" w:sz="6" w:space="0" w:color="auto"/>
              <w:left w:val="double" w:sz="6" w:space="0" w:color="auto"/>
              <w:bottom w:val="nil"/>
              <w:right w:val="nil"/>
            </w:tcBorders>
          </w:tcPr>
          <w:p w14:paraId="61F35F11"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nil"/>
              <w:right w:val="nil"/>
            </w:tcBorders>
          </w:tcPr>
          <w:p w14:paraId="5092F766"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nil"/>
              <w:right w:val="nil"/>
            </w:tcBorders>
          </w:tcPr>
          <w:p w14:paraId="3129F74C"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nil"/>
              <w:right w:val="nil"/>
            </w:tcBorders>
          </w:tcPr>
          <w:p w14:paraId="3200E006"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nil"/>
              <w:right w:val="nil"/>
            </w:tcBorders>
          </w:tcPr>
          <w:p w14:paraId="669F0F9B"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nil"/>
              <w:right w:val="nil"/>
            </w:tcBorders>
          </w:tcPr>
          <w:p w14:paraId="7F26ADCF" w14:textId="77777777" w:rsidR="00A958F7" w:rsidRPr="00A958F7" w:rsidRDefault="00A958F7" w:rsidP="00A958F7">
            <w:pPr>
              <w:pStyle w:val="Taulukkoleipis0"/>
              <w:rPr>
                <w:lang w:val="en-US"/>
              </w:rPr>
            </w:pPr>
          </w:p>
        </w:tc>
        <w:tc>
          <w:tcPr>
            <w:tcW w:w="1571" w:type="pct"/>
            <w:tcBorders>
              <w:top w:val="single" w:sz="6" w:space="0" w:color="auto"/>
              <w:left w:val="single" w:sz="6" w:space="0" w:color="auto"/>
              <w:bottom w:val="nil"/>
              <w:right w:val="double" w:sz="6" w:space="0" w:color="auto"/>
            </w:tcBorders>
          </w:tcPr>
          <w:p w14:paraId="09E6CBBF" w14:textId="77777777" w:rsidR="00A958F7" w:rsidRPr="00A958F7" w:rsidRDefault="00A958F7" w:rsidP="00A958F7">
            <w:pPr>
              <w:pStyle w:val="Taulukkoleipis0"/>
              <w:rPr>
                <w:lang w:val="en-US"/>
              </w:rPr>
            </w:pPr>
          </w:p>
        </w:tc>
      </w:tr>
      <w:tr w:rsidR="00A958F7" w:rsidRPr="009B1DDD" w14:paraId="28AC7E7F" w14:textId="77777777" w:rsidTr="00A958F7">
        <w:trPr>
          <w:trHeight w:hRule="exact" w:val="397"/>
        </w:trPr>
        <w:tc>
          <w:tcPr>
            <w:tcW w:w="562" w:type="pct"/>
            <w:tcBorders>
              <w:top w:val="single" w:sz="6" w:space="0" w:color="auto"/>
              <w:left w:val="double" w:sz="6" w:space="0" w:color="auto"/>
              <w:bottom w:val="nil"/>
              <w:right w:val="nil"/>
            </w:tcBorders>
          </w:tcPr>
          <w:p w14:paraId="3DACF7B6"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nil"/>
              <w:right w:val="nil"/>
            </w:tcBorders>
          </w:tcPr>
          <w:p w14:paraId="2FA7DD0E"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nil"/>
              <w:right w:val="nil"/>
            </w:tcBorders>
          </w:tcPr>
          <w:p w14:paraId="55D8370E"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nil"/>
              <w:right w:val="nil"/>
            </w:tcBorders>
          </w:tcPr>
          <w:p w14:paraId="62C4ED2D"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nil"/>
              <w:right w:val="nil"/>
            </w:tcBorders>
          </w:tcPr>
          <w:p w14:paraId="37CBB010"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nil"/>
              <w:right w:val="nil"/>
            </w:tcBorders>
          </w:tcPr>
          <w:p w14:paraId="1C2E320D" w14:textId="77777777" w:rsidR="00A958F7" w:rsidRPr="00A958F7" w:rsidRDefault="00A958F7" w:rsidP="00A958F7">
            <w:pPr>
              <w:pStyle w:val="Taulukkoleipis0"/>
              <w:rPr>
                <w:lang w:val="en-US"/>
              </w:rPr>
            </w:pPr>
          </w:p>
        </w:tc>
        <w:tc>
          <w:tcPr>
            <w:tcW w:w="1571" w:type="pct"/>
            <w:tcBorders>
              <w:top w:val="single" w:sz="6" w:space="0" w:color="auto"/>
              <w:left w:val="single" w:sz="6" w:space="0" w:color="auto"/>
              <w:bottom w:val="nil"/>
              <w:right w:val="double" w:sz="6" w:space="0" w:color="auto"/>
            </w:tcBorders>
          </w:tcPr>
          <w:p w14:paraId="3342E734" w14:textId="77777777" w:rsidR="00A958F7" w:rsidRPr="00A958F7" w:rsidRDefault="00A958F7" w:rsidP="00A958F7">
            <w:pPr>
              <w:pStyle w:val="Taulukkoleipis0"/>
              <w:rPr>
                <w:lang w:val="en-US"/>
              </w:rPr>
            </w:pPr>
          </w:p>
        </w:tc>
      </w:tr>
      <w:tr w:rsidR="00A958F7" w:rsidRPr="009B1DDD" w14:paraId="246A95CE" w14:textId="77777777" w:rsidTr="00A958F7">
        <w:trPr>
          <w:trHeight w:hRule="exact" w:val="397"/>
        </w:trPr>
        <w:tc>
          <w:tcPr>
            <w:tcW w:w="562" w:type="pct"/>
            <w:tcBorders>
              <w:top w:val="single" w:sz="6" w:space="0" w:color="auto"/>
              <w:left w:val="double" w:sz="6" w:space="0" w:color="auto"/>
              <w:bottom w:val="nil"/>
              <w:right w:val="nil"/>
            </w:tcBorders>
          </w:tcPr>
          <w:p w14:paraId="7C7DA859"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nil"/>
              <w:right w:val="nil"/>
            </w:tcBorders>
          </w:tcPr>
          <w:p w14:paraId="7BB052D8"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nil"/>
              <w:right w:val="nil"/>
            </w:tcBorders>
          </w:tcPr>
          <w:p w14:paraId="366713B1"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nil"/>
              <w:right w:val="nil"/>
            </w:tcBorders>
          </w:tcPr>
          <w:p w14:paraId="2B6B4472"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nil"/>
              <w:right w:val="nil"/>
            </w:tcBorders>
          </w:tcPr>
          <w:p w14:paraId="4D2D8668"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nil"/>
              <w:right w:val="nil"/>
            </w:tcBorders>
          </w:tcPr>
          <w:p w14:paraId="668A1813" w14:textId="77777777" w:rsidR="00A958F7" w:rsidRPr="00A958F7" w:rsidRDefault="00A958F7" w:rsidP="00A958F7">
            <w:pPr>
              <w:pStyle w:val="Taulukkoleipis0"/>
              <w:rPr>
                <w:lang w:val="en-US"/>
              </w:rPr>
            </w:pPr>
          </w:p>
        </w:tc>
        <w:tc>
          <w:tcPr>
            <w:tcW w:w="1571" w:type="pct"/>
            <w:tcBorders>
              <w:top w:val="single" w:sz="6" w:space="0" w:color="auto"/>
              <w:left w:val="single" w:sz="6" w:space="0" w:color="auto"/>
              <w:bottom w:val="nil"/>
              <w:right w:val="double" w:sz="6" w:space="0" w:color="auto"/>
            </w:tcBorders>
          </w:tcPr>
          <w:p w14:paraId="5ACA7801" w14:textId="77777777" w:rsidR="00A958F7" w:rsidRPr="00A958F7" w:rsidRDefault="00A958F7" w:rsidP="00A958F7">
            <w:pPr>
              <w:pStyle w:val="Taulukkoleipis0"/>
              <w:rPr>
                <w:lang w:val="en-US"/>
              </w:rPr>
            </w:pPr>
          </w:p>
        </w:tc>
      </w:tr>
      <w:tr w:rsidR="00A958F7" w:rsidRPr="009B1DDD" w14:paraId="4C875753" w14:textId="77777777" w:rsidTr="00A958F7">
        <w:trPr>
          <w:trHeight w:hRule="exact" w:val="397"/>
        </w:trPr>
        <w:tc>
          <w:tcPr>
            <w:tcW w:w="562" w:type="pct"/>
            <w:tcBorders>
              <w:top w:val="single" w:sz="6" w:space="0" w:color="auto"/>
              <w:left w:val="double" w:sz="6" w:space="0" w:color="auto"/>
              <w:bottom w:val="nil"/>
              <w:right w:val="nil"/>
            </w:tcBorders>
          </w:tcPr>
          <w:p w14:paraId="2801D8B4"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nil"/>
              <w:right w:val="nil"/>
            </w:tcBorders>
          </w:tcPr>
          <w:p w14:paraId="69E33533"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nil"/>
              <w:right w:val="nil"/>
            </w:tcBorders>
          </w:tcPr>
          <w:p w14:paraId="4C7CCE20"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nil"/>
              <w:right w:val="nil"/>
            </w:tcBorders>
          </w:tcPr>
          <w:p w14:paraId="6AFC9157"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nil"/>
              <w:right w:val="nil"/>
            </w:tcBorders>
          </w:tcPr>
          <w:p w14:paraId="7660B023"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nil"/>
              <w:right w:val="nil"/>
            </w:tcBorders>
          </w:tcPr>
          <w:p w14:paraId="76522087" w14:textId="77777777" w:rsidR="00A958F7" w:rsidRPr="00A958F7" w:rsidRDefault="00A958F7" w:rsidP="00A958F7">
            <w:pPr>
              <w:pStyle w:val="Taulukkoleipis0"/>
              <w:rPr>
                <w:lang w:val="en-US"/>
              </w:rPr>
            </w:pPr>
          </w:p>
        </w:tc>
        <w:tc>
          <w:tcPr>
            <w:tcW w:w="1571" w:type="pct"/>
            <w:tcBorders>
              <w:top w:val="single" w:sz="6" w:space="0" w:color="auto"/>
              <w:left w:val="single" w:sz="6" w:space="0" w:color="auto"/>
              <w:bottom w:val="nil"/>
              <w:right w:val="double" w:sz="6" w:space="0" w:color="auto"/>
            </w:tcBorders>
          </w:tcPr>
          <w:p w14:paraId="47B6D7F3" w14:textId="77777777" w:rsidR="00A958F7" w:rsidRPr="00A958F7" w:rsidRDefault="00A958F7" w:rsidP="00A958F7">
            <w:pPr>
              <w:pStyle w:val="Taulukkoleipis0"/>
              <w:rPr>
                <w:lang w:val="en-US"/>
              </w:rPr>
            </w:pPr>
          </w:p>
        </w:tc>
      </w:tr>
      <w:tr w:rsidR="00A958F7" w:rsidRPr="009B1DDD" w14:paraId="5D85CE4C" w14:textId="77777777" w:rsidTr="00A958F7">
        <w:trPr>
          <w:trHeight w:hRule="exact" w:val="397"/>
        </w:trPr>
        <w:tc>
          <w:tcPr>
            <w:tcW w:w="562" w:type="pct"/>
            <w:tcBorders>
              <w:top w:val="single" w:sz="6" w:space="0" w:color="auto"/>
              <w:left w:val="double" w:sz="6" w:space="0" w:color="auto"/>
              <w:bottom w:val="nil"/>
              <w:right w:val="nil"/>
            </w:tcBorders>
          </w:tcPr>
          <w:p w14:paraId="7F2DE104"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nil"/>
              <w:right w:val="nil"/>
            </w:tcBorders>
          </w:tcPr>
          <w:p w14:paraId="1E1E5CCD"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nil"/>
              <w:right w:val="nil"/>
            </w:tcBorders>
          </w:tcPr>
          <w:p w14:paraId="0DDAF22D"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nil"/>
              <w:right w:val="nil"/>
            </w:tcBorders>
          </w:tcPr>
          <w:p w14:paraId="238969B0"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nil"/>
              <w:right w:val="nil"/>
            </w:tcBorders>
          </w:tcPr>
          <w:p w14:paraId="69A84766"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nil"/>
              <w:right w:val="nil"/>
            </w:tcBorders>
          </w:tcPr>
          <w:p w14:paraId="77C7F250" w14:textId="77777777" w:rsidR="00A958F7" w:rsidRPr="00A958F7" w:rsidRDefault="00A958F7" w:rsidP="00A958F7">
            <w:pPr>
              <w:pStyle w:val="Taulukkoleipis0"/>
              <w:rPr>
                <w:lang w:val="en-US"/>
              </w:rPr>
            </w:pPr>
          </w:p>
        </w:tc>
        <w:tc>
          <w:tcPr>
            <w:tcW w:w="1571" w:type="pct"/>
            <w:tcBorders>
              <w:top w:val="single" w:sz="6" w:space="0" w:color="auto"/>
              <w:left w:val="single" w:sz="6" w:space="0" w:color="auto"/>
              <w:bottom w:val="nil"/>
              <w:right w:val="double" w:sz="6" w:space="0" w:color="auto"/>
            </w:tcBorders>
          </w:tcPr>
          <w:p w14:paraId="4CA7D43C" w14:textId="77777777" w:rsidR="00A958F7" w:rsidRPr="00A958F7" w:rsidRDefault="00A958F7" w:rsidP="00A958F7">
            <w:pPr>
              <w:pStyle w:val="Taulukkoleipis0"/>
              <w:rPr>
                <w:lang w:val="en-US"/>
              </w:rPr>
            </w:pPr>
          </w:p>
        </w:tc>
      </w:tr>
      <w:tr w:rsidR="00A958F7" w:rsidRPr="009B1DDD" w14:paraId="27A5D747" w14:textId="77777777" w:rsidTr="00A958F7">
        <w:trPr>
          <w:trHeight w:hRule="exact" w:val="397"/>
        </w:trPr>
        <w:tc>
          <w:tcPr>
            <w:tcW w:w="562" w:type="pct"/>
            <w:tcBorders>
              <w:top w:val="single" w:sz="6" w:space="0" w:color="auto"/>
              <w:left w:val="double" w:sz="6" w:space="0" w:color="auto"/>
              <w:bottom w:val="nil"/>
              <w:right w:val="nil"/>
            </w:tcBorders>
          </w:tcPr>
          <w:p w14:paraId="714824E7"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nil"/>
              <w:right w:val="nil"/>
            </w:tcBorders>
          </w:tcPr>
          <w:p w14:paraId="77BCB650"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nil"/>
              <w:right w:val="nil"/>
            </w:tcBorders>
          </w:tcPr>
          <w:p w14:paraId="1DAB19C5"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nil"/>
              <w:right w:val="nil"/>
            </w:tcBorders>
          </w:tcPr>
          <w:p w14:paraId="48085409"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nil"/>
              <w:right w:val="nil"/>
            </w:tcBorders>
          </w:tcPr>
          <w:p w14:paraId="028CC353"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nil"/>
              <w:right w:val="nil"/>
            </w:tcBorders>
          </w:tcPr>
          <w:p w14:paraId="6D2E09C3" w14:textId="77777777" w:rsidR="00A958F7" w:rsidRPr="00A958F7" w:rsidRDefault="00A958F7" w:rsidP="00A958F7">
            <w:pPr>
              <w:pStyle w:val="Taulukkoleipis0"/>
              <w:rPr>
                <w:lang w:val="en-US"/>
              </w:rPr>
            </w:pPr>
          </w:p>
        </w:tc>
        <w:tc>
          <w:tcPr>
            <w:tcW w:w="1571" w:type="pct"/>
            <w:tcBorders>
              <w:top w:val="single" w:sz="6" w:space="0" w:color="auto"/>
              <w:left w:val="single" w:sz="6" w:space="0" w:color="auto"/>
              <w:bottom w:val="nil"/>
              <w:right w:val="double" w:sz="6" w:space="0" w:color="auto"/>
            </w:tcBorders>
          </w:tcPr>
          <w:p w14:paraId="1A396A0B" w14:textId="77777777" w:rsidR="00A958F7" w:rsidRPr="00A958F7" w:rsidRDefault="00A958F7" w:rsidP="00A958F7">
            <w:pPr>
              <w:pStyle w:val="Taulukkoleipis0"/>
              <w:rPr>
                <w:lang w:val="en-US"/>
              </w:rPr>
            </w:pPr>
          </w:p>
        </w:tc>
      </w:tr>
      <w:tr w:rsidR="00A958F7" w:rsidRPr="009B1DDD" w14:paraId="6E497EB6" w14:textId="77777777" w:rsidTr="00A958F7">
        <w:trPr>
          <w:trHeight w:hRule="exact" w:val="397"/>
        </w:trPr>
        <w:tc>
          <w:tcPr>
            <w:tcW w:w="562" w:type="pct"/>
            <w:tcBorders>
              <w:top w:val="single" w:sz="6" w:space="0" w:color="auto"/>
              <w:left w:val="double" w:sz="6" w:space="0" w:color="auto"/>
              <w:bottom w:val="single" w:sz="6" w:space="0" w:color="auto"/>
              <w:right w:val="nil"/>
            </w:tcBorders>
          </w:tcPr>
          <w:p w14:paraId="204089E0"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single" w:sz="6" w:space="0" w:color="auto"/>
              <w:right w:val="nil"/>
            </w:tcBorders>
          </w:tcPr>
          <w:p w14:paraId="66F60A00"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single" w:sz="6" w:space="0" w:color="auto"/>
              <w:right w:val="nil"/>
            </w:tcBorders>
          </w:tcPr>
          <w:p w14:paraId="07EA819D"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single" w:sz="6" w:space="0" w:color="auto"/>
              <w:right w:val="nil"/>
            </w:tcBorders>
          </w:tcPr>
          <w:p w14:paraId="4A7B0ED2"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single" w:sz="6" w:space="0" w:color="auto"/>
              <w:right w:val="nil"/>
            </w:tcBorders>
          </w:tcPr>
          <w:p w14:paraId="6DF45D43"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single" w:sz="6" w:space="0" w:color="auto"/>
              <w:right w:val="nil"/>
            </w:tcBorders>
          </w:tcPr>
          <w:p w14:paraId="52AABE69" w14:textId="77777777" w:rsidR="00A958F7" w:rsidRPr="00A958F7" w:rsidRDefault="00A958F7" w:rsidP="00A958F7">
            <w:pPr>
              <w:pStyle w:val="Taulukkoleipis0"/>
              <w:rPr>
                <w:lang w:val="en-US"/>
              </w:rPr>
            </w:pPr>
          </w:p>
        </w:tc>
        <w:tc>
          <w:tcPr>
            <w:tcW w:w="1571" w:type="pct"/>
            <w:tcBorders>
              <w:top w:val="single" w:sz="6" w:space="0" w:color="auto"/>
              <w:left w:val="single" w:sz="6" w:space="0" w:color="auto"/>
              <w:bottom w:val="single" w:sz="6" w:space="0" w:color="auto"/>
              <w:right w:val="double" w:sz="6" w:space="0" w:color="auto"/>
            </w:tcBorders>
          </w:tcPr>
          <w:p w14:paraId="7B57B1B6" w14:textId="77777777" w:rsidR="00A958F7" w:rsidRPr="00A958F7" w:rsidRDefault="00A958F7" w:rsidP="00A958F7">
            <w:pPr>
              <w:pStyle w:val="Taulukkoleipis0"/>
              <w:rPr>
                <w:lang w:val="en-US"/>
              </w:rPr>
            </w:pPr>
          </w:p>
        </w:tc>
      </w:tr>
      <w:tr w:rsidR="00A958F7" w:rsidRPr="009B1DDD" w14:paraId="536980BF" w14:textId="77777777" w:rsidTr="00A958F7">
        <w:trPr>
          <w:trHeight w:hRule="exact" w:val="397"/>
        </w:trPr>
        <w:tc>
          <w:tcPr>
            <w:tcW w:w="562" w:type="pct"/>
            <w:tcBorders>
              <w:top w:val="single" w:sz="6" w:space="0" w:color="auto"/>
              <w:left w:val="double" w:sz="6" w:space="0" w:color="auto"/>
              <w:bottom w:val="single" w:sz="4" w:space="0" w:color="auto"/>
              <w:right w:val="nil"/>
            </w:tcBorders>
          </w:tcPr>
          <w:p w14:paraId="148F0607"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single" w:sz="4" w:space="0" w:color="auto"/>
              <w:right w:val="nil"/>
            </w:tcBorders>
          </w:tcPr>
          <w:p w14:paraId="4DE70266"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single" w:sz="4" w:space="0" w:color="auto"/>
              <w:right w:val="nil"/>
            </w:tcBorders>
          </w:tcPr>
          <w:p w14:paraId="3253E450"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single" w:sz="4" w:space="0" w:color="auto"/>
              <w:right w:val="nil"/>
            </w:tcBorders>
          </w:tcPr>
          <w:p w14:paraId="576AA20F"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single" w:sz="4" w:space="0" w:color="auto"/>
              <w:right w:val="nil"/>
            </w:tcBorders>
          </w:tcPr>
          <w:p w14:paraId="30D800DA"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single" w:sz="4" w:space="0" w:color="auto"/>
              <w:right w:val="nil"/>
            </w:tcBorders>
          </w:tcPr>
          <w:p w14:paraId="69A57825" w14:textId="77777777" w:rsidR="00A958F7" w:rsidRPr="00A958F7" w:rsidRDefault="00A958F7" w:rsidP="00A958F7">
            <w:pPr>
              <w:pStyle w:val="Taulukkoleipis0"/>
              <w:rPr>
                <w:lang w:val="en-US"/>
              </w:rPr>
            </w:pPr>
          </w:p>
        </w:tc>
        <w:tc>
          <w:tcPr>
            <w:tcW w:w="1571" w:type="pct"/>
            <w:tcBorders>
              <w:top w:val="single" w:sz="6" w:space="0" w:color="auto"/>
              <w:left w:val="single" w:sz="6" w:space="0" w:color="auto"/>
              <w:bottom w:val="single" w:sz="4" w:space="0" w:color="auto"/>
              <w:right w:val="double" w:sz="6" w:space="0" w:color="auto"/>
            </w:tcBorders>
          </w:tcPr>
          <w:p w14:paraId="0BFF1230" w14:textId="77777777" w:rsidR="00A958F7" w:rsidRPr="00A958F7" w:rsidRDefault="00A958F7" w:rsidP="00A958F7">
            <w:pPr>
              <w:pStyle w:val="Taulukkoleipis0"/>
              <w:rPr>
                <w:lang w:val="en-US"/>
              </w:rPr>
            </w:pPr>
          </w:p>
        </w:tc>
      </w:tr>
      <w:tr w:rsidR="00A958F7" w:rsidRPr="009B1DDD" w14:paraId="592AC7B8" w14:textId="77777777" w:rsidTr="00A958F7">
        <w:trPr>
          <w:trHeight w:hRule="exact" w:val="397"/>
        </w:trPr>
        <w:tc>
          <w:tcPr>
            <w:tcW w:w="562" w:type="pct"/>
            <w:tcBorders>
              <w:top w:val="single" w:sz="6" w:space="0" w:color="auto"/>
              <w:left w:val="double" w:sz="6" w:space="0" w:color="auto"/>
              <w:bottom w:val="single" w:sz="4" w:space="0" w:color="auto"/>
              <w:right w:val="nil"/>
            </w:tcBorders>
          </w:tcPr>
          <w:p w14:paraId="117CF9E7"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single" w:sz="4" w:space="0" w:color="auto"/>
              <w:right w:val="nil"/>
            </w:tcBorders>
          </w:tcPr>
          <w:p w14:paraId="028BD695"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single" w:sz="4" w:space="0" w:color="auto"/>
              <w:right w:val="nil"/>
            </w:tcBorders>
          </w:tcPr>
          <w:p w14:paraId="49B3C66E"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single" w:sz="4" w:space="0" w:color="auto"/>
              <w:right w:val="nil"/>
            </w:tcBorders>
          </w:tcPr>
          <w:p w14:paraId="10D03B90"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single" w:sz="4" w:space="0" w:color="auto"/>
              <w:right w:val="nil"/>
            </w:tcBorders>
          </w:tcPr>
          <w:p w14:paraId="1F89C660"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single" w:sz="4" w:space="0" w:color="auto"/>
              <w:right w:val="nil"/>
            </w:tcBorders>
          </w:tcPr>
          <w:p w14:paraId="038C1A29" w14:textId="77777777" w:rsidR="00A958F7" w:rsidRPr="00A958F7" w:rsidRDefault="00A958F7" w:rsidP="00A958F7">
            <w:pPr>
              <w:pStyle w:val="Taulukkoleipis0"/>
              <w:rPr>
                <w:lang w:val="en-US"/>
              </w:rPr>
            </w:pPr>
          </w:p>
        </w:tc>
        <w:tc>
          <w:tcPr>
            <w:tcW w:w="1571" w:type="pct"/>
            <w:tcBorders>
              <w:top w:val="single" w:sz="6" w:space="0" w:color="auto"/>
              <w:left w:val="single" w:sz="6" w:space="0" w:color="auto"/>
              <w:bottom w:val="single" w:sz="4" w:space="0" w:color="auto"/>
              <w:right w:val="double" w:sz="6" w:space="0" w:color="auto"/>
            </w:tcBorders>
          </w:tcPr>
          <w:p w14:paraId="30D43CBC" w14:textId="77777777" w:rsidR="00A958F7" w:rsidRPr="00A958F7" w:rsidRDefault="00A958F7" w:rsidP="00A958F7">
            <w:pPr>
              <w:pStyle w:val="Taulukkoleipis0"/>
              <w:rPr>
                <w:lang w:val="en-US"/>
              </w:rPr>
            </w:pPr>
          </w:p>
        </w:tc>
      </w:tr>
      <w:tr w:rsidR="00A958F7" w:rsidRPr="009B1DDD" w14:paraId="3400AE8A" w14:textId="77777777" w:rsidTr="00A958F7">
        <w:trPr>
          <w:trHeight w:hRule="exact" w:val="397"/>
        </w:trPr>
        <w:tc>
          <w:tcPr>
            <w:tcW w:w="562" w:type="pct"/>
            <w:tcBorders>
              <w:top w:val="single" w:sz="6" w:space="0" w:color="auto"/>
              <w:left w:val="double" w:sz="6" w:space="0" w:color="auto"/>
              <w:bottom w:val="single" w:sz="4" w:space="0" w:color="auto"/>
              <w:right w:val="nil"/>
            </w:tcBorders>
          </w:tcPr>
          <w:p w14:paraId="593CCC5D"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single" w:sz="4" w:space="0" w:color="auto"/>
              <w:right w:val="nil"/>
            </w:tcBorders>
          </w:tcPr>
          <w:p w14:paraId="0C78E28E"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single" w:sz="4" w:space="0" w:color="auto"/>
              <w:right w:val="nil"/>
            </w:tcBorders>
          </w:tcPr>
          <w:p w14:paraId="1498221A"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single" w:sz="4" w:space="0" w:color="auto"/>
              <w:right w:val="nil"/>
            </w:tcBorders>
          </w:tcPr>
          <w:p w14:paraId="2B6101FC"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single" w:sz="4" w:space="0" w:color="auto"/>
              <w:right w:val="nil"/>
            </w:tcBorders>
          </w:tcPr>
          <w:p w14:paraId="4395DF69"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single" w:sz="4" w:space="0" w:color="auto"/>
              <w:right w:val="nil"/>
            </w:tcBorders>
          </w:tcPr>
          <w:p w14:paraId="67A8A831" w14:textId="77777777" w:rsidR="00A958F7" w:rsidRPr="00A958F7" w:rsidRDefault="00A958F7" w:rsidP="00A958F7">
            <w:pPr>
              <w:pStyle w:val="Taulukkoleipis0"/>
              <w:rPr>
                <w:lang w:val="en-US"/>
              </w:rPr>
            </w:pPr>
          </w:p>
        </w:tc>
        <w:tc>
          <w:tcPr>
            <w:tcW w:w="1571" w:type="pct"/>
            <w:tcBorders>
              <w:top w:val="single" w:sz="6" w:space="0" w:color="auto"/>
              <w:left w:val="single" w:sz="6" w:space="0" w:color="auto"/>
              <w:bottom w:val="single" w:sz="4" w:space="0" w:color="auto"/>
              <w:right w:val="double" w:sz="6" w:space="0" w:color="auto"/>
            </w:tcBorders>
          </w:tcPr>
          <w:p w14:paraId="4C4952F7" w14:textId="77777777" w:rsidR="00A958F7" w:rsidRPr="00A958F7" w:rsidRDefault="00A958F7" w:rsidP="00A958F7">
            <w:pPr>
              <w:pStyle w:val="Taulukkoleipis0"/>
              <w:rPr>
                <w:lang w:val="en-US"/>
              </w:rPr>
            </w:pPr>
          </w:p>
        </w:tc>
      </w:tr>
      <w:tr w:rsidR="00A958F7" w:rsidRPr="009B1DDD" w14:paraId="7958D271" w14:textId="77777777" w:rsidTr="00A958F7">
        <w:trPr>
          <w:trHeight w:hRule="exact" w:val="397"/>
        </w:trPr>
        <w:tc>
          <w:tcPr>
            <w:tcW w:w="562" w:type="pct"/>
            <w:tcBorders>
              <w:top w:val="single" w:sz="6" w:space="0" w:color="auto"/>
              <w:left w:val="double" w:sz="6" w:space="0" w:color="auto"/>
              <w:bottom w:val="single" w:sz="4" w:space="0" w:color="auto"/>
              <w:right w:val="nil"/>
            </w:tcBorders>
          </w:tcPr>
          <w:p w14:paraId="1934B1B0"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single" w:sz="4" w:space="0" w:color="auto"/>
              <w:right w:val="nil"/>
            </w:tcBorders>
          </w:tcPr>
          <w:p w14:paraId="15916057"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single" w:sz="4" w:space="0" w:color="auto"/>
              <w:right w:val="nil"/>
            </w:tcBorders>
          </w:tcPr>
          <w:p w14:paraId="0529B450"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single" w:sz="4" w:space="0" w:color="auto"/>
              <w:right w:val="nil"/>
            </w:tcBorders>
          </w:tcPr>
          <w:p w14:paraId="2BF71836"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single" w:sz="4" w:space="0" w:color="auto"/>
              <w:right w:val="nil"/>
            </w:tcBorders>
          </w:tcPr>
          <w:p w14:paraId="41689D78"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single" w:sz="4" w:space="0" w:color="auto"/>
              <w:right w:val="nil"/>
            </w:tcBorders>
          </w:tcPr>
          <w:p w14:paraId="656DD3DE" w14:textId="77777777" w:rsidR="00A958F7" w:rsidRPr="00A958F7" w:rsidRDefault="00A958F7" w:rsidP="00A958F7">
            <w:pPr>
              <w:pStyle w:val="Taulukkoleipis0"/>
              <w:rPr>
                <w:lang w:val="en-US"/>
              </w:rPr>
            </w:pPr>
          </w:p>
        </w:tc>
        <w:tc>
          <w:tcPr>
            <w:tcW w:w="1571" w:type="pct"/>
            <w:tcBorders>
              <w:top w:val="single" w:sz="6" w:space="0" w:color="auto"/>
              <w:left w:val="single" w:sz="6" w:space="0" w:color="auto"/>
              <w:bottom w:val="single" w:sz="4" w:space="0" w:color="auto"/>
              <w:right w:val="double" w:sz="6" w:space="0" w:color="auto"/>
            </w:tcBorders>
          </w:tcPr>
          <w:p w14:paraId="4165CC3B" w14:textId="77777777" w:rsidR="00A958F7" w:rsidRPr="00A958F7" w:rsidRDefault="00A958F7" w:rsidP="00A958F7">
            <w:pPr>
              <w:pStyle w:val="Taulukkoleipis0"/>
              <w:rPr>
                <w:lang w:val="en-US"/>
              </w:rPr>
            </w:pPr>
          </w:p>
        </w:tc>
      </w:tr>
      <w:tr w:rsidR="00A958F7" w:rsidRPr="009B1DDD" w14:paraId="011E57C0" w14:textId="77777777" w:rsidTr="00A958F7">
        <w:trPr>
          <w:trHeight w:hRule="exact" w:val="397"/>
        </w:trPr>
        <w:tc>
          <w:tcPr>
            <w:tcW w:w="562" w:type="pct"/>
            <w:tcBorders>
              <w:top w:val="single" w:sz="6" w:space="0" w:color="auto"/>
              <w:left w:val="double" w:sz="6" w:space="0" w:color="auto"/>
              <w:bottom w:val="single" w:sz="4" w:space="0" w:color="auto"/>
              <w:right w:val="nil"/>
            </w:tcBorders>
          </w:tcPr>
          <w:p w14:paraId="5F8E1F2D"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single" w:sz="4" w:space="0" w:color="auto"/>
              <w:right w:val="nil"/>
            </w:tcBorders>
          </w:tcPr>
          <w:p w14:paraId="6A4EF15D"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single" w:sz="4" w:space="0" w:color="auto"/>
              <w:right w:val="nil"/>
            </w:tcBorders>
          </w:tcPr>
          <w:p w14:paraId="718E6BD4"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single" w:sz="4" w:space="0" w:color="auto"/>
              <w:right w:val="nil"/>
            </w:tcBorders>
          </w:tcPr>
          <w:p w14:paraId="7FCB8532"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single" w:sz="4" w:space="0" w:color="auto"/>
              <w:right w:val="nil"/>
            </w:tcBorders>
          </w:tcPr>
          <w:p w14:paraId="3DC1BFA2"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single" w:sz="4" w:space="0" w:color="auto"/>
              <w:right w:val="nil"/>
            </w:tcBorders>
          </w:tcPr>
          <w:p w14:paraId="4CE1760E" w14:textId="77777777" w:rsidR="00A958F7" w:rsidRPr="00A958F7" w:rsidRDefault="00A958F7" w:rsidP="00A958F7">
            <w:pPr>
              <w:pStyle w:val="Taulukkoleipis0"/>
              <w:rPr>
                <w:lang w:val="en-US"/>
              </w:rPr>
            </w:pPr>
          </w:p>
        </w:tc>
        <w:tc>
          <w:tcPr>
            <w:tcW w:w="1571" w:type="pct"/>
            <w:tcBorders>
              <w:top w:val="single" w:sz="6" w:space="0" w:color="auto"/>
              <w:left w:val="single" w:sz="6" w:space="0" w:color="auto"/>
              <w:bottom w:val="single" w:sz="4" w:space="0" w:color="auto"/>
              <w:right w:val="double" w:sz="6" w:space="0" w:color="auto"/>
            </w:tcBorders>
          </w:tcPr>
          <w:p w14:paraId="007AC684" w14:textId="77777777" w:rsidR="00A958F7" w:rsidRPr="00A958F7" w:rsidRDefault="00A958F7" w:rsidP="00A958F7">
            <w:pPr>
              <w:pStyle w:val="Taulukkoleipis0"/>
              <w:rPr>
                <w:lang w:val="en-US"/>
              </w:rPr>
            </w:pPr>
          </w:p>
        </w:tc>
      </w:tr>
      <w:tr w:rsidR="00A958F7" w:rsidRPr="009B1DDD" w14:paraId="1141B332" w14:textId="77777777" w:rsidTr="00A958F7">
        <w:trPr>
          <w:trHeight w:hRule="exact" w:val="397"/>
        </w:trPr>
        <w:tc>
          <w:tcPr>
            <w:tcW w:w="562" w:type="pct"/>
            <w:tcBorders>
              <w:top w:val="single" w:sz="6" w:space="0" w:color="auto"/>
              <w:left w:val="double" w:sz="6" w:space="0" w:color="auto"/>
              <w:bottom w:val="single" w:sz="4" w:space="0" w:color="auto"/>
              <w:right w:val="nil"/>
            </w:tcBorders>
          </w:tcPr>
          <w:p w14:paraId="04191129"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single" w:sz="4" w:space="0" w:color="auto"/>
              <w:right w:val="nil"/>
            </w:tcBorders>
          </w:tcPr>
          <w:p w14:paraId="50B3F78B"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single" w:sz="4" w:space="0" w:color="auto"/>
              <w:right w:val="nil"/>
            </w:tcBorders>
          </w:tcPr>
          <w:p w14:paraId="232C700D"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single" w:sz="4" w:space="0" w:color="auto"/>
              <w:right w:val="nil"/>
            </w:tcBorders>
          </w:tcPr>
          <w:p w14:paraId="7AD37A50"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single" w:sz="4" w:space="0" w:color="auto"/>
              <w:right w:val="nil"/>
            </w:tcBorders>
          </w:tcPr>
          <w:p w14:paraId="1E0835DE"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single" w:sz="4" w:space="0" w:color="auto"/>
              <w:right w:val="nil"/>
            </w:tcBorders>
          </w:tcPr>
          <w:p w14:paraId="3C074138" w14:textId="77777777" w:rsidR="00A958F7" w:rsidRPr="00A958F7" w:rsidRDefault="00A958F7" w:rsidP="00A958F7">
            <w:pPr>
              <w:pStyle w:val="Taulukkoleipis0"/>
              <w:rPr>
                <w:lang w:val="en-US"/>
              </w:rPr>
            </w:pPr>
          </w:p>
        </w:tc>
        <w:tc>
          <w:tcPr>
            <w:tcW w:w="1571" w:type="pct"/>
            <w:tcBorders>
              <w:top w:val="single" w:sz="6" w:space="0" w:color="auto"/>
              <w:left w:val="single" w:sz="6" w:space="0" w:color="auto"/>
              <w:bottom w:val="single" w:sz="4" w:space="0" w:color="auto"/>
              <w:right w:val="double" w:sz="6" w:space="0" w:color="auto"/>
            </w:tcBorders>
          </w:tcPr>
          <w:p w14:paraId="7D5DC454" w14:textId="77777777" w:rsidR="00A958F7" w:rsidRPr="00A958F7" w:rsidRDefault="00A958F7" w:rsidP="00A958F7">
            <w:pPr>
              <w:pStyle w:val="Taulukkoleipis0"/>
              <w:rPr>
                <w:lang w:val="en-US"/>
              </w:rPr>
            </w:pPr>
          </w:p>
        </w:tc>
      </w:tr>
      <w:tr w:rsidR="00A958F7" w:rsidRPr="009B1DDD" w14:paraId="768C528C" w14:textId="77777777" w:rsidTr="00A958F7">
        <w:trPr>
          <w:trHeight w:hRule="exact" w:val="397"/>
        </w:trPr>
        <w:tc>
          <w:tcPr>
            <w:tcW w:w="562" w:type="pct"/>
            <w:tcBorders>
              <w:top w:val="single" w:sz="6" w:space="0" w:color="auto"/>
              <w:left w:val="double" w:sz="6" w:space="0" w:color="auto"/>
              <w:bottom w:val="single" w:sz="4" w:space="0" w:color="auto"/>
              <w:right w:val="nil"/>
            </w:tcBorders>
          </w:tcPr>
          <w:p w14:paraId="20842F33"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single" w:sz="4" w:space="0" w:color="auto"/>
              <w:right w:val="nil"/>
            </w:tcBorders>
          </w:tcPr>
          <w:p w14:paraId="0A138D8C"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single" w:sz="4" w:space="0" w:color="auto"/>
              <w:right w:val="nil"/>
            </w:tcBorders>
          </w:tcPr>
          <w:p w14:paraId="2B29FB6B"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single" w:sz="4" w:space="0" w:color="auto"/>
              <w:right w:val="nil"/>
            </w:tcBorders>
          </w:tcPr>
          <w:p w14:paraId="049EFD42"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single" w:sz="4" w:space="0" w:color="auto"/>
              <w:right w:val="nil"/>
            </w:tcBorders>
          </w:tcPr>
          <w:p w14:paraId="62668818"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single" w:sz="4" w:space="0" w:color="auto"/>
              <w:right w:val="nil"/>
            </w:tcBorders>
          </w:tcPr>
          <w:p w14:paraId="127FE6A0" w14:textId="77777777" w:rsidR="00A958F7" w:rsidRPr="00A958F7" w:rsidRDefault="00A958F7" w:rsidP="00A958F7">
            <w:pPr>
              <w:pStyle w:val="Taulukkoleipis0"/>
              <w:rPr>
                <w:lang w:val="en-US"/>
              </w:rPr>
            </w:pPr>
          </w:p>
        </w:tc>
        <w:tc>
          <w:tcPr>
            <w:tcW w:w="1571" w:type="pct"/>
            <w:tcBorders>
              <w:top w:val="single" w:sz="6" w:space="0" w:color="auto"/>
              <w:left w:val="single" w:sz="6" w:space="0" w:color="auto"/>
              <w:bottom w:val="single" w:sz="4" w:space="0" w:color="auto"/>
              <w:right w:val="double" w:sz="6" w:space="0" w:color="auto"/>
            </w:tcBorders>
          </w:tcPr>
          <w:p w14:paraId="4FBF3CCD" w14:textId="77777777" w:rsidR="00A958F7" w:rsidRPr="00A958F7" w:rsidRDefault="00A958F7" w:rsidP="00A958F7">
            <w:pPr>
              <w:pStyle w:val="Taulukkoleipis0"/>
              <w:rPr>
                <w:lang w:val="en-US"/>
              </w:rPr>
            </w:pPr>
          </w:p>
        </w:tc>
      </w:tr>
      <w:tr w:rsidR="00A958F7" w:rsidRPr="009B1DDD" w14:paraId="6872ED7A" w14:textId="77777777" w:rsidTr="00A958F7">
        <w:trPr>
          <w:trHeight w:hRule="exact" w:val="397"/>
        </w:trPr>
        <w:tc>
          <w:tcPr>
            <w:tcW w:w="562" w:type="pct"/>
            <w:tcBorders>
              <w:top w:val="single" w:sz="6" w:space="0" w:color="auto"/>
              <w:left w:val="double" w:sz="6" w:space="0" w:color="auto"/>
              <w:bottom w:val="single" w:sz="4" w:space="0" w:color="auto"/>
              <w:right w:val="nil"/>
            </w:tcBorders>
          </w:tcPr>
          <w:p w14:paraId="0047A90B"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single" w:sz="4" w:space="0" w:color="auto"/>
              <w:right w:val="nil"/>
            </w:tcBorders>
          </w:tcPr>
          <w:p w14:paraId="582CB8ED"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single" w:sz="4" w:space="0" w:color="auto"/>
              <w:right w:val="nil"/>
            </w:tcBorders>
          </w:tcPr>
          <w:p w14:paraId="46BF4333"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single" w:sz="4" w:space="0" w:color="auto"/>
              <w:right w:val="nil"/>
            </w:tcBorders>
          </w:tcPr>
          <w:p w14:paraId="3281E15B"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single" w:sz="4" w:space="0" w:color="auto"/>
              <w:right w:val="nil"/>
            </w:tcBorders>
          </w:tcPr>
          <w:p w14:paraId="3BAF3421"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single" w:sz="4" w:space="0" w:color="auto"/>
              <w:right w:val="nil"/>
            </w:tcBorders>
          </w:tcPr>
          <w:p w14:paraId="4B6FA82F" w14:textId="77777777" w:rsidR="00A958F7" w:rsidRPr="00A958F7" w:rsidRDefault="00A958F7" w:rsidP="00A958F7">
            <w:pPr>
              <w:pStyle w:val="Taulukkoleipis0"/>
              <w:rPr>
                <w:lang w:val="en-US"/>
              </w:rPr>
            </w:pPr>
          </w:p>
        </w:tc>
        <w:tc>
          <w:tcPr>
            <w:tcW w:w="1571" w:type="pct"/>
            <w:tcBorders>
              <w:top w:val="single" w:sz="6" w:space="0" w:color="auto"/>
              <w:left w:val="single" w:sz="6" w:space="0" w:color="auto"/>
              <w:bottom w:val="single" w:sz="4" w:space="0" w:color="auto"/>
              <w:right w:val="double" w:sz="6" w:space="0" w:color="auto"/>
            </w:tcBorders>
          </w:tcPr>
          <w:p w14:paraId="1593F6E2" w14:textId="77777777" w:rsidR="00A958F7" w:rsidRPr="00A958F7" w:rsidRDefault="00A958F7" w:rsidP="00A958F7">
            <w:pPr>
              <w:pStyle w:val="Taulukkoleipis0"/>
              <w:rPr>
                <w:lang w:val="en-US"/>
              </w:rPr>
            </w:pPr>
          </w:p>
        </w:tc>
      </w:tr>
      <w:tr w:rsidR="00A958F7" w:rsidRPr="009B1DDD" w14:paraId="24C60E09" w14:textId="77777777" w:rsidTr="00A958F7">
        <w:trPr>
          <w:trHeight w:hRule="exact" w:val="397"/>
        </w:trPr>
        <w:tc>
          <w:tcPr>
            <w:tcW w:w="562" w:type="pct"/>
            <w:tcBorders>
              <w:top w:val="single" w:sz="6" w:space="0" w:color="auto"/>
              <w:left w:val="double" w:sz="6" w:space="0" w:color="auto"/>
              <w:bottom w:val="single" w:sz="4" w:space="0" w:color="auto"/>
              <w:right w:val="nil"/>
            </w:tcBorders>
          </w:tcPr>
          <w:p w14:paraId="1C0D5610"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single" w:sz="4" w:space="0" w:color="auto"/>
              <w:right w:val="nil"/>
            </w:tcBorders>
          </w:tcPr>
          <w:p w14:paraId="46AB5723"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single" w:sz="4" w:space="0" w:color="auto"/>
              <w:right w:val="nil"/>
            </w:tcBorders>
          </w:tcPr>
          <w:p w14:paraId="363AC3D0"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single" w:sz="4" w:space="0" w:color="auto"/>
              <w:right w:val="nil"/>
            </w:tcBorders>
          </w:tcPr>
          <w:p w14:paraId="0776E433"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single" w:sz="4" w:space="0" w:color="auto"/>
              <w:right w:val="nil"/>
            </w:tcBorders>
          </w:tcPr>
          <w:p w14:paraId="771D1FA3"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single" w:sz="4" w:space="0" w:color="auto"/>
              <w:right w:val="nil"/>
            </w:tcBorders>
          </w:tcPr>
          <w:p w14:paraId="3353A960" w14:textId="77777777" w:rsidR="00A958F7" w:rsidRPr="00A958F7" w:rsidRDefault="00A958F7" w:rsidP="00A958F7">
            <w:pPr>
              <w:pStyle w:val="Taulukkoleipis0"/>
              <w:rPr>
                <w:lang w:val="en-US"/>
              </w:rPr>
            </w:pPr>
          </w:p>
        </w:tc>
        <w:tc>
          <w:tcPr>
            <w:tcW w:w="1571" w:type="pct"/>
            <w:tcBorders>
              <w:top w:val="single" w:sz="6" w:space="0" w:color="auto"/>
              <w:left w:val="single" w:sz="6" w:space="0" w:color="auto"/>
              <w:bottom w:val="single" w:sz="4" w:space="0" w:color="auto"/>
              <w:right w:val="double" w:sz="6" w:space="0" w:color="auto"/>
            </w:tcBorders>
          </w:tcPr>
          <w:p w14:paraId="2B9596C7" w14:textId="77777777" w:rsidR="00A958F7" w:rsidRPr="00A958F7" w:rsidRDefault="00A958F7" w:rsidP="00A958F7">
            <w:pPr>
              <w:pStyle w:val="Taulukkoleipis0"/>
              <w:rPr>
                <w:lang w:val="en-US"/>
              </w:rPr>
            </w:pPr>
          </w:p>
        </w:tc>
      </w:tr>
      <w:tr w:rsidR="00A958F7" w:rsidRPr="009B1DDD" w14:paraId="55F555B2" w14:textId="77777777" w:rsidTr="00A958F7">
        <w:trPr>
          <w:trHeight w:hRule="exact" w:val="397"/>
        </w:trPr>
        <w:tc>
          <w:tcPr>
            <w:tcW w:w="562" w:type="pct"/>
            <w:tcBorders>
              <w:top w:val="single" w:sz="6" w:space="0" w:color="auto"/>
              <w:left w:val="double" w:sz="6" w:space="0" w:color="auto"/>
              <w:bottom w:val="single" w:sz="4" w:space="0" w:color="auto"/>
              <w:right w:val="nil"/>
            </w:tcBorders>
          </w:tcPr>
          <w:p w14:paraId="5D153C85"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single" w:sz="4" w:space="0" w:color="auto"/>
              <w:right w:val="nil"/>
            </w:tcBorders>
          </w:tcPr>
          <w:p w14:paraId="12BF9E93"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single" w:sz="4" w:space="0" w:color="auto"/>
              <w:right w:val="nil"/>
            </w:tcBorders>
          </w:tcPr>
          <w:p w14:paraId="5C33223A"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single" w:sz="4" w:space="0" w:color="auto"/>
              <w:right w:val="nil"/>
            </w:tcBorders>
          </w:tcPr>
          <w:p w14:paraId="30B4E715"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single" w:sz="4" w:space="0" w:color="auto"/>
              <w:right w:val="nil"/>
            </w:tcBorders>
          </w:tcPr>
          <w:p w14:paraId="2711EC91"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single" w:sz="4" w:space="0" w:color="auto"/>
              <w:right w:val="nil"/>
            </w:tcBorders>
          </w:tcPr>
          <w:p w14:paraId="75AD4BA4" w14:textId="77777777" w:rsidR="00A958F7" w:rsidRPr="00A958F7" w:rsidRDefault="00A958F7" w:rsidP="00A958F7">
            <w:pPr>
              <w:pStyle w:val="Taulukkoleipis0"/>
              <w:rPr>
                <w:lang w:val="en-US"/>
              </w:rPr>
            </w:pPr>
          </w:p>
        </w:tc>
        <w:tc>
          <w:tcPr>
            <w:tcW w:w="1571" w:type="pct"/>
            <w:tcBorders>
              <w:top w:val="single" w:sz="6" w:space="0" w:color="auto"/>
              <w:left w:val="single" w:sz="6" w:space="0" w:color="auto"/>
              <w:bottom w:val="single" w:sz="4" w:space="0" w:color="auto"/>
              <w:right w:val="double" w:sz="6" w:space="0" w:color="auto"/>
            </w:tcBorders>
          </w:tcPr>
          <w:p w14:paraId="143BD209" w14:textId="77777777" w:rsidR="00A958F7" w:rsidRPr="00A958F7" w:rsidRDefault="00A958F7" w:rsidP="00A958F7">
            <w:pPr>
              <w:pStyle w:val="Taulukkoleipis0"/>
              <w:rPr>
                <w:lang w:val="en-US"/>
              </w:rPr>
            </w:pPr>
          </w:p>
        </w:tc>
      </w:tr>
      <w:tr w:rsidR="00A958F7" w:rsidRPr="009B1DDD" w14:paraId="337EA086" w14:textId="77777777" w:rsidTr="00A958F7">
        <w:trPr>
          <w:trHeight w:hRule="exact" w:val="397"/>
        </w:trPr>
        <w:tc>
          <w:tcPr>
            <w:tcW w:w="562" w:type="pct"/>
            <w:tcBorders>
              <w:top w:val="single" w:sz="6" w:space="0" w:color="auto"/>
              <w:left w:val="double" w:sz="6" w:space="0" w:color="auto"/>
              <w:bottom w:val="single" w:sz="4" w:space="0" w:color="auto"/>
              <w:right w:val="nil"/>
            </w:tcBorders>
          </w:tcPr>
          <w:p w14:paraId="3FE570DF"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single" w:sz="4" w:space="0" w:color="auto"/>
              <w:right w:val="nil"/>
            </w:tcBorders>
          </w:tcPr>
          <w:p w14:paraId="6027E15E"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single" w:sz="4" w:space="0" w:color="auto"/>
              <w:right w:val="nil"/>
            </w:tcBorders>
          </w:tcPr>
          <w:p w14:paraId="74FDC27D"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single" w:sz="4" w:space="0" w:color="auto"/>
              <w:right w:val="nil"/>
            </w:tcBorders>
          </w:tcPr>
          <w:p w14:paraId="461B3277" w14:textId="77777777" w:rsidR="00A958F7" w:rsidRPr="00A958F7" w:rsidRDefault="00A958F7" w:rsidP="00A958F7">
            <w:pPr>
              <w:pStyle w:val="Taulukkoleipis0"/>
              <w:rPr>
                <w:lang w:val="en-US"/>
              </w:rPr>
            </w:pPr>
          </w:p>
        </w:tc>
        <w:tc>
          <w:tcPr>
            <w:tcW w:w="574" w:type="pct"/>
            <w:tcBorders>
              <w:top w:val="single" w:sz="6" w:space="0" w:color="auto"/>
              <w:left w:val="single" w:sz="6" w:space="0" w:color="auto"/>
              <w:bottom w:val="single" w:sz="4" w:space="0" w:color="auto"/>
              <w:right w:val="nil"/>
            </w:tcBorders>
          </w:tcPr>
          <w:p w14:paraId="1C6BDF37" w14:textId="77777777" w:rsidR="00A958F7" w:rsidRPr="00A958F7" w:rsidRDefault="00A958F7" w:rsidP="00A958F7">
            <w:pPr>
              <w:pStyle w:val="Taulukkoleipis0"/>
              <w:rPr>
                <w:lang w:val="en-US"/>
              </w:rPr>
            </w:pPr>
          </w:p>
        </w:tc>
        <w:tc>
          <w:tcPr>
            <w:tcW w:w="573" w:type="pct"/>
            <w:tcBorders>
              <w:top w:val="single" w:sz="6" w:space="0" w:color="auto"/>
              <w:left w:val="single" w:sz="6" w:space="0" w:color="auto"/>
              <w:bottom w:val="single" w:sz="4" w:space="0" w:color="auto"/>
              <w:right w:val="nil"/>
            </w:tcBorders>
          </w:tcPr>
          <w:p w14:paraId="715F0E9A" w14:textId="77777777" w:rsidR="00A958F7" w:rsidRPr="00A958F7" w:rsidRDefault="00A958F7" w:rsidP="00A958F7">
            <w:pPr>
              <w:pStyle w:val="Taulukkoleipis0"/>
              <w:rPr>
                <w:lang w:val="en-US"/>
              </w:rPr>
            </w:pPr>
          </w:p>
        </w:tc>
        <w:tc>
          <w:tcPr>
            <w:tcW w:w="1571" w:type="pct"/>
            <w:tcBorders>
              <w:top w:val="single" w:sz="6" w:space="0" w:color="auto"/>
              <w:left w:val="single" w:sz="6" w:space="0" w:color="auto"/>
              <w:bottom w:val="single" w:sz="4" w:space="0" w:color="auto"/>
              <w:right w:val="double" w:sz="6" w:space="0" w:color="auto"/>
            </w:tcBorders>
          </w:tcPr>
          <w:p w14:paraId="66C0310A" w14:textId="77777777" w:rsidR="00A958F7" w:rsidRPr="00A958F7" w:rsidRDefault="00A958F7" w:rsidP="00A958F7">
            <w:pPr>
              <w:pStyle w:val="Taulukkoleipis0"/>
              <w:rPr>
                <w:lang w:val="en-US"/>
              </w:rPr>
            </w:pPr>
          </w:p>
          <w:p w14:paraId="762639A7" w14:textId="77777777" w:rsidR="00A958F7" w:rsidRPr="00A958F7" w:rsidRDefault="00A958F7" w:rsidP="00A958F7">
            <w:pPr>
              <w:pStyle w:val="Taulukkoleipis0"/>
              <w:rPr>
                <w:lang w:val="en-US"/>
              </w:rPr>
            </w:pPr>
          </w:p>
        </w:tc>
      </w:tr>
    </w:tbl>
    <w:p w14:paraId="2BDE2A81" w14:textId="77777777" w:rsidR="009B1DDD" w:rsidRDefault="009B1DDD" w:rsidP="00A958F7">
      <w:pPr>
        <w:pStyle w:val="Taulukkoleipis0"/>
        <w:rPr>
          <w:b/>
          <w:bCs/>
          <w:lang w:val="en-US"/>
        </w:rPr>
      </w:pPr>
    </w:p>
    <w:p w14:paraId="06D5F552" w14:textId="77777777" w:rsidR="009B1DDD" w:rsidRDefault="009B1DDD">
      <w:pPr>
        <w:keepLines w:val="0"/>
        <w:suppressAutoHyphens w:val="0"/>
        <w:spacing w:after="160" w:line="278" w:lineRule="auto"/>
        <w:rPr>
          <w:rFonts w:cstheme="minorHAnsi"/>
          <w:b/>
          <w:bCs/>
          <w:sz w:val="24"/>
          <w:szCs w:val="20"/>
          <w:lang w:val="en-US"/>
        </w:rPr>
      </w:pPr>
      <w:r>
        <w:rPr>
          <w:b/>
          <w:bCs/>
          <w:lang w:val="en-US"/>
        </w:rPr>
        <w:br w:type="page"/>
      </w:r>
    </w:p>
    <w:p w14:paraId="1BE0FB0A" w14:textId="0511617F" w:rsidR="00A958F7" w:rsidRPr="00A958F7" w:rsidRDefault="00A958F7" w:rsidP="00A958F7">
      <w:pPr>
        <w:pStyle w:val="Taulukkoleipis0"/>
        <w:rPr>
          <w:b/>
          <w:bCs/>
          <w:lang w:val="en-US"/>
        </w:rPr>
      </w:pPr>
      <w:r w:rsidRPr="00A958F7">
        <w:rPr>
          <w:b/>
          <w:bCs/>
          <w:lang w:val="en-US"/>
        </w:rPr>
        <w:t xml:space="preserve">TEMPERATURE MONITORING OF FOOD TO BE CHILLED </w:t>
      </w:r>
    </w:p>
    <w:p w14:paraId="210B779D" w14:textId="77777777" w:rsidR="00A958F7" w:rsidRPr="00A958F7" w:rsidRDefault="00A958F7" w:rsidP="00A958F7">
      <w:pPr>
        <w:pStyle w:val="Taulukkoleipis0"/>
        <w:rPr>
          <w:lang w:val="en-US"/>
        </w:rPr>
      </w:pPr>
      <w:r w:rsidRPr="00A958F7">
        <w:rPr>
          <w:b/>
          <w:bCs/>
          <w:lang w:val="en-US"/>
        </w:rPr>
        <w:t>Year</w:t>
      </w:r>
      <w:r w:rsidRPr="00A958F7">
        <w:rPr>
          <w:lang w:val="en-US"/>
        </w:rPr>
        <w:t xml:space="preserve">: </w:t>
      </w:r>
      <w:r w:rsidRPr="00A958F7">
        <w:fldChar w:fldCharType="begin">
          <w:ffData>
            <w:name w:val="Teksti35"/>
            <w:enabled/>
            <w:calcOnExit w:val="0"/>
            <w:textInput/>
          </w:ffData>
        </w:fldChar>
      </w:r>
      <w:r w:rsidRPr="00A958F7">
        <w:rPr>
          <w:lang w:val="en-US"/>
        </w:rPr>
        <w:instrText xml:space="preserve"> FORMTEXT </w:instrText>
      </w:r>
      <w:r w:rsidRPr="00A958F7">
        <w:fldChar w:fldCharType="separate"/>
      </w:r>
      <w:r w:rsidRPr="00A958F7">
        <w:rPr>
          <w:lang w:val="en-US"/>
        </w:rPr>
        <w:t> </w:t>
      </w:r>
      <w:r w:rsidRPr="00A958F7">
        <w:rPr>
          <w:lang w:val="en-US"/>
        </w:rPr>
        <w:t> </w:t>
      </w:r>
      <w:r w:rsidRPr="00A958F7">
        <w:rPr>
          <w:lang w:val="en-US"/>
        </w:rPr>
        <w:t> </w:t>
      </w:r>
      <w:r w:rsidRPr="00A958F7">
        <w:rPr>
          <w:lang w:val="en-US"/>
        </w:rPr>
        <w:t> </w:t>
      </w:r>
      <w:r w:rsidRPr="00A958F7">
        <w:rPr>
          <w:lang w:val="en-US"/>
        </w:rPr>
        <w:t> </w:t>
      </w:r>
      <w:r w:rsidRPr="00A958F7">
        <w:rPr>
          <w:lang w:val="en-US"/>
        </w:rPr>
        <w:fldChar w:fldCharType="end"/>
      </w:r>
      <w:r w:rsidRPr="00A958F7">
        <w:rPr>
          <w:lang w:val="en-US"/>
        </w:rPr>
        <w:t xml:space="preserve"> </w:t>
      </w:r>
      <w:bookmarkStart w:id="70" w:name="_Hlk216775797"/>
      <w:r w:rsidRPr="00A958F7">
        <w:rPr>
          <w:b/>
          <w:bCs/>
          <w:lang w:val="en-US"/>
        </w:rPr>
        <w:t>Frequency</w:t>
      </w:r>
      <w:bookmarkEnd w:id="70"/>
      <w:r w:rsidRPr="00A958F7">
        <w:rPr>
          <w:b/>
          <w:bCs/>
          <w:lang w:val="en-US"/>
        </w:rPr>
        <w:t xml:space="preserve">: </w:t>
      </w:r>
      <w:r w:rsidRPr="00A958F7">
        <w:fldChar w:fldCharType="begin">
          <w:ffData>
            <w:name w:val="Teksti35"/>
            <w:enabled/>
            <w:calcOnExit w:val="0"/>
            <w:textInput/>
          </w:ffData>
        </w:fldChar>
      </w:r>
      <w:r w:rsidRPr="00A958F7">
        <w:rPr>
          <w:lang w:val="en-US"/>
        </w:rPr>
        <w:instrText xml:space="preserve"> FORMTEXT </w:instrText>
      </w:r>
      <w:r w:rsidRPr="00A958F7">
        <w:fldChar w:fldCharType="separate"/>
      </w:r>
      <w:r w:rsidRPr="00A958F7">
        <w:rPr>
          <w:lang w:val="en-US"/>
        </w:rPr>
        <w:t> </w:t>
      </w:r>
      <w:r w:rsidRPr="00A958F7">
        <w:rPr>
          <w:lang w:val="en-US"/>
        </w:rPr>
        <w:t> </w:t>
      </w:r>
      <w:r w:rsidRPr="00A958F7">
        <w:rPr>
          <w:lang w:val="en-US"/>
        </w:rPr>
        <w:t> </w:t>
      </w:r>
      <w:r w:rsidRPr="00A958F7">
        <w:rPr>
          <w:lang w:val="en-US"/>
        </w:rPr>
        <w:t> </w:t>
      </w:r>
      <w:r w:rsidRPr="00A958F7">
        <w:rPr>
          <w:lang w:val="en-US"/>
        </w:rPr>
        <w:t> </w:t>
      </w:r>
      <w:r w:rsidRPr="00A958F7">
        <w:rPr>
          <w:lang w:val="en-US"/>
        </w:rPr>
        <w:fldChar w:fldCharType="end"/>
      </w:r>
      <w:r w:rsidRPr="00A958F7">
        <w:rPr>
          <w:b/>
          <w:bCs/>
          <w:lang w:val="en-US"/>
        </w:rPr>
        <w:t xml:space="preserve"> / week</w:t>
      </w:r>
      <w:r w:rsidRPr="00A958F7">
        <w:rPr>
          <w:b/>
          <w:bCs/>
          <w:lang w:val="en-US"/>
        </w:rPr>
        <w:tab/>
      </w:r>
    </w:p>
    <w:p w14:paraId="4FF898BA" w14:textId="77777777" w:rsidR="00A958F7" w:rsidRPr="00A958F7" w:rsidRDefault="00A958F7" w:rsidP="00A958F7">
      <w:pPr>
        <w:pStyle w:val="Taulukkoleipis0"/>
        <w:rPr>
          <w:lang w:val="en-US"/>
        </w:rPr>
      </w:pPr>
      <w:r w:rsidRPr="00A958F7">
        <w:rPr>
          <w:lang w:val="en-US"/>
        </w:rPr>
        <w:t>The foodstuffs must be cooled down to the storing temperature required for the foodstuffs in question within a maximum of four hours (to +6°C or below).</w:t>
      </w:r>
    </w:p>
    <w:tbl>
      <w:tblPr>
        <w:tblW w:w="5000" w:type="pct"/>
        <w:tblCellMar>
          <w:left w:w="28" w:type="dxa"/>
          <w:right w:w="28" w:type="dxa"/>
        </w:tblCellMar>
        <w:tblLook w:val="04A0" w:firstRow="1" w:lastRow="0" w:firstColumn="1" w:lastColumn="0" w:noHBand="0" w:noVBand="1"/>
      </w:tblPr>
      <w:tblGrid>
        <w:gridCol w:w="662"/>
        <w:gridCol w:w="1443"/>
        <w:gridCol w:w="1379"/>
        <w:gridCol w:w="1073"/>
        <w:gridCol w:w="1461"/>
        <w:gridCol w:w="1244"/>
        <w:gridCol w:w="2330"/>
      </w:tblGrid>
      <w:tr w:rsidR="00A958F7" w:rsidRPr="00A958F7" w14:paraId="4E8C18CA" w14:textId="77777777" w:rsidTr="00A958F7">
        <w:tc>
          <w:tcPr>
            <w:tcW w:w="358" w:type="pct"/>
            <w:tcBorders>
              <w:top w:val="double" w:sz="6" w:space="0" w:color="auto"/>
              <w:left w:val="double" w:sz="6" w:space="0" w:color="auto"/>
              <w:bottom w:val="nil"/>
              <w:right w:val="nil"/>
            </w:tcBorders>
            <w:hideMark/>
          </w:tcPr>
          <w:p w14:paraId="0F07F77B" w14:textId="77777777" w:rsidR="00A958F7" w:rsidRPr="00A958F7" w:rsidRDefault="00A958F7" w:rsidP="00A958F7">
            <w:pPr>
              <w:pStyle w:val="Taulukkoleipis0"/>
            </w:pPr>
            <w:r w:rsidRPr="00A958F7">
              <w:fldChar w:fldCharType="begin"/>
            </w:r>
            <w:r w:rsidRPr="00A958F7">
              <w:instrText xml:space="preserve">PRIVATE </w:instrText>
            </w:r>
            <w:r w:rsidRPr="00A958F7">
              <w:fldChar w:fldCharType="end"/>
            </w:r>
            <w:r w:rsidRPr="00A958F7">
              <w:t xml:space="preserve">Date  </w:t>
            </w:r>
          </w:p>
        </w:tc>
        <w:tc>
          <w:tcPr>
            <w:tcW w:w="765" w:type="pct"/>
            <w:tcBorders>
              <w:top w:val="double" w:sz="6" w:space="0" w:color="auto"/>
              <w:left w:val="single" w:sz="6" w:space="0" w:color="auto"/>
              <w:bottom w:val="nil"/>
              <w:right w:val="nil"/>
            </w:tcBorders>
            <w:hideMark/>
          </w:tcPr>
          <w:p w14:paraId="3FADF057" w14:textId="77777777" w:rsidR="00A958F7" w:rsidRPr="00A958F7" w:rsidRDefault="00A958F7" w:rsidP="00A958F7">
            <w:pPr>
              <w:pStyle w:val="Taulukkoleipis0"/>
            </w:pPr>
            <w:r w:rsidRPr="00A958F7">
              <w:t xml:space="preserve"> Product</w:t>
            </w:r>
          </w:p>
        </w:tc>
        <w:tc>
          <w:tcPr>
            <w:tcW w:w="732" w:type="pct"/>
            <w:tcBorders>
              <w:top w:val="double" w:sz="6" w:space="0" w:color="auto"/>
              <w:left w:val="single" w:sz="6" w:space="0" w:color="auto"/>
              <w:bottom w:val="nil"/>
              <w:right w:val="nil"/>
            </w:tcBorders>
            <w:hideMark/>
          </w:tcPr>
          <w:p w14:paraId="0EEA1E76" w14:textId="77777777" w:rsidR="00A958F7" w:rsidRPr="00A958F7" w:rsidRDefault="00A958F7" w:rsidP="00A958F7">
            <w:pPr>
              <w:pStyle w:val="Taulukkoleipis0"/>
            </w:pPr>
            <w:r w:rsidRPr="00A958F7">
              <w:t>Time at start</w:t>
            </w:r>
          </w:p>
        </w:tc>
        <w:tc>
          <w:tcPr>
            <w:tcW w:w="572" w:type="pct"/>
            <w:tcBorders>
              <w:top w:val="double" w:sz="6" w:space="0" w:color="auto"/>
              <w:left w:val="single" w:sz="6" w:space="0" w:color="auto"/>
              <w:bottom w:val="nil"/>
              <w:right w:val="nil"/>
            </w:tcBorders>
            <w:hideMark/>
          </w:tcPr>
          <w:p w14:paraId="469F5B13" w14:textId="77777777" w:rsidR="00A958F7" w:rsidRPr="00A958F7" w:rsidRDefault="00A958F7" w:rsidP="00A958F7">
            <w:pPr>
              <w:pStyle w:val="Taulukkoleipis0"/>
            </w:pPr>
            <w:r w:rsidRPr="00A958F7">
              <w:t>Tempe-rature at start</w:t>
            </w:r>
          </w:p>
        </w:tc>
        <w:tc>
          <w:tcPr>
            <w:tcW w:w="774" w:type="pct"/>
            <w:tcBorders>
              <w:top w:val="double" w:sz="6" w:space="0" w:color="auto"/>
              <w:left w:val="single" w:sz="6" w:space="0" w:color="auto"/>
              <w:bottom w:val="nil"/>
              <w:right w:val="nil"/>
            </w:tcBorders>
            <w:hideMark/>
          </w:tcPr>
          <w:p w14:paraId="6A75C94F" w14:textId="77777777" w:rsidR="00A958F7" w:rsidRPr="00A958F7" w:rsidRDefault="00A958F7" w:rsidP="00A958F7">
            <w:pPr>
              <w:pStyle w:val="Taulukkoleipis0"/>
            </w:pPr>
            <w:r w:rsidRPr="00A958F7">
              <w:t>Time at Termination</w:t>
            </w:r>
          </w:p>
        </w:tc>
        <w:tc>
          <w:tcPr>
            <w:tcW w:w="572" w:type="pct"/>
            <w:tcBorders>
              <w:top w:val="double" w:sz="6" w:space="0" w:color="auto"/>
              <w:left w:val="single" w:sz="6" w:space="0" w:color="auto"/>
              <w:bottom w:val="nil"/>
              <w:right w:val="nil"/>
            </w:tcBorders>
            <w:hideMark/>
          </w:tcPr>
          <w:p w14:paraId="43B8BAA2" w14:textId="77777777" w:rsidR="00A958F7" w:rsidRPr="00A958F7" w:rsidRDefault="00A958F7" w:rsidP="00A958F7">
            <w:pPr>
              <w:pStyle w:val="Taulukkoleipis0"/>
            </w:pPr>
            <w:r w:rsidRPr="00A958F7">
              <w:t>Tempe-rature at termination</w:t>
            </w:r>
          </w:p>
        </w:tc>
        <w:tc>
          <w:tcPr>
            <w:tcW w:w="1229" w:type="pct"/>
            <w:tcBorders>
              <w:top w:val="double" w:sz="6" w:space="0" w:color="auto"/>
              <w:left w:val="single" w:sz="6" w:space="0" w:color="auto"/>
              <w:bottom w:val="nil"/>
              <w:right w:val="double" w:sz="6" w:space="0" w:color="auto"/>
            </w:tcBorders>
            <w:hideMark/>
          </w:tcPr>
          <w:p w14:paraId="20DCB803" w14:textId="77777777" w:rsidR="00A958F7" w:rsidRPr="00A958F7" w:rsidRDefault="00A958F7" w:rsidP="00A958F7">
            <w:pPr>
              <w:pStyle w:val="Taulukkoleipis0"/>
            </w:pPr>
            <w:r w:rsidRPr="00A958F7">
              <w:t>Observations and further actions</w:t>
            </w:r>
          </w:p>
        </w:tc>
      </w:tr>
      <w:tr w:rsidR="00A958F7" w:rsidRPr="00A958F7" w14:paraId="19B1A5C4" w14:textId="77777777" w:rsidTr="00A958F7">
        <w:trPr>
          <w:trHeight w:hRule="exact" w:val="397"/>
        </w:trPr>
        <w:tc>
          <w:tcPr>
            <w:tcW w:w="358" w:type="pct"/>
            <w:tcBorders>
              <w:top w:val="single" w:sz="6" w:space="0" w:color="auto"/>
              <w:left w:val="double" w:sz="6" w:space="0" w:color="auto"/>
              <w:bottom w:val="nil"/>
              <w:right w:val="nil"/>
            </w:tcBorders>
          </w:tcPr>
          <w:p w14:paraId="6F9FE515" w14:textId="77777777" w:rsidR="00A958F7" w:rsidRPr="00A958F7" w:rsidRDefault="00A958F7" w:rsidP="00A958F7">
            <w:pPr>
              <w:pStyle w:val="Taulukkoleipis0"/>
            </w:pPr>
          </w:p>
        </w:tc>
        <w:tc>
          <w:tcPr>
            <w:tcW w:w="765" w:type="pct"/>
            <w:tcBorders>
              <w:top w:val="single" w:sz="6" w:space="0" w:color="auto"/>
              <w:left w:val="single" w:sz="6" w:space="0" w:color="auto"/>
              <w:bottom w:val="nil"/>
              <w:right w:val="nil"/>
            </w:tcBorders>
          </w:tcPr>
          <w:p w14:paraId="64243F74" w14:textId="77777777" w:rsidR="00A958F7" w:rsidRPr="00A958F7" w:rsidRDefault="00A958F7" w:rsidP="00A958F7">
            <w:pPr>
              <w:pStyle w:val="Taulukkoleipis0"/>
            </w:pPr>
          </w:p>
        </w:tc>
        <w:tc>
          <w:tcPr>
            <w:tcW w:w="732" w:type="pct"/>
            <w:tcBorders>
              <w:top w:val="single" w:sz="6" w:space="0" w:color="auto"/>
              <w:left w:val="single" w:sz="6" w:space="0" w:color="auto"/>
              <w:bottom w:val="nil"/>
              <w:right w:val="nil"/>
            </w:tcBorders>
          </w:tcPr>
          <w:p w14:paraId="5DA32379"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5694CD18" w14:textId="77777777" w:rsidR="00A958F7" w:rsidRPr="00A958F7" w:rsidRDefault="00A958F7" w:rsidP="00A958F7">
            <w:pPr>
              <w:pStyle w:val="Taulukkoleipis0"/>
            </w:pPr>
          </w:p>
        </w:tc>
        <w:tc>
          <w:tcPr>
            <w:tcW w:w="774" w:type="pct"/>
            <w:tcBorders>
              <w:top w:val="single" w:sz="6" w:space="0" w:color="auto"/>
              <w:left w:val="single" w:sz="6" w:space="0" w:color="auto"/>
              <w:bottom w:val="nil"/>
              <w:right w:val="nil"/>
            </w:tcBorders>
          </w:tcPr>
          <w:p w14:paraId="258D0064"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2D54BAAC" w14:textId="77777777" w:rsidR="00A958F7" w:rsidRPr="00A958F7" w:rsidRDefault="00A958F7" w:rsidP="00A958F7">
            <w:pPr>
              <w:pStyle w:val="Taulukkoleipis0"/>
            </w:pPr>
          </w:p>
        </w:tc>
        <w:tc>
          <w:tcPr>
            <w:tcW w:w="1229" w:type="pct"/>
            <w:tcBorders>
              <w:top w:val="single" w:sz="6" w:space="0" w:color="auto"/>
              <w:left w:val="single" w:sz="6" w:space="0" w:color="auto"/>
              <w:bottom w:val="nil"/>
              <w:right w:val="double" w:sz="6" w:space="0" w:color="auto"/>
            </w:tcBorders>
          </w:tcPr>
          <w:p w14:paraId="268A10C2" w14:textId="77777777" w:rsidR="00A958F7" w:rsidRPr="00A958F7" w:rsidRDefault="00A958F7" w:rsidP="00A958F7">
            <w:pPr>
              <w:pStyle w:val="Taulukkoleipis0"/>
            </w:pPr>
          </w:p>
        </w:tc>
      </w:tr>
      <w:tr w:rsidR="00A958F7" w:rsidRPr="00A958F7" w14:paraId="2FA55A38" w14:textId="77777777" w:rsidTr="00A958F7">
        <w:trPr>
          <w:trHeight w:hRule="exact" w:val="397"/>
        </w:trPr>
        <w:tc>
          <w:tcPr>
            <w:tcW w:w="358" w:type="pct"/>
            <w:tcBorders>
              <w:top w:val="single" w:sz="6" w:space="0" w:color="auto"/>
              <w:left w:val="double" w:sz="6" w:space="0" w:color="auto"/>
              <w:bottom w:val="nil"/>
              <w:right w:val="nil"/>
            </w:tcBorders>
          </w:tcPr>
          <w:p w14:paraId="4F310806" w14:textId="77777777" w:rsidR="00A958F7" w:rsidRPr="00A958F7" w:rsidRDefault="00A958F7" w:rsidP="00A958F7">
            <w:pPr>
              <w:pStyle w:val="Taulukkoleipis0"/>
            </w:pPr>
          </w:p>
        </w:tc>
        <w:tc>
          <w:tcPr>
            <w:tcW w:w="765" w:type="pct"/>
            <w:tcBorders>
              <w:top w:val="single" w:sz="6" w:space="0" w:color="auto"/>
              <w:left w:val="single" w:sz="6" w:space="0" w:color="auto"/>
              <w:bottom w:val="nil"/>
              <w:right w:val="nil"/>
            </w:tcBorders>
          </w:tcPr>
          <w:p w14:paraId="270DB462" w14:textId="77777777" w:rsidR="00A958F7" w:rsidRPr="00A958F7" w:rsidRDefault="00A958F7" w:rsidP="00A958F7">
            <w:pPr>
              <w:pStyle w:val="Taulukkoleipis0"/>
            </w:pPr>
          </w:p>
        </w:tc>
        <w:tc>
          <w:tcPr>
            <w:tcW w:w="732" w:type="pct"/>
            <w:tcBorders>
              <w:top w:val="single" w:sz="6" w:space="0" w:color="auto"/>
              <w:left w:val="single" w:sz="6" w:space="0" w:color="auto"/>
              <w:bottom w:val="nil"/>
              <w:right w:val="nil"/>
            </w:tcBorders>
          </w:tcPr>
          <w:p w14:paraId="53CDE426"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1CB669C3" w14:textId="77777777" w:rsidR="00A958F7" w:rsidRPr="00A958F7" w:rsidRDefault="00A958F7" w:rsidP="00A958F7">
            <w:pPr>
              <w:pStyle w:val="Taulukkoleipis0"/>
            </w:pPr>
          </w:p>
        </w:tc>
        <w:tc>
          <w:tcPr>
            <w:tcW w:w="774" w:type="pct"/>
            <w:tcBorders>
              <w:top w:val="single" w:sz="6" w:space="0" w:color="auto"/>
              <w:left w:val="single" w:sz="6" w:space="0" w:color="auto"/>
              <w:bottom w:val="nil"/>
              <w:right w:val="nil"/>
            </w:tcBorders>
          </w:tcPr>
          <w:p w14:paraId="1D041D28"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41DF4DAA" w14:textId="77777777" w:rsidR="00A958F7" w:rsidRPr="00A958F7" w:rsidRDefault="00A958F7" w:rsidP="00A958F7">
            <w:pPr>
              <w:pStyle w:val="Taulukkoleipis0"/>
            </w:pPr>
          </w:p>
        </w:tc>
        <w:tc>
          <w:tcPr>
            <w:tcW w:w="1229" w:type="pct"/>
            <w:tcBorders>
              <w:top w:val="single" w:sz="6" w:space="0" w:color="auto"/>
              <w:left w:val="single" w:sz="6" w:space="0" w:color="auto"/>
              <w:bottom w:val="nil"/>
              <w:right w:val="double" w:sz="6" w:space="0" w:color="auto"/>
            </w:tcBorders>
          </w:tcPr>
          <w:p w14:paraId="2EB34D33" w14:textId="77777777" w:rsidR="00A958F7" w:rsidRPr="00A958F7" w:rsidRDefault="00A958F7" w:rsidP="00A958F7">
            <w:pPr>
              <w:pStyle w:val="Taulukkoleipis0"/>
            </w:pPr>
          </w:p>
        </w:tc>
      </w:tr>
      <w:tr w:rsidR="00A958F7" w:rsidRPr="00A958F7" w14:paraId="4CA040F2" w14:textId="77777777" w:rsidTr="00A958F7">
        <w:trPr>
          <w:trHeight w:hRule="exact" w:val="397"/>
        </w:trPr>
        <w:tc>
          <w:tcPr>
            <w:tcW w:w="358" w:type="pct"/>
            <w:tcBorders>
              <w:top w:val="single" w:sz="6" w:space="0" w:color="auto"/>
              <w:left w:val="double" w:sz="6" w:space="0" w:color="auto"/>
              <w:bottom w:val="nil"/>
              <w:right w:val="nil"/>
            </w:tcBorders>
          </w:tcPr>
          <w:p w14:paraId="7582F520" w14:textId="77777777" w:rsidR="00A958F7" w:rsidRPr="00A958F7" w:rsidRDefault="00A958F7" w:rsidP="00A958F7">
            <w:pPr>
              <w:pStyle w:val="Taulukkoleipis0"/>
            </w:pPr>
          </w:p>
        </w:tc>
        <w:tc>
          <w:tcPr>
            <w:tcW w:w="765" w:type="pct"/>
            <w:tcBorders>
              <w:top w:val="single" w:sz="6" w:space="0" w:color="auto"/>
              <w:left w:val="single" w:sz="6" w:space="0" w:color="auto"/>
              <w:bottom w:val="nil"/>
              <w:right w:val="nil"/>
            </w:tcBorders>
          </w:tcPr>
          <w:p w14:paraId="3C02C436" w14:textId="77777777" w:rsidR="00A958F7" w:rsidRPr="00A958F7" w:rsidRDefault="00A958F7" w:rsidP="00A958F7">
            <w:pPr>
              <w:pStyle w:val="Taulukkoleipis0"/>
            </w:pPr>
          </w:p>
        </w:tc>
        <w:tc>
          <w:tcPr>
            <w:tcW w:w="732" w:type="pct"/>
            <w:tcBorders>
              <w:top w:val="single" w:sz="6" w:space="0" w:color="auto"/>
              <w:left w:val="single" w:sz="6" w:space="0" w:color="auto"/>
              <w:bottom w:val="nil"/>
              <w:right w:val="nil"/>
            </w:tcBorders>
          </w:tcPr>
          <w:p w14:paraId="512E218F"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71CA51E6" w14:textId="77777777" w:rsidR="00A958F7" w:rsidRPr="00A958F7" w:rsidRDefault="00A958F7" w:rsidP="00A958F7">
            <w:pPr>
              <w:pStyle w:val="Taulukkoleipis0"/>
            </w:pPr>
          </w:p>
        </w:tc>
        <w:tc>
          <w:tcPr>
            <w:tcW w:w="774" w:type="pct"/>
            <w:tcBorders>
              <w:top w:val="single" w:sz="6" w:space="0" w:color="auto"/>
              <w:left w:val="single" w:sz="6" w:space="0" w:color="auto"/>
              <w:bottom w:val="nil"/>
              <w:right w:val="nil"/>
            </w:tcBorders>
          </w:tcPr>
          <w:p w14:paraId="79B4D46B"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2946146B" w14:textId="77777777" w:rsidR="00A958F7" w:rsidRPr="00A958F7" w:rsidRDefault="00A958F7" w:rsidP="00A958F7">
            <w:pPr>
              <w:pStyle w:val="Taulukkoleipis0"/>
            </w:pPr>
          </w:p>
        </w:tc>
        <w:tc>
          <w:tcPr>
            <w:tcW w:w="1229" w:type="pct"/>
            <w:tcBorders>
              <w:top w:val="single" w:sz="6" w:space="0" w:color="auto"/>
              <w:left w:val="single" w:sz="6" w:space="0" w:color="auto"/>
              <w:bottom w:val="nil"/>
              <w:right w:val="double" w:sz="6" w:space="0" w:color="auto"/>
            </w:tcBorders>
          </w:tcPr>
          <w:p w14:paraId="008A16FB" w14:textId="77777777" w:rsidR="00A958F7" w:rsidRPr="00A958F7" w:rsidRDefault="00A958F7" w:rsidP="00A958F7">
            <w:pPr>
              <w:pStyle w:val="Taulukkoleipis0"/>
            </w:pPr>
          </w:p>
        </w:tc>
      </w:tr>
      <w:tr w:rsidR="00A958F7" w:rsidRPr="00A958F7" w14:paraId="4A7E95AA" w14:textId="77777777" w:rsidTr="00A958F7">
        <w:trPr>
          <w:trHeight w:hRule="exact" w:val="397"/>
        </w:trPr>
        <w:tc>
          <w:tcPr>
            <w:tcW w:w="358" w:type="pct"/>
            <w:tcBorders>
              <w:top w:val="single" w:sz="6" w:space="0" w:color="auto"/>
              <w:left w:val="double" w:sz="6" w:space="0" w:color="auto"/>
              <w:bottom w:val="nil"/>
              <w:right w:val="nil"/>
            </w:tcBorders>
          </w:tcPr>
          <w:p w14:paraId="3AE872BC" w14:textId="77777777" w:rsidR="00A958F7" w:rsidRPr="00A958F7" w:rsidRDefault="00A958F7" w:rsidP="00A958F7">
            <w:pPr>
              <w:pStyle w:val="Taulukkoleipis0"/>
            </w:pPr>
          </w:p>
        </w:tc>
        <w:tc>
          <w:tcPr>
            <w:tcW w:w="765" w:type="pct"/>
            <w:tcBorders>
              <w:top w:val="single" w:sz="6" w:space="0" w:color="auto"/>
              <w:left w:val="single" w:sz="6" w:space="0" w:color="auto"/>
              <w:bottom w:val="nil"/>
              <w:right w:val="nil"/>
            </w:tcBorders>
          </w:tcPr>
          <w:p w14:paraId="02866E0B" w14:textId="77777777" w:rsidR="00A958F7" w:rsidRPr="00A958F7" w:rsidRDefault="00A958F7" w:rsidP="00A958F7">
            <w:pPr>
              <w:pStyle w:val="Taulukkoleipis0"/>
            </w:pPr>
          </w:p>
        </w:tc>
        <w:tc>
          <w:tcPr>
            <w:tcW w:w="732" w:type="pct"/>
            <w:tcBorders>
              <w:top w:val="single" w:sz="6" w:space="0" w:color="auto"/>
              <w:left w:val="single" w:sz="6" w:space="0" w:color="auto"/>
              <w:bottom w:val="nil"/>
              <w:right w:val="nil"/>
            </w:tcBorders>
          </w:tcPr>
          <w:p w14:paraId="7A384401"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5B95DA6B" w14:textId="77777777" w:rsidR="00A958F7" w:rsidRPr="00A958F7" w:rsidRDefault="00A958F7" w:rsidP="00A958F7">
            <w:pPr>
              <w:pStyle w:val="Taulukkoleipis0"/>
            </w:pPr>
          </w:p>
        </w:tc>
        <w:tc>
          <w:tcPr>
            <w:tcW w:w="774" w:type="pct"/>
            <w:tcBorders>
              <w:top w:val="single" w:sz="6" w:space="0" w:color="auto"/>
              <w:left w:val="single" w:sz="6" w:space="0" w:color="auto"/>
              <w:bottom w:val="nil"/>
              <w:right w:val="nil"/>
            </w:tcBorders>
          </w:tcPr>
          <w:p w14:paraId="1EE9159D"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6EEEDA3C" w14:textId="77777777" w:rsidR="00A958F7" w:rsidRPr="00A958F7" w:rsidRDefault="00A958F7" w:rsidP="00A958F7">
            <w:pPr>
              <w:pStyle w:val="Taulukkoleipis0"/>
            </w:pPr>
          </w:p>
        </w:tc>
        <w:tc>
          <w:tcPr>
            <w:tcW w:w="1229" w:type="pct"/>
            <w:tcBorders>
              <w:top w:val="single" w:sz="6" w:space="0" w:color="auto"/>
              <w:left w:val="single" w:sz="6" w:space="0" w:color="auto"/>
              <w:bottom w:val="nil"/>
              <w:right w:val="double" w:sz="6" w:space="0" w:color="auto"/>
            </w:tcBorders>
          </w:tcPr>
          <w:p w14:paraId="5C372475" w14:textId="77777777" w:rsidR="00A958F7" w:rsidRPr="00A958F7" w:rsidRDefault="00A958F7" w:rsidP="00A958F7">
            <w:pPr>
              <w:pStyle w:val="Taulukkoleipis0"/>
            </w:pPr>
          </w:p>
        </w:tc>
      </w:tr>
      <w:tr w:rsidR="00A958F7" w:rsidRPr="00A958F7" w14:paraId="581AEC2A" w14:textId="77777777" w:rsidTr="00A958F7">
        <w:trPr>
          <w:trHeight w:hRule="exact" w:val="397"/>
        </w:trPr>
        <w:tc>
          <w:tcPr>
            <w:tcW w:w="358" w:type="pct"/>
            <w:tcBorders>
              <w:top w:val="single" w:sz="6" w:space="0" w:color="auto"/>
              <w:left w:val="double" w:sz="6" w:space="0" w:color="auto"/>
              <w:bottom w:val="nil"/>
              <w:right w:val="nil"/>
            </w:tcBorders>
          </w:tcPr>
          <w:p w14:paraId="75406994" w14:textId="77777777" w:rsidR="00A958F7" w:rsidRPr="00A958F7" w:rsidRDefault="00A958F7" w:rsidP="00A958F7">
            <w:pPr>
              <w:pStyle w:val="Taulukkoleipis0"/>
            </w:pPr>
          </w:p>
        </w:tc>
        <w:tc>
          <w:tcPr>
            <w:tcW w:w="765" w:type="pct"/>
            <w:tcBorders>
              <w:top w:val="single" w:sz="6" w:space="0" w:color="auto"/>
              <w:left w:val="single" w:sz="6" w:space="0" w:color="auto"/>
              <w:bottom w:val="nil"/>
              <w:right w:val="nil"/>
            </w:tcBorders>
          </w:tcPr>
          <w:p w14:paraId="431F5644" w14:textId="77777777" w:rsidR="00A958F7" w:rsidRPr="00A958F7" w:rsidRDefault="00A958F7" w:rsidP="00A958F7">
            <w:pPr>
              <w:pStyle w:val="Taulukkoleipis0"/>
            </w:pPr>
          </w:p>
        </w:tc>
        <w:tc>
          <w:tcPr>
            <w:tcW w:w="732" w:type="pct"/>
            <w:tcBorders>
              <w:top w:val="single" w:sz="6" w:space="0" w:color="auto"/>
              <w:left w:val="single" w:sz="6" w:space="0" w:color="auto"/>
              <w:bottom w:val="nil"/>
              <w:right w:val="nil"/>
            </w:tcBorders>
          </w:tcPr>
          <w:p w14:paraId="243D4027"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5CD2DCA7" w14:textId="77777777" w:rsidR="00A958F7" w:rsidRPr="00A958F7" w:rsidRDefault="00A958F7" w:rsidP="00A958F7">
            <w:pPr>
              <w:pStyle w:val="Taulukkoleipis0"/>
            </w:pPr>
          </w:p>
        </w:tc>
        <w:tc>
          <w:tcPr>
            <w:tcW w:w="774" w:type="pct"/>
            <w:tcBorders>
              <w:top w:val="single" w:sz="6" w:space="0" w:color="auto"/>
              <w:left w:val="single" w:sz="6" w:space="0" w:color="auto"/>
              <w:bottom w:val="nil"/>
              <w:right w:val="nil"/>
            </w:tcBorders>
          </w:tcPr>
          <w:p w14:paraId="2067CD42"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493A279B" w14:textId="77777777" w:rsidR="00A958F7" w:rsidRPr="00A958F7" w:rsidRDefault="00A958F7" w:rsidP="00A958F7">
            <w:pPr>
              <w:pStyle w:val="Taulukkoleipis0"/>
            </w:pPr>
          </w:p>
        </w:tc>
        <w:tc>
          <w:tcPr>
            <w:tcW w:w="1229" w:type="pct"/>
            <w:tcBorders>
              <w:top w:val="single" w:sz="6" w:space="0" w:color="auto"/>
              <w:left w:val="single" w:sz="6" w:space="0" w:color="auto"/>
              <w:bottom w:val="nil"/>
              <w:right w:val="double" w:sz="6" w:space="0" w:color="auto"/>
            </w:tcBorders>
          </w:tcPr>
          <w:p w14:paraId="570E3BDA" w14:textId="77777777" w:rsidR="00A958F7" w:rsidRPr="00A958F7" w:rsidRDefault="00A958F7" w:rsidP="00A958F7">
            <w:pPr>
              <w:pStyle w:val="Taulukkoleipis0"/>
            </w:pPr>
          </w:p>
        </w:tc>
      </w:tr>
      <w:tr w:rsidR="00A958F7" w:rsidRPr="00A958F7" w14:paraId="0B8D6CAF" w14:textId="77777777" w:rsidTr="00A958F7">
        <w:trPr>
          <w:trHeight w:hRule="exact" w:val="397"/>
        </w:trPr>
        <w:tc>
          <w:tcPr>
            <w:tcW w:w="358" w:type="pct"/>
            <w:tcBorders>
              <w:top w:val="single" w:sz="6" w:space="0" w:color="auto"/>
              <w:left w:val="double" w:sz="6" w:space="0" w:color="auto"/>
              <w:bottom w:val="nil"/>
              <w:right w:val="nil"/>
            </w:tcBorders>
          </w:tcPr>
          <w:p w14:paraId="1BE2FC86" w14:textId="77777777" w:rsidR="00A958F7" w:rsidRPr="00A958F7" w:rsidRDefault="00A958F7" w:rsidP="00A958F7">
            <w:pPr>
              <w:pStyle w:val="Taulukkoleipis0"/>
            </w:pPr>
          </w:p>
        </w:tc>
        <w:tc>
          <w:tcPr>
            <w:tcW w:w="765" w:type="pct"/>
            <w:tcBorders>
              <w:top w:val="single" w:sz="6" w:space="0" w:color="auto"/>
              <w:left w:val="single" w:sz="6" w:space="0" w:color="auto"/>
              <w:bottom w:val="nil"/>
              <w:right w:val="nil"/>
            </w:tcBorders>
          </w:tcPr>
          <w:p w14:paraId="6DFE5E6B" w14:textId="77777777" w:rsidR="00A958F7" w:rsidRPr="00A958F7" w:rsidRDefault="00A958F7" w:rsidP="00A958F7">
            <w:pPr>
              <w:pStyle w:val="Taulukkoleipis0"/>
            </w:pPr>
          </w:p>
        </w:tc>
        <w:tc>
          <w:tcPr>
            <w:tcW w:w="732" w:type="pct"/>
            <w:tcBorders>
              <w:top w:val="single" w:sz="6" w:space="0" w:color="auto"/>
              <w:left w:val="single" w:sz="6" w:space="0" w:color="auto"/>
              <w:bottom w:val="nil"/>
              <w:right w:val="nil"/>
            </w:tcBorders>
          </w:tcPr>
          <w:p w14:paraId="5279227C"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0C2CD361" w14:textId="77777777" w:rsidR="00A958F7" w:rsidRPr="00A958F7" w:rsidRDefault="00A958F7" w:rsidP="00A958F7">
            <w:pPr>
              <w:pStyle w:val="Taulukkoleipis0"/>
            </w:pPr>
          </w:p>
        </w:tc>
        <w:tc>
          <w:tcPr>
            <w:tcW w:w="774" w:type="pct"/>
            <w:tcBorders>
              <w:top w:val="single" w:sz="6" w:space="0" w:color="auto"/>
              <w:left w:val="single" w:sz="6" w:space="0" w:color="auto"/>
              <w:bottom w:val="nil"/>
              <w:right w:val="nil"/>
            </w:tcBorders>
          </w:tcPr>
          <w:p w14:paraId="2EB5EC08"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142CC6CD" w14:textId="77777777" w:rsidR="00A958F7" w:rsidRPr="00A958F7" w:rsidRDefault="00A958F7" w:rsidP="00A958F7">
            <w:pPr>
              <w:pStyle w:val="Taulukkoleipis0"/>
            </w:pPr>
          </w:p>
        </w:tc>
        <w:tc>
          <w:tcPr>
            <w:tcW w:w="1229" w:type="pct"/>
            <w:tcBorders>
              <w:top w:val="single" w:sz="6" w:space="0" w:color="auto"/>
              <w:left w:val="single" w:sz="6" w:space="0" w:color="auto"/>
              <w:bottom w:val="nil"/>
              <w:right w:val="double" w:sz="6" w:space="0" w:color="auto"/>
            </w:tcBorders>
          </w:tcPr>
          <w:p w14:paraId="14D35C6D" w14:textId="77777777" w:rsidR="00A958F7" w:rsidRPr="00A958F7" w:rsidRDefault="00A958F7" w:rsidP="00A958F7">
            <w:pPr>
              <w:pStyle w:val="Taulukkoleipis0"/>
            </w:pPr>
          </w:p>
        </w:tc>
      </w:tr>
      <w:tr w:rsidR="00A958F7" w:rsidRPr="00A958F7" w14:paraId="64BFE404" w14:textId="77777777" w:rsidTr="00A958F7">
        <w:trPr>
          <w:trHeight w:hRule="exact" w:val="397"/>
        </w:trPr>
        <w:tc>
          <w:tcPr>
            <w:tcW w:w="358" w:type="pct"/>
            <w:tcBorders>
              <w:top w:val="single" w:sz="6" w:space="0" w:color="auto"/>
              <w:left w:val="double" w:sz="6" w:space="0" w:color="auto"/>
              <w:bottom w:val="nil"/>
              <w:right w:val="nil"/>
            </w:tcBorders>
          </w:tcPr>
          <w:p w14:paraId="4B8F3A0F" w14:textId="77777777" w:rsidR="00A958F7" w:rsidRPr="00A958F7" w:rsidRDefault="00A958F7" w:rsidP="00A958F7">
            <w:pPr>
              <w:pStyle w:val="Taulukkoleipis0"/>
            </w:pPr>
          </w:p>
        </w:tc>
        <w:tc>
          <w:tcPr>
            <w:tcW w:w="765" w:type="pct"/>
            <w:tcBorders>
              <w:top w:val="single" w:sz="6" w:space="0" w:color="auto"/>
              <w:left w:val="single" w:sz="6" w:space="0" w:color="auto"/>
              <w:bottom w:val="nil"/>
              <w:right w:val="nil"/>
            </w:tcBorders>
          </w:tcPr>
          <w:p w14:paraId="50B32C09" w14:textId="77777777" w:rsidR="00A958F7" w:rsidRPr="00A958F7" w:rsidRDefault="00A958F7" w:rsidP="00A958F7">
            <w:pPr>
              <w:pStyle w:val="Taulukkoleipis0"/>
            </w:pPr>
          </w:p>
        </w:tc>
        <w:tc>
          <w:tcPr>
            <w:tcW w:w="732" w:type="pct"/>
            <w:tcBorders>
              <w:top w:val="single" w:sz="6" w:space="0" w:color="auto"/>
              <w:left w:val="single" w:sz="6" w:space="0" w:color="auto"/>
              <w:bottom w:val="nil"/>
              <w:right w:val="nil"/>
            </w:tcBorders>
          </w:tcPr>
          <w:p w14:paraId="04AD4644"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066D4EE3" w14:textId="77777777" w:rsidR="00A958F7" w:rsidRPr="00A958F7" w:rsidRDefault="00A958F7" w:rsidP="00A958F7">
            <w:pPr>
              <w:pStyle w:val="Taulukkoleipis0"/>
            </w:pPr>
          </w:p>
        </w:tc>
        <w:tc>
          <w:tcPr>
            <w:tcW w:w="774" w:type="pct"/>
            <w:tcBorders>
              <w:top w:val="single" w:sz="6" w:space="0" w:color="auto"/>
              <w:left w:val="single" w:sz="6" w:space="0" w:color="auto"/>
              <w:bottom w:val="nil"/>
              <w:right w:val="nil"/>
            </w:tcBorders>
          </w:tcPr>
          <w:p w14:paraId="2A780613"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598DD5CD" w14:textId="77777777" w:rsidR="00A958F7" w:rsidRPr="00A958F7" w:rsidRDefault="00A958F7" w:rsidP="00A958F7">
            <w:pPr>
              <w:pStyle w:val="Taulukkoleipis0"/>
            </w:pPr>
          </w:p>
        </w:tc>
        <w:tc>
          <w:tcPr>
            <w:tcW w:w="1229" w:type="pct"/>
            <w:tcBorders>
              <w:top w:val="single" w:sz="6" w:space="0" w:color="auto"/>
              <w:left w:val="single" w:sz="6" w:space="0" w:color="auto"/>
              <w:bottom w:val="nil"/>
              <w:right w:val="double" w:sz="6" w:space="0" w:color="auto"/>
            </w:tcBorders>
          </w:tcPr>
          <w:p w14:paraId="314FFD94" w14:textId="77777777" w:rsidR="00A958F7" w:rsidRPr="00A958F7" w:rsidRDefault="00A958F7" w:rsidP="00A958F7">
            <w:pPr>
              <w:pStyle w:val="Taulukkoleipis0"/>
            </w:pPr>
          </w:p>
        </w:tc>
      </w:tr>
      <w:tr w:rsidR="00A958F7" w:rsidRPr="00A958F7" w14:paraId="2BB2EFBE" w14:textId="77777777" w:rsidTr="00A958F7">
        <w:trPr>
          <w:trHeight w:hRule="exact" w:val="397"/>
        </w:trPr>
        <w:tc>
          <w:tcPr>
            <w:tcW w:w="358" w:type="pct"/>
            <w:tcBorders>
              <w:top w:val="single" w:sz="6" w:space="0" w:color="auto"/>
              <w:left w:val="double" w:sz="6" w:space="0" w:color="auto"/>
              <w:bottom w:val="nil"/>
              <w:right w:val="nil"/>
            </w:tcBorders>
          </w:tcPr>
          <w:p w14:paraId="309B51B5" w14:textId="77777777" w:rsidR="00A958F7" w:rsidRPr="00A958F7" w:rsidRDefault="00A958F7" w:rsidP="00A958F7">
            <w:pPr>
              <w:pStyle w:val="Taulukkoleipis0"/>
            </w:pPr>
          </w:p>
        </w:tc>
        <w:tc>
          <w:tcPr>
            <w:tcW w:w="765" w:type="pct"/>
            <w:tcBorders>
              <w:top w:val="single" w:sz="6" w:space="0" w:color="auto"/>
              <w:left w:val="single" w:sz="6" w:space="0" w:color="auto"/>
              <w:bottom w:val="nil"/>
              <w:right w:val="nil"/>
            </w:tcBorders>
          </w:tcPr>
          <w:p w14:paraId="519A67F1" w14:textId="77777777" w:rsidR="00A958F7" w:rsidRPr="00A958F7" w:rsidRDefault="00A958F7" w:rsidP="00A958F7">
            <w:pPr>
              <w:pStyle w:val="Taulukkoleipis0"/>
            </w:pPr>
          </w:p>
        </w:tc>
        <w:tc>
          <w:tcPr>
            <w:tcW w:w="732" w:type="pct"/>
            <w:tcBorders>
              <w:top w:val="single" w:sz="6" w:space="0" w:color="auto"/>
              <w:left w:val="single" w:sz="6" w:space="0" w:color="auto"/>
              <w:bottom w:val="nil"/>
              <w:right w:val="nil"/>
            </w:tcBorders>
          </w:tcPr>
          <w:p w14:paraId="2B926490"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2A28C440" w14:textId="77777777" w:rsidR="00A958F7" w:rsidRPr="00A958F7" w:rsidRDefault="00A958F7" w:rsidP="00A958F7">
            <w:pPr>
              <w:pStyle w:val="Taulukkoleipis0"/>
            </w:pPr>
          </w:p>
        </w:tc>
        <w:tc>
          <w:tcPr>
            <w:tcW w:w="774" w:type="pct"/>
            <w:tcBorders>
              <w:top w:val="single" w:sz="6" w:space="0" w:color="auto"/>
              <w:left w:val="single" w:sz="6" w:space="0" w:color="auto"/>
              <w:bottom w:val="nil"/>
              <w:right w:val="nil"/>
            </w:tcBorders>
          </w:tcPr>
          <w:p w14:paraId="78FDA037"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34F85D6F" w14:textId="77777777" w:rsidR="00A958F7" w:rsidRPr="00A958F7" w:rsidRDefault="00A958F7" w:rsidP="00A958F7">
            <w:pPr>
              <w:pStyle w:val="Taulukkoleipis0"/>
            </w:pPr>
          </w:p>
        </w:tc>
        <w:tc>
          <w:tcPr>
            <w:tcW w:w="1229" w:type="pct"/>
            <w:tcBorders>
              <w:top w:val="single" w:sz="6" w:space="0" w:color="auto"/>
              <w:left w:val="single" w:sz="6" w:space="0" w:color="auto"/>
              <w:bottom w:val="nil"/>
              <w:right w:val="double" w:sz="6" w:space="0" w:color="auto"/>
            </w:tcBorders>
          </w:tcPr>
          <w:p w14:paraId="3725441D" w14:textId="77777777" w:rsidR="00A958F7" w:rsidRPr="00A958F7" w:rsidRDefault="00A958F7" w:rsidP="00A958F7">
            <w:pPr>
              <w:pStyle w:val="Taulukkoleipis0"/>
            </w:pPr>
          </w:p>
        </w:tc>
      </w:tr>
      <w:tr w:rsidR="00A958F7" w:rsidRPr="00A958F7" w14:paraId="7A6400AC" w14:textId="77777777" w:rsidTr="00A958F7">
        <w:trPr>
          <w:trHeight w:hRule="exact" w:val="397"/>
        </w:trPr>
        <w:tc>
          <w:tcPr>
            <w:tcW w:w="358" w:type="pct"/>
            <w:tcBorders>
              <w:top w:val="single" w:sz="6" w:space="0" w:color="auto"/>
              <w:left w:val="double" w:sz="6" w:space="0" w:color="auto"/>
              <w:bottom w:val="nil"/>
              <w:right w:val="nil"/>
            </w:tcBorders>
          </w:tcPr>
          <w:p w14:paraId="0AA41262" w14:textId="77777777" w:rsidR="00A958F7" w:rsidRPr="00A958F7" w:rsidRDefault="00A958F7" w:rsidP="00A958F7">
            <w:pPr>
              <w:pStyle w:val="Taulukkoleipis0"/>
            </w:pPr>
          </w:p>
        </w:tc>
        <w:tc>
          <w:tcPr>
            <w:tcW w:w="765" w:type="pct"/>
            <w:tcBorders>
              <w:top w:val="single" w:sz="6" w:space="0" w:color="auto"/>
              <w:left w:val="single" w:sz="6" w:space="0" w:color="auto"/>
              <w:bottom w:val="nil"/>
              <w:right w:val="nil"/>
            </w:tcBorders>
          </w:tcPr>
          <w:p w14:paraId="53620295" w14:textId="77777777" w:rsidR="00A958F7" w:rsidRPr="00A958F7" w:rsidRDefault="00A958F7" w:rsidP="00A958F7">
            <w:pPr>
              <w:pStyle w:val="Taulukkoleipis0"/>
            </w:pPr>
          </w:p>
        </w:tc>
        <w:tc>
          <w:tcPr>
            <w:tcW w:w="732" w:type="pct"/>
            <w:tcBorders>
              <w:top w:val="single" w:sz="6" w:space="0" w:color="auto"/>
              <w:left w:val="single" w:sz="6" w:space="0" w:color="auto"/>
              <w:bottom w:val="nil"/>
              <w:right w:val="nil"/>
            </w:tcBorders>
          </w:tcPr>
          <w:p w14:paraId="7209E4D1"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009C2C34" w14:textId="77777777" w:rsidR="00A958F7" w:rsidRPr="00A958F7" w:rsidRDefault="00A958F7" w:rsidP="00A958F7">
            <w:pPr>
              <w:pStyle w:val="Taulukkoleipis0"/>
            </w:pPr>
          </w:p>
        </w:tc>
        <w:tc>
          <w:tcPr>
            <w:tcW w:w="774" w:type="pct"/>
            <w:tcBorders>
              <w:top w:val="single" w:sz="6" w:space="0" w:color="auto"/>
              <w:left w:val="single" w:sz="6" w:space="0" w:color="auto"/>
              <w:bottom w:val="nil"/>
              <w:right w:val="nil"/>
            </w:tcBorders>
          </w:tcPr>
          <w:p w14:paraId="02586730"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147B5AEF" w14:textId="77777777" w:rsidR="00A958F7" w:rsidRPr="00A958F7" w:rsidRDefault="00A958F7" w:rsidP="00A958F7">
            <w:pPr>
              <w:pStyle w:val="Taulukkoleipis0"/>
            </w:pPr>
          </w:p>
        </w:tc>
        <w:tc>
          <w:tcPr>
            <w:tcW w:w="1229" w:type="pct"/>
            <w:tcBorders>
              <w:top w:val="single" w:sz="6" w:space="0" w:color="auto"/>
              <w:left w:val="single" w:sz="6" w:space="0" w:color="auto"/>
              <w:bottom w:val="nil"/>
              <w:right w:val="double" w:sz="6" w:space="0" w:color="auto"/>
            </w:tcBorders>
          </w:tcPr>
          <w:p w14:paraId="5B5C2E2B" w14:textId="77777777" w:rsidR="00A958F7" w:rsidRPr="00A958F7" w:rsidRDefault="00A958F7" w:rsidP="00A958F7">
            <w:pPr>
              <w:pStyle w:val="Taulukkoleipis0"/>
            </w:pPr>
          </w:p>
        </w:tc>
      </w:tr>
      <w:tr w:rsidR="00A958F7" w:rsidRPr="00A958F7" w14:paraId="735F79BA" w14:textId="77777777" w:rsidTr="00A958F7">
        <w:trPr>
          <w:trHeight w:hRule="exact" w:val="397"/>
        </w:trPr>
        <w:tc>
          <w:tcPr>
            <w:tcW w:w="358" w:type="pct"/>
            <w:tcBorders>
              <w:top w:val="single" w:sz="6" w:space="0" w:color="auto"/>
              <w:left w:val="double" w:sz="6" w:space="0" w:color="auto"/>
              <w:bottom w:val="nil"/>
              <w:right w:val="nil"/>
            </w:tcBorders>
          </w:tcPr>
          <w:p w14:paraId="697AAEEF" w14:textId="77777777" w:rsidR="00A958F7" w:rsidRPr="00A958F7" w:rsidRDefault="00A958F7" w:rsidP="00A958F7">
            <w:pPr>
              <w:pStyle w:val="Taulukkoleipis0"/>
            </w:pPr>
          </w:p>
        </w:tc>
        <w:tc>
          <w:tcPr>
            <w:tcW w:w="765" w:type="pct"/>
            <w:tcBorders>
              <w:top w:val="single" w:sz="6" w:space="0" w:color="auto"/>
              <w:left w:val="single" w:sz="6" w:space="0" w:color="auto"/>
              <w:bottom w:val="nil"/>
              <w:right w:val="nil"/>
            </w:tcBorders>
          </w:tcPr>
          <w:p w14:paraId="2295E8C2" w14:textId="77777777" w:rsidR="00A958F7" w:rsidRPr="00A958F7" w:rsidRDefault="00A958F7" w:rsidP="00A958F7">
            <w:pPr>
              <w:pStyle w:val="Taulukkoleipis0"/>
            </w:pPr>
          </w:p>
        </w:tc>
        <w:tc>
          <w:tcPr>
            <w:tcW w:w="732" w:type="pct"/>
            <w:tcBorders>
              <w:top w:val="single" w:sz="6" w:space="0" w:color="auto"/>
              <w:left w:val="single" w:sz="6" w:space="0" w:color="auto"/>
              <w:bottom w:val="nil"/>
              <w:right w:val="nil"/>
            </w:tcBorders>
          </w:tcPr>
          <w:p w14:paraId="6C0F1D76"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1AEA208B" w14:textId="77777777" w:rsidR="00A958F7" w:rsidRPr="00A958F7" w:rsidRDefault="00A958F7" w:rsidP="00A958F7">
            <w:pPr>
              <w:pStyle w:val="Taulukkoleipis0"/>
            </w:pPr>
          </w:p>
        </w:tc>
        <w:tc>
          <w:tcPr>
            <w:tcW w:w="774" w:type="pct"/>
            <w:tcBorders>
              <w:top w:val="single" w:sz="6" w:space="0" w:color="auto"/>
              <w:left w:val="single" w:sz="6" w:space="0" w:color="auto"/>
              <w:bottom w:val="nil"/>
              <w:right w:val="nil"/>
            </w:tcBorders>
          </w:tcPr>
          <w:p w14:paraId="22EF44E5"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5032DB35" w14:textId="77777777" w:rsidR="00A958F7" w:rsidRPr="00A958F7" w:rsidRDefault="00A958F7" w:rsidP="00A958F7">
            <w:pPr>
              <w:pStyle w:val="Taulukkoleipis0"/>
            </w:pPr>
          </w:p>
        </w:tc>
        <w:tc>
          <w:tcPr>
            <w:tcW w:w="1229" w:type="pct"/>
            <w:tcBorders>
              <w:top w:val="single" w:sz="6" w:space="0" w:color="auto"/>
              <w:left w:val="single" w:sz="6" w:space="0" w:color="auto"/>
              <w:bottom w:val="nil"/>
              <w:right w:val="double" w:sz="6" w:space="0" w:color="auto"/>
            </w:tcBorders>
          </w:tcPr>
          <w:p w14:paraId="4A106E2C" w14:textId="77777777" w:rsidR="00A958F7" w:rsidRPr="00A958F7" w:rsidRDefault="00A958F7" w:rsidP="00A958F7">
            <w:pPr>
              <w:pStyle w:val="Taulukkoleipis0"/>
            </w:pPr>
          </w:p>
        </w:tc>
      </w:tr>
      <w:tr w:rsidR="00A958F7" w:rsidRPr="00A958F7" w14:paraId="385F15B0" w14:textId="77777777" w:rsidTr="00A958F7">
        <w:trPr>
          <w:trHeight w:hRule="exact" w:val="397"/>
        </w:trPr>
        <w:tc>
          <w:tcPr>
            <w:tcW w:w="358" w:type="pct"/>
            <w:tcBorders>
              <w:top w:val="single" w:sz="6" w:space="0" w:color="auto"/>
              <w:left w:val="double" w:sz="6" w:space="0" w:color="auto"/>
              <w:bottom w:val="nil"/>
              <w:right w:val="nil"/>
            </w:tcBorders>
          </w:tcPr>
          <w:p w14:paraId="30CDDC6B" w14:textId="77777777" w:rsidR="00A958F7" w:rsidRPr="00A958F7" w:rsidRDefault="00A958F7" w:rsidP="00A958F7">
            <w:pPr>
              <w:pStyle w:val="Taulukkoleipis0"/>
            </w:pPr>
          </w:p>
        </w:tc>
        <w:tc>
          <w:tcPr>
            <w:tcW w:w="765" w:type="pct"/>
            <w:tcBorders>
              <w:top w:val="single" w:sz="6" w:space="0" w:color="auto"/>
              <w:left w:val="single" w:sz="6" w:space="0" w:color="auto"/>
              <w:bottom w:val="nil"/>
              <w:right w:val="nil"/>
            </w:tcBorders>
          </w:tcPr>
          <w:p w14:paraId="648DB47C" w14:textId="77777777" w:rsidR="00A958F7" w:rsidRPr="00A958F7" w:rsidRDefault="00A958F7" w:rsidP="00A958F7">
            <w:pPr>
              <w:pStyle w:val="Taulukkoleipis0"/>
            </w:pPr>
          </w:p>
        </w:tc>
        <w:tc>
          <w:tcPr>
            <w:tcW w:w="732" w:type="pct"/>
            <w:tcBorders>
              <w:top w:val="single" w:sz="6" w:space="0" w:color="auto"/>
              <w:left w:val="single" w:sz="6" w:space="0" w:color="auto"/>
              <w:bottom w:val="nil"/>
              <w:right w:val="nil"/>
            </w:tcBorders>
          </w:tcPr>
          <w:p w14:paraId="2B51DB0E"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7E4D7209" w14:textId="77777777" w:rsidR="00A958F7" w:rsidRPr="00A958F7" w:rsidRDefault="00A958F7" w:rsidP="00A958F7">
            <w:pPr>
              <w:pStyle w:val="Taulukkoleipis0"/>
            </w:pPr>
          </w:p>
        </w:tc>
        <w:tc>
          <w:tcPr>
            <w:tcW w:w="774" w:type="pct"/>
            <w:tcBorders>
              <w:top w:val="single" w:sz="6" w:space="0" w:color="auto"/>
              <w:left w:val="single" w:sz="6" w:space="0" w:color="auto"/>
              <w:bottom w:val="nil"/>
              <w:right w:val="nil"/>
            </w:tcBorders>
          </w:tcPr>
          <w:p w14:paraId="7C1CCE2F"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781ED848" w14:textId="77777777" w:rsidR="00A958F7" w:rsidRPr="00A958F7" w:rsidRDefault="00A958F7" w:rsidP="00A958F7">
            <w:pPr>
              <w:pStyle w:val="Taulukkoleipis0"/>
            </w:pPr>
          </w:p>
        </w:tc>
        <w:tc>
          <w:tcPr>
            <w:tcW w:w="1229" w:type="pct"/>
            <w:tcBorders>
              <w:top w:val="single" w:sz="6" w:space="0" w:color="auto"/>
              <w:left w:val="single" w:sz="6" w:space="0" w:color="auto"/>
              <w:bottom w:val="nil"/>
              <w:right w:val="double" w:sz="6" w:space="0" w:color="auto"/>
            </w:tcBorders>
          </w:tcPr>
          <w:p w14:paraId="525C420F" w14:textId="77777777" w:rsidR="00A958F7" w:rsidRPr="00A958F7" w:rsidRDefault="00A958F7" w:rsidP="00A958F7">
            <w:pPr>
              <w:pStyle w:val="Taulukkoleipis0"/>
            </w:pPr>
          </w:p>
        </w:tc>
      </w:tr>
      <w:tr w:rsidR="00A958F7" w:rsidRPr="00A958F7" w14:paraId="53BF5FB2" w14:textId="77777777" w:rsidTr="00A958F7">
        <w:trPr>
          <w:trHeight w:hRule="exact" w:val="397"/>
        </w:trPr>
        <w:tc>
          <w:tcPr>
            <w:tcW w:w="358" w:type="pct"/>
            <w:tcBorders>
              <w:top w:val="single" w:sz="6" w:space="0" w:color="auto"/>
              <w:left w:val="double" w:sz="6" w:space="0" w:color="auto"/>
              <w:bottom w:val="nil"/>
              <w:right w:val="nil"/>
            </w:tcBorders>
          </w:tcPr>
          <w:p w14:paraId="32CFCB6B" w14:textId="77777777" w:rsidR="00A958F7" w:rsidRPr="00A958F7" w:rsidRDefault="00A958F7" w:rsidP="00A958F7">
            <w:pPr>
              <w:pStyle w:val="Taulukkoleipis0"/>
            </w:pPr>
          </w:p>
        </w:tc>
        <w:tc>
          <w:tcPr>
            <w:tcW w:w="765" w:type="pct"/>
            <w:tcBorders>
              <w:top w:val="single" w:sz="6" w:space="0" w:color="auto"/>
              <w:left w:val="single" w:sz="6" w:space="0" w:color="auto"/>
              <w:bottom w:val="nil"/>
              <w:right w:val="nil"/>
            </w:tcBorders>
          </w:tcPr>
          <w:p w14:paraId="68BB9079" w14:textId="77777777" w:rsidR="00A958F7" w:rsidRPr="00A958F7" w:rsidRDefault="00A958F7" w:rsidP="00A958F7">
            <w:pPr>
              <w:pStyle w:val="Taulukkoleipis0"/>
            </w:pPr>
          </w:p>
        </w:tc>
        <w:tc>
          <w:tcPr>
            <w:tcW w:w="732" w:type="pct"/>
            <w:tcBorders>
              <w:top w:val="single" w:sz="6" w:space="0" w:color="auto"/>
              <w:left w:val="single" w:sz="6" w:space="0" w:color="auto"/>
              <w:bottom w:val="nil"/>
              <w:right w:val="nil"/>
            </w:tcBorders>
          </w:tcPr>
          <w:p w14:paraId="7EA27288"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3910BFEC" w14:textId="77777777" w:rsidR="00A958F7" w:rsidRPr="00A958F7" w:rsidRDefault="00A958F7" w:rsidP="00A958F7">
            <w:pPr>
              <w:pStyle w:val="Taulukkoleipis0"/>
            </w:pPr>
          </w:p>
        </w:tc>
        <w:tc>
          <w:tcPr>
            <w:tcW w:w="774" w:type="pct"/>
            <w:tcBorders>
              <w:top w:val="single" w:sz="6" w:space="0" w:color="auto"/>
              <w:left w:val="single" w:sz="6" w:space="0" w:color="auto"/>
              <w:bottom w:val="nil"/>
              <w:right w:val="nil"/>
            </w:tcBorders>
          </w:tcPr>
          <w:p w14:paraId="529F8598"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4CD4EF49" w14:textId="77777777" w:rsidR="00A958F7" w:rsidRPr="00A958F7" w:rsidRDefault="00A958F7" w:rsidP="00A958F7">
            <w:pPr>
              <w:pStyle w:val="Taulukkoleipis0"/>
            </w:pPr>
          </w:p>
        </w:tc>
        <w:tc>
          <w:tcPr>
            <w:tcW w:w="1229" w:type="pct"/>
            <w:tcBorders>
              <w:top w:val="single" w:sz="6" w:space="0" w:color="auto"/>
              <w:left w:val="single" w:sz="6" w:space="0" w:color="auto"/>
              <w:bottom w:val="nil"/>
              <w:right w:val="double" w:sz="6" w:space="0" w:color="auto"/>
            </w:tcBorders>
          </w:tcPr>
          <w:p w14:paraId="1FEC9FE9" w14:textId="77777777" w:rsidR="00A958F7" w:rsidRPr="00A958F7" w:rsidRDefault="00A958F7" w:rsidP="00A958F7">
            <w:pPr>
              <w:pStyle w:val="Taulukkoleipis0"/>
            </w:pPr>
          </w:p>
        </w:tc>
      </w:tr>
      <w:tr w:rsidR="00A958F7" w:rsidRPr="00A958F7" w14:paraId="5A077893" w14:textId="77777777" w:rsidTr="00A958F7">
        <w:trPr>
          <w:trHeight w:hRule="exact" w:val="397"/>
        </w:trPr>
        <w:tc>
          <w:tcPr>
            <w:tcW w:w="358" w:type="pct"/>
            <w:tcBorders>
              <w:top w:val="single" w:sz="6" w:space="0" w:color="auto"/>
              <w:left w:val="double" w:sz="6" w:space="0" w:color="auto"/>
              <w:bottom w:val="nil"/>
              <w:right w:val="nil"/>
            </w:tcBorders>
          </w:tcPr>
          <w:p w14:paraId="6FC71663" w14:textId="77777777" w:rsidR="00A958F7" w:rsidRPr="00A958F7" w:rsidRDefault="00A958F7" w:rsidP="00A958F7">
            <w:pPr>
              <w:pStyle w:val="Taulukkoleipis0"/>
            </w:pPr>
          </w:p>
        </w:tc>
        <w:tc>
          <w:tcPr>
            <w:tcW w:w="765" w:type="pct"/>
            <w:tcBorders>
              <w:top w:val="single" w:sz="6" w:space="0" w:color="auto"/>
              <w:left w:val="single" w:sz="6" w:space="0" w:color="auto"/>
              <w:bottom w:val="nil"/>
              <w:right w:val="nil"/>
            </w:tcBorders>
          </w:tcPr>
          <w:p w14:paraId="43B2D54B" w14:textId="77777777" w:rsidR="00A958F7" w:rsidRPr="00A958F7" w:rsidRDefault="00A958F7" w:rsidP="00A958F7">
            <w:pPr>
              <w:pStyle w:val="Taulukkoleipis0"/>
            </w:pPr>
          </w:p>
        </w:tc>
        <w:tc>
          <w:tcPr>
            <w:tcW w:w="732" w:type="pct"/>
            <w:tcBorders>
              <w:top w:val="single" w:sz="6" w:space="0" w:color="auto"/>
              <w:left w:val="single" w:sz="6" w:space="0" w:color="auto"/>
              <w:bottom w:val="nil"/>
              <w:right w:val="nil"/>
            </w:tcBorders>
          </w:tcPr>
          <w:p w14:paraId="3EAD6581"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1D1BD5BD" w14:textId="77777777" w:rsidR="00A958F7" w:rsidRPr="00A958F7" w:rsidRDefault="00A958F7" w:rsidP="00A958F7">
            <w:pPr>
              <w:pStyle w:val="Taulukkoleipis0"/>
            </w:pPr>
          </w:p>
        </w:tc>
        <w:tc>
          <w:tcPr>
            <w:tcW w:w="774" w:type="pct"/>
            <w:tcBorders>
              <w:top w:val="single" w:sz="6" w:space="0" w:color="auto"/>
              <w:left w:val="single" w:sz="6" w:space="0" w:color="auto"/>
              <w:bottom w:val="nil"/>
              <w:right w:val="nil"/>
            </w:tcBorders>
          </w:tcPr>
          <w:p w14:paraId="4FE37F43"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659611BE" w14:textId="77777777" w:rsidR="00A958F7" w:rsidRPr="00A958F7" w:rsidRDefault="00A958F7" w:rsidP="00A958F7">
            <w:pPr>
              <w:pStyle w:val="Taulukkoleipis0"/>
            </w:pPr>
          </w:p>
        </w:tc>
        <w:tc>
          <w:tcPr>
            <w:tcW w:w="1229" w:type="pct"/>
            <w:tcBorders>
              <w:top w:val="single" w:sz="6" w:space="0" w:color="auto"/>
              <w:left w:val="single" w:sz="6" w:space="0" w:color="auto"/>
              <w:bottom w:val="nil"/>
              <w:right w:val="double" w:sz="6" w:space="0" w:color="auto"/>
            </w:tcBorders>
          </w:tcPr>
          <w:p w14:paraId="49338F26" w14:textId="77777777" w:rsidR="00A958F7" w:rsidRPr="00A958F7" w:rsidRDefault="00A958F7" w:rsidP="00A958F7">
            <w:pPr>
              <w:pStyle w:val="Taulukkoleipis0"/>
            </w:pPr>
          </w:p>
        </w:tc>
      </w:tr>
      <w:tr w:rsidR="00A958F7" w:rsidRPr="00A958F7" w14:paraId="2C94EC92" w14:textId="77777777" w:rsidTr="00A958F7">
        <w:trPr>
          <w:trHeight w:hRule="exact" w:val="397"/>
        </w:trPr>
        <w:tc>
          <w:tcPr>
            <w:tcW w:w="358" w:type="pct"/>
            <w:tcBorders>
              <w:top w:val="single" w:sz="6" w:space="0" w:color="auto"/>
              <w:left w:val="double" w:sz="6" w:space="0" w:color="auto"/>
              <w:bottom w:val="nil"/>
              <w:right w:val="nil"/>
            </w:tcBorders>
          </w:tcPr>
          <w:p w14:paraId="6BA97C16" w14:textId="77777777" w:rsidR="00A958F7" w:rsidRPr="00A958F7" w:rsidRDefault="00A958F7" w:rsidP="00A958F7">
            <w:pPr>
              <w:pStyle w:val="Taulukkoleipis0"/>
            </w:pPr>
          </w:p>
        </w:tc>
        <w:tc>
          <w:tcPr>
            <w:tcW w:w="765" w:type="pct"/>
            <w:tcBorders>
              <w:top w:val="single" w:sz="6" w:space="0" w:color="auto"/>
              <w:left w:val="single" w:sz="6" w:space="0" w:color="auto"/>
              <w:bottom w:val="nil"/>
              <w:right w:val="nil"/>
            </w:tcBorders>
          </w:tcPr>
          <w:p w14:paraId="600A4C47" w14:textId="77777777" w:rsidR="00A958F7" w:rsidRPr="00A958F7" w:rsidRDefault="00A958F7" w:rsidP="00A958F7">
            <w:pPr>
              <w:pStyle w:val="Taulukkoleipis0"/>
            </w:pPr>
          </w:p>
        </w:tc>
        <w:tc>
          <w:tcPr>
            <w:tcW w:w="732" w:type="pct"/>
            <w:tcBorders>
              <w:top w:val="single" w:sz="6" w:space="0" w:color="auto"/>
              <w:left w:val="single" w:sz="6" w:space="0" w:color="auto"/>
              <w:bottom w:val="nil"/>
              <w:right w:val="nil"/>
            </w:tcBorders>
          </w:tcPr>
          <w:p w14:paraId="061D3C67"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2AA2F185" w14:textId="77777777" w:rsidR="00A958F7" w:rsidRPr="00A958F7" w:rsidRDefault="00A958F7" w:rsidP="00A958F7">
            <w:pPr>
              <w:pStyle w:val="Taulukkoleipis0"/>
            </w:pPr>
          </w:p>
        </w:tc>
        <w:tc>
          <w:tcPr>
            <w:tcW w:w="774" w:type="pct"/>
            <w:tcBorders>
              <w:top w:val="single" w:sz="6" w:space="0" w:color="auto"/>
              <w:left w:val="single" w:sz="6" w:space="0" w:color="auto"/>
              <w:bottom w:val="nil"/>
              <w:right w:val="nil"/>
            </w:tcBorders>
          </w:tcPr>
          <w:p w14:paraId="48183456"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639CA9D9" w14:textId="77777777" w:rsidR="00A958F7" w:rsidRPr="00A958F7" w:rsidRDefault="00A958F7" w:rsidP="00A958F7">
            <w:pPr>
              <w:pStyle w:val="Taulukkoleipis0"/>
            </w:pPr>
          </w:p>
        </w:tc>
        <w:tc>
          <w:tcPr>
            <w:tcW w:w="1229" w:type="pct"/>
            <w:tcBorders>
              <w:top w:val="single" w:sz="6" w:space="0" w:color="auto"/>
              <w:left w:val="single" w:sz="6" w:space="0" w:color="auto"/>
              <w:bottom w:val="nil"/>
              <w:right w:val="double" w:sz="6" w:space="0" w:color="auto"/>
            </w:tcBorders>
          </w:tcPr>
          <w:p w14:paraId="0C2CC52C" w14:textId="77777777" w:rsidR="00A958F7" w:rsidRPr="00A958F7" w:rsidRDefault="00A958F7" w:rsidP="00A958F7">
            <w:pPr>
              <w:pStyle w:val="Taulukkoleipis0"/>
            </w:pPr>
          </w:p>
        </w:tc>
      </w:tr>
      <w:tr w:rsidR="00A958F7" w:rsidRPr="00A958F7" w14:paraId="76B7F92A" w14:textId="77777777" w:rsidTr="00A958F7">
        <w:trPr>
          <w:trHeight w:hRule="exact" w:val="397"/>
        </w:trPr>
        <w:tc>
          <w:tcPr>
            <w:tcW w:w="358" w:type="pct"/>
            <w:tcBorders>
              <w:top w:val="single" w:sz="6" w:space="0" w:color="auto"/>
              <w:left w:val="double" w:sz="6" w:space="0" w:color="auto"/>
              <w:bottom w:val="nil"/>
              <w:right w:val="nil"/>
            </w:tcBorders>
          </w:tcPr>
          <w:p w14:paraId="684470BB" w14:textId="77777777" w:rsidR="00A958F7" w:rsidRPr="00A958F7" w:rsidRDefault="00A958F7" w:rsidP="00A958F7">
            <w:pPr>
              <w:pStyle w:val="Taulukkoleipis0"/>
            </w:pPr>
          </w:p>
        </w:tc>
        <w:tc>
          <w:tcPr>
            <w:tcW w:w="765" w:type="pct"/>
            <w:tcBorders>
              <w:top w:val="single" w:sz="6" w:space="0" w:color="auto"/>
              <w:left w:val="single" w:sz="6" w:space="0" w:color="auto"/>
              <w:bottom w:val="nil"/>
              <w:right w:val="nil"/>
            </w:tcBorders>
          </w:tcPr>
          <w:p w14:paraId="24A5B204" w14:textId="77777777" w:rsidR="00A958F7" w:rsidRPr="00A958F7" w:rsidRDefault="00A958F7" w:rsidP="00A958F7">
            <w:pPr>
              <w:pStyle w:val="Taulukkoleipis0"/>
            </w:pPr>
          </w:p>
        </w:tc>
        <w:tc>
          <w:tcPr>
            <w:tcW w:w="732" w:type="pct"/>
            <w:tcBorders>
              <w:top w:val="single" w:sz="6" w:space="0" w:color="auto"/>
              <w:left w:val="single" w:sz="6" w:space="0" w:color="auto"/>
              <w:bottom w:val="nil"/>
              <w:right w:val="nil"/>
            </w:tcBorders>
          </w:tcPr>
          <w:p w14:paraId="03AB1581"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5564A55E" w14:textId="77777777" w:rsidR="00A958F7" w:rsidRPr="00A958F7" w:rsidRDefault="00A958F7" w:rsidP="00A958F7">
            <w:pPr>
              <w:pStyle w:val="Taulukkoleipis0"/>
            </w:pPr>
          </w:p>
        </w:tc>
        <w:tc>
          <w:tcPr>
            <w:tcW w:w="774" w:type="pct"/>
            <w:tcBorders>
              <w:top w:val="single" w:sz="6" w:space="0" w:color="auto"/>
              <w:left w:val="single" w:sz="6" w:space="0" w:color="auto"/>
              <w:bottom w:val="nil"/>
              <w:right w:val="nil"/>
            </w:tcBorders>
          </w:tcPr>
          <w:p w14:paraId="1128E722"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6937D0FA" w14:textId="77777777" w:rsidR="00A958F7" w:rsidRPr="00A958F7" w:rsidRDefault="00A958F7" w:rsidP="00A958F7">
            <w:pPr>
              <w:pStyle w:val="Taulukkoleipis0"/>
            </w:pPr>
          </w:p>
        </w:tc>
        <w:tc>
          <w:tcPr>
            <w:tcW w:w="1229" w:type="pct"/>
            <w:tcBorders>
              <w:top w:val="single" w:sz="6" w:space="0" w:color="auto"/>
              <w:left w:val="single" w:sz="6" w:space="0" w:color="auto"/>
              <w:bottom w:val="nil"/>
              <w:right w:val="double" w:sz="6" w:space="0" w:color="auto"/>
            </w:tcBorders>
          </w:tcPr>
          <w:p w14:paraId="1D58E78E" w14:textId="77777777" w:rsidR="00A958F7" w:rsidRPr="00A958F7" w:rsidRDefault="00A958F7" w:rsidP="00A958F7">
            <w:pPr>
              <w:pStyle w:val="Taulukkoleipis0"/>
            </w:pPr>
          </w:p>
        </w:tc>
      </w:tr>
      <w:tr w:rsidR="00A958F7" w:rsidRPr="00A958F7" w14:paraId="7049EB4A" w14:textId="77777777" w:rsidTr="00A958F7">
        <w:trPr>
          <w:trHeight w:hRule="exact" w:val="397"/>
        </w:trPr>
        <w:tc>
          <w:tcPr>
            <w:tcW w:w="358" w:type="pct"/>
            <w:tcBorders>
              <w:top w:val="single" w:sz="6" w:space="0" w:color="auto"/>
              <w:left w:val="double" w:sz="6" w:space="0" w:color="auto"/>
              <w:bottom w:val="nil"/>
              <w:right w:val="nil"/>
            </w:tcBorders>
          </w:tcPr>
          <w:p w14:paraId="0ADEC483" w14:textId="77777777" w:rsidR="00A958F7" w:rsidRPr="00A958F7" w:rsidRDefault="00A958F7" w:rsidP="00A958F7">
            <w:pPr>
              <w:pStyle w:val="Taulukkoleipis0"/>
            </w:pPr>
          </w:p>
        </w:tc>
        <w:tc>
          <w:tcPr>
            <w:tcW w:w="765" w:type="pct"/>
            <w:tcBorders>
              <w:top w:val="single" w:sz="6" w:space="0" w:color="auto"/>
              <w:left w:val="single" w:sz="6" w:space="0" w:color="auto"/>
              <w:bottom w:val="nil"/>
              <w:right w:val="nil"/>
            </w:tcBorders>
          </w:tcPr>
          <w:p w14:paraId="1F2579A2" w14:textId="77777777" w:rsidR="00A958F7" w:rsidRPr="00A958F7" w:rsidRDefault="00A958F7" w:rsidP="00A958F7">
            <w:pPr>
              <w:pStyle w:val="Taulukkoleipis0"/>
            </w:pPr>
          </w:p>
        </w:tc>
        <w:tc>
          <w:tcPr>
            <w:tcW w:w="732" w:type="pct"/>
            <w:tcBorders>
              <w:top w:val="single" w:sz="6" w:space="0" w:color="auto"/>
              <w:left w:val="single" w:sz="6" w:space="0" w:color="auto"/>
              <w:bottom w:val="nil"/>
              <w:right w:val="nil"/>
            </w:tcBorders>
          </w:tcPr>
          <w:p w14:paraId="7BB7FD7C"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5C8482BE" w14:textId="77777777" w:rsidR="00A958F7" w:rsidRPr="00A958F7" w:rsidRDefault="00A958F7" w:rsidP="00A958F7">
            <w:pPr>
              <w:pStyle w:val="Taulukkoleipis0"/>
            </w:pPr>
          </w:p>
        </w:tc>
        <w:tc>
          <w:tcPr>
            <w:tcW w:w="774" w:type="pct"/>
            <w:tcBorders>
              <w:top w:val="single" w:sz="6" w:space="0" w:color="auto"/>
              <w:left w:val="single" w:sz="6" w:space="0" w:color="auto"/>
              <w:bottom w:val="nil"/>
              <w:right w:val="nil"/>
            </w:tcBorders>
          </w:tcPr>
          <w:p w14:paraId="6298A73C"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15549E70" w14:textId="77777777" w:rsidR="00A958F7" w:rsidRPr="00A958F7" w:rsidRDefault="00A958F7" w:rsidP="00A958F7">
            <w:pPr>
              <w:pStyle w:val="Taulukkoleipis0"/>
            </w:pPr>
          </w:p>
        </w:tc>
        <w:tc>
          <w:tcPr>
            <w:tcW w:w="1229" w:type="pct"/>
            <w:tcBorders>
              <w:top w:val="single" w:sz="6" w:space="0" w:color="auto"/>
              <w:left w:val="single" w:sz="6" w:space="0" w:color="auto"/>
              <w:bottom w:val="nil"/>
              <w:right w:val="double" w:sz="6" w:space="0" w:color="auto"/>
            </w:tcBorders>
          </w:tcPr>
          <w:p w14:paraId="6A4EE8E8" w14:textId="77777777" w:rsidR="00A958F7" w:rsidRPr="00A958F7" w:rsidRDefault="00A958F7" w:rsidP="00A958F7">
            <w:pPr>
              <w:pStyle w:val="Taulukkoleipis0"/>
            </w:pPr>
          </w:p>
        </w:tc>
      </w:tr>
      <w:tr w:rsidR="00A958F7" w:rsidRPr="00A958F7" w14:paraId="34945620" w14:textId="77777777" w:rsidTr="00A958F7">
        <w:trPr>
          <w:trHeight w:hRule="exact" w:val="397"/>
        </w:trPr>
        <w:tc>
          <w:tcPr>
            <w:tcW w:w="358" w:type="pct"/>
            <w:tcBorders>
              <w:top w:val="single" w:sz="6" w:space="0" w:color="auto"/>
              <w:left w:val="double" w:sz="6" w:space="0" w:color="auto"/>
              <w:bottom w:val="nil"/>
              <w:right w:val="nil"/>
            </w:tcBorders>
          </w:tcPr>
          <w:p w14:paraId="5ED45C02" w14:textId="77777777" w:rsidR="00A958F7" w:rsidRPr="00A958F7" w:rsidRDefault="00A958F7" w:rsidP="00A958F7">
            <w:pPr>
              <w:pStyle w:val="Taulukkoleipis0"/>
            </w:pPr>
          </w:p>
        </w:tc>
        <w:tc>
          <w:tcPr>
            <w:tcW w:w="765" w:type="pct"/>
            <w:tcBorders>
              <w:top w:val="single" w:sz="6" w:space="0" w:color="auto"/>
              <w:left w:val="single" w:sz="6" w:space="0" w:color="auto"/>
              <w:bottom w:val="nil"/>
              <w:right w:val="nil"/>
            </w:tcBorders>
          </w:tcPr>
          <w:p w14:paraId="13DAA8BF" w14:textId="77777777" w:rsidR="00A958F7" w:rsidRPr="00A958F7" w:rsidRDefault="00A958F7" w:rsidP="00A958F7">
            <w:pPr>
              <w:pStyle w:val="Taulukkoleipis0"/>
            </w:pPr>
          </w:p>
        </w:tc>
        <w:tc>
          <w:tcPr>
            <w:tcW w:w="732" w:type="pct"/>
            <w:tcBorders>
              <w:top w:val="single" w:sz="6" w:space="0" w:color="auto"/>
              <w:left w:val="single" w:sz="6" w:space="0" w:color="auto"/>
              <w:bottom w:val="nil"/>
              <w:right w:val="nil"/>
            </w:tcBorders>
          </w:tcPr>
          <w:p w14:paraId="46887011"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7B401D5B" w14:textId="77777777" w:rsidR="00A958F7" w:rsidRPr="00A958F7" w:rsidRDefault="00A958F7" w:rsidP="00A958F7">
            <w:pPr>
              <w:pStyle w:val="Taulukkoleipis0"/>
            </w:pPr>
          </w:p>
        </w:tc>
        <w:tc>
          <w:tcPr>
            <w:tcW w:w="774" w:type="pct"/>
            <w:tcBorders>
              <w:top w:val="single" w:sz="6" w:space="0" w:color="auto"/>
              <w:left w:val="single" w:sz="6" w:space="0" w:color="auto"/>
              <w:bottom w:val="nil"/>
              <w:right w:val="nil"/>
            </w:tcBorders>
          </w:tcPr>
          <w:p w14:paraId="65B31C73"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2357534D" w14:textId="77777777" w:rsidR="00A958F7" w:rsidRPr="00A958F7" w:rsidRDefault="00A958F7" w:rsidP="00A958F7">
            <w:pPr>
              <w:pStyle w:val="Taulukkoleipis0"/>
            </w:pPr>
          </w:p>
        </w:tc>
        <w:tc>
          <w:tcPr>
            <w:tcW w:w="1229" w:type="pct"/>
            <w:tcBorders>
              <w:top w:val="single" w:sz="6" w:space="0" w:color="auto"/>
              <w:left w:val="single" w:sz="6" w:space="0" w:color="auto"/>
              <w:bottom w:val="nil"/>
              <w:right w:val="double" w:sz="6" w:space="0" w:color="auto"/>
            </w:tcBorders>
          </w:tcPr>
          <w:p w14:paraId="68237D8C" w14:textId="77777777" w:rsidR="00A958F7" w:rsidRPr="00A958F7" w:rsidRDefault="00A958F7" w:rsidP="00A958F7">
            <w:pPr>
              <w:pStyle w:val="Taulukkoleipis0"/>
            </w:pPr>
          </w:p>
        </w:tc>
      </w:tr>
      <w:tr w:rsidR="00A958F7" w:rsidRPr="00A958F7" w14:paraId="39DF1BF6" w14:textId="77777777" w:rsidTr="00A958F7">
        <w:trPr>
          <w:trHeight w:hRule="exact" w:val="397"/>
        </w:trPr>
        <w:tc>
          <w:tcPr>
            <w:tcW w:w="358" w:type="pct"/>
            <w:tcBorders>
              <w:top w:val="single" w:sz="6" w:space="0" w:color="auto"/>
              <w:left w:val="double" w:sz="6" w:space="0" w:color="auto"/>
              <w:bottom w:val="nil"/>
              <w:right w:val="nil"/>
            </w:tcBorders>
          </w:tcPr>
          <w:p w14:paraId="39B8E38A" w14:textId="77777777" w:rsidR="00A958F7" w:rsidRPr="00A958F7" w:rsidRDefault="00A958F7" w:rsidP="00A958F7">
            <w:pPr>
              <w:pStyle w:val="Taulukkoleipis0"/>
            </w:pPr>
          </w:p>
        </w:tc>
        <w:tc>
          <w:tcPr>
            <w:tcW w:w="765" w:type="pct"/>
            <w:tcBorders>
              <w:top w:val="single" w:sz="6" w:space="0" w:color="auto"/>
              <w:left w:val="single" w:sz="6" w:space="0" w:color="auto"/>
              <w:bottom w:val="nil"/>
              <w:right w:val="nil"/>
            </w:tcBorders>
          </w:tcPr>
          <w:p w14:paraId="04FDFDC7" w14:textId="77777777" w:rsidR="00A958F7" w:rsidRPr="00A958F7" w:rsidRDefault="00A958F7" w:rsidP="00A958F7">
            <w:pPr>
              <w:pStyle w:val="Taulukkoleipis0"/>
            </w:pPr>
          </w:p>
        </w:tc>
        <w:tc>
          <w:tcPr>
            <w:tcW w:w="732" w:type="pct"/>
            <w:tcBorders>
              <w:top w:val="single" w:sz="6" w:space="0" w:color="auto"/>
              <w:left w:val="single" w:sz="6" w:space="0" w:color="auto"/>
              <w:bottom w:val="nil"/>
              <w:right w:val="nil"/>
            </w:tcBorders>
          </w:tcPr>
          <w:p w14:paraId="1EFD6A33"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7ADFF520" w14:textId="77777777" w:rsidR="00A958F7" w:rsidRPr="00A958F7" w:rsidRDefault="00A958F7" w:rsidP="00A958F7">
            <w:pPr>
              <w:pStyle w:val="Taulukkoleipis0"/>
            </w:pPr>
          </w:p>
        </w:tc>
        <w:tc>
          <w:tcPr>
            <w:tcW w:w="774" w:type="pct"/>
            <w:tcBorders>
              <w:top w:val="single" w:sz="6" w:space="0" w:color="auto"/>
              <w:left w:val="single" w:sz="6" w:space="0" w:color="auto"/>
              <w:bottom w:val="nil"/>
              <w:right w:val="nil"/>
            </w:tcBorders>
          </w:tcPr>
          <w:p w14:paraId="7CCBBB37"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2EDA3115" w14:textId="77777777" w:rsidR="00A958F7" w:rsidRPr="00A958F7" w:rsidRDefault="00A958F7" w:rsidP="00A958F7">
            <w:pPr>
              <w:pStyle w:val="Taulukkoleipis0"/>
            </w:pPr>
          </w:p>
        </w:tc>
        <w:tc>
          <w:tcPr>
            <w:tcW w:w="1229" w:type="pct"/>
            <w:tcBorders>
              <w:top w:val="single" w:sz="6" w:space="0" w:color="auto"/>
              <w:left w:val="single" w:sz="6" w:space="0" w:color="auto"/>
              <w:bottom w:val="nil"/>
              <w:right w:val="double" w:sz="6" w:space="0" w:color="auto"/>
            </w:tcBorders>
          </w:tcPr>
          <w:p w14:paraId="0399AF1A" w14:textId="77777777" w:rsidR="00A958F7" w:rsidRPr="00A958F7" w:rsidRDefault="00A958F7" w:rsidP="00A958F7">
            <w:pPr>
              <w:pStyle w:val="Taulukkoleipis0"/>
            </w:pPr>
          </w:p>
        </w:tc>
      </w:tr>
      <w:tr w:rsidR="00A958F7" w:rsidRPr="00A958F7" w14:paraId="343550E9" w14:textId="77777777" w:rsidTr="00A958F7">
        <w:trPr>
          <w:trHeight w:hRule="exact" w:val="397"/>
        </w:trPr>
        <w:tc>
          <w:tcPr>
            <w:tcW w:w="358" w:type="pct"/>
            <w:tcBorders>
              <w:top w:val="single" w:sz="6" w:space="0" w:color="auto"/>
              <w:left w:val="double" w:sz="6" w:space="0" w:color="auto"/>
              <w:bottom w:val="nil"/>
              <w:right w:val="nil"/>
            </w:tcBorders>
          </w:tcPr>
          <w:p w14:paraId="3F4089F4" w14:textId="77777777" w:rsidR="00A958F7" w:rsidRPr="00A958F7" w:rsidRDefault="00A958F7" w:rsidP="00A958F7">
            <w:pPr>
              <w:pStyle w:val="Taulukkoleipis0"/>
            </w:pPr>
          </w:p>
        </w:tc>
        <w:tc>
          <w:tcPr>
            <w:tcW w:w="765" w:type="pct"/>
            <w:tcBorders>
              <w:top w:val="single" w:sz="6" w:space="0" w:color="auto"/>
              <w:left w:val="single" w:sz="6" w:space="0" w:color="auto"/>
              <w:bottom w:val="nil"/>
              <w:right w:val="nil"/>
            </w:tcBorders>
          </w:tcPr>
          <w:p w14:paraId="29F92A76" w14:textId="77777777" w:rsidR="00A958F7" w:rsidRPr="00A958F7" w:rsidRDefault="00A958F7" w:rsidP="00A958F7">
            <w:pPr>
              <w:pStyle w:val="Taulukkoleipis0"/>
            </w:pPr>
          </w:p>
        </w:tc>
        <w:tc>
          <w:tcPr>
            <w:tcW w:w="732" w:type="pct"/>
            <w:tcBorders>
              <w:top w:val="single" w:sz="6" w:space="0" w:color="auto"/>
              <w:left w:val="single" w:sz="6" w:space="0" w:color="auto"/>
              <w:bottom w:val="nil"/>
              <w:right w:val="nil"/>
            </w:tcBorders>
          </w:tcPr>
          <w:p w14:paraId="56DEBC05"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39DFECC6" w14:textId="77777777" w:rsidR="00A958F7" w:rsidRPr="00A958F7" w:rsidRDefault="00A958F7" w:rsidP="00A958F7">
            <w:pPr>
              <w:pStyle w:val="Taulukkoleipis0"/>
            </w:pPr>
          </w:p>
        </w:tc>
        <w:tc>
          <w:tcPr>
            <w:tcW w:w="774" w:type="pct"/>
            <w:tcBorders>
              <w:top w:val="single" w:sz="6" w:space="0" w:color="auto"/>
              <w:left w:val="single" w:sz="6" w:space="0" w:color="auto"/>
              <w:bottom w:val="nil"/>
              <w:right w:val="nil"/>
            </w:tcBorders>
          </w:tcPr>
          <w:p w14:paraId="5E8B436A"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1FA63165" w14:textId="77777777" w:rsidR="00A958F7" w:rsidRPr="00A958F7" w:rsidRDefault="00A958F7" w:rsidP="00A958F7">
            <w:pPr>
              <w:pStyle w:val="Taulukkoleipis0"/>
            </w:pPr>
          </w:p>
        </w:tc>
        <w:tc>
          <w:tcPr>
            <w:tcW w:w="1229" w:type="pct"/>
            <w:tcBorders>
              <w:top w:val="single" w:sz="6" w:space="0" w:color="auto"/>
              <w:left w:val="single" w:sz="6" w:space="0" w:color="auto"/>
              <w:bottom w:val="nil"/>
              <w:right w:val="double" w:sz="6" w:space="0" w:color="auto"/>
            </w:tcBorders>
          </w:tcPr>
          <w:p w14:paraId="45C1BB25" w14:textId="77777777" w:rsidR="00A958F7" w:rsidRPr="00A958F7" w:rsidRDefault="00A958F7" w:rsidP="00A958F7">
            <w:pPr>
              <w:pStyle w:val="Taulukkoleipis0"/>
            </w:pPr>
          </w:p>
        </w:tc>
      </w:tr>
      <w:tr w:rsidR="00A958F7" w:rsidRPr="00A958F7" w14:paraId="6DAB8AB1" w14:textId="77777777" w:rsidTr="00A958F7">
        <w:trPr>
          <w:trHeight w:hRule="exact" w:val="397"/>
        </w:trPr>
        <w:tc>
          <w:tcPr>
            <w:tcW w:w="358" w:type="pct"/>
            <w:tcBorders>
              <w:top w:val="single" w:sz="6" w:space="0" w:color="auto"/>
              <w:left w:val="double" w:sz="6" w:space="0" w:color="auto"/>
              <w:bottom w:val="nil"/>
              <w:right w:val="nil"/>
            </w:tcBorders>
          </w:tcPr>
          <w:p w14:paraId="7C6DC5A5" w14:textId="77777777" w:rsidR="00A958F7" w:rsidRPr="00A958F7" w:rsidRDefault="00A958F7" w:rsidP="00A958F7">
            <w:pPr>
              <w:pStyle w:val="Taulukkoleipis0"/>
            </w:pPr>
          </w:p>
        </w:tc>
        <w:tc>
          <w:tcPr>
            <w:tcW w:w="765" w:type="pct"/>
            <w:tcBorders>
              <w:top w:val="single" w:sz="6" w:space="0" w:color="auto"/>
              <w:left w:val="single" w:sz="6" w:space="0" w:color="auto"/>
              <w:bottom w:val="nil"/>
              <w:right w:val="nil"/>
            </w:tcBorders>
          </w:tcPr>
          <w:p w14:paraId="1A444454" w14:textId="77777777" w:rsidR="00A958F7" w:rsidRPr="00A958F7" w:rsidRDefault="00A958F7" w:rsidP="00A958F7">
            <w:pPr>
              <w:pStyle w:val="Taulukkoleipis0"/>
            </w:pPr>
          </w:p>
        </w:tc>
        <w:tc>
          <w:tcPr>
            <w:tcW w:w="732" w:type="pct"/>
            <w:tcBorders>
              <w:top w:val="single" w:sz="6" w:space="0" w:color="auto"/>
              <w:left w:val="single" w:sz="6" w:space="0" w:color="auto"/>
              <w:bottom w:val="nil"/>
              <w:right w:val="nil"/>
            </w:tcBorders>
          </w:tcPr>
          <w:p w14:paraId="47FE07E2"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778139DF" w14:textId="77777777" w:rsidR="00A958F7" w:rsidRPr="00A958F7" w:rsidRDefault="00A958F7" w:rsidP="00A958F7">
            <w:pPr>
              <w:pStyle w:val="Taulukkoleipis0"/>
            </w:pPr>
          </w:p>
        </w:tc>
        <w:tc>
          <w:tcPr>
            <w:tcW w:w="774" w:type="pct"/>
            <w:tcBorders>
              <w:top w:val="single" w:sz="6" w:space="0" w:color="auto"/>
              <w:left w:val="single" w:sz="6" w:space="0" w:color="auto"/>
              <w:bottom w:val="nil"/>
              <w:right w:val="nil"/>
            </w:tcBorders>
          </w:tcPr>
          <w:p w14:paraId="339618DF"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2044FC67" w14:textId="77777777" w:rsidR="00A958F7" w:rsidRPr="00A958F7" w:rsidRDefault="00A958F7" w:rsidP="00A958F7">
            <w:pPr>
              <w:pStyle w:val="Taulukkoleipis0"/>
            </w:pPr>
          </w:p>
        </w:tc>
        <w:tc>
          <w:tcPr>
            <w:tcW w:w="1229" w:type="pct"/>
            <w:tcBorders>
              <w:top w:val="single" w:sz="6" w:space="0" w:color="auto"/>
              <w:left w:val="single" w:sz="6" w:space="0" w:color="auto"/>
              <w:bottom w:val="nil"/>
              <w:right w:val="double" w:sz="6" w:space="0" w:color="auto"/>
            </w:tcBorders>
          </w:tcPr>
          <w:p w14:paraId="1193C9A5" w14:textId="77777777" w:rsidR="00A958F7" w:rsidRPr="00A958F7" w:rsidRDefault="00A958F7" w:rsidP="00A958F7">
            <w:pPr>
              <w:pStyle w:val="Taulukkoleipis0"/>
            </w:pPr>
          </w:p>
        </w:tc>
      </w:tr>
      <w:tr w:rsidR="00A958F7" w:rsidRPr="00A958F7" w14:paraId="17575887" w14:textId="77777777" w:rsidTr="00A958F7">
        <w:trPr>
          <w:trHeight w:hRule="exact" w:val="397"/>
        </w:trPr>
        <w:tc>
          <w:tcPr>
            <w:tcW w:w="358" w:type="pct"/>
            <w:tcBorders>
              <w:top w:val="single" w:sz="6" w:space="0" w:color="auto"/>
              <w:left w:val="double" w:sz="6" w:space="0" w:color="auto"/>
              <w:bottom w:val="nil"/>
              <w:right w:val="nil"/>
            </w:tcBorders>
          </w:tcPr>
          <w:p w14:paraId="68F49AA4" w14:textId="77777777" w:rsidR="00A958F7" w:rsidRPr="00A958F7" w:rsidRDefault="00A958F7" w:rsidP="00A958F7">
            <w:pPr>
              <w:pStyle w:val="Taulukkoleipis0"/>
            </w:pPr>
          </w:p>
        </w:tc>
        <w:tc>
          <w:tcPr>
            <w:tcW w:w="765" w:type="pct"/>
            <w:tcBorders>
              <w:top w:val="single" w:sz="6" w:space="0" w:color="auto"/>
              <w:left w:val="single" w:sz="6" w:space="0" w:color="auto"/>
              <w:bottom w:val="nil"/>
              <w:right w:val="nil"/>
            </w:tcBorders>
          </w:tcPr>
          <w:p w14:paraId="0ADD669D" w14:textId="77777777" w:rsidR="00A958F7" w:rsidRPr="00A958F7" w:rsidRDefault="00A958F7" w:rsidP="00A958F7">
            <w:pPr>
              <w:pStyle w:val="Taulukkoleipis0"/>
            </w:pPr>
          </w:p>
        </w:tc>
        <w:tc>
          <w:tcPr>
            <w:tcW w:w="732" w:type="pct"/>
            <w:tcBorders>
              <w:top w:val="single" w:sz="6" w:space="0" w:color="auto"/>
              <w:left w:val="single" w:sz="6" w:space="0" w:color="auto"/>
              <w:bottom w:val="nil"/>
              <w:right w:val="nil"/>
            </w:tcBorders>
          </w:tcPr>
          <w:p w14:paraId="6AB65120"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6F532C63" w14:textId="77777777" w:rsidR="00A958F7" w:rsidRPr="00A958F7" w:rsidRDefault="00A958F7" w:rsidP="00A958F7">
            <w:pPr>
              <w:pStyle w:val="Taulukkoleipis0"/>
            </w:pPr>
          </w:p>
        </w:tc>
        <w:tc>
          <w:tcPr>
            <w:tcW w:w="774" w:type="pct"/>
            <w:tcBorders>
              <w:top w:val="single" w:sz="6" w:space="0" w:color="auto"/>
              <w:left w:val="single" w:sz="6" w:space="0" w:color="auto"/>
              <w:bottom w:val="nil"/>
              <w:right w:val="nil"/>
            </w:tcBorders>
          </w:tcPr>
          <w:p w14:paraId="64DAC427"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37A4057A" w14:textId="77777777" w:rsidR="00A958F7" w:rsidRPr="00A958F7" w:rsidRDefault="00A958F7" w:rsidP="00A958F7">
            <w:pPr>
              <w:pStyle w:val="Taulukkoleipis0"/>
            </w:pPr>
          </w:p>
        </w:tc>
        <w:tc>
          <w:tcPr>
            <w:tcW w:w="1229" w:type="pct"/>
            <w:tcBorders>
              <w:top w:val="single" w:sz="6" w:space="0" w:color="auto"/>
              <w:left w:val="single" w:sz="6" w:space="0" w:color="auto"/>
              <w:bottom w:val="nil"/>
              <w:right w:val="double" w:sz="6" w:space="0" w:color="auto"/>
            </w:tcBorders>
          </w:tcPr>
          <w:p w14:paraId="2A72F615" w14:textId="77777777" w:rsidR="00A958F7" w:rsidRPr="00A958F7" w:rsidRDefault="00A958F7" w:rsidP="00A958F7">
            <w:pPr>
              <w:pStyle w:val="Taulukkoleipis0"/>
            </w:pPr>
          </w:p>
        </w:tc>
      </w:tr>
      <w:tr w:rsidR="00A958F7" w:rsidRPr="00A958F7" w14:paraId="11A16E1C" w14:textId="77777777" w:rsidTr="00A958F7">
        <w:trPr>
          <w:trHeight w:hRule="exact" w:val="397"/>
        </w:trPr>
        <w:tc>
          <w:tcPr>
            <w:tcW w:w="358" w:type="pct"/>
            <w:tcBorders>
              <w:top w:val="single" w:sz="6" w:space="0" w:color="auto"/>
              <w:left w:val="double" w:sz="6" w:space="0" w:color="auto"/>
              <w:bottom w:val="nil"/>
              <w:right w:val="nil"/>
            </w:tcBorders>
          </w:tcPr>
          <w:p w14:paraId="0CEBDECE" w14:textId="77777777" w:rsidR="00A958F7" w:rsidRPr="00A958F7" w:rsidRDefault="00A958F7" w:rsidP="00A958F7">
            <w:pPr>
              <w:pStyle w:val="Taulukkoleipis0"/>
            </w:pPr>
          </w:p>
        </w:tc>
        <w:tc>
          <w:tcPr>
            <w:tcW w:w="765" w:type="pct"/>
            <w:tcBorders>
              <w:top w:val="single" w:sz="6" w:space="0" w:color="auto"/>
              <w:left w:val="single" w:sz="6" w:space="0" w:color="auto"/>
              <w:bottom w:val="nil"/>
              <w:right w:val="nil"/>
            </w:tcBorders>
          </w:tcPr>
          <w:p w14:paraId="4FCF3B4F" w14:textId="77777777" w:rsidR="00A958F7" w:rsidRPr="00A958F7" w:rsidRDefault="00A958F7" w:rsidP="00A958F7">
            <w:pPr>
              <w:pStyle w:val="Taulukkoleipis0"/>
            </w:pPr>
          </w:p>
        </w:tc>
        <w:tc>
          <w:tcPr>
            <w:tcW w:w="732" w:type="pct"/>
            <w:tcBorders>
              <w:top w:val="single" w:sz="6" w:space="0" w:color="auto"/>
              <w:left w:val="single" w:sz="6" w:space="0" w:color="auto"/>
              <w:bottom w:val="nil"/>
              <w:right w:val="nil"/>
            </w:tcBorders>
          </w:tcPr>
          <w:p w14:paraId="5C23218F"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4ACB5F50" w14:textId="77777777" w:rsidR="00A958F7" w:rsidRPr="00A958F7" w:rsidRDefault="00A958F7" w:rsidP="00A958F7">
            <w:pPr>
              <w:pStyle w:val="Taulukkoleipis0"/>
            </w:pPr>
          </w:p>
        </w:tc>
        <w:tc>
          <w:tcPr>
            <w:tcW w:w="774" w:type="pct"/>
            <w:tcBorders>
              <w:top w:val="single" w:sz="6" w:space="0" w:color="auto"/>
              <w:left w:val="single" w:sz="6" w:space="0" w:color="auto"/>
              <w:bottom w:val="nil"/>
              <w:right w:val="nil"/>
            </w:tcBorders>
          </w:tcPr>
          <w:p w14:paraId="77145D45"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634B1EC5" w14:textId="77777777" w:rsidR="00A958F7" w:rsidRPr="00A958F7" w:rsidRDefault="00A958F7" w:rsidP="00A958F7">
            <w:pPr>
              <w:pStyle w:val="Taulukkoleipis0"/>
            </w:pPr>
          </w:p>
        </w:tc>
        <w:tc>
          <w:tcPr>
            <w:tcW w:w="1229" w:type="pct"/>
            <w:tcBorders>
              <w:top w:val="single" w:sz="6" w:space="0" w:color="auto"/>
              <w:left w:val="single" w:sz="6" w:space="0" w:color="auto"/>
              <w:bottom w:val="nil"/>
              <w:right w:val="double" w:sz="6" w:space="0" w:color="auto"/>
            </w:tcBorders>
          </w:tcPr>
          <w:p w14:paraId="53E84B66" w14:textId="77777777" w:rsidR="00A958F7" w:rsidRPr="00A958F7" w:rsidRDefault="00A958F7" w:rsidP="00A958F7">
            <w:pPr>
              <w:pStyle w:val="Taulukkoleipis0"/>
            </w:pPr>
          </w:p>
        </w:tc>
      </w:tr>
      <w:tr w:rsidR="00A958F7" w:rsidRPr="00A958F7" w14:paraId="75E5DE7D" w14:textId="77777777" w:rsidTr="00A958F7">
        <w:trPr>
          <w:trHeight w:hRule="exact" w:val="397"/>
        </w:trPr>
        <w:tc>
          <w:tcPr>
            <w:tcW w:w="358" w:type="pct"/>
            <w:tcBorders>
              <w:top w:val="single" w:sz="6" w:space="0" w:color="auto"/>
              <w:left w:val="double" w:sz="6" w:space="0" w:color="auto"/>
              <w:bottom w:val="nil"/>
              <w:right w:val="nil"/>
            </w:tcBorders>
          </w:tcPr>
          <w:p w14:paraId="7909EAC8" w14:textId="77777777" w:rsidR="00A958F7" w:rsidRPr="00A958F7" w:rsidRDefault="00A958F7" w:rsidP="00A958F7">
            <w:pPr>
              <w:pStyle w:val="Taulukkoleipis0"/>
            </w:pPr>
          </w:p>
        </w:tc>
        <w:tc>
          <w:tcPr>
            <w:tcW w:w="765" w:type="pct"/>
            <w:tcBorders>
              <w:top w:val="single" w:sz="6" w:space="0" w:color="auto"/>
              <w:left w:val="single" w:sz="6" w:space="0" w:color="auto"/>
              <w:bottom w:val="nil"/>
              <w:right w:val="nil"/>
            </w:tcBorders>
          </w:tcPr>
          <w:p w14:paraId="0C80E6DB" w14:textId="77777777" w:rsidR="00A958F7" w:rsidRPr="00A958F7" w:rsidRDefault="00A958F7" w:rsidP="00A958F7">
            <w:pPr>
              <w:pStyle w:val="Taulukkoleipis0"/>
            </w:pPr>
          </w:p>
        </w:tc>
        <w:tc>
          <w:tcPr>
            <w:tcW w:w="732" w:type="pct"/>
            <w:tcBorders>
              <w:top w:val="single" w:sz="6" w:space="0" w:color="auto"/>
              <w:left w:val="single" w:sz="6" w:space="0" w:color="auto"/>
              <w:bottom w:val="nil"/>
              <w:right w:val="nil"/>
            </w:tcBorders>
          </w:tcPr>
          <w:p w14:paraId="48251E20"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53017ECD" w14:textId="77777777" w:rsidR="00A958F7" w:rsidRPr="00A958F7" w:rsidRDefault="00A958F7" w:rsidP="00A958F7">
            <w:pPr>
              <w:pStyle w:val="Taulukkoleipis0"/>
            </w:pPr>
          </w:p>
        </w:tc>
        <w:tc>
          <w:tcPr>
            <w:tcW w:w="774" w:type="pct"/>
            <w:tcBorders>
              <w:top w:val="single" w:sz="6" w:space="0" w:color="auto"/>
              <w:left w:val="single" w:sz="6" w:space="0" w:color="auto"/>
              <w:bottom w:val="nil"/>
              <w:right w:val="nil"/>
            </w:tcBorders>
          </w:tcPr>
          <w:p w14:paraId="7B6A5BC1" w14:textId="77777777" w:rsidR="00A958F7" w:rsidRPr="00A958F7" w:rsidRDefault="00A958F7" w:rsidP="00A958F7">
            <w:pPr>
              <w:pStyle w:val="Taulukkoleipis0"/>
            </w:pPr>
          </w:p>
        </w:tc>
        <w:tc>
          <w:tcPr>
            <w:tcW w:w="572" w:type="pct"/>
            <w:tcBorders>
              <w:top w:val="single" w:sz="6" w:space="0" w:color="auto"/>
              <w:left w:val="single" w:sz="6" w:space="0" w:color="auto"/>
              <w:bottom w:val="nil"/>
              <w:right w:val="nil"/>
            </w:tcBorders>
          </w:tcPr>
          <w:p w14:paraId="3A4F00C9" w14:textId="77777777" w:rsidR="00A958F7" w:rsidRPr="00A958F7" w:rsidRDefault="00A958F7" w:rsidP="00A958F7">
            <w:pPr>
              <w:pStyle w:val="Taulukkoleipis0"/>
            </w:pPr>
          </w:p>
        </w:tc>
        <w:tc>
          <w:tcPr>
            <w:tcW w:w="1229" w:type="pct"/>
            <w:tcBorders>
              <w:top w:val="single" w:sz="6" w:space="0" w:color="auto"/>
              <w:left w:val="single" w:sz="6" w:space="0" w:color="auto"/>
              <w:bottom w:val="nil"/>
              <w:right w:val="double" w:sz="6" w:space="0" w:color="auto"/>
            </w:tcBorders>
          </w:tcPr>
          <w:p w14:paraId="03DDFAA9" w14:textId="77777777" w:rsidR="00A958F7" w:rsidRPr="00A958F7" w:rsidRDefault="00A958F7" w:rsidP="00A958F7">
            <w:pPr>
              <w:pStyle w:val="Taulukkoleipis0"/>
            </w:pPr>
          </w:p>
        </w:tc>
      </w:tr>
      <w:tr w:rsidR="00A958F7" w:rsidRPr="00A958F7" w14:paraId="076763AA" w14:textId="77777777" w:rsidTr="00A958F7">
        <w:trPr>
          <w:trHeight w:hRule="exact" w:val="397"/>
        </w:trPr>
        <w:tc>
          <w:tcPr>
            <w:tcW w:w="358" w:type="pct"/>
            <w:tcBorders>
              <w:top w:val="single" w:sz="6" w:space="0" w:color="auto"/>
              <w:left w:val="double" w:sz="6" w:space="0" w:color="auto"/>
              <w:bottom w:val="single" w:sz="6" w:space="0" w:color="auto"/>
              <w:right w:val="nil"/>
            </w:tcBorders>
          </w:tcPr>
          <w:p w14:paraId="0E954AFD" w14:textId="77777777" w:rsidR="00A958F7" w:rsidRPr="00A958F7" w:rsidRDefault="00A958F7" w:rsidP="00A958F7">
            <w:pPr>
              <w:pStyle w:val="Taulukkoleipis0"/>
            </w:pPr>
          </w:p>
        </w:tc>
        <w:tc>
          <w:tcPr>
            <w:tcW w:w="765" w:type="pct"/>
            <w:tcBorders>
              <w:top w:val="single" w:sz="6" w:space="0" w:color="auto"/>
              <w:left w:val="single" w:sz="6" w:space="0" w:color="auto"/>
              <w:bottom w:val="single" w:sz="6" w:space="0" w:color="auto"/>
              <w:right w:val="nil"/>
            </w:tcBorders>
          </w:tcPr>
          <w:p w14:paraId="106A7CD7" w14:textId="77777777" w:rsidR="00A958F7" w:rsidRPr="00A958F7" w:rsidRDefault="00A958F7" w:rsidP="00A958F7">
            <w:pPr>
              <w:pStyle w:val="Taulukkoleipis0"/>
            </w:pPr>
          </w:p>
        </w:tc>
        <w:tc>
          <w:tcPr>
            <w:tcW w:w="732" w:type="pct"/>
            <w:tcBorders>
              <w:top w:val="single" w:sz="6" w:space="0" w:color="auto"/>
              <w:left w:val="single" w:sz="6" w:space="0" w:color="auto"/>
              <w:bottom w:val="single" w:sz="6" w:space="0" w:color="auto"/>
              <w:right w:val="nil"/>
            </w:tcBorders>
          </w:tcPr>
          <w:p w14:paraId="60440F08" w14:textId="77777777" w:rsidR="00A958F7" w:rsidRPr="00A958F7" w:rsidRDefault="00A958F7" w:rsidP="00A958F7">
            <w:pPr>
              <w:pStyle w:val="Taulukkoleipis0"/>
            </w:pPr>
          </w:p>
        </w:tc>
        <w:tc>
          <w:tcPr>
            <w:tcW w:w="572" w:type="pct"/>
            <w:tcBorders>
              <w:top w:val="single" w:sz="6" w:space="0" w:color="auto"/>
              <w:left w:val="single" w:sz="6" w:space="0" w:color="auto"/>
              <w:bottom w:val="single" w:sz="6" w:space="0" w:color="auto"/>
              <w:right w:val="nil"/>
            </w:tcBorders>
          </w:tcPr>
          <w:p w14:paraId="2E019853" w14:textId="77777777" w:rsidR="00A958F7" w:rsidRPr="00A958F7" w:rsidRDefault="00A958F7" w:rsidP="00A958F7">
            <w:pPr>
              <w:pStyle w:val="Taulukkoleipis0"/>
            </w:pPr>
          </w:p>
        </w:tc>
        <w:tc>
          <w:tcPr>
            <w:tcW w:w="774" w:type="pct"/>
            <w:tcBorders>
              <w:top w:val="single" w:sz="6" w:space="0" w:color="auto"/>
              <w:left w:val="single" w:sz="6" w:space="0" w:color="auto"/>
              <w:bottom w:val="single" w:sz="6" w:space="0" w:color="auto"/>
              <w:right w:val="nil"/>
            </w:tcBorders>
          </w:tcPr>
          <w:p w14:paraId="0E3D69A5" w14:textId="77777777" w:rsidR="00A958F7" w:rsidRPr="00A958F7" w:rsidRDefault="00A958F7" w:rsidP="00A958F7">
            <w:pPr>
              <w:pStyle w:val="Taulukkoleipis0"/>
            </w:pPr>
          </w:p>
        </w:tc>
        <w:tc>
          <w:tcPr>
            <w:tcW w:w="572" w:type="pct"/>
            <w:tcBorders>
              <w:top w:val="single" w:sz="6" w:space="0" w:color="auto"/>
              <w:left w:val="single" w:sz="6" w:space="0" w:color="auto"/>
              <w:bottom w:val="single" w:sz="6" w:space="0" w:color="auto"/>
              <w:right w:val="nil"/>
            </w:tcBorders>
          </w:tcPr>
          <w:p w14:paraId="650A88F9" w14:textId="77777777" w:rsidR="00A958F7" w:rsidRPr="00A958F7" w:rsidRDefault="00A958F7" w:rsidP="00A958F7">
            <w:pPr>
              <w:pStyle w:val="Taulukkoleipis0"/>
            </w:pPr>
          </w:p>
        </w:tc>
        <w:tc>
          <w:tcPr>
            <w:tcW w:w="1229" w:type="pct"/>
            <w:tcBorders>
              <w:top w:val="single" w:sz="6" w:space="0" w:color="auto"/>
              <w:left w:val="single" w:sz="6" w:space="0" w:color="auto"/>
              <w:bottom w:val="single" w:sz="6" w:space="0" w:color="auto"/>
              <w:right w:val="double" w:sz="6" w:space="0" w:color="auto"/>
            </w:tcBorders>
          </w:tcPr>
          <w:p w14:paraId="6035B4D6" w14:textId="77777777" w:rsidR="00A958F7" w:rsidRPr="00A958F7" w:rsidRDefault="00A958F7" w:rsidP="00A958F7">
            <w:pPr>
              <w:pStyle w:val="Taulukkoleipis0"/>
            </w:pPr>
          </w:p>
        </w:tc>
      </w:tr>
      <w:tr w:rsidR="00A958F7" w:rsidRPr="00A958F7" w14:paraId="78371AF2" w14:textId="77777777" w:rsidTr="00A958F7">
        <w:trPr>
          <w:trHeight w:hRule="exact" w:val="397"/>
        </w:trPr>
        <w:tc>
          <w:tcPr>
            <w:tcW w:w="358" w:type="pct"/>
            <w:tcBorders>
              <w:top w:val="single" w:sz="6" w:space="0" w:color="auto"/>
              <w:left w:val="double" w:sz="6" w:space="0" w:color="auto"/>
              <w:bottom w:val="single" w:sz="6" w:space="0" w:color="auto"/>
              <w:right w:val="nil"/>
            </w:tcBorders>
          </w:tcPr>
          <w:p w14:paraId="24673625" w14:textId="77777777" w:rsidR="00A958F7" w:rsidRPr="00A958F7" w:rsidRDefault="00A958F7" w:rsidP="00A958F7">
            <w:pPr>
              <w:pStyle w:val="Taulukkoleipis0"/>
            </w:pPr>
          </w:p>
        </w:tc>
        <w:tc>
          <w:tcPr>
            <w:tcW w:w="765" w:type="pct"/>
            <w:tcBorders>
              <w:top w:val="single" w:sz="6" w:space="0" w:color="auto"/>
              <w:left w:val="single" w:sz="6" w:space="0" w:color="auto"/>
              <w:bottom w:val="single" w:sz="6" w:space="0" w:color="auto"/>
              <w:right w:val="nil"/>
            </w:tcBorders>
          </w:tcPr>
          <w:p w14:paraId="2694E490" w14:textId="77777777" w:rsidR="00A958F7" w:rsidRPr="00A958F7" w:rsidRDefault="00A958F7" w:rsidP="00A958F7">
            <w:pPr>
              <w:pStyle w:val="Taulukkoleipis0"/>
            </w:pPr>
          </w:p>
        </w:tc>
        <w:tc>
          <w:tcPr>
            <w:tcW w:w="732" w:type="pct"/>
            <w:tcBorders>
              <w:top w:val="single" w:sz="6" w:space="0" w:color="auto"/>
              <w:left w:val="single" w:sz="6" w:space="0" w:color="auto"/>
              <w:bottom w:val="single" w:sz="6" w:space="0" w:color="auto"/>
              <w:right w:val="nil"/>
            </w:tcBorders>
          </w:tcPr>
          <w:p w14:paraId="391127DA" w14:textId="77777777" w:rsidR="00A958F7" w:rsidRPr="00A958F7" w:rsidRDefault="00A958F7" w:rsidP="00A958F7">
            <w:pPr>
              <w:pStyle w:val="Taulukkoleipis0"/>
            </w:pPr>
          </w:p>
        </w:tc>
        <w:tc>
          <w:tcPr>
            <w:tcW w:w="572" w:type="pct"/>
            <w:tcBorders>
              <w:top w:val="single" w:sz="6" w:space="0" w:color="auto"/>
              <w:left w:val="single" w:sz="6" w:space="0" w:color="auto"/>
              <w:bottom w:val="single" w:sz="6" w:space="0" w:color="auto"/>
              <w:right w:val="nil"/>
            </w:tcBorders>
          </w:tcPr>
          <w:p w14:paraId="6232B13B" w14:textId="77777777" w:rsidR="00A958F7" w:rsidRPr="00A958F7" w:rsidRDefault="00A958F7" w:rsidP="00A958F7">
            <w:pPr>
              <w:pStyle w:val="Taulukkoleipis0"/>
            </w:pPr>
          </w:p>
        </w:tc>
        <w:tc>
          <w:tcPr>
            <w:tcW w:w="774" w:type="pct"/>
            <w:tcBorders>
              <w:top w:val="single" w:sz="6" w:space="0" w:color="auto"/>
              <w:left w:val="single" w:sz="6" w:space="0" w:color="auto"/>
              <w:bottom w:val="single" w:sz="6" w:space="0" w:color="auto"/>
              <w:right w:val="nil"/>
            </w:tcBorders>
          </w:tcPr>
          <w:p w14:paraId="4DC618DF" w14:textId="77777777" w:rsidR="00A958F7" w:rsidRPr="00A958F7" w:rsidRDefault="00A958F7" w:rsidP="00A958F7">
            <w:pPr>
              <w:pStyle w:val="Taulukkoleipis0"/>
            </w:pPr>
          </w:p>
        </w:tc>
        <w:tc>
          <w:tcPr>
            <w:tcW w:w="572" w:type="pct"/>
            <w:tcBorders>
              <w:top w:val="single" w:sz="6" w:space="0" w:color="auto"/>
              <w:left w:val="single" w:sz="6" w:space="0" w:color="auto"/>
              <w:bottom w:val="single" w:sz="6" w:space="0" w:color="auto"/>
              <w:right w:val="nil"/>
            </w:tcBorders>
          </w:tcPr>
          <w:p w14:paraId="43B50731" w14:textId="77777777" w:rsidR="00A958F7" w:rsidRPr="00A958F7" w:rsidRDefault="00A958F7" w:rsidP="00A958F7">
            <w:pPr>
              <w:pStyle w:val="Taulukkoleipis0"/>
            </w:pPr>
          </w:p>
        </w:tc>
        <w:tc>
          <w:tcPr>
            <w:tcW w:w="1229" w:type="pct"/>
            <w:tcBorders>
              <w:top w:val="single" w:sz="6" w:space="0" w:color="auto"/>
              <w:left w:val="single" w:sz="6" w:space="0" w:color="auto"/>
              <w:bottom w:val="single" w:sz="6" w:space="0" w:color="auto"/>
              <w:right w:val="double" w:sz="6" w:space="0" w:color="auto"/>
            </w:tcBorders>
          </w:tcPr>
          <w:p w14:paraId="12E1B706" w14:textId="77777777" w:rsidR="00A958F7" w:rsidRPr="00A958F7" w:rsidRDefault="00A958F7" w:rsidP="00A958F7">
            <w:pPr>
              <w:pStyle w:val="Taulukkoleipis0"/>
            </w:pPr>
          </w:p>
        </w:tc>
      </w:tr>
      <w:tr w:rsidR="00A958F7" w:rsidRPr="00A958F7" w14:paraId="458FAC50" w14:textId="77777777" w:rsidTr="00A958F7">
        <w:trPr>
          <w:trHeight w:hRule="exact" w:val="397"/>
        </w:trPr>
        <w:tc>
          <w:tcPr>
            <w:tcW w:w="358" w:type="pct"/>
            <w:tcBorders>
              <w:top w:val="single" w:sz="6" w:space="0" w:color="auto"/>
              <w:left w:val="double" w:sz="6" w:space="0" w:color="auto"/>
              <w:bottom w:val="single" w:sz="6" w:space="0" w:color="auto"/>
              <w:right w:val="nil"/>
            </w:tcBorders>
          </w:tcPr>
          <w:p w14:paraId="7511B7D6" w14:textId="77777777" w:rsidR="00A958F7" w:rsidRPr="00A958F7" w:rsidRDefault="00A958F7" w:rsidP="00A958F7">
            <w:pPr>
              <w:pStyle w:val="Taulukkoleipis0"/>
            </w:pPr>
          </w:p>
        </w:tc>
        <w:tc>
          <w:tcPr>
            <w:tcW w:w="765" w:type="pct"/>
            <w:tcBorders>
              <w:top w:val="single" w:sz="6" w:space="0" w:color="auto"/>
              <w:left w:val="single" w:sz="6" w:space="0" w:color="auto"/>
              <w:bottom w:val="single" w:sz="6" w:space="0" w:color="auto"/>
              <w:right w:val="nil"/>
            </w:tcBorders>
          </w:tcPr>
          <w:p w14:paraId="43C68BBF" w14:textId="77777777" w:rsidR="00A958F7" w:rsidRPr="00A958F7" w:rsidRDefault="00A958F7" w:rsidP="00A958F7">
            <w:pPr>
              <w:pStyle w:val="Taulukkoleipis0"/>
            </w:pPr>
          </w:p>
        </w:tc>
        <w:tc>
          <w:tcPr>
            <w:tcW w:w="732" w:type="pct"/>
            <w:tcBorders>
              <w:top w:val="single" w:sz="6" w:space="0" w:color="auto"/>
              <w:left w:val="single" w:sz="6" w:space="0" w:color="auto"/>
              <w:bottom w:val="single" w:sz="6" w:space="0" w:color="auto"/>
              <w:right w:val="nil"/>
            </w:tcBorders>
          </w:tcPr>
          <w:p w14:paraId="32EBF3BB" w14:textId="77777777" w:rsidR="00A958F7" w:rsidRPr="00A958F7" w:rsidRDefault="00A958F7" w:rsidP="00A958F7">
            <w:pPr>
              <w:pStyle w:val="Taulukkoleipis0"/>
            </w:pPr>
          </w:p>
        </w:tc>
        <w:tc>
          <w:tcPr>
            <w:tcW w:w="572" w:type="pct"/>
            <w:tcBorders>
              <w:top w:val="single" w:sz="6" w:space="0" w:color="auto"/>
              <w:left w:val="single" w:sz="6" w:space="0" w:color="auto"/>
              <w:bottom w:val="single" w:sz="6" w:space="0" w:color="auto"/>
              <w:right w:val="nil"/>
            </w:tcBorders>
          </w:tcPr>
          <w:p w14:paraId="20F22281" w14:textId="77777777" w:rsidR="00A958F7" w:rsidRPr="00A958F7" w:rsidRDefault="00A958F7" w:rsidP="00A958F7">
            <w:pPr>
              <w:pStyle w:val="Taulukkoleipis0"/>
            </w:pPr>
          </w:p>
        </w:tc>
        <w:tc>
          <w:tcPr>
            <w:tcW w:w="774" w:type="pct"/>
            <w:tcBorders>
              <w:top w:val="single" w:sz="6" w:space="0" w:color="auto"/>
              <w:left w:val="single" w:sz="6" w:space="0" w:color="auto"/>
              <w:bottom w:val="single" w:sz="6" w:space="0" w:color="auto"/>
              <w:right w:val="nil"/>
            </w:tcBorders>
          </w:tcPr>
          <w:p w14:paraId="042272FA" w14:textId="77777777" w:rsidR="00A958F7" w:rsidRPr="00A958F7" w:rsidRDefault="00A958F7" w:rsidP="00A958F7">
            <w:pPr>
              <w:pStyle w:val="Taulukkoleipis0"/>
            </w:pPr>
          </w:p>
        </w:tc>
        <w:tc>
          <w:tcPr>
            <w:tcW w:w="572" w:type="pct"/>
            <w:tcBorders>
              <w:top w:val="single" w:sz="6" w:space="0" w:color="auto"/>
              <w:left w:val="single" w:sz="6" w:space="0" w:color="auto"/>
              <w:bottom w:val="single" w:sz="6" w:space="0" w:color="auto"/>
              <w:right w:val="nil"/>
            </w:tcBorders>
          </w:tcPr>
          <w:p w14:paraId="38A19891" w14:textId="77777777" w:rsidR="00A958F7" w:rsidRPr="00A958F7" w:rsidRDefault="00A958F7" w:rsidP="00A958F7">
            <w:pPr>
              <w:pStyle w:val="Taulukkoleipis0"/>
            </w:pPr>
          </w:p>
        </w:tc>
        <w:tc>
          <w:tcPr>
            <w:tcW w:w="1229" w:type="pct"/>
            <w:tcBorders>
              <w:top w:val="single" w:sz="6" w:space="0" w:color="auto"/>
              <w:left w:val="single" w:sz="6" w:space="0" w:color="auto"/>
              <w:bottom w:val="single" w:sz="6" w:space="0" w:color="auto"/>
              <w:right w:val="double" w:sz="6" w:space="0" w:color="auto"/>
            </w:tcBorders>
          </w:tcPr>
          <w:p w14:paraId="2A66D1E9" w14:textId="77777777" w:rsidR="00A958F7" w:rsidRPr="00A958F7" w:rsidRDefault="00A958F7" w:rsidP="00A958F7">
            <w:pPr>
              <w:pStyle w:val="Taulukkoleipis0"/>
            </w:pPr>
          </w:p>
        </w:tc>
      </w:tr>
      <w:tr w:rsidR="00A958F7" w:rsidRPr="00A958F7" w14:paraId="00827D41" w14:textId="77777777" w:rsidTr="00A958F7">
        <w:trPr>
          <w:trHeight w:hRule="exact" w:val="397"/>
        </w:trPr>
        <w:tc>
          <w:tcPr>
            <w:tcW w:w="358" w:type="pct"/>
            <w:tcBorders>
              <w:top w:val="single" w:sz="6" w:space="0" w:color="auto"/>
              <w:left w:val="double" w:sz="6" w:space="0" w:color="auto"/>
              <w:bottom w:val="double" w:sz="6" w:space="0" w:color="auto"/>
              <w:right w:val="nil"/>
            </w:tcBorders>
          </w:tcPr>
          <w:p w14:paraId="33D25CA5" w14:textId="77777777" w:rsidR="00A958F7" w:rsidRPr="00A958F7" w:rsidRDefault="00A958F7" w:rsidP="00A958F7">
            <w:pPr>
              <w:pStyle w:val="Taulukkoleipis0"/>
            </w:pPr>
          </w:p>
        </w:tc>
        <w:tc>
          <w:tcPr>
            <w:tcW w:w="765" w:type="pct"/>
            <w:tcBorders>
              <w:top w:val="single" w:sz="6" w:space="0" w:color="auto"/>
              <w:left w:val="single" w:sz="6" w:space="0" w:color="auto"/>
              <w:bottom w:val="double" w:sz="6" w:space="0" w:color="auto"/>
              <w:right w:val="nil"/>
            </w:tcBorders>
          </w:tcPr>
          <w:p w14:paraId="2838E8C7" w14:textId="77777777" w:rsidR="00A958F7" w:rsidRPr="00A958F7" w:rsidRDefault="00A958F7" w:rsidP="00A958F7">
            <w:pPr>
              <w:pStyle w:val="Taulukkoleipis0"/>
            </w:pPr>
          </w:p>
        </w:tc>
        <w:tc>
          <w:tcPr>
            <w:tcW w:w="732" w:type="pct"/>
            <w:tcBorders>
              <w:top w:val="single" w:sz="6" w:space="0" w:color="auto"/>
              <w:left w:val="single" w:sz="6" w:space="0" w:color="auto"/>
              <w:bottom w:val="double" w:sz="6" w:space="0" w:color="auto"/>
              <w:right w:val="nil"/>
            </w:tcBorders>
          </w:tcPr>
          <w:p w14:paraId="2A46F508" w14:textId="77777777" w:rsidR="00A958F7" w:rsidRPr="00A958F7" w:rsidRDefault="00A958F7" w:rsidP="00A958F7">
            <w:pPr>
              <w:pStyle w:val="Taulukkoleipis0"/>
            </w:pPr>
          </w:p>
        </w:tc>
        <w:tc>
          <w:tcPr>
            <w:tcW w:w="572" w:type="pct"/>
            <w:tcBorders>
              <w:top w:val="single" w:sz="6" w:space="0" w:color="auto"/>
              <w:left w:val="single" w:sz="6" w:space="0" w:color="auto"/>
              <w:bottom w:val="double" w:sz="6" w:space="0" w:color="auto"/>
              <w:right w:val="nil"/>
            </w:tcBorders>
          </w:tcPr>
          <w:p w14:paraId="7F330C78" w14:textId="77777777" w:rsidR="00A958F7" w:rsidRPr="00A958F7" w:rsidRDefault="00A958F7" w:rsidP="00A958F7">
            <w:pPr>
              <w:pStyle w:val="Taulukkoleipis0"/>
            </w:pPr>
          </w:p>
        </w:tc>
        <w:tc>
          <w:tcPr>
            <w:tcW w:w="774" w:type="pct"/>
            <w:tcBorders>
              <w:top w:val="single" w:sz="6" w:space="0" w:color="auto"/>
              <w:left w:val="single" w:sz="6" w:space="0" w:color="auto"/>
              <w:bottom w:val="double" w:sz="6" w:space="0" w:color="auto"/>
              <w:right w:val="nil"/>
            </w:tcBorders>
          </w:tcPr>
          <w:p w14:paraId="64724C41" w14:textId="77777777" w:rsidR="00A958F7" w:rsidRPr="00A958F7" w:rsidRDefault="00A958F7" w:rsidP="00A958F7">
            <w:pPr>
              <w:pStyle w:val="Taulukkoleipis0"/>
            </w:pPr>
          </w:p>
        </w:tc>
        <w:tc>
          <w:tcPr>
            <w:tcW w:w="572" w:type="pct"/>
            <w:tcBorders>
              <w:top w:val="single" w:sz="6" w:space="0" w:color="auto"/>
              <w:left w:val="single" w:sz="6" w:space="0" w:color="auto"/>
              <w:bottom w:val="double" w:sz="6" w:space="0" w:color="auto"/>
              <w:right w:val="nil"/>
            </w:tcBorders>
          </w:tcPr>
          <w:p w14:paraId="0FE452C7" w14:textId="77777777" w:rsidR="00A958F7" w:rsidRPr="00A958F7" w:rsidRDefault="00A958F7" w:rsidP="00A958F7">
            <w:pPr>
              <w:pStyle w:val="Taulukkoleipis0"/>
            </w:pPr>
          </w:p>
        </w:tc>
        <w:tc>
          <w:tcPr>
            <w:tcW w:w="1229" w:type="pct"/>
            <w:tcBorders>
              <w:top w:val="single" w:sz="6" w:space="0" w:color="auto"/>
              <w:left w:val="single" w:sz="6" w:space="0" w:color="auto"/>
              <w:bottom w:val="double" w:sz="6" w:space="0" w:color="auto"/>
              <w:right w:val="double" w:sz="6" w:space="0" w:color="auto"/>
            </w:tcBorders>
          </w:tcPr>
          <w:p w14:paraId="454844C1" w14:textId="77777777" w:rsidR="00A958F7" w:rsidRPr="00A958F7" w:rsidRDefault="00A958F7" w:rsidP="00A958F7">
            <w:pPr>
              <w:pStyle w:val="Taulukkoleipis0"/>
            </w:pPr>
          </w:p>
        </w:tc>
      </w:tr>
    </w:tbl>
    <w:p w14:paraId="290BD1A0" w14:textId="77777777" w:rsidR="00A958F7" w:rsidRPr="00A958F7" w:rsidRDefault="00A958F7" w:rsidP="00A958F7">
      <w:pPr>
        <w:pStyle w:val="Taulukkoleipis0"/>
      </w:pPr>
      <w:r w:rsidRPr="00A958F7">
        <w:br w:type="page"/>
      </w:r>
    </w:p>
    <w:p w14:paraId="4575A4A4" w14:textId="2E5C3094" w:rsidR="00A958F7" w:rsidRPr="00A958F7" w:rsidRDefault="00A958F7" w:rsidP="00A958F7">
      <w:pPr>
        <w:pStyle w:val="Taulukkoleipis0"/>
        <w:rPr>
          <w:b/>
          <w:bCs/>
          <w:lang w:val="en-US"/>
        </w:rPr>
      </w:pPr>
      <w:r w:rsidRPr="00A958F7">
        <w:rPr>
          <w:b/>
          <w:bCs/>
          <w:lang w:val="en-US"/>
        </w:rPr>
        <w:t>TEMPERATURE MONITORING OF FOOD TO BE S</w:t>
      </w:r>
      <w:r>
        <w:rPr>
          <w:b/>
          <w:bCs/>
          <w:lang w:val="en-US"/>
        </w:rPr>
        <w:t>OLD</w:t>
      </w:r>
      <w:r w:rsidRPr="00A958F7">
        <w:rPr>
          <w:b/>
          <w:bCs/>
          <w:lang w:val="en-US"/>
        </w:rPr>
        <w:t xml:space="preserve">      </w:t>
      </w:r>
    </w:p>
    <w:p w14:paraId="4D3A11CA" w14:textId="77777777" w:rsidR="00A958F7" w:rsidRPr="00A958F7" w:rsidRDefault="00A958F7" w:rsidP="00A958F7">
      <w:pPr>
        <w:pStyle w:val="Taulukkoleipis0"/>
      </w:pPr>
      <w:r w:rsidRPr="00A958F7">
        <w:rPr>
          <w:b/>
          <w:bCs/>
        </w:rPr>
        <w:t>Year</w:t>
      </w:r>
      <w:r w:rsidRPr="00A958F7">
        <w:t xml:space="preserve">: </w:t>
      </w:r>
      <w:r w:rsidRPr="00A958F7">
        <w:fldChar w:fldCharType="begin">
          <w:ffData>
            <w:name w:val="Teksti35"/>
            <w:enabled/>
            <w:calcOnExit w:val="0"/>
            <w:textInput/>
          </w:ffData>
        </w:fldChar>
      </w:r>
      <w:r w:rsidRPr="00A958F7">
        <w:instrText xml:space="preserve"> FORMTEXT </w:instrText>
      </w:r>
      <w:r w:rsidRPr="00A958F7">
        <w:fldChar w:fldCharType="separate"/>
      </w:r>
      <w:r w:rsidRPr="00A958F7">
        <w:t> </w:t>
      </w:r>
      <w:r w:rsidRPr="00A958F7">
        <w:t> </w:t>
      </w:r>
      <w:r w:rsidRPr="00A958F7">
        <w:t> </w:t>
      </w:r>
      <w:r w:rsidRPr="00A958F7">
        <w:t> </w:t>
      </w:r>
      <w:r w:rsidRPr="00A958F7">
        <w:t> </w:t>
      </w:r>
      <w:r w:rsidRPr="00A958F7">
        <w:rPr>
          <w:lang w:val="en-US"/>
        </w:rPr>
        <w:fldChar w:fldCharType="end"/>
      </w:r>
      <w:r w:rsidRPr="00A958F7">
        <w:t xml:space="preserve"> </w:t>
      </w:r>
      <w:bookmarkStart w:id="71" w:name="_Hlk216776153"/>
      <w:r w:rsidRPr="00A958F7">
        <w:rPr>
          <w:b/>
          <w:bCs/>
        </w:rPr>
        <w:t>Frequency</w:t>
      </w:r>
      <w:bookmarkEnd w:id="71"/>
      <w:r w:rsidRPr="00A958F7">
        <w:rPr>
          <w:b/>
          <w:bCs/>
        </w:rPr>
        <w:t xml:space="preserve">: </w:t>
      </w:r>
      <w:r w:rsidRPr="00A958F7">
        <w:fldChar w:fldCharType="begin">
          <w:ffData>
            <w:name w:val="Teksti35"/>
            <w:enabled/>
            <w:calcOnExit w:val="0"/>
            <w:textInput/>
          </w:ffData>
        </w:fldChar>
      </w:r>
      <w:r w:rsidRPr="00A958F7">
        <w:instrText xml:space="preserve"> FORMTEXT </w:instrText>
      </w:r>
      <w:r w:rsidRPr="00A958F7">
        <w:fldChar w:fldCharType="separate"/>
      </w:r>
      <w:r w:rsidRPr="00A958F7">
        <w:t> </w:t>
      </w:r>
      <w:r w:rsidRPr="00A958F7">
        <w:t> </w:t>
      </w:r>
      <w:r w:rsidRPr="00A958F7">
        <w:t> </w:t>
      </w:r>
      <w:r w:rsidRPr="00A958F7">
        <w:t> </w:t>
      </w:r>
      <w:r w:rsidRPr="00A958F7">
        <w:t> </w:t>
      </w:r>
      <w:r w:rsidRPr="00A958F7">
        <w:rPr>
          <w:lang w:val="en-US"/>
        </w:rPr>
        <w:fldChar w:fldCharType="end"/>
      </w:r>
      <w:r w:rsidRPr="00A958F7">
        <w:rPr>
          <w:b/>
          <w:bCs/>
        </w:rPr>
        <w:t xml:space="preserve"> / week</w:t>
      </w:r>
      <w:r w:rsidRPr="00A958F7">
        <w:rPr>
          <w:b/>
          <w:bCs/>
        </w:rPr>
        <w:tab/>
      </w:r>
    </w:p>
    <w:p w14:paraId="47C94B3F" w14:textId="31783A09" w:rsidR="00A958F7" w:rsidRPr="00A958F7" w:rsidRDefault="00A958F7" w:rsidP="00A958F7">
      <w:pPr>
        <w:pStyle w:val="Taulukkoleipis0"/>
        <w:numPr>
          <w:ilvl w:val="0"/>
          <w:numId w:val="40"/>
        </w:numPr>
        <w:rPr>
          <w:lang w:val="en-US"/>
        </w:rPr>
      </w:pPr>
      <w:r w:rsidRPr="00A958F7">
        <w:rPr>
          <w:lang w:val="en-US"/>
        </w:rPr>
        <w:t>Hot food must stay at over +60°C during s</w:t>
      </w:r>
      <w:r>
        <w:rPr>
          <w:lang w:val="en-US"/>
        </w:rPr>
        <w:t xml:space="preserve">elling and cold food max 6 </w:t>
      </w:r>
      <w:r w:rsidRPr="00A958F7">
        <w:rPr>
          <w:lang w:val="en-US"/>
        </w:rPr>
        <w:t xml:space="preserve">°C. </w:t>
      </w:r>
    </w:p>
    <w:p w14:paraId="10589A10" w14:textId="6C5730BA" w:rsidR="00A958F7" w:rsidRPr="00A958F7" w:rsidRDefault="00A958F7" w:rsidP="00A958F7">
      <w:pPr>
        <w:pStyle w:val="Taulukkoleipis0"/>
        <w:ind w:left="720"/>
        <w:rPr>
          <w:lang w:val="en-US"/>
        </w:rPr>
      </w:pPr>
    </w:p>
    <w:tbl>
      <w:tblPr>
        <w:tblW w:w="9776" w:type="dxa"/>
        <w:tblLook w:val="04A0" w:firstRow="1" w:lastRow="0" w:firstColumn="1" w:lastColumn="0" w:noHBand="0" w:noVBand="1"/>
      </w:tblPr>
      <w:tblGrid>
        <w:gridCol w:w="1411"/>
        <w:gridCol w:w="1320"/>
        <w:gridCol w:w="1590"/>
        <w:gridCol w:w="1321"/>
        <w:gridCol w:w="1590"/>
        <w:gridCol w:w="2544"/>
      </w:tblGrid>
      <w:tr w:rsidR="00A958F7" w:rsidRPr="009B1DDD" w14:paraId="160D20E8" w14:textId="77777777" w:rsidTr="00A958F7">
        <w:tc>
          <w:tcPr>
            <w:tcW w:w="1497" w:type="dxa"/>
            <w:tcBorders>
              <w:top w:val="single" w:sz="4" w:space="0" w:color="auto"/>
              <w:left w:val="single" w:sz="4" w:space="0" w:color="auto"/>
              <w:bottom w:val="single" w:sz="4" w:space="0" w:color="auto"/>
              <w:right w:val="single" w:sz="4" w:space="0" w:color="auto"/>
            </w:tcBorders>
            <w:hideMark/>
          </w:tcPr>
          <w:p w14:paraId="321B1A0D" w14:textId="77777777" w:rsidR="00A958F7" w:rsidRPr="00A958F7" w:rsidRDefault="00A958F7" w:rsidP="00A958F7">
            <w:pPr>
              <w:pStyle w:val="Taulukkoleipis0"/>
              <w:rPr>
                <w:bCs/>
              </w:rPr>
            </w:pPr>
            <w:r w:rsidRPr="00A958F7">
              <w:t>Date</w:t>
            </w:r>
          </w:p>
        </w:tc>
        <w:tc>
          <w:tcPr>
            <w:tcW w:w="1400" w:type="dxa"/>
            <w:tcBorders>
              <w:top w:val="single" w:sz="4" w:space="0" w:color="auto"/>
              <w:left w:val="single" w:sz="4" w:space="0" w:color="auto"/>
              <w:bottom w:val="single" w:sz="4" w:space="0" w:color="auto"/>
              <w:right w:val="single" w:sz="4" w:space="0" w:color="auto"/>
            </w:tcBorders>
            <w:hideMark/>
          </w:tcPr>
          <w:p w14:paraId="54C32E14" w14:textId="77777777" w:rsidR="00A958F7" w:rsidRPr="00A958F7" w:rsidRDefault="00A958F7" w:rsidP="00A958F7">
            <w:pPr>
              <w:pStyle w:val="Taulukkoleipis0"/>
              <w:rPr>
                <w:bCs/>
              </w:rPr>
            </w:pPr>
            <w:r w:rsidRPr="00A958F7">
              <w:rPr>
                <w:bCs/>
              </w:rPr>
              <w:t>Hot food</w:t>
            </w:r>
          </w:p>
        </w:tc>
        <w:tc>
          <w:tcPr>
            <w:tcW w:w="1411" w:type="dxa"/>
            <w:tcBorders>
              <w:top w:val="single" w:sz="4" w:space="0" w:color="auto"/>
              <w:left w:val="single" w:sz="4" w:space="0" w:color="auto"/>
              <w:bottom w:val="single" w:sz="4" w:space="0" w:color="auto"/>
              <w:right w:val="single" w:sz="4" w:space="0" w:color="auto"/>
            </w:tcBorders>
            <w:hideMark/>
          </w:tcPr>
          <w:p w14:paraId="5ECB886F" w14:textId="77777777" w:rsidR="00A958F7" w:rsidRPr="00A958F7" w:rsidRDefault="00A958F7" w:rsidP="00A958F7">
            <w:pPr>
              <w:pStyle w:val="Taulukkoleipis0"/>
              <w:rPr>
                <w:bCs/>
              </w:rPr>
            </w:pPr>
            <w:r w:rsidRPr="00A958F7">
              <w:t>Temperature</w:t>
            </w:r>
          </w:p>
        </w:tc>
        <w:tc>
          <w:tcPr>
            <w:tcW w:w="1398" w:type="dxa"/>
            <w:tcBorders>
              <w:top w:val="single" w:sz="4" w:space="0" w:color="auto"/>
              <w:left w:val="single" w:sz="4" w:space="0" w:color="auto"/>
              <w:bottom w:val="single" w:sz="4" w:space="0" w:color="auto"/>
              <w:right w:val="single" w:sz="4" w:space="0" w:color="auto"/>
            </w:tcBorders>
            <w:hideMark/>
          </w:tcPr>
          <w:p w14:paraId="413DFBFE" w14:textId="77777777" w:rsidR="00A958F7" w:rsidRPr="00A958F7" w:rsidRDefault="00A958F7" w:rsidP="00A958F7">
            <w:pPr>
              <w:pStyle w:val="Taulukkoleipis0"/>
              <w:rPr>
                <w:bCs/>
              </w:rPr>
            </w:pPr>
            <w:r w:rsidRPr="00A958F7">
              <w:t>Cold food</w:t>
            </w:r>
          </w:p>
        </w:tc>
        <w:tc>
          <w:tcPr>
            <w:tcW w:w="1411" w:type="dxa"/>
            <w:tcBorders>
              <w:top w:val="single" w:sz="4" w:space="0" w:color="auto"/>
              <w:left w:val="single" w:sz="4" w:space="0" w:color="auto"/>
              <w:bottom w:val="single" w:sz="4" w:space="0" w:color="auto"/>
              <w:right w:val="single" w:sz="4" w:space="0" w:color="auto"/>
            </w:tcBorders>
            <w:hideMark/>
          </w:tcPr>
          <w:p w14:paraId="01F907CF" w14:textId="77777777" w:rsidR="00A958F7" w:rsidRPr="00A958F7" w:rsidRDefault="00A958F7" w:rsidP="00A958F7">
            <w:pPr>
              <w:pStyle w:val="Taulukkoleipis0"/>
              <w:rPr>
                <w:bCs/>
              </w:rPr>
            </w:pPr>
            <w:r w:rsidRPr="00A958F7">
              <w:t>Temperature</w:t>
            </w:r>
          </w:p>
        </w:tc>
        <w:tc>
          <w:tcPr>
            <w:tcW w:w="2659" w:type="dxa"/>
            <w:tcBorders>
              <w:top w:val="single" w:sz="4" w:space="0" w:color="auto"/>
              <w:left w:val="single" w:sz="4" w:space="0" w:color="auto"/>
              <w:bottom w:val="single" w:sz="4" w:space="0" w:color="auto"/>
              <w:right w:val="single" w:sz="4" w:space="0" w:color="auto"/>
            </w:tcBorders>
            <w:hideMark/>
          </w:tcPr>
          <w:p w14:paraId="49AD3D15" w14:textId="77777777" w:rsidR="00A958F7" w:rsidRPr="00A958F7" w:rsidRDefault="00A958F7" w:rsidP="00A958F7">
            <w:pPr>
              <w:pStyle w:val="Taulukkoleipis0"/>
              <w:rPr>
                <w:lang w:val="en-US"/>
              </w:rPr>
            </w:pPr>
            <w:r w:rsidRPr="00A958F7">
              <w:rPr>
                <w:lang w:val="en-US"/>
              </w:rPr>
              <w:t>Observations (continue on the another side if necessary)</w:t>
            </w:r>
          </w:p>
        </w:tc>
      </w:tr>
      <w:tr w:rsidR="00A958F7" w:rsidRPr="009B1DDD" w14:paraId="177B2754" w14:textId="77777777" w:rsidTr="00A958F7">
        <w:tc>
          <w:tcPr>
            <w:tcW w:w="1497" w:type="dxa"/>
            <w:tcBorders>
              <w:top w:val="single" w:sz="4" w:space="0" w:color="auto"/>
              <w:left w:val="single" w:sz="4" w:space="0" w:color="auto"/>
              <w:bottom w:val="single" w:sz="4" w:space="0" w:color="auto"/>
              <w:right w:val="single" w:sz="4" w:space="0" w:color="auto"/>
            </w:tcBorders>
          </w:tcPr>
          <w:p w14:paraId="10B41955" w14:textId="77777777" w:rsidR="00A958F7" w:rsidRPr="00A958F7" w:rsidRDefault="00A958F7" w:rsidP="00A958F7">
            <w:pPr>
              <w:pStyle w:val="Taulukkoleipis0"/>
              <w:rPr>
                <w:lang w:val="en-US"/>
              </w:rPr>
            </w:pPr>
          </w:p>
        </w:tc>
        <w:tc>
          <w:tcPr>
            <w:tcW w:w="1400" w:type="dxa"/>
            <w:tcBorders>
              <w:top w:val="single" w:sz="4" w:space="0" w:color="auto"/>
              <w:left w:val="single" w:sz="4" w:space="0" w:color="auto"/>
              <w:bottom w:val="single" w:sz="4" w:space="0" w:color="auto"/>
              <w:right w:val="single" w:sz="4" w:space="0" w:color="auto"/>
            </w:tcBorders>
          </w:tcPr>
          <w:p w14:paraId="683C9C6E" w14:textId="77777777" w:rsidR="00A958F7" w:rsidRPr="00A958F7" w:rsidRDefault="00A958F7" w:rsidP="00A958F7">
            <w:pPr>
              <w:pStyle w:val="Taulukkoleipis0"/>
              <w:rPr>
                <w:lang w:val="en-US"/>
              </w:rPr>
            </w:pPr>
          </w:p>
        </w:tc>
        <w:tc>
          <w:tcPr>
            <w:tcW w:w="1411" w:type="dxa"/>
            <w:tcBorders>
              <w:top w:val="single" w:sz="4" w:space="0" w:color="auto"/>
              <w:left w:val="single" w:sz="4" w:space="0" w:color="auto"/>
              <w:bottom w:val="single" w:sz="4" w:space="0" w:color="auto"/>
              <w:right w:val="single" w:sz="4" w:space="0" w:color="auto"/>
            </w:tcBorders>
          </w:tcPr>
          <w:p w14:paraId="784A1DE5" w14:textId="77777777" w:rsidR="00A958F7" w:rsidRPr="00A958F7" w:rsidRDefault="00A958F7" w:rsidP="00A958F7">
            <w:pPr>
              <w:pStyle w:val="Taulukkoleipis0"/>
              <w:rPr>
                <w:lang w:val="en-US"/>
              </w:rPr>
            </w:pPr>
          </w:p>
        </w:tc>
        <w:tc>
          <w:tcPr>
            <w:tcW w:w="1398" w:type="dxa"/>
            <w:tcBorders>
              <w:top w:val="single" w:sz="4" w:space="0" w:color="auto"/>
              <w:left w:val="single" w:sz="4" w:space="0" w:color="auto"/>
              <w:bottom w:val="single" w:sz="4" w:space="0" w:color="auto"/>
              <w:right w:val="single" w:sz="4" w:space="0" w:color="auto"/>
            </w:tcBorders>
          </w:tcPr>
          <w:p w14:paraId="4E69D6A6" w14:textId="77777777" w:rsidR="00A958F7" w:rsidRPr="00A958F7" w:rsidRDefault="00A958F7" w:rsidP="00A958F7">
            <w:pPr>
              <w:pStyle w:val="Taulukkoleipis0"/>
              <w:rPr>
                <w:lang w:val="en-US"/>
              </w:rPr>
            </w:pPr>
          </w:p>
        </w:tc>
        <w:tc>
          <w:tcPr>
            <w:tcW w:w="1411" w:type="dxa"/>
            <w:tcBorders>
              <w:top w:val="single" w:sz="4" w:space="0" w:color="auto"/>
              <w:left w:val="single" w:sz="4" w:space="0" w:color="auto"/>
              <w:bottom w:val="single" w:sz="4" w:space="0" w:color="auto"/>
              <w:right w:val="single" w:sz="4" w:space="0" w:color="auto"/>
            </w:tcBorders>
          </w:tcPr>
          <w:p w14:paraId="4D5C6CE7" w14:textId="77777777" w:rsidR="00A958F7" w:rsidRPr="00A958F7" w:rsidRDefault="00A958F7" w:rsidP="00A958F7">
            <w:pPr>
              <w:pStyle w:val="Taulukkoleipis0"/>
              <w:rPr>
                <w:lang w:val="en-US"/>
              </w:rPr>
            </w:pPr>
          </w:p>
        </w:tc>
        <w:tc>
          <w:tcPr>
            <w:tcW w:w="2659" w:type="dxa"/>
            <w:tcBorders>
              <w:top w:val="single" w:sz="4" w:space="0" w:color="auto"/>
              <w:left w:val="single" w:sz="4" w:space="0" w:color="auto"/>
              <w:bottom w:val="single" w:sz="4" w:space="0" w:color="auto"/>
              <w:right w:val="single" w:sz="4" w:space="0" w:color="auto"/>
            </w:tcBorders>
          </w:tcPr>
          <w:p w14:paraId="6DCAC882" w14:textId="77777777" w:rsidR="00A958F7" w:rsidRPr="00A958F7" w:rsidRDefault="00A958F7" w:rsidP="00A958F7">
            <w:pPr>
              <w:pStyle w:val="Taulukkoleipis0"/>
              <w:rPr>
                <w:lang w:val="en-US"/>
              </w:rPr>
            </w:pPr>
          </w:p>
        </w:tc>
      </w:tr>
      <w:tr w:rsidR="00A958F7" w:rsidRPr="009B1DDD" w14:paraId="563CE796" w14:textId="77777777" w:rsidTr="00A958F7">
        <w:tc>
          <w:tcPr>
            <w:tcW w:w="1497" w:type="dxa"/>
            <w:tcBorders>
              <w:top w:val="single" w:sz="4" w:space="0" w:color="auto"/>
              <w:left w:val="single" w:sz="4" w:space="0" w:color="auto"/>
              <w:bottom w:val="single" w:sz="4" w:space="0" w:color="auto"/>
              <w:right w:val="single" w:sz="4" w:space="0" w:color="auto"/>
            </w:tcBorders>
          </w:tcPr>
          <w:p w14:paraId="6AA07DFB" w14:textId="77777777" w:rsidR="00A958F7" w:rsidRPr="00A958F7" w:rsidRDefault="00A958F7" w:rsidP="00A958F7">
            <w:pPr>
              <w:pStyle w:val="Taulukkoleipis0"/>
              <w:rPr>
                <w:lang w:val="en-US"/>
              </w:rPr>
            </w:pPr>
          </w:p>
        </w:tc>
        <w:tc>
          <w:tcPr>
            <w:tcW w:w="1400" w:type="dxa"/>
            <w:tcBorders>
              <w:top w:val="single" w:sz="4" w:space="0" w:color="auto"/>
              <w:left w:val="single" w:sz="4" w:space="0" w:color="auto"/>
              <w:bottom w:val="single" w:sz="4" w:space="0" w:color="auto"/>
              <w:right w:val="single" w:sz="4" w:space="0" w:color="auto"/>
            </w:tcBorders>
          </w:tcPr>
          <w:p w14:paraId="2A0DF66E" w14:textId="77777777" w:rsidR="00A958F7" w:rsidRPr="00A958F7" w:rsidRDefault="00A958F7" w:rsidP="00A958F7">
            <w:pPr>
              <w:pStyle w:val="Taulukkoleipis0"/>
              <w:rPr>
                <w:lang w:val="en-US"/>
              </w:rPr>
            </w:pPr>
          </w:p>
        </w:tc>
        <w:tc>
          <w:tcPr>
            <w:tcW w:w="1411" w:type="dxa"/>
            <w:tcBorders>
              <w:top w:val="single" w:sz="4" w:space="0" w:color="auto"/>
              <w:left w:val="single" w:sz="4" w:space="0" w:color="auto"/>
              <w:bottom w:val="single" w:sz="4" w:space="0" w:color="auto"/>
              <w:right w:val="single" w:sz="4" w:space="0" w:color="auto"/>
            </w:tcBorders>
          </w:tcPr>
          <w:p w14:paraId="74B3912E" w14:textId="77777777" w:rsidR="00A958F7" w:rsidRPr="00A958F7" w:rsidRDefault="00A958F7" w:rsidP="00A958F7">
            <w:pPr>
              <w:pStyle w:val="Taulukkoleipis0"/>
              <w:rPr>
                <w:lang w:val="en-US"/>
              </w:rPr>
            </w:pPr>
          </w:p>
        </w:tc>
        <w:tc>
          <w:tcPr>
            <w:tcW w:w="1398" w:type="dxa"/>
            <w:tcBorders>
              <w:top w:val="single" w:sz="4" w:space="0" w:color="auto"/>
              <w:left w:val="single" w:sz="4" w:space="0" w:color="auto"/>
              <w:bottom w:val="single" w:sz="4" w:space="0" w:color="auto"/>
              <w:right w:val="single" w:sz="4" w:space="0" w:color="auto"/>
            </w:tcBorders>
          </w:tcPr>
          <w:p w14:paraId="27D58CE5" w14:textId="77777777" w:rsidR="00A958F7" w:rsidRPr="00A958F7" w:rsidRDefault="00A958F7" w:rsidP="00A958F7">
            <w:pPr>
              <w:pStyle w:val="Taulukkoleipis0"/>
              <w:rPr>
                <w:lang w:val="en-US"/>
              </w:rPr>
            </w:pPr>
          </w:p>
        </w:tc>
        <w:tc>
          <w:tcPr>
            <w:tcW w:w="1411" w:type="dxa"/>
            <w:tcBorders>
              <w:top w:val="single" w:sz="4" w:space="0" w:color="auto"/>
              <w:left w:val="single" w:sz="4" w:space="0" w:color="auto"/>
              <w:bottom w:val="single" w:sz="4" w:space="0" w:color="auto"/>
              <w:right w:val="single" w:sz="4" w:space="0" w:color="auto"/>
            </w:tcBorders>
          </w:tcPr>
          <w:p w14:paraId="468AF858" w14:textId="77777777" w:rsidR="00A958F7" w:rsidRPr="00A958F7" w:rsidRDefault="00A958F7" w:rsidP="00A958F7">
            <w:pPr>
              <w:pStyle w:val="Taulukkoleipis0"/>
              <w:rPr>
                <w:lang w:val="en-US"/>
              </w:rPr>
            </w:pPr>
          </w:p>
        </w:tc>
        <w:tc>
          <w:tcPr>
            <w:tcW w:w="2659" w:type="dxa"/>
            <w:tcBorders>
              <w:top w:val="single" w:sz="4" w:space="0" w:color="auto"/>
              <w:left w:val="single" w:sz="4" w:space="0" w:color="auto"/>
              <w:bottom w:val="single" w:sz="4" w:space="0" w:color="auto"/>
              <w:right w:val="single" w:sz="4" w:space="0" w:color="auto"/>
            </w:tcBorders>
          </w:tcPr>
          <w:p w14:paraId="5C6628ED" w14:textId="77777777" w:rsidR="00A958F7" w:rsidRPr="00A958F7" w:rsidRDefault="00A958F7" w:rsidP="00A958F7">
            <w:pPr>
              <w:pStyle w:val="Taulukkoleipis0"/>
              <w:rPr>
                <w:lang w:val="en-US"/>
              </w:rPr>
            </w:pPr>
          </w:p>
        </w:tc>
      </w:tr>
      <w:tr w:rsidR="00A958F7" w:rsidRPr="009B1DDD" w14:paraId="19DDCDC6" w14:textId="77777777" w:rsidTr="00A958F7">
        <w:tc>
          <w:tcPr>
            <w:tcW w:w="1497" w:type="dxa"/>
            <w:tcBorders>
              <w:top w:val="single" w:sz="4" w:space="0" w:color="auto"/>
              <w:left w:val="single" w:sz="4" w:space="0" w:color="auto"/>
              <w:bottom w:val="single" w:sz="4" w:space="0" w:color="auto"/>
              <w:right w:val="single" w:sz="4" w:space="0" w:color="auto"/>
            </w:tcBorders>
          </w:tcPr>
          <w:p w14:paraId="798D3703" w14:textId="77777777" w:rsidR="00A958F7" w:rsidRPr="00A958F7" w:rsidRDefault="00A958F7" w:rsidP="00A958F7">
            <w:pPr>
              <w:pStyle w:val="Taulukkoleipis0"/>
              <w:rPr>
                <w:lang w:val="en-US"/>
              </w:rPr>
            </w:pPr>
          </w:p>
        </w:tc>
        <w:tc>
          <w:tcPr>
            <w:tcW w:w="1400" w:type="dxa"/>
            <w:tcBorders>
              <w:top w:val="single" w:sz="4" w:space="0" w:color="auto"/>
              <w:left w:val="single" w:sz="4" w:space="0" w:color="auto"/>
              <w:bottom w:val="single" w:sz="4" w:space="0" w:color="auto"/>
              <w:right w:val="single" w:sz="4" w:space="0" w:color="auto"/>
            </w:tcBorders>
          </w:tcPr>
          <w:p w14:paraId="39845FE8" w14:textId="77777777" w:rsidR="00A958F7" w:rsidRPr="00A958F7" w:rsidRDefault="00A958F7" w:rsidP="00A958F7">
            <w:pPr>
              <w:pStyle w:val="Taulukkoleipis0"/>
              <w:rPr>
                <w:lang w:val="en-US"/>
              </w:rPr>
            </w:pPr>
          </w:p>
        </w:tc>
        <w:tc>
          <w:tcPr>
            <w:tcW w:w="1411" w:type="dxa"/>
            <w:tcBorders>
              <w:top w:val="single" w:sz="4" w:space="0" w:color="auto"/>
              <w:left w:val="single" w:sz="4" w:space="0" w:color="auto"/>
              <w:bottom w:val="single" w:sz="4" w:space="0" w:color="auto"/>
              <w:right w:val="single" w:sz="4" w:space="0" w:color="auto"/>
            </w:tcBorders>
          </w:tcPr>
          <w:p w14:paraId="26601DD3" w14:textId="77777777" w:rsidR="00A958F7" w:rsidRPr="00A958F7" w:rsidRDefault="00A958F7" w:rsidP="00A958F7">
            <w:pPr>
              <w:pStyle w:val="Taulukkoleipis0"/>
              <w:rPr>
                <w:lang w:val="en-US"/>
              </w:rPr>
            </w:pPr>
          </w:p>
        </w:tc>
        <w:tc>
          <w:tcPr>
            <w:tcW w:w="1398" w:type="dxa"/>
            <w:tcBorders>
              <w:top w:val="single" w:sz="4" w:space="0" w:color="auto"/>
              <w:left w:val="single" w:sz="4" w:space="0" w:color="auto"/>
              <w:bottom w:val="single" w:sz="4" w:space="0" w:color="auto"/>
              <w:right w:val="single" w:sz="4" w:space="0" w:color="auto"/>
            </w:tcBorders>
          </w:tcPr>
          <w:p w14:paraId="5064F9A0" w14:textId="77777777" w:rsidR="00A958F7" w:rsidRPr="00A958F7" w:rsidRDefault="00A958F7" w:rsidP="00A958F7">
            <w:pPr>
              <w:pStyle w:val="Taulukkoleipis0"/>
              <w:rPr>
                <w:lang w:val="en-US"/>
              </w:rPr>
            </w:pPr>
          </w:p>
        </w:tc>
        <w:tc>
          <w:tcPr>
            <w:tcW w:w="1411" w:type="dxa"/>
            <w:tcBorders>
              <w:top w:val="single" w:sz="4" w:space="0" w:color="auto"/>
              <w:left w:val="single" w:sz="4" w:space="0" w:color="auto"/>
              <w:bottom w:val="single" w:sz="4" w:space="0" w:color="auto"/>
              <w:right w:val="single" w:sz="4" w:space="0" w:color="auto"/>
            </w:tcBorders>
          </w:tcPr>
          <w:p w14:paraId="4CC93E06" w14:textId="77777777" w:rsidR="00A958F7" w:rsidRPr="00A958F7" w:rsidRDefault="00A958F7" w:rsidP="00A958F7">
            <w:pPr>
              <w:pStyle w:val="Taulukkoleipis0"/>
              <w:rPr>
                <w:lang w:val="en-US"/>
              </w:rPr>
            </w:pPr>
          </w:p>
        </w:tc>
        <w:tc>
          <w:tcPr>
            <w:tcW w:w="2659" w:type="dxa"/>
            <w:tcBorders>
              <w:top w:val="single" w:sz="4" w:space="0" w:color="auto"/>
              <w:left w:val="single" w:sz="4" w:space="0" w:color="auto"/>
              <w:bottom w:val="single" w:sz="4" w:space="0" w:color="auto"/>
              <w:right w:val="single" w:sz="4" w:space="0" w:color="auto"/>
            </w:tcBorders>
          </w:tcPr>
          <w:p w14:paraId="5F5D5048" w14:textId="77777777" w:rsidR="00A958F7" w:rsidRPr="00A958F7" w:rsidRDefault="00A958F7" w:rsidP="00A958F7">
            <w:pPr>
              <w:pStyle w:val="Taulukkoleipis0"/>
              <w:rPr>
                <w:lang w:val="en-US"/>
              </w:rPr>
            </w:pPr>
          </w:p>
        </w:tc>
      </w:tr>
      <w:tr w:rsidR="00A958F7" w:rsidRPr="009B1DDD" w14:paraId="1DDCD765" w14:textId="77777777" w:rsidTr="00A958F7">
        <w:tc>
          <w:tcPr>
            <w:tcW w:w="1497" w:type="dxa"/>
            <w:tcBorders>
              <w:top w:val="single" w:sz="4" w:space="0" w:color="auto"/>
              <w:left w:val="single" w:sz="4" w:space="0" w:color="auto"/>
              <w:bottom w:val="single" w:sz="4" w:space="0" w:color="auto"/>
              <w:right w:val="single" w:sz="4" w:space="0" w:color="auto"/>
            </w:tcBorders>
          </w:tcPr>
          <w:p w14:paraId="6D2BE2D1" w14:textId="77777777" w:rsidR="00A958F7" w:rsidRPr="00A958F7" w:rsidRDefault="00A958F7" w:rsidP="00A958F7">
            <w:pPr>
              <w:pStyle w:val="Taulukkoleipis0"/>
              <w:rPr>
                <w:lang w:val="en-US"/>
              </w:rPr>
            </w:pPr>
          </w:p>
        </w:tc>
        <w:tc>
          <w:tcPr>
            <w:tcW w:w="1400" w:type="dxa"/>
            <w:tcBorders>
              <w:top w:val="single" w:sz="4" w:space="0" w:color="auto"/>
              <w:left w:val="single" w:sz="4" w:space="0" w:color="auto"/>
              <w:bottom w:val="single" w:sz="4" w:space="0" w:color="auto"/>
              <w:right w:val="single" w:sz="4" w:space="0" w:color="auto"/>
            </w:tcBorders>
          </w:tcPr>
          <w:p w14:paraId="47A96D7A" w14:textId="77777777" w:rsidR="00A958F7" w:rsidRPr="00A958F7" w:rsidRDefault="00A958F7" w:rsidP="00A958F7">
            <w:pPr>
              <w:pStyle w:val="Taulukkoleipis0"/>
              <w:rPr>
                <w:lang w:val="en-US"/>
              </w:rPr>
            </w:pPr>
          </w:p>
        </w:tc>
        <w:tc>
          <w:tcPr>
            <w:tcW w:w="1411" w:type="dxa"/>
            <w:tcBorders>
              <w:top w:val="single" w:sz="4" w:space="0" w:color="auto"/>
              <w:left w:val="single" w:sz="4" w:space="0" w:color="auto"/>
              <w:bottom w:val="single" w:sz="4" w:space="0" w:color="auto"/>
              <w:right w:val="single" w:sz="4" w:space="0" w:color="auto"/>
            </w:tcBorders>
          </w:tcPr>
          <w:p w14:paraId="49D9BD68" w14:textId="77777777" w:rsidR="00A958F7" w:rsidRPr="00A958F7" w:rsidRDefault="00A958F7" w:rsidP="00A958F7">
            <w:pPr>
              <w:pStyle w:val="Taulukkoleipis0"/>
              <w:rPr>
                <w:lang w:val="en-US"/>
              </w:rPr>
            </w:pPr>
          </w:p>
        </w:tc>
        <w:tc>
          <w:tcPr>
            <w:tcW w:w="1398" w:type="dxa"/>
            <w:tcBorders>
              <w:top w:val="single" w:sz="4" w:space="0" w:color="auto"/>
              <w:left w:val="single" w:sz="4" w:space="0" w:color="auto"/>
              <w:bottom w:val="single" w:sz="4" w:space="0" w:color="auto"/>
              <w:right w:val="single" w:sz="4" w:space="0" w:color="auto"/>
            </w:tcBorders>
          </w:tcPr>
          <w:p w14:paraId="414421B0" w14:textId="77777777" w:rsidR="00A958F7" w:rsidRPr="00A958F7" w:rsidRDefault="00A958F7" w:rsidP="00A958F7">
            <w:pPr>
              <w:pStyle w:val="Taulukkoleipis0"/>
              <w:rPr>
                <w:lang w:val="en-US"/>
              </w:rPr>
            </w:pPr>
          </w:p>
        </w:tc>
        <w:tc>
          <w:tcPr>
            <w:tcW w:w="1411" w:type="dxa"/>
            <w:tcBorders>
              <w:top w:val="single" w:sz="4" w:space="0" w:color="auto"/>
              <w:left w:val="single" w:sz="4" w:space="0" w:color="auto"/>
              <w:bottom w:val="single" w:sz="4" w:space="0" w:color="auto"/>
              <w:right w:val="single" w:sz="4" w:space="0" w:color="auto"/>
            </w:tcBorders>
          </w:tcPr>
          <w:p w14:paraId="6DCD2DC8" w14:textId="77777777" w:rsidR="00A958F7" w:rsidRPr="00A958F7" w:rsidRDefault="00A958F7" w:rsidP="00A958F7">
            <w:pPr>
              <w:pStyle w:val="Taulukkoleipis0"/>
              <w:rPr>
                <w:lang w:val="en-US"/>
              </w:rPr>
            </w:pPr>
          </w:p>
        </w:tc>
        <w:tc>
          <w:tcPr>
            <w:tcW w:w="2659" w:type="dxa"/>
            <w:tcBorders>
              <w:top w:val="single" w:sz="4" w:space="0" w:color="auto"/>
              <w:left w:val="single" w:sz="4" w:space="0" w:color="auto"/>
              <w:bottom w:val="single" w:sz="4" w:space="0" w:color="auto"/>
              <w:right w:val="single" w:sz="4" w:space="0" w:color="auto"/>
            </w:tcBorders>
          </w:tcPr>
          <w:p w14:paraId="7362517B" w14:textId="77777777" w:rsidR="00A958F7" w:rsidRPr="00A958F7" w:rsidRDefault="00A958F7" w:rsidP="00A958F7">
            <w:pPr>
              <w:pStyle w:val="Taulukkoleipis0"/>
              <w:rPr>
                <w:lang w:val="en-US"/>
              </w:rPr>
            </w:pPr>
          </w:p>
        </w:tc>
      </w:tr>
      <w:tr w:rsidR="00A958F7" w:rsidRPr="009B1DDD" w14:paraId="166436E4" w14:textId="77777777" w:rsidTr="00A958F7">
        <w:tc>
          <w:tcPr>
            <w:tcW w:w="1497" w:type="dxa"/>
            <w:tcBorders>
              <w:top w:val="single" w:sz="4" w:space="0" w:color="auto"/>
              <w:left w:val="single" w:sz="4" w:space="0" w:color="auto"/>
              <w:bottom w:val="single" w:sz="4" w:space="0" w:color="auto"/>
              <w:right w:val="single" w:sz="4" w:space="0" w:color="auto"/>
            </w:tcBorders>
          </w:tcPr>
          <w:p w14:paraId="3C3FECF9" w14:textId="77777777" w:rsidR="00A958F7" w:rsidRPr="00A958F7" w:rsidRDefault="00A958F7" w:rsidP="00A958F7">
            <w:pPr>
              <w:pStyle w:val="Taulukkoleipis0"/>
              <w:rPr>
                <w:lang w:val="en-US"/>
              </w:rPr>
            </w:pPr>
          </w:p>
        </w:tc>
        <w:tc>
          <w:tcPr>
            <w:tcW w:w="1400" w:type="dxa"/>
            <w:tcBorders>
              <w:top w:val="single" w:sz="4" w:space="0" w:color="auto"/>
              <w:left w:val="single" w:sz="4" w:space="0" w:color="auto"/>
              <w:bottom w:val="single" w:sz="4" w:space="0" w:color="auto"/>
              <w:right w:val="single" w:sz="4" w:space="0" w:color="auto"/>
            </w:tcBorders>
          </w:tcPr>
          <w:p w14:paraId="7B72D788" w14:textId="77777777" w:rsidR="00A958F7" w:rsidRPr="00A958F7" w:rsidRDefault="00A958F7" w:rsidP="00A958F7">
            <w:pPr>
              <w:pStyle w:val="Taulukkoleipis0"/>
              <w:rPr>
                <w:lang w:val="en-US"/>
              </w:rPr>
            </w:pPr>
          </w:p>
        </w:tc>
        <w:tc>
          <w:tcPr>
            <w:tcW w:w="1411" w:type="dxa"/>
            <w:tcBorders>
              <w:top w:val="single" w:sz="4" w:space="0" w:color="auto"/>
              <w:left w:val="single" w:sz="4" w:space="0" w:color="auto"/>
              <w:bottom w:val="single" w:sz="4" w:space="0" w:color="auto"/>
              <w:right w:val="single" w:sz="4" w:space="0" w:color="auto"/>
            </w:tcBorders>
          </w:tcPr>
          <w:p w14:paraId="7FC37CC1" w14:textId="77777777" w:rsidR="00A958F7" w:rsidRPr="00A958F7" w:rsidRDefault="00A958F7" w:rsidP="00A958F7">
            <w:pPr>
              <w:pStyle w:val="Taulukkoleipis0"/>
              <w:rPr>
                <w:lang w:val="en-US"/>
              </w:rPr>
            </w:pPr>
          </w:p>
        </w:tc>
        <w:tc>
          <w:tcPr>
            <w:tcW w:w="1398" w:type="dxa"/>
            <w:tcBorders>
              <w:top w:val="single" w:sz="4" w:space="0" w:color="auto"/>
              <w:left w:val="single" w:sz="4" w:space="0" w:color="auto"/>
              <w:bottom w:val="single" w:sz="4" w:space="0" w:color="auto"/>
              <w:right w:val="single" w:sz="4" w:space="0" w:color="auto"/>
            </w:tcBorders>
          </w:tcPr>
          <w:p w14:paraId="0995FE2A" w14:textId="77777777" w:rsidR="00A958F7" w:rsidRPr="00A958F7" w:rsidRDefault="00A958F7" w:rsidP="00A958F7">
            <w:pPr>
              <w:pStyle w:val="Taulukkoleipis0"/>
              <w:rPr>
                <w:lang w:val="en-US"/>
              </w:rPr>
            </w:pPr>
          </w:p>
        </w:tc>
        <w:tc>
          <w:tcPr>
            <w:tcW w:w="1411" w:type="dxa"/>
            <w:tcBorders>
              <w:top w:val="single" w:sz="4" w:space="0" w:color="auto"/>
              <w:left w:val="single" w:sz="4" w:space="0" w:color="auto"/>
              <w:bottom w:val="single" w:sz="4" w:space="0" w:color="auto"/>
              <w:right w:val="single" w:sz="4" w:space="0" w:color="auto"/>
            </w:tcBorders>
          </w:tcPr>
          <w:p w14:paraId="5A444315" w14:textId="77777777" w:rsidR="00A958F7" w:rsidRPr="00A958F7" w:rsidRDefault="00A958F7" w:rsidP="00A958F7">
            <w:pPr>
              <w:pStyle w:val="Taulukkoleipis0"/>
              <w:rPr>
                <w:lang w:val="en-US"/>
              </w:rPr>
            </w:pPr>
          </w:p>
        </w:tc>
        <w:tc>
          <w:tcPr>
            <w:tcW w:w="2659" w:type="dxa"/>
            <w:tcBorders>
              <w:top w:val="single" w:sz="4" w:space="0" w:color="auto"/>
              <w:left w:val="single" w:sz="4" w:space="0" w:color="auto"/>
              <w:bottom w:val="single" w:sz="4" w:space="0" w:color="auto"/>
              <w:right w:val="single" w:sz="4" w:space="0" w:color="auto"/>
            </w:tcBorders>
          </w:tcPr>
          <w:p w14:paraId="07CE74D1" w14:textId="77777777" w:rsidR="00A958F7" w:rsidRPr="00A958F7" w:rsidRDefault="00A958F7" w:rsidP="00A958F7">
            <w:pPr>
              <w:pStyle w:val="Taulukkoleipis0"/>
              <w:rPr>
                <w:lang w:val="en-US"/>
              </w:rPr>
            </w:pPr>
          </w:p>
        </w:tc>
      </w:tr>
      <w:tr w:rsidR="00A958F7" w:rsidRPr="009B1DDD" w14:paraId="1273F204" w14:textId="77777777" w:rsidTr="00A958F7">
        <w:tc>
          <w:tcPr>
            <w:tcW w:w="1497" w:type="dxa"/>
            <w:tcBorders>
              <w:top w:val="single" w:sz="4" w:space="0" w:color="auto"/>
              <w:left w:val="single" w:sz="4" w:space="0" w:color="auto"/>
              <w:bottom w:val="single" w:sz="4" w:space="0" w:color="auto"/>
              <w:right w:val="single" w:sz="4" w:space="0" w:color="auto"/>
            </w:tcBorders>
          </w:tcPr>
          <w:p w14:paraId="1D9A8ED0" w14:textId="77777777" w:rsidR="00A958F7" w:rsidRPr="00A958F7" w:rsidRDefault="00A958F7" w:rsidP="00A958F7">
            <w:pPr>
              <w:pStyle w:val="Taulukkoleipis0"/>
              <w:rPr>
                <w:lang w:val="en-US"/>
              </w:rPr>
            </w:pPr>
          </w:p>
        </w:tc>
        <w:tc>
          <w:tcPr>
            <w:tcW w:w="1400" w:type="dxa"/>
            <w:tcBorders>
              <w:top w:val="single" w:sz="4" w:space="0" w:color="auto"/>
              <w:left w:val="single" w:sz="4" w:space="0" w:color="auto"/>
              <w:bottom w:val="single" w:sz="4" w:space="0" w:color="auto"/>
              <w:right w:val="single" w:sz="4" w:space="0" w:color="auto"/>
            </w:tcBorders>
          </w:tcPr>
          <w:p w14:paraId="4D658E10" w14:textId="77777777" w:rsidR="00A958F7" w:rsidRPr="00A958F7" w:rsidRDefault="00A958F7" w:rsidP="00A958F7">
            <w:pPr>
              <w:pStyle w:val="Taulukkoleipis0"/>
              <w:rPr>
                <w:lang w:val="en-US"/>
              </w:rPr>
            </w:pPr>
          </w:p>
        </w:tc>
        <w:tc>
          <w:tcPr>
            <w:tcW w:w="1411" w:type="dxa"/>
            <w:tcBorders>
              <w:top w:val="single" w:sz="4" w:space="0" w:color="auto"/>
              <w:left w:val="single" w:sz="4" w:space="0" w:color="auto"/>
              <w:bottom w:val="single" w:sz="4" w:space="0" w:color="auto"/>
              <w:right w:val="single" w:sz="4" w:space="0" w:color="auto"/>
            </w:tcBorders>
          </w:tcPr>
          <w:p w14:paraId="4C07E71C" w14:textId="77777777" w:rsidR="00A958F7" w:rsidRPr="00A958F7" w:rsidRDefault="00A958F7" w:rsidP="00A958F7">
            <w:pPr>
              <w:pStyle w:val="Taulukkoleipis0"/>
              <w:rPr>
                <w:lang w:val="en-US"/>
              </w:rPr>
            </w:pPr>
          </w:p>
        </w:tc>
        <w:tc>
          <w:tcPr>
            <w:tcW w:w="1398" w:type="dxa"/>
            <w:tcBorders>
              <w:top w:val="single" w:sz="4" w:space="0" w:color="auto"/>
              <w:left w:val="single" w:sz="4" w:space="0" w:color="auto"/>
              <w:bottom w:val="single" w:sz="4" w:space="0" w:color="auto"/>
              <w:right w:val="single" w:sz="4" w:space="0" w:color="auto"/>
            </w:tcBorders>
          </w:tcPr>
          <w:p w14:paraId="6639FB34" w14:textId="77777777" w:rsidR="00A958F7" w:rsidRPr="00A958F7" w:rsidRDefault="00A958F7" w:rsidP="00A958F7">
            <w:pPr>
              <w:pStyle w:val="Taulukkoleipis0"/>
              <w:rPr>
                <w:lang w:val="en-US"/>
              </w:rPr>
            </w:pPr>
          </w:p>
        </w:tc>
        <w:tc>
          <w:tcPr>
            <w:tcW w:w="1411" w:type="dxa"/>
            <w:tcBorders>
              <w:top w:val="single" w:sz="4" w:space="0" w:color="auto"/>
              <w:left w:val="single" w:sz="4" w:space="0" w:color="auto"/>
              <w:bottom w:val="single" w:sz="4" w:space="0" w:color="auto"/>
              <w:right w:val="single" w:sz="4" w:space="0" w:color="auto"/>
            </w:tcBorders>
          </w:tcPr>
          <w:p w14:paraId="5966F885" w14:textId="77777777" w:rsidR="00A958F7" w:rsidRPr="00A958F7" w:rsidRDefault="00A958F7" w:rsidP="00A958F7">
            <w:pPr>
              <w:pStyle w:val="Taulukkoleipis0"/>
              <w:rPr>
                <w:lang w:val="en-US"/>
              </w:rPr>
            </w:pPr>
          </w:p>
        </w:tc>
        <w:tc>
          <w:tcPr>
            <w:tcW w:w="2659" w:type="dxa"/>
            <w:tcBorders>
              <w:top w:val="single" w:sz="4" w:space="0" w:color="auto"/>
              <w:left w:val="single" w:sz="4" w:space="0" w:color="auto"/>
              <w:bottom w:val="single" w:sz="4" w:space="0" w:color="auto"/>
              <w:right w:val="single" w:sz="4" w:space="0" w:color="auto"/>
            </w:tcBorders>
          </w:tcPr>
          <w:p w14:paraId="5E58DF1B" w14:textId="77777777" w:rsidR="00A958F7" w:rsidRPr="00A958F7" w:rsidRDefault="00A958F7" w:rsidP="00A958F7">
            <w:pPr>
              <w:pStyle w:val="Taulukkoleipis0"/>
              <w:rPr>
                <w:lang w:val="en-US"/>
              </w:rPr>
            </w:pPr>
          </w:p>
        </w:tc>
      </w:tr>
      <w:tr w:rsidR="00A958F7" w:rsidRPr="009B1DDD" w14:paraId="31E4EC6A" w14:textId="77777777" w:rsidTr="00A958F7">
        <w:tc>
          <w:tcPr>
            <w:tcW w:w="1497" w:type="dxa"/>
            <w:tcBorders>
              <w:top w:val="single" w:sz="4" w:space="0" w:color="auto"/>
              <w:left w:val="single" w:sz="4" w:space="0" w:color="auto"/>
              <w:bottom w:val="single" w:sz="4" w:space="0" w:color="auto"/>
              <w:right w:val="single" w:sz="4" w:space="0" w:color="auto"/>
            </w:tcBorders>
          </w:tcPr>
          <w:p w14:paraId="051849D1" w14:textId="77777777" w:rsidR="00A958F7" w:rsidRPr="00A958F7" w:rsidRDefault="00A958F7" w:rsidP="00A958F7">
            <w:pPr>
              <w:pStyle w:val="Taulukkoleipis0"/>
              <w:rPr>
                <w:lang w:val="en-US"/>
              </w:rPr>
            </w:pPr>
          </w:p>
        </w:tc>
        <w:tc>
          <w:tcPr>
            <w:tcW w:w="1400" w:type="dxa"/>
            <w:tcBorders>
              <w:top w:val="single" w:sz="4" w:space="0" w:color="auto"/>
              <w:left w:val="single" w:sz="4" w:space="0" w:color="auto"/>
              <w:bottom w:val="single" w:sz="4" w:space="0" w:color="auto"/>
              <w:right w:val="single" w:sz="4" w:space="0" w:color="auto"/>
            </w:tcBorders>
          </w:tcPr>
          <w:p w14:paraId="0FD4798C" w14:textId="77777777" w:rsidR="00A958F7" w:rsidRPr="00A958F7" w:rsidRDefault="00A958F7" w:rsidP="00A958F7">
            <w:pPr>
              <w:pStyle w:val="Taulukkoleipis0"/>
              <w:rPr>
                <w:lang w:val="en-US"/>
              </w:rPr>
            </w:pPr>
          </w:p>
        </w:tc>
        <w:tc>
          <w:tcPr>
            <w:tcW w:w="1411" w:type="dxa"/>
            <w:tcBorders>
              <w:top w:val="single" w:sz="4" w:space="0" w:color="auto"/>
              <w:left w:val="single" w:sz="4" w:space="0" w:color="auto"/>
              <w:bottom w:val="single" w:sz="4" w:space="0" w:color="auto"/>
              <w:right w:val="single" w:sz="4" w:space="0" w:color="auto"/>
            </w:tcBorders>
          </w:tcPr>
          <w:p w14:paraId="6547A030" w14:textId="77777777" w:rsidR="00A958F7" w:rsidRPr="00A958F7" w:rsidRDefault="00A958F7" w:rsidP="00A958F7">
            <w:pPr>
              <w:pStyle w:val="Taulukkoleipis0"/>
              <w:rPr>
                <w:lang w:val="en-US"/>
              </w:rPr>
            </w:pPr>
          </w:p>
        </w:tc>
        <w:tc>
          <w:tcPr>
            <w:tcW w:w="1398" w:type="dxa"/>
            <w:tcBorders>
              <w:top w:val="single" w:sz="4" w:space="0" w:color="auto"/>
              <w:left w:val="single" w:sz="4" w:space="0" w:color="auto"/>
              <w:bottom w:val="single" w:sz="4" w:space="0" w:color="auto"/>
              <w:right w:val="single" w:sz="4" w:space="0" w:color="auto"/>
            </w:tcBorders>
          </w:tcPr>
          <w:p w14:paraId="07D93159" w14:textId="77777777" w:rsidR="00A958F7" w:rsidRPr="00A958F7" w:rsidRDefault="00A958F7" w:rsidP="00A958F7">
            <w:pPr>
              <w:pStyle w:val="Taulukkoleipis0"/>
              <w:rPr>
                <w:lang w:val="en-US"/>
              </w:rPr>
            </w:pPr>
          </w:p>
        </w:tc>
        <w:tc>
          <w:tcPr>
            <w:tcW w:w="1411" w:type="dxa"/>
            <w:tcBorders>
              <w:top w:val="single" w:sz="4" w:space="0" w:color="auto"/>
              <w:left w:val="single" w:sz="4" w:space="0" w:color="auto"/>
              <w:bottom w:val="single" w:sz="4" w:space="0" w:color="auto"/>
              <w:right w:val="single" w:sz="4" w:space="0" w:color="auto"/>
            </w:tcBorders>
          </w:tcPr>
          <w:p w14:paraId="3246E9FE" w14:textId="77777777" w:rsidR="00A958F7" w:rsidRPr="00A958F7" w:rsidRDefault="00A958F7" w:rsidP="00A958F7">
            <w:pPr>
              <w:pStyle w:val="Taulukkoleipis0"/>
              <w:rPr>
                <w:lang w:val="en-US"/>
              </w:rPr>
            </w:pPr>
          </w:p>
        </w:tc>
        <w:tc>
          <w:tcPr>
            <w:tcW w:w="2659" w:type="dxa"/>
            <w:tcBorders>
              <w:top w:val="single" w:sz="4" w:space="0" w:color="auto"/>
              <w:left w:val="single" w:sz="4" w:space="0" w:color="auto"/>
              <w:bottom w:val="single" w:sz="4" w:space="0" w:color="auto"/>
              <w:right w:val="single" w:sz="4" w:space="0" w:color="auto"/>
            </w:tcBorders>
          </w:tcPr>
          <w:p w14:paraId="658B73C3" w14:textId="77777777" w:rsidR="00A958F7" w:rsidRPr="00A958F7" w:rsidRDefault="00A958F7" w:rsidP="00A958F7">
            <w:pPr>
              <w:pStyle w:val="Taulukkoleipis0"/>
              <w:rPr>
                <w:lang w:val="en-US"/>
              </w:rPr>
            </w:pPr>
          </w:p>
        </w:tc>
      </w:tr>
      <w:tr w:rsidR="00A958F7" w:rsidRPr="009B1DDD" w14:paraId="19CA39F0" w14:textId="77777777" w:rsidTr="00A958F7">
        <w:tc>
          <w:tcPr>
            <w:tcW w:w="1497" w:type="dxa"/>
            <w:tcBorders>
              <w:top w:val="single" w:sz="4" w:space="0" w:color="auto"/>
              <w:left w:val="single" w:sz="4" w:space="0" w:color="auto"/>
              <w:bottom w:val="single" w:sz="4" w:space="0" w:color="auto"/>
              <w:right w:val="single" w:sz="4" w:space="0" w:color="auto"/>
            </w:tcBorders>
          </w:tcPr>
          <w:p w14:paraId="364E598D" w14:textId="77777777" w:rsidR="00A958F7" w:rsidRPr="00A958F7" w:rsidRDefault="00A958F7" w:rsidP="00A958F7">
            <w:pPr>
              <w:pStyle w:val="Taulukkoleipis0"/>
              <w:rPr>
                <w:lang w:val="en-US"/>
              </w:rPr>
            </w:pPr>
          </w:p>
        </w:tc>
        <w:tc>
          <w:tcPr>
            <w:tcW w:w="1400" w:type="dxa"/>
            <w:tcBorders>
              <w:top w:val="single" w:sz="4" w:space="0" w:color="auto"/>
              <w:left w:val="single" w:sz="4" w:space="0" w:color="auto"/>
              <w:bottom w:val="single" w:sz="4" w:space="0" w:color="auto"/>
              <w:right w:val="single" w:sz="4" w:space="0" w:color="auto"/>
            </w:tcBorders>
          </w:tcPr>
          <w:p w14:paraId="76CE5527" w14:textId="77777777" w:rsidR="00A958F7" w:rsidRPr="00A958F7" w:rsidRDefault="00A958F7" w:rsidP="00A958F7">
            <w:pPr>
              <w:pStyle w:val="Taulukkoleipis0"/>
              <w:rPr>
                <w:lang w:val="en-US"/>
              </w:rPr>
            </w:pPr>
          </w:p>
        </w:tc>
        <w:tc>
          <w:tcPr>
            <w:tcW w:w="1411" w:type="dxa"/>
            <w:tcBorders>
              <w:top w:val="single" w:sz="4" w:space="0" w:color="auto"/>
              <w:left w:val="single" w:sz="4" w:space="0" w:color="auto"/>
              <w:bottom w:val="single" w:sz="4" w:space="0" w:color="auto"/>
              <w:right w:val="single" w:sz="4" w:space="0" w:color="auto"/>
            </w:tcBorders>
          </w:tcPr>
          <w:p w14:paraId="64A5BEB0" w14:textId="77777777" w:rsidR="00A958F7" w:rsidRPr="00A958F7" w:rsidRDefault="00A958F7" w:rsidP="00A958F7">
            <w:pPr>
              <w:pStyle w:val="Taulukkoleipis0"/>
              <w:rPr>
                <w:lang w:val="en-US"/>
              </w:rPr>
            </w:pPr>
          </w:p>
        </w:tc>
        <w:tc>
          <w:tcPr>
            <w:tcW w:w="1398" w:type="dxa"/>
            <w:tcBorders>
              <w:top w:val="single" w:sz="4" w:space="0" w:color="auto"/>
              <w:left w:val="single" w:sz="4" w:space="0" w:color="auto"/>
              <w:bottom w:val="single" w:sz="4" w:space="0" w:color="auto"/>
              <w:right w:val="single" w:sz="4" w:space="0" w:color="auto"/>
            </w:tcBorders>
          </w:tcPr>
          <w:p w14:paraId="45915A27" w14:textId="77777777" w:rsidR="00A958F7" w:rsidRPr="00A958F7" w:rsidRDefault="00A958F7" w:rsidP="00A958F7">
            <w:pPr>
              <w:pStyle w:val="Taulukkoleipis0"/>
              <w:rPr>
                <w:lang w:val="en-US"/>
              </w:rPr>
            </w:pPr>
          </w:p>
        </w:tc>
        <w:tc>
          <w:tcPr>
            <w:tcW w:w="1411" w:type="dxa"/>
            <w:tcBorders>
              <w:top w:val="single" w:sz="4" w:space="0" w:color="auto"/>
              <w:left w:val="single" w:sz="4" w:space="0" w:color="auto"/>
              <w:bottom w:val="single" w:sz="4" w:space="0" w:color="auto"/>
              <w:right w:val="single" w:sz="4" w:space="0" w:color="auto"/>
            </w:tcBorders>
          </w:tcPr>
          <w:p w14:paraId="743C5970" w14:textId="77777777" w:rsidR="00A958F7" w:rsidRPr="00A958F7" w:rsidRDefault="00A958F7" w:rsidP="00A958F7">
            <w:pPr>
              <w:pStyle w:val="Taulukkoleipis0"/>
              <w:rPr>
                <w:lang w:val="en-US"/>
              </w:rPr>
            </w:pPr>
          </w:p>
        </w:tc>
        <w:tc>
          <w:tcPr>
            <w:tcW w:w="2659" w:type="dxa"/>
            <w:tcBorders>
              <w:top w:val="single" w:sz="4" w:space="0" w:color="auto"/>
              <w:left w:val="single" w:sz="4" w:space="0" w:color="auto"/>
              <w:bottom w:val="single" w:sz="4" w:space="0" w:color="auto"/>
              <w:right w:val="single" w:sz="4" w:space="0" w:color="auto"/>
            </w:tcBorders>
          </w:tcPr>
          <w:p w14:paraId="4A4024A2" w14:textId="77777777" w:rsidR="00A958F7" w:rsidRPr="00A958F7" w:rsidRDefault="00A958F7" w:rsidP="00A958F7">
            <w:pPr>
              <w:pStyle w:val="Taulukkoleipis0"/>
              <w:rPr>
                <w:lang w:val="en-US"/>
              </w:rPr>
            </w:pPr>
          </w:p>
        </w:tc>
      </w:tr>
      <w:tr w:rsidR="00A958F7" w:rsidRPr="009B1DDD" w14:paraId="78C012B1" w14:textId="77777777" w:rsidTr="00A958F7">
        <w:tc>
          <w:tcPr>
            <w:tcW w:w="1497" w:type="dxa"/>
            <w:tcBorders>
              <w:top w:val="single" w:sz="4" w:space="0" w:color="auto"/>
              <w:left w:val="single" w:sz="4" w:space="0" w:color="auto"/>
              <w:bottom w:val="single" w:sz="4" w:space="0" w:color="auto"/>
              <w:right w:val="single" w:sz="4" w:space="0" w:color="auto"/>
            </w:tcBorders>
          </w:tcPr>
          <w:p w14:paraId="7E1D72EB" w14:textId="77777777" w:rsidR="00A958F7" w:rsidRPr="00A958F7" w:rsidRDefault="00A958F7" w:rsidP="00A958F7">
            <w:pPr>
              <w:pStyle w:val="Taulukkoleipis0"/>
              <w:rPr>
                <w:lang w:val="en-US"/>
              </w:rPr>
            </w:pPr>
          </w:p>
        </w:tc>
        <w:tc>
          <w:tcPr>
            <w:tcW w:w="1400" w:type="dxa"/>
            <w:tcBorders>
              <w:top w:val="single" w:sz="4" w:space="0" w:color="auto"/>
              <w:left w:val="single" w:sz="4" w:space="0" w:color="auto"/>
              <w:bottom w:val="single" w:sz="4" w:space="0" w:color="auto"/>
              <w:right w:val="single" w:sz="4" w:space="0" w:color="auto"/>
            </w:tcBorders>
          </w:tcPr>
          <w:p w14:paraId="4ACE8D31" w14:textId="77777777" w:rsidR="00A958F7" w:rsidRPr="00A958F7" w:rsidRDefault="00A958F7" w:rsidP="00A958F7">
            <w:pPr>
              <w:pStyle w:val="Taulukkoleipis0"/>
              <w:rPr>
                <w:lang w:val="en-US"/>
              </w:rPr>
            </w:pPr>
          </w:p>
        </w:tc>
        <w:tc>
          <w:tcPr>
            <w:tcW w:w="1411" w:type="dxa"/>
            <w:tcBorders>
              <w:top w:val="single" w:sz="4" w:space="0" w:color="auto"/>
              <w:left w:val="single" w:sz="4" w:space="0" w:color="auto"/>
              <w:bottom w:val="single" w:sz="4" w:space="0" w:color="auto"/>
              <w:right w:val="single" w:sz="4" w:space="0" w:color="auto"/>
            </w:tcBorders>
          </w:tcPr>
          <w:p w14:paraId="710B7953" w14:textId="77777777" w:rsidR="00A958F7" w:rsidRPr="00A958F7" w:rsidRDefault="00A958F7" w:rsidP="00A958F7">
            <w:pPr>
              <w:pStyle w:val="Taulukkoleipis0"/>
              <w:rPr>
                <w:lang w:val="en-US"/>
              </w:rPr>
            </w:pPr>
          </w:p>
        </w:tc>
        <w:tc>
          <w:tcPr>
            <w:tcW w:w="1398" w:type="dxa"/>
            <w:tcBorders>
              <w:top w:val="single" w:sz="4" w:space="0" w:color="auto"/>
              <w:left w:val="single" w:sz="4" w:space="0" w:color="auto"/>
              <w:bottom w:val="single" w:sz="4" w:space="0" w:color="auto"/>
              <w:right w:val="single" w:sz="4" w:space="0" w:color="auto"/>
            </w:tcBorders>
          </w:tcPr>
          <w:p w14:paraId="603A4DE7" w14:textId="77777777" w:rsidR="00A958F7" w:rsidRPr="00A958F7" w:rsidRDefault="00A958F7" w:rsidP="00A958F7">
            <w:pPr>
              <w:pStyle w:val="Taulukkoleipis0"/>
              <w:rPr>
                <w:lang w:val="en-US"/>
              </w:rPr>
            </w:pPr>
          </w:p>
        </w:tc>
        <w:tc>
          <w:tcPr>
            <w:tcW w:w="1411" w:type="dxa"/>
            <w:tcBorders>
              <w:top w:val="single" w:sz="4" w:space="0" w:color="auto"/>
              <w:left w:val="single" w:sz="4" w:space="0" w:color="auto"/>
              <w:bottom w:val="single" w:sz="4" w:space="0" w:color="auto"/>
              <w:right w:val="single" w:sz="4" w:space="0" w:color="auto"/>
            </w:tcBorders>
          </w:tcPr>
          <w:p w14:paraId="37CB6E5C" w14:textId="77777777" w:rsidR="00A958F7" w:rsidRPr="00A958F7" w:rsidRDefault="00A958F7" w:rsidP="00A958F7">
            <w:pPr>
              <w:pStyle w:val="Taulukkoleipis0"/>
              <w:rPr>
                <w:lang w:val="en-US"/>
              </w:rPr>
            </w:pPr>
          </w:p>
        </w:tc>
        <w:tc>
          <w:tcPr>
            <w:tcW w:w="2659" w:type="dxa"/>
            <w:tcBorders>
              <w:top w:val="single" w:sz="4" w:space="0" w:color="auto"/>
              <w:left w:val="single" w:sz="4" w:space="0" w:color="auto"/>
              <w:bottom w:val="single" w:sz="4" w:space="0" w:color="auto"/>
              <w:right w:val="single" w:sz="4" w:space="0" w:color="auto"/>
            </w:tcBorders>
          </w:tcPr>
          <w:p w14:paraId="1255984A" w14:textId="77777777" w:rsidR="00A958F7" w:rsidRPr="00A958F7" w:rsidRDefault="00A958F7" w:rsidP="00A958F7">
            <w:pPr>
              <w:pStyle w:val="Taulukkoleipis0"/>
              <w:rPr>
                <w:lang w:val="en-US"/>
              </w:rPr>
            </w:pPr>
          </w:p>
        </w:tc>
      </w:tr>
      <w:tr w:rsidR="00A958F7" w:rsidRPr="009B1DDD" w14:paraId="5E64DB8F" w14:textId="77777777" w:rsidTr="00A958F7">
        <w:tc>
          <w:tcPr>
            <w:tcW w:w="1497" w:type="dxa"/>
            <w:tcBorders>
              <w:top w:val="single" w:sz="4" w:space="0" w:color="auto"/>
              <w:left w:val="single" w:sz="4" w:space="0" w:color="auto"/>
              <w:bottom w:val="single" w:sz="4" w:space="0" w:color="auto"/>
              <w:right w:val="single" w:sz="4" w:space="0" w:color="auto"/>
            </w:tcBorders>
          </w:tcPr>
          <w:p w14:paraId="7B99F8E6" w14:textId="77777777" w:rsidR="00A958F7" w:rsidRPr="00A958F7" w:rsidRDefault="00A958F7" w:rsidP="00A958F7">
            <w:pPr>
              <w:pStyle w:val="Taulukkoleipis0"/>
              <w:rPr>
                <w:lang w:val="en-US"/>
              </w:rPr>
            </w:pPr>
          </w:p>
        </w:tc>
        <w:tc>
          <w:tcPr>
            <w:tcW w:w="1400" w:type="dxa"/>
            <w:tcBorders>
              <w:top w:val="single" w:sz="4" w:space="0" w:color="auto"/>
              <w:left w:val="single" w:sz="4" w:space="0" w:color="auto"/>
              <w:bottom w:val="single" w:sz="4" w:space="0" w:color="auto"/>
              <w:right w:val="single" w:sz="4" w:space="0" w:color="auto"/>
            </w:tcBorders>
          </w:tcPr>
          <w:p w14:paraId="5CEE7F45" w14:textId="77777777" w:rsidR="00A958F7" w:rsidRPr="00A958F7" w:rsidRDefault="00A958F7" w:rsidP="00A958F7">
            <w:pPr>
              <w:pStyle w:val="Taulukkoleipis0"/>
              <w:rPr>
                <w:lang w:val="en-US"/>
              </w:rPr>
            </w:pPr>
          </w:p>
        </w:tc>
        <w:tc>
          <w:tcPr>
            <w:tcW w:w="1411" w:type="dxa"/>
            <w:tcBorders>
              <w:top w:val="single" w:sz="4" w:space="0" w:color="auto"/>
              <w:left w:val="single" w:sz="4" w:space="0" w:color="auto"/>
              <w:bottom w:val="single" w:sz="4" w:space="0" w:color="auto"/>
              <w:right w:val="single" w:sz="4" w:space="0" w:color="auto"/>
            </w:tcBorders>
          </w:tcPr>
          <w:p w14:paraId="449573AD" w14:textId="77777777" w:rsidR="00A958F7" w:rsidRPr="00A958F7" w:rsidRDefault="00A958F7" w:rsidP="00A958F7">
            <w:pPr>
              <w:pStyle w:val="Taulukkoleipis0"/>
              <w:rPr>
                <w:lang w:val="en-US"/>
              </w:rPr>
            </w:pPr>
          </w:p>
        </w:tc>
        <w:tc>
          <w:tcPr>
            <w:tcW w:w="1398" w:type="dxa"/>
            <w:tcBorders>
              <w:top w:val="single" w:sz="4" w:space="0" w:color="auto"/>
              <w:left w:val="single" w:sz="4" w:space="0" w:color="auto"/>
              <w:bottom w:val="single" w:sz="4" w:space="0" w:color="auto"/>
              <w:right w:val="single" w:sz="4" w:space="0" w:color="auto"/>
            </w:tcBorders>
          </w:tcPr>
          <w:p w14:paraId="3483861F" w14:textId="77777777" w:rsidR="00A958F7" w:rsidRPr="00A958F7" w:rsidRDefault="00A958F7" w:rsidP="00A958F7">
            <w:pPr>
              <w:pStyle w:val="Taulukkoleipis0"/>
              <w:rPr>
                <w:lang w:val="en-US"/>
              </w:rPr>
            </w:pPr>
          </w:p>
        </w:tc>
        <w:tc>
          <w:tcPr>
            <w:tcW w:w="1411" w:type="dxa"/>
            <w:tcBorders>
              <w:top w:val="single" w:sz="4" w:space="0" w:color="auto"/>
              <w:left w:val="single" w:sz="4" w:space="0" w:color="auto"/>
              <w:bottom w:val="single" w:sz="4" w:space="0" w:color="auto"/>
              <w:right w:val="single" w:sz="4" w:space="0" w:color="auto"/>
            </w:tcBorders>
          </w:tcPr>
          <w:p w14:paraId="34BD17AC" w14:textId="77777777" w:rsidR="00A958F7" w:rsidRPr="00A958F7" w:rsidRDefault="00A958F7" w:rsidP="00A958F7">
            <w:pPr>
              <w:pStyle w:val="Taulukkoleipis0"/>
              <w:rPr>
                <w:lang w:val="en-US"/>
              </w:rPr>
            </w:pPr>
          </w:p>
        </w:tc>
        <w:tc>
          <w:tcPr>
            <w:tcW w:w="2659" w:type="dxa"/>
            <w:tcBorders>
              <w:top w:val="single" w:sz="4" w:space="0" w:color="auto"/>
              <w:left w:val="single" w:sz="4" w:space="0" w:color="auto"/>
              <w:bottom w:val="single" w:sz="4" w:space="0" w:color="auto"/>
              <w:right w:val="single" w:sz="4" w:space="0" w:color="auto"/>
            </w:tcBorders>
          </w:tcPr>
          <w:p w14:paraId="5541F51A" w14:textId="77777777" w:rsidR="00A958F7" w:rsidRPr="00A958F7" w:rsidRDefault="00A958F7" w:rsidP="00A958F7">
            <w:pPr>
              <w:pStyle w:val="Taulukkoleipis0"/>
              <w:rPr>
                <w:lang w:val="en-US"/>
              </w:rPr>
            </w:pPr>
          </w:p>
        </w:tc>
      </w:tr>
      <w:tr w:rsidR="00A958F7" w:rsidRPr="009B1DDD" w14:paraId="2D9AC44C" w14:textId="77777777" w:rsidTr="00A958F7">
        <w:tc>
          <w:tcPr>
            <w:tcW w:w="1497" w:type="dxa"/>
            <w:tcBorders>
              <w:top w:val="single" w:sz="4" w:space="0" w:color="auto"/>
              <w:left w:val="single" w:sz="4" w:space="0" w:color="auto"/>
              <w:bottom w:val="single" w:sz="4" w:space="0" w:color="auto"/>
              <w:right w:val="single" w:sz="4" w:space="0" w:color="auto"/>
            </w:tcBorders>
          </w:tcPr>
          <w:p w14:paraId="5E47D31D" w14:textId="77777777" w:rsidR="00A958F7" w:rsidRPr="00A958F7" w:rsidRDefault="00A958F7" w:rsidP="00A958F7">
            <w:pPr>
              <w:pStyle w:val="Taulukkoleipis0"/>
              <w:rPr>
                <w:lang w:val="en-US"/>
              </w:rPr>
            </w:pPr>
          </w:p>
        </w:tc>
        <w:tc>
          <w:tcPr>
            <w:tcW w:w="1400" w:type="dxa"/>
            <w:tcBorders>
              <w:top w:val="single" w:sz="4" w:space="0" w:color="auto"/>
              <w:left w:val="single" w:sz="4" w:space="0" w:color="auto"/>
              <w:bottom w:val="single" w:sz="4" w:space="0" w:color="auto"/>
              <w:right w:val="single" w:sz="4" w:space="0" w:color="auto"/>
            </w:tcBorders>
          </w:tcPr>
          <w:p w14:paraId="047AFB65" w14:textId="77777777" w:rsidR="00A958F7" w:rsidRPr="00A958F7" w:rsidRDefault="00A958F7" w:rsidP="00A958F7">
            <w:pPr>
              <w:pStyle w:val="Taulukkoleipis0"/>
              <w:rPr>
                <w:lang w:val="en-US"/>
              </w:rPr>
            </w:pPr>
          </w:p>
        </w:tc>
        <w:tc>
          <w:tcPr>
            <w:tcW w:w="1411" w:type="dxa"/>
            <w:tcBorders>
              <w:top w:val="single" w:sz="4" w:space="0" w:color="auto"/>
              <w:left w:val="single" w:sz="4" w:space="0" w:color="auto"/>
              <w:bottom w:val="single" w:sz="4" w:space="0" w:color="auto"/>
              <w:right w:val="single" w:sz="4" w:space="0" w:color="auto"/>
            </w:tcBorders>
          </w:tcPr>
          <w:p w14:paraId="7D0B0ED4" w14:textId="77777777" w:rsidR="00A958F7" w:rsidRPr="00A958F7" w:rsidRDefault="00A958F7" w:rsidP="00A958F7">
            <w:pPr>
              <w:pStyle w:val="Taulukkoleipis0"/>
              <w:rPr>
                <w:lang w:val="en-US"/>
              </w:rPr>
            </w:pPr>
          </w:p>
        </w:tc>
        <w:tc>
          <w:tcPr>
            <w:tcW w:w="1398" w:type="dxa"/>
            <w:tcBorders>
              <w:top w:val="single" w:sz="4" w:space="0" w:color="auto"/>
              <w:left w:val="single" w:sz="4" w:space="0" w:color="auto"/>
              <w:bottom w:val="single" w:sz="4" w:space="0" w:color="auto"/>
              <w:right w:val="single" w:sz="4" w:space="0" w:color="auto"/>
            </w:tcBorders>
          </w:tcPr>
          <w:p w14:paraId="2C44E39D" w14:textId="77777777" w:rsidR="00A958F7" w:rsidRPr="00A958F7" w:rsidRDefault="00A958F7" w:rsidP="00A958F7">
            <w:pPr>
              <w:pStyle w:val="Taulukkoleipis0"/>
              <w:rPr>
                <w:lang w:val="en-US"/>
              </w:rPr>
            </w:pPr>
          </w:p>
        </w:tc>
        <w:tc>
          <w:tcPr>
            <w:tcW w:w="1411" w:type="dxa"/>
            <w:tcBorders>
              <w:top w:val="single" w:sz="4" w:space="0" w:color="auto"/>
              <w:left w:val="single" w:sz="4" w:space="0" w:color="auto"/>
              <w:bottom w:val="single" w:sz="4" w:space="0" w:color="auto"/>
              <w:right w:val="single" w:sz="4" w:space="0" w:color="auto"/>
            </w:tcBorders>
          </w:tcPr>
          <w:p w14:paraId="69DCB69B" w14:textId="77777777" w:rsidR="00A958F7" w:rsidRPr="00A958F7" w:rsidRDefault="00A958F7" w:rsidP="00A958F7">
            <w:pPr>
              <w:pStyle w:val="Taulukkoleipis0"/>
              <w:rPr>
                <w:lang w:val="en-US"/>
              </w:rPr>
            </w:pPr>
          </w:p>
        </w:tc>
        <w:tc>
          <w:tcPr>
            <w:tcW w:w="2659" w:type="dxa"/>
            <w:tcBorders>
              <w:top w:val="single" w:sz="4" w:space="0" w:color="auto"/>
              <w:left w:val="single" w:sz="4" w:space="0" w:color="auto"/>
              <w:bottom w:val="single" w:sz="4" w:space="0" w:color="auto"/>
              <w:right w:val="single" w:sz="4" w:space="0" w:color="auto"/>
            </w:tcBorders>
          </w:tcPr>
          <w:p w14:paraId="53563777" w14:textId="77777777" w:rsidR="00A958F7" w:rsidRPr="00A958F7" w:rsidRDefault="00A958F7" w:rsidP="00A958F7">
            <w:pPr>
              <w:pStyle w:val="Taulukkoleipis0"/>
              <w:rPr>
                <w:lang w:val="en-US"/>
              </w:rPr>
            </w:pPr>
          </w:p>
        </w:tc>
      </w:tr>
      <w:tr w:rsidR="00A958F7" w:rsidRPr="009B1DDD" w14:paraId="5C8A19F8" w14:textId="77777777" w:rsidTr="00A958F7">
        <w:tc>
          <w:tcPr>
            <w:tcW w:w="1497" w:type="dxa"/>
            <w:tcBorders>
              <w:top w:val="single" w:sz="4" w:space="0" w:color="auto"/>
              <w:left w:val="single" w:sz="4" w:space="0" w:color="auto"/>
              <w:bottom w:val="single" w:sz="4" w:space="0" w:color="auto"/>
              <w:right w:val="single" w:sz="4" w:space="0" w:color="auto"/>
            </w:tcBorders>
          </w:tcPr>
          <w:p w14:paraId="256958F3" w14:textId="77777777" w:rsidR="00A958F7" w:rsidRPr="00A958F7" w:rsidRDefault="00A958F7" w:rsidP="00A958F7">
            <w:pPr>
              <w:pStyle w:val="Taulukkoleipis0"/>
              <w:rPr>
                <w:lang w:val="en-US"/>
              </w:rPr>
            </w:pPr>
          </w:p>
        </w:tc>
        <w:tc>
          <w:tcPr>
            <w:tcW w:w="1400" w:type="dxa"/>
            <w:tcBorders>
              <w:top w:val="single" w:sz="4" w:space="0" w:color="auto"/>
              <w:left w:val="single" w:sz="4" w:space="0" w:color="auto"/>
              <w:bottom w:val="single" w:sz="4" w:space="0" w:color="auto"/>
              <w:right w:val="single" w:sz="4" w:space="0" w:color="auto"/>
            </w:tcBorders>
          </w:tcPr>
          <w:p w14:paraId="558624BD" w14:textId="77777777" w:rsidR="00A958F7" w:rsidRPr="00A958F7" w:rsidRDefault="00A958F7" w:rsidP="00A958F7">
            <w:pPr>
              <w:pStyle w:val="Taulukkoleipis0"/>
              <w:rPr>
                <w:lang w:val="en-US"/>
              </w:rPr>
            </w:pPr>
          </w:p>
        </w:tc>
        <w:tc>
          <w:tcPr>
            <w:tcW w:w="1411" w:type="dxa"/>
            <w:tcBorders>
              <w:top w:val="single" w:sz="4" w:space="0" w:color="auto"/>
              <w:left w:val="single" w:sz="4" w:space="0" w:color="auto"/>
              <w:bottom w:val="single" w:sz="4" w:space="0" w:color="auto"/>
              <w:right w:val="single" w:sz="4" w:space="0" w:color="auto"/>
            </w:tcBorders>
          </w:tcPr>
          <w:p w14:paraId="163C44EC" w14:textId="77777777" w:rsidR="00A958F7" w:rsidRPr="00A958F7" w:rsidRDefault="00A958F7" w:rsidP="00A958F7">
            <w:pPr>
              <w:pStyle w:val="Taulukkoleipis0"/>
              <w:rPr>
                <w:lang w:val="en-US"/>
              </w:rPr>
            </w:pPr>
          </w:p>
        </w:tc>
        <w:tc>
          <w:tcPr>
            <w:tcW w:w="1398" w:type="dxa"/>
            <w:tcBorders>
              <w:top w:val="single" w:sz="4" w:space="0" w:color="auto"/>
              <w:left w:val="single" w:sz="4" w:space="0" w:color="auto"/>
              <w:bottom w:val="single" w:sz="4" w:space="0" w:color="auto"/>
              <w:right w:val="single" w:sz="4" w:space="0" w:color="auto"/>
            </w:tcBorders>
          </w:tcPr>
          <w:p w14:paraId="212CD88B" w14:textId="77777777" w:rsidR="00A958F7" w:rsidRPr="00A958F7" w:rsidRDefault="00A958F7" w:rsidP="00A958F7">
            <w:pPr>
              <w:pStyle w:val="Taulukkoleipis0"/>
              <w:rPr>
                <w:lang w:val="en-US"/>
              </w:rPr>
            </w:pPr>
          </w:p>
        </w:tc>
        <w:tc>
          <w:tcPr>
            <w:tcW w:w="1411" w:type="dxa"/>
            <w:tcBorders>
              <w:top w:val="single" w:sz="4" w:space="0" w:color="auto"/>
              <w:left w:val="single" w:sz="4" w:space="0" w:color="auto"/>
              <w:bottom w:val="single" w:sz="4" w:space="0" w:color="auto"/>
              <w:right w:val="single" w:sz="4" w:space="0" w:color="auto"/>
            </w:tcBorders>
          </w:tcPr>
          <w:p w14:paraId="507C18EC" w14:textId="77777777" w:rsidR="00A958F7" w:rsidRPr="00A958F7" w:rsidRDefault="00A958F7" w:rsidP="00A958F7">
            <w:pPr>
              <w:pStyle w:val="Taulukkoleipis0"/>
              <w:rPr>
                <w:lang w:val="en-US"/>
              </w:rPr>
            </w:pPr>
          </w:p>
        </w:tc>
        <w:tc>
          <w:tcPr>
            <w:tcW w:w="2659" w:type="dxa"/>
            <w:tcBorders>
              <w:top w:val="single" w:sz="4" w:space="0" w:color="auto"/>
              <w:left w:val="single" w:sz="4" w:space="0" w:color="auto"/>
              <w:bottom w:val="single" w:sz="4" w:space="0" w:color="auto"/>
              <w:right w:val="single" w:sz="4" w:space="0" w:color="auto"/>
            </w:tcBorders>
          </w:tcPr>
          <w:p w14:paraId="43D4FA10" w14:textId="77777777" w:rsidR="00A958F7" w:rsidRPr="00A958F7" w:rsidRDefault="00A958F7" w:rsidP="00A958F7">
            <w:pPr>
              <w:pStyle w:val="Taulukkoleipis0"/>
              <w:rPr>
                <w:lang w:val="en-US"/>
              </w:rPr>
            </w:pPr>
          </w:p>
        </w:tc>
      </w:tr>
      <w:tr w:rsidR="00A958F7" w:rsidRPr="009B1DDD" w14:paraId="2B022392" w14:textId="77777777" w:rsidTr="00A958F7">
        <w:tc>
          <w:tcPr>
            <w:tcW w:w="1497" w:type="dxa"/>
            <w:tcBorders>
              <w:top w:val="single" w:sz="4" w:space="0" w:color="auto"/>
              <w:left w:val="single" w:sz="4" w:space="0" w:color="auto"/>
              <w:bottom w:val="single" w:sz="4" w:space="0" w:color="auto"/>
              <w:right w:val="single" w:sz="4" w:space="0" w:color="auto"/>
            </w:tcBorders>
          </w:tcPr>
          <w:p w14:paraId="391316FC" w14:textId="77777777" w:rsidR="00A958F7" w:rsidRPr="00A958F7" w:rsidRDefault="00A958F7" w:rsidP="00A958F7">
            <w:pPr>
              <w:pStyle w:val="Taulukkoleipis0"/>
              <w:rPr>
                <w:lang w:val="en-US"/>
              </w:rPr>
            </w:pPr>
          </w:p>
        </w:tc>
        <w:tc>
          <w:tcPr>
            <w:tcW w:w="1400" w:type="dxa"/>
            <w:tcBorders>
              <w:top w:val="single" w:sz="4" w:space="0" w:color="auto"/>
              <w:left w:val="single" w:sz="4" w:space="0" w:color="auto"/>
              <w:bottom w:val="single" w:sz="4" w:space="0" w:color="auto"/>
              <w:right w:val="single" w:sz="4" w:space="0" w:color="auto"/>
            </w:tcBorders>
          </w:tcPr>
          <w:p w14:paraId="2C659DDC" w14:textId="77777777" w:rsidR="00A958F7" w:rsidRPr="00A958F7" w:rsidRDefault="00A958F7" w:rsidP="00A958F7">
            <w:pPr>
              <w:pStyle w:val="Taulukkoleipis0"/>
              <w:rPr>
                <w:lang w:val="en-US"/>
              </w:rPr>
            </w:pPr>
          </w:p>
        </w:tc>
        <w:tc>
          <w:tcPr>
            <w:tcW w:w="1411" w:type="dxa"/>
            <w:tcBorders>
              <w:top w:val="single" w:sz="4" w:space="0" w:color="auto"/>
              <w:left w:val="single" w:sz="4" w:space="0" w:color="auto"/>
              <w:bottom w:val="single" w:sz="4" w:space="0" w:color="auto"/>
              <w:right w:val="single" w:sz="4" w:space="0" w:color="auto"/>
            </w:tcBorders>
          </w:tcPr>
          <w:p w14:paraId="5165D25E" w14:textId="77777777" w:rsidR="00A958F7" w:rsidRPr="00A958F7" w:rsidRDefault="00A958F7" w:rsidP="00A958F7">
            <w:pPr>
              <w:pStyle w:val="Taulukkoleipis0"/>
              <w:rPr>
                <w:lang w:val="en-US"/>
              </w:rPr>
            </w:pPr>
          </w:p>
        </w:tc>
        <w:tc>
          <w:tcPr>
            <w:tcW w:w="1398" w:type="dxa"/>
            <w:tcBorders>
              <w:top w:val="single" w:sz="4" w:space="0" w:color="auto"/>
              <w:left w:val="single" w:sz="4" w:space="0" w:color="auto"/>
              <w:bottom w:val="single" w:sz="4" w:space="0" w:color="auto"/>
              <w:right w:val="single" w:sz="4" w:space="0" w:color="auto"/>
            </w:tcBorders>
          </w:tcPr>
          <w:p w14:paraId="4A444AFF" w14:textId="77777777" w:rsidR="00A958F7" w:rsidRPr="00A958F7" w:rsidRDefault="00A958F7" w:rsidP="00A958F7">
            <w:pPr>
              <w:pStyle w:val="Taulukkoleipis0"/>
              <w:rPr>
                <w:lang w:val="en-US"/>
              </w:rPr>
            </w:pPr>
          </w:p>
        </w:tc>
        <w:tc>
          <w:tcPr>
            <w:tcW w:w="1411" w:type="dxa"/>
            <w:tcBorders>
              <w:top w:val="single" w:sz="4" w:space="0" w:color="auto"/>
              <w:left w:val="single" w:sz="4" w:space="0" w:color="auto"/>
              <w:bottom w:val="single" w:sz="4" w:space="0" w:color="auto"/>
              <w:right w:val="single" w:sz="4" w:space="0" w:color="auto"/>
            </w:tcBorders>
          </w:tcPr>
          <w:p w14:paraId="38FDF33A" w14:textId="77777777" w:rsidR="00A958F7" w:rsidRPr="00A958F7" w:rsidRDefault="00A958F7" w:rsidP="00A958F7">
            <w:pPr>
              <w:pStyle w:val="Taulukkoleipis0"/>
              <w:rPr>
                <w:lang w:val="en-US"/>
              </w:rPr>
            </w:pPr>
          </w:p>
        </w:tc>
        <w:tc>
          <w:tcPr>
            <w:tcW w:w="2659" w:type="dxa"/>
            <w:tcBorders>
              <w:top w:val="single" w:sz="4" w:space="0" w:color="auto"/>
              <w:left w:val="single" w:sz="4" w:space="0" w:color="auto"/>
              <w:bottom w:val="single" w:sz="4" w:space="0" w:color="auto"/>
              <w:right w:val="single" w:sz="4" w:space="0" w:color="auto"/>
            </w:tcBorders>
          </w:tcPr>
          <w:p w14:paraId="0168C2B4" w14:textId="77777777" w:rsidR="00A958F7" w:rsidRPr="00A958F7" w:rsidRDefault="00A958F7" w:rsidP="00A958F7">
            <w:pPr>
              <w:pStyle w:val="Taulukkoleipis0"/>
              <w:rPr>
                <w:lang w:val="en-US"/>
              </w:rPr>
            </w:pPr>
          </w:p>
        </w:tc>
      </w:tr>
      <w:tr w:rsidR="00A958F7" w:rsidRPr="009B1DDD" w14:paraId="41DE7A16" w14:textId="77777777" w:rsidTr="00A958F7">
        <w:tc>
          <w:tcPr>
            <w:tcW w:w="1497" w:type="dxa"/>
            <w:tcBorders>
              <w:top w:val="single" w:sz="4" w:space="0" w:color="auto"/>
              <w:left w:val="single" w:sz="4" w:space="0" w:color="auto"/>
              <w:bottom w:val="single" w:sz="4" w:space="0" w:color="auto"/>
              <w:right w:val="single" w:sz="4" w:space="0" w:color="auto"/>
            </w:tcBorders>
          </w:tcPr>
          <w:p w14:paraId="0C1B6A04" w14:textId="77777777" w:rsidR="00A958F7" w:rsidRPr="00A958F7" w:rsidRDefault="00A958F7" w:rsidP="00A958F7">
            <w:pPr>
              <w:pStyle w:val="Taulukkoleipis0"/>
              <w:rPr>
                <w:lang w:val="en-US"/>
              </w:rPr>
            </w:pPr>
          </w:p>
        </w:tc>
        <w:tc>
          <w:tcPr>
            <w:tcW w:w="1400" w:type="dxa"/>
            <w:tcBorders>
              <w:top w:val="single" w:sz="4" w:space="0" w:color="auto"/>
              <w:left w:val="single" w:sz="4" w:space="0" w:color="auto"/>
              <w:bottom w:val="single" w:sz="4" w:space="0" w:color="auto"/>
              <w:right w:val="single" w:sz="4" w:space="0" w:color="auto"/>
            </w:tcBorders>
          </w:tcPr>
          <w:p w14:paraId="12BECF7E" w14:textId="77777777" w:rsidR="00A958F7" w:rsidRPr="00A958F7" w:rsidRDefault="00A958F7" w:rsidP="00A958F7">
            <w:pPr>
              <w:pStyle w:val="Taulukkoleipis0"/>
              <w:rPr>
                <w:lang w:val="en-US"/>
              </w:rPr>
            </w:pPr>
          </w:p>
        </w:tc>
        <w:tc>
          <w:tcPr>
            <w:tcW w:w="1411" w:type="dxa"/>
            <w:tcBorders>
              <w:top w:val="single" w:sz="4" w:space="0" w:color="auto"/>
              <w:left w:val="single" w:sz="4" w:space="0" w:color="auto"/>
              <w:bottom w:val="single" w:sz="4" w:space="0" w:color="auto"/>
              <w:right w:val="single" w:sz="4" w:space="0" w:color="auto"/>
            </w:tcBorders>
          </w:tcPr>
          <w:p w14:paraId="3D2AE12A" w14:textId="77777777" w:rsidR="00A958F7" w:rsidRPr="00A958F7" w:rsidRDefault="00A958F7" w:rsidP="00A958F7">
            <w:pPr>
              <w:pStyle w:val="Taulukkoleipis0"/>
              <w:rPr>
                <w:lang w:val="en-US"/>
              </w:rPr>
            </w:pPr>
          </w:p>
        </w:tc>
        <w:tc>
          <w:tcPr>
            <w:tcW w:w="1398" w:type="dxa"/>
            <w:tcBorders>
              <w:top w:val="single" w:sz="4" w:space="0" w:color="auto"/>
              <w:left w:val="single" w:sz="4" w:space="0" w:color="auto"/>
              <w:bottom w:val="single" w:sz="4" w:space="0" w:color="auto"/>
              <w:right w:val="single" w:sz="4" w:space="0" w:color="auto"/>
            </w:tcBorders>
          </w:tcPr>
          <w:p w14:paraId="310CD5EC" w14:textId="77777777" w:rsidR="00A958F7" w:rsidRPr="00A958F7" w:rsidRDefault="00A958F7" w:rsidP="00A958F7">
            <w:pPr>
              <w:pStyle w:val="Taulukkoleipis0"/>
              <w:rPr>
                <w:lang w:val="en-US"/>
              </w:rPr>
            </w:pPr>
          </w:p>
        </w:tc>
        <w:tc>
          <w:tcPr>
            <w:tcW w:w="1411" w:type="dxa"/>
            <w:tcBorders>
              <w:top w:val="single" w:sz="4" w:space="0" w:color="auto"/>
              <w:left w:val="single" w:sz="4" w:space="0" w:color="auto"/>
              <w:bottom w:val="single" w:sz="4" w:space="0" w:color="auto"/>
              <w:right w:val="single" w:sz="4" w:space="0" w:color="auto"/>
            </w:tcBorders>
          </w:tcPr>
          <w:p w14:paraId="54778FCE" w14:textId="77777777" w:rsidR="00A958F7" w:rsidRPr="00A958F7" w:rsidRDefault="00A958F7" w:rsidP="00A958F7">
            <w:pPr>
              <w:pStyle w:val="Taulukkoleipis0"/>
              <w:rPr>
                <w:lang w:val="en-US"/>
              </w:rPr>
            </w:pPr>
          </w:p>
        </w:tc>
        <w:tc>
          <w:tcPr>
            <w:tcW w:w="2659" w:type="dxa"/>
            <w:tcBorders>
              <w:top w:val="single" w:sz="4" w:space="0" w:color="auto"/>
              <w:left w:val="single" w:sz="4" w:space="0" w:color="auto"/>
              <w:bottom w:val="single" w:sz="4" w:space="0" w:color="auto"/>
              <w:right w:val="single" w:sz="4" w:space="0" w:color="auto"/>
            </w:tcBorders>
          </w:tcPr>
          <w:p w14:paraId="09D4C035" w14:textId="77777777" w:rsidR="00A958F7" w:rsidRPr="00A958F7" w:rsidRDefault="00A958F7" w:rsidP="00A958F7">
            <w:pPr>
              <w:pStyle w:val="Taulukkoleipis0"/>
              <w:rPr>
                <w:lang w:val="en-US"/>
              </w:rPr>
            </w:pPr>
          </w:p>
        </w:tc>
      </w:tr>
      <w:tr w:rsidR="00A958F7" w:rsidRPr="009B1DDD" w14:paraId="4337A8D5" w14:textId="77777777" w:rsidTr="00A958F7">
        <w:tc>
          <w:tcPr>
            <w:tcW w:w="1497" w:type="dxa"/>
            <w:tcBorders>
              <w:top w:val="single" w:sz="4" w:space="0" w:color="auto"/>
              <w:left w:val="single" w:sz="4" w:space="0" w:color="auto"/>
              <w:bottom w:val="single" w:sz="4" w:space="0" w:color="auto"/>
              <w:right w:val="single" w:sz="4" w:space="0" w:color="auto"/>
            </w:tcBorders>
          </w:tcPr>
          <w:p w14:paraId="0EFE66C0" w14:textId="77777777" w:rsidR="00A958F7" w:rsidRPr="00A958F7" w:rsidRDefault="00A958F7" w:rsidP="00A958F7">
            <w:pPr>
              <w:pStyle w:val="Taulukkoleipis0"/>
              <w:rPr>
                <w:lang w:val="en-US"/>
              </w:rPr>
            </w:pPr>
          </w:p>
        </w:tc>
        <w:tc>
          <w:tcPr>
            <w:tcW w:w="1400" w:type="dxa"/>
            <w:tcBorders>
              <w:top w:val="single" w:sz="4" w:space="0" w:color="auto"/>
              <w:left w:val="single" w:sz="4" w:space="0" w:color="auto"/>
              <w:bottom w:val="single" w:sz="4" w:space="0" w:color="auto"/>
              <w:right w:val="single" w:sz="4" w:space="0" w:color="auto"/>
            </w:tcBorders>
          </w:tcPr>
          <w:p w14:paraId="50B89589" w14:textId="77777777" w:rsidR="00A958F7" w:rsidRPr="00A958F7" w:rsidRDefault="00A958F7" w:rsidP="00A958F7">
            <w:pPr>
              <w:pStyle w:val="Taulukkoleipis0"/>
              <w:rPr>
                <w:lang w:val="en-US"/>
              </w:rPr>
            </w:pPr>
          </w:p>
        </w:tc>
        <w:tc>
          <w:tcPr>
            <w:tcW w:w="1411" w:type="dxa"/>
            <w:tcBorders>
              <w:top w:val="single" w:sz="4" w:space="0" w:color="auto"/>
              <w:left w:val="single" w:sz="4" w:space="0" w:color="auto"/>
              <w:bottom w:val="single" w:sz="4" w:space="0" w:color="auto"/>
              <w:right w:val="single" w:sz="4" w:space="0" w:color="auto"/>
            </w:tcBorders>
          </w:tcPr>
          <w:p w14:paraId="544D950A" w14:textId="77777777" w:rsidR="00A958F7" w:rsidRPr="00A958F7" w:rsidRDefault="00A958F7" w:rsidP="00A958F7">
            <w:pPr>
              <w:pStyle w:val="Taulukkoleipis0"/>
              <w:rPr>
                <w:lang w:val="en-US"/>
              </w:rPr>
            </w:pPr>
          </w:p>
        </w:tc>
        <w:tc>
          <w:tcPr>
            <w:tcW w:w="1398" w:type="dxa"/>
            <w:tcBorders>
              <w:top w:val="single" w:sz="4" w:space="0" w:color="auto"/>
              <w:left w:val="single" w:sz="4" w:space="0" w:color="auto"/>
              <w:bottom w:val="single" w:sz="4" w:space="0" w:color="auto"/>
              <w:right w:val="single" w:sz="4" w:space="0" w:color="auto"/>
            </w:tcBorders>
          </w:tcPr>
          <w:p w14:paraId="3F5B8C88" w14:textId="77777777" w:rsidR="00A958F7" w:rsidRPr="00A958F7" w:rsidRDefault="00A958F7" w:rsidP="00A958F7">
            <w:pPr>
              <w:pStyle w:val="Taulukkoleipis0"/>
              <w:rPr>
                <w:lang w:val="en-US"/>
              </w:rPr>
            </w:pPr>
          </w:p>
        </w:tc>
        <w:tc>
          <w:tcPr>
            <w:tcW w:w="1411" w:type="dxa"/>
            <w:tcBorders>
              <w:top w:val="single" w:sz="4" w:space="0" w:color="auto"/>
              <w:left w:val="single" w:sz="4" w:space="0" w:color="auto"/>
              <w:bottom w:val="single" w:sz="4" w:space="0" w:color="auto"/>
              <w:right w:val="single" w:sz="4" w:space="0" w:color="auto"/>
            </w:tcBorders>
          </w:tcPr>
          <w:p w14:paraId="362B0676" w14:textId="77777777" w:rsidR="00A958F7" w:rsidRPr="00A958F7" w:rsidRDefault="00A958F7" w:rsidP="00A958F7">
            <w:pPr>
              <w:pStyle w:val="Taulukkoleipis0"/>
              <w:rPr>
                <w:lang w:val="en-US"/>
              </w:rPr>
            </w:pPr>
          </w:p>
        </w:tc>
        <w:tc>
          <w:tcPr>
            <w:tcW w:w="2659" w:type="dxa"/>
            <w:tcBorders>
              <w:top w:val="single" w:sz="4" w:space="0" w:color="auto"/>
              <w:left w:val="single" w:sz="4" w:space="0" w:color="auto"/>
              <w:bottom w:val="single" w:sz="4" w:space="0" w:color="auto"/>
              <w:right w:val="single" w:sz="4" w:space="0" w:color="auto"/>
            </w:tcBorders>
          </w:tcPr>
          <w:p w14:paraId="2BA3BA87" w14:textId="77777777" w:rsidR="00A958F7" w:rsidRPr="00A958F7" w:rsidRDefault="00A958F7" w:rsidP="00A958F7">
            <w:pPr>
              <w:pStyle w:val="Taulukkoleipis0"/>
              <w:rPr>
                <w:lang w:val="en-US"/>
              </w:rPr>
            </w:pPr>
          </w:p>
        </w:tc>
      </w:tr>
      <w:tr w:rsidR="00A958F7" w:rsidRPr="009B1DDD" w14:paraId="4C982BF2" w14:textId="77777777" w:rsidTr="00A958F7">
        <w:tc>
          <w:tcPr>
            <w:tcW w:w="1497" w:type="dxa"/>
            <w:tcBorders>
              <w:top w:val="single" w:sz="4" w:space="0" w:color="auto"/>
              <w:left w:val="single" w:sz="4" w:space="0" w:color="auto"/>
              <w:bottom w:val="single" w:sz="4" w:space="0" w:color="auto"/>
              <w:right w:val="single" w:sz="4" w:space="0" w:color="auto"/>
            </w:tcBorders>
          </w:tcPr>
          <w:p w14:paraId="4954BA69" w14:textId="77777777" w:rsidR="00A958F7" w:rsidRPr="00A958F7" w:rsidRDefault="00A958F7" w:rsidP="00A958F7">
            <w:pPr>
              <w:pStyle w:val="Taulukkoleipis0"/>
              <w:rPr>
                <w:lang w:val="en-US"/>
              </w:rPr>
            </w:pPr>
          </w:p>
        </w:tc>
        <w:tc>
          <w:tcPr>
            <w:tcW w:w="1400" w:type="dxa"/>
            <w:tcBorders>
              <w:top w:val="single" w:sz="4" w:space="0" w:color="auto"/>
              <w:left w:val="single" w:sz="4" w:space="0" w:color="auto"/>
              <w:bottom w:val="single" w:sz="4" w:space="0" w:color="auto"/>
              <w:right w:val="single" w:sz="4" w:space="0" w:color="auto"/>
            </w:tcBorders>
          </w:tcPr>
          <w:p w14:paraId="52802F7A" w14:textId="77777777" w:rsidR="00A958F7" w:rsidRPr="00A958F7" w:rsidRDefault="00A958F7" w:rsidP="00A958F7">
            <w:pPr>
              <w:pStyle w:val="Taulukkoleipis0"/>
              <w:rPr>
                <w:lang w:val="en-US"/>
              </w:rPr>
            </w:pPr>
          </w:p>
        </w:tc>
        <w:tc>
          <w:tcPr>
            <w:tcW w:w="1411" w:type="dxa"/>
            <w:tcBorders>
              <w:top w:val="single" w:sz="4" w:space="0" w:color="auto"/>
              <w:left w:val="single" w:sz="4" w:space="0" w:color="auto"/>
              <w:bottom w:val="single" w:sz="4" w:space="0" w:color="auto"/>
              <w:right w:val="single" w:sz="4" w:space="0" w:color="auto"/>
            </w:tcBorders>
          </w:tcPr>
          <w:p w14:paraId="1AAA334A" w14:textId="77777777" w:rsidR="00A958F7" w:rsidRPr="00A958F7" w:rsidRDefault="00A958F7" w:rsidP="00A958F7">
            <w:pPr>
              <w:pStyle w:val="Taulukkoleipis0"/>
              <w:rPr>
                <w:lang w:val="en-US"/>
              </w:rPr>
            </w:pPr>
          </w:p>
        </w:tc>
        <w:tc>
          <w:tcPr>
            <w:tcW w:w="1398" w:type="dxa"/>
            <w:tcBorders>
              <w:top w:val="single" w:sz="4" w:space="0" w:color="auto"/>
              <w:left w:val="single" w:sz="4" w:space="0" w:color="auto"/>
              <w:bottom w:val="single" w:sz="4" w:space="0" w:color="auto"/>
              <w:right w:val="single" w:sz="4" w:space="0" w:color="auto"/>
            </w:tcBorders>
          </w:tcPr>
          <w:p w14:paraId="0E7E5ACE" w14:textId="77777777" w:rsidR="00A958F7" w:rsidRPr="00A958F7" w:rsidRDefault="00A958F7" w:rsidP="00A958F7">
            <w:pPr>
              <w:pStyle w:val="Taulukkoleipis0"/>
              <w:rPr>
                <w:lang w:val="en-US"/>
              </w:rPr>
            </w:pPr>
          </w:p>
        </w:tc>
        <w:tc>
          <w:tcPr>
            <w:tcW w:w="1411" w:type="dxa"/>
            <w:tcBorders>
              <w:top w:val="single" w:sz="4" w:space="0" w:color="auto"/>
              <w:left w:val="single" w:sz="4" w:space="0" w:color="auto"/>
              <w:bottom w:val="single" w:sz="4" w:space="0" w:color="auto"/>
              <w:right w:val="single" w:sz="4" w:space="0" w:color="auto"/>
            </w:tcBorders>
          </w:tcPr>
          <w:p w14:paraId="206E37CD" w14:textId="77777777" w:rsidR="00A958F7" w:rsidRPr="00A958F7" w:rsidRDefault="00A958F7" w:rsidP="00A958F7">
            <w:pPr>
              <w:pStyle w:val="Taulukkoleipis0"/>
              <w:rPr>
                <w:lang w:val="en-US"/>
              </w:rPr>
            </w:pPr>
          </w:p>
        </w:tc>
        <w:tc>
          <w:tcPr>
            <w:tcW w:w="2659" w:type="dxa"/>
            <w:tcBorders>
              <w:top w:val="single" w:sz="4" w:space="0" w:color="auto"/>
              <w:left w:val="single" w:sz="4" w:space="0" w:color="auto"/>
              <w:bottom w:val="single" w:sz="4" w:space="0" w:color="auto"/>
              <w:right w:val="single" w:sz="4" w:space="0" w:color="auto"/>
            </w:tcBorders>
          </w:tcPr>
          <w:p w14:paraId="3F5F7855" w14:textId="77777777" w:rsidR="00A958F7" w:rsidRPr="00A958F7" w:rsidRDefault="00A958F7" w:rsidP="00A958F7">
            <w:pPr>
              <w:pStyle w:val="Taulukkoleipis0"/>
              <w:rPr>
                <w:lang w:val="en-US"/>
              </w:rPr>
            </w:pPr>
          </w:p>
        </w:tc>
      </w:tr>
      <w:tr w:rsidR="00A958F7" w:rsidRPr="009B1DDD" w14:paraId="1392CC59" w14:textId="77777777" w:rsidTr="00A958F7">
        <w:tc>
          <w:tcPr>
            <w:tcW w:w="1497" w:type="dxa"/>
            <w:tcBorders>
              <w:top w:val="single" w:sz="4" w:space="0" w:color="auto"/>
              <w:left w:val="single" w:sz="4" w:space="0" w:color="auto"/>
              <w:bottom w:val="single" w:sz="4" w:space="0" w:color="auto"/>
              <w:right w:val="single" w:sz="4" w:space="0" w:color="auto"/>
            </w:tcBorders>
          </w:tcPr>
          <w:p w14:paraId="04DABF4E" w14:textId="77777777" w:rsidR="00A958F7" w:rsidRPr="00A958F7" w:rsidRDefault="00A958F7" w:rsidP="00A958F7">
            <w:pPr>
              <w:pStyle w:val="Taulukkoleipis0"/>
              <w:rPr>
                <w:lang w:val="en-US"/>
              </w:rPr>
            </w:pPr>
          </w:p>
        </w:tc>
        <w:tc>
          <w:tcPr>
            <w:tcW w:w="1400" w:type="dxa"/>
            <w:tcBorders>
              <w:top w:val="single" w:sz="4" w:space="0" w:color="auto"/>
              <w:left w:val="single" w:sz="4" w:space="0" w:color="auto"/>
              <w:bottom w:val="single" w:sz="4" w:space="0" w:color="auto"/>
              <w:right w:val="single" w:sz="4" w:space="0" w:color="auto"/>
            </w:tcBorders>
          </w:tcPr>
          <w:p w14:paraId="56E9C563" w14:textId="77777777" w:rsidR="00A958F7" w:rsidRPr="00A958F7" w:rsidRDefault="00A958F7" w:rsidP="00A958F7">
            <w:pPr>
              <w:pStyle w:val="Taulukkoleipis0"/>
              <w:rPr>
                <w:lang w:val="en-US"/>
              </w:rPr>
            </w:pPr>
          </w:p>
        </w:tc>
        <w:tc>
          <w:tcPr>
            <w:tcW w:w="1411" w:type="dxa"/>
            <w:tcBorders>
              <w:top w:val="single" w:sz="4" w:space="0" w:color="auto"/>
              <w:left w:val="single" w:sz="4" w:space="0" w:color="auto"/>
              <w:bottom w:val="single" w:sz="4" w:space="0" w:color="auto"/>
              <w:right w:val="single" w:sz="4" w:space="0" w:color="auto"/>
            </w:tcBorders>
          </w:tcPr>
          <w:p w14:paraId="61464DB1" w14:textId="77777777" w:rsidR="00A958F7" w:rsidRPr="00A958F7" w:rsidRDefault="00A958F7" w:rsidP="00A958F7">
            <w:pPr>
              <w:pStyle w:val="Taulukkoleipis0"/>
              <w:rPr>
                <w:lang w:val="en-US"/>
              </w:rPr>
            </w:pPr>
          </w:p>
        </w:tc>
        <w:tc>
          <w:tcPr>
            <w:tcW w:w="1398" w:type="dxa"/>
            <w:tcBorders>
              <w:top w:val="single" w:sz="4" w:space="0" w:color="auto"/>
              <w:left w:val="single" w:sz="4" w:space="0" w:color="auto"/>
              <w:bottom w:val="single" w:sz="4" w:space="0" w:color="auto"/>
              <w:right w:val="single" w:sz="4" w:space="0" w:color="auto"/>
            </w:tcBorders>
          </w:tcPr>
          <w:p w14:paraId="611F5A43" w14:textId="77777777" w:rsidR="00A958F7" w:rsidRPr="00A958F7" w:rsidRDefault="00A958F7" w:rsidP="00A958F7">
            <w:pPr>
              <w:pStyle w:val="Taulukkoleipis0"/>
              <w:rPr>
                <w:lang w:val="en-US"/>
              </w:rPr>
            </w:pPr>
          </w:p>
        </w:tc>
        <w:tc>
          <w:tcPr>
            <w:tcW w:w="1411" w:type="dxa"/>
            <w:tcBorders>
              <w:top w:val="single" w:sz="4" w:space="0" w:color="auto"/>
              <w:left w:val="single" w:sz="4" w:space="0" w:color="auto"/>
              <w:bottom w:val="single" w:sz="4" w:space="0" w:color="auto"/>
              <w:right w:val="single" w:sz="4" w:space="0" w:color="auto"/>
            </w:tcBorders>
          </w:tcPr>
          <w:p w14:paraId="0AD6A9D0" w14:textId="77777777" w:rsidR="00A958F7" w:rsidRPr="00A958F7" w:rsidRDefault="00A958F7" w:rsidP="00A958F7">
            <w:pPr>
              <w:pStyle w:val="Taulukkoleipis0"/>
              <w:rPr>
                <w:lang w:val="en-US"/>
              </w:rPr>
            </w:pPr>
          </w:p>
        </w:tc>
        <w:tc>
          <w:tcPr>
            <w:tcW w:w="2659" w:type="dxa"/>
            <w:tcBorders>
              <w:top w:val="single" w:sz="4" w:space="0" w:color="auto"/>
              <w:left w:val="single" w:sz="4" w:space="0" w:color="auto"/>
              <w:bottom w:val="single" w:sz="4" w:space="0" w:color="auto"/>
              <w:right w:val="single" w:sz="4" w:space="0" w:color="auto"/>
            </w:tcBorders>
          </w:tcPr>
          <w:p w14:paraId="683D527F" w14:textId="77777777" w:rsidR="00A958F7" w:rsidRPr="00A958F7" w:rsidRDefault="00A958F7" w:rsidP="00A958F7">
            <w:pPr>
              <w:pStyle w:val="Taulukkoleipis0"/>
              <w:rPr>
                <w:lang w:val="en-US"/>
              </w:rPr>
            </w:pPr>
          </w:p>
        </w:tc>
      </w:tr>
      <w:tr w:rsidR="00A958F7" w:rsidRPr="009B1DDD" w14:paraId="5E026BF1" w14:textId="77777777" w:rsidTr="00A958F7">
        <w:tc>
          <w:tcPr>
            <w:tcW w:w="1497" w:type="dxa"/>
            <w:tcBorders>
              <w:top w:val="single" w:sz="4" w:space="0" w:color="auto"/>
              <w:left w:val="single" w:sz="4" w:space="0" w:color="auto"/>
              <w:bottom w:val="single" w:sz="4" w:space="0" w:color="auto"/>
              <w:right w:val="single" w:sz="4" w:space="0" w:color="auto"/>
            </w:tcBorders>
          </w:tcPr>
          <w:p w14:paraId="01B62FA1" w14:textId="77777777" w:rsidR="00A958F7" w:rsidRPr="00A958F7" w:rsidRDefault="00A958F7" w:rsidP="00A958F7">
            <w:pPr>
              <w:pStyle w:val="Taulukkoleipis0"/>
              <w:rPr>
                <w:lang w:val="en-US"/>
              </w:rPr>
            </w:pPr>
          </w:p>
        </w:tc>
        <w:tc>
          <w:tcPr>
            <w:tcW w:w="1400" w:type="dxa"/>
            <w:tcBorders>
              <w:top w:val="single" w:sz="4" w:space="0" w:color="auto"/>
              <w:left w:val="single" w:sz="4" w:space="0" w:color="auto"/>
              <w:bottom w:val="single" w:sz="4" w:space="0" w:color="auto"/>
              <w:right w:val="single" w:sz="4" w:space="0" w:color="auto"/>
            </w:tcBorders>
          </w:tcPr>
          <w:p w14:paraId="454DD6EE" w14:textId="77777777" w:rsidR="00A958F7" w:rsidRPr="00A958F7" w:rsidRDefault="00A958F7" w:rsidP="00A958F7">
            <w:pPr>
              <w:pStyle w:val="Taulukkoleipis0"/>
              <w:rPr>
                <w:lang w:val="en-US"/>
              </w:rPr>
            </w:pPr>
          </w:p>
        </w:tc>
        <w:tc>
          <w:tcPr>
            <w:tcW w:w="1411" w:type="dxa"/>
            <w:tcBorders>
              <w:top w:val="single" w:sz="4" w:space="0" w:color="auto"/>
              <w:left w:val="single" w:sz="4" w:space="0" w:color="auto"/>
              <w:bottom w:val="single" w:sz="4" w:space="0" w:color="auto"/>
              <w:right w:val="single" w:sz="4" w:space="0" w:color="auto"/>
            </w:tcBorders>
          </w:tcPr>
          <w:p w14:paraId="563B3F14" w14:textId="77777777" w:rsidR="00A958F7" w:rsidRPr="00A958F7" w:rsidRDefault="00A958F7" w:rsidP="00A958F7">
            <w:pPr>
              <w:pStyle w:val="Taulukkoleipis0"/>
              <w:rPr>
                <w:lang w:val="en-US"/>
              </w:rPr>
            </w:pPr>
          </w:p>
        </w:tc>
        <w:tc>
          <w:tcPr>
            <w:tcW w:w="1398" w:type="dxa"/>
            <w:tcBorders>
              <w:top w:val="single" w:sz="4" w:space="0" w:color="auto"/>
              <w:left w:val="single" w:sz="4" w:space="0" w:color="auto"/>
              <w:bottom w:val="single" w:sz="4" w:space="0" w:color="auto"/>
              <w:right w:val="single" w:sz="4" w:space="0" w:color="auto"/>
            </w:tcBorders>
          </w:tcPr>
          <w:p w14:paraId="39EFD236" w14:textId="77777777" w:rsidR="00A958F7" w:rsidRPr="00A958F7" w:rsidRDefault="00A958F7" w:rsidP="00A958F7">
            <w:pPr>
              <w:pStyle w:val="Taulukkoleipis0"/>
              <w:rPr>
                <w:lang w:val="en-US"/>
              </w:rPr>
            </w:pPr>
          </w:p>
        </w:tc>
        <w:tc>
          <w:tcPr>
            <w:tcW w:w="1411" w:type="dxa"/>
            <w:tcBorders>
              <w:top w:val="single" w:sz="4" w:space="0" w:color="auto"/>
              <w:left w:val="single" w:sz="4" w:space="0" w:color="auto"/>
              <w:bottom w:val="single" w:sz="4" w:space="0" w:color="auto"/>
              <w:right w:val="single" w:sz="4" w:space="0" w:color="auto"/>
            </w:tcBorders>
          </w:tcPr>
          <w:p w14:paraId="40602354" w14:textId="77777777" w:rsidR="00A958F7" w:rsidRPr="00A958F7" w:rsidRDefault="00A958F7" w:rsidP="00A958F7">
            <w:pPr>
              <w:pStyle w:val="Taulukkoleipis0"/>
              <w:rPr>
                <w:lang w:val="en-US"/>
              </w:rPr>
            </w:pPr>
          </w:p>
        </w:tc>
        <w:tc>
          <w:tcPr>
            <w:tcW w:w="2659" w:type="dxa"/>
            <w:tcBorders>
              <w:top w:val="single" w:sz="4" w:space="0" w:color="auto"/>
              <w:left w:val="single" w:sz="4" w:space="0" w:color="auto"/>
              <w:bottom w:val="single" w:sz="4" w:space="0" w:color="auto"/>
              <w:right w:val="single" w:sz="4" w:space="0" w:color="auto"/>
            </w:tcBorders>
          </w:tcPr>
          <w:p w14:paraId="433832D2" w14:textId="77777777" w:rsidR="00A958F7" w:rsidRPr="00A958F7" w:rsidRDefault="00A958F7" w:rsidP="00A958F7">
            <w:pPr>
              <w:pStyle w:val="Taulukkoleipis0"/>
              <w:rPr>
                <w:lang w:val="en-US"/>
              </w:rPr>
            </w:pPr>
          </w:p>
        </w:tc>
      </w:tr>
    </w:tbl>
    <w:p w14:paraId="400271F3" w14:textId="77777777" w:rsidR="00A958F7" w:rsidRDefault="00A958F7" w:rsidP="00A958F7">
      <w:pPr>
        <w:pStyle w:val="Taulukkoleipis0"/>
        <w:rPr>
          <w:b/>
          <w:bCs/>
          <w:lang w:val="en-US"/>
        </w:rPr>
      </w:pPr>
    </w:p>
    <w:p w14:paraId="27C8FBB4" w14:textId="77777777" w:rsidR="00A958F7" w:rsidRDefault="00A958F7">
      <w:pPr>
        <w:keepLines w:val="0"/>
        <w:suppressAutoHyphens w:val="0"/>
        <w:spacing w:after="160" w:line="278" w:lineRule="auto"/>
        <w:rPr>
          <w:rFonts w:cstheme="minorHAnsi"/>
          <w:b/>
          <w:bCs/>
          <w:sz w:val="24"/>
          <w:szCs w:val="20"/>
          <w:lang w:val="en-US"/>
        </w:rPr>
      </w:pPr>
      <w:r>
        <w:rPr>
          <w:b/>
          <w:bCs/>
          <w:lang w:val="en-US"/>
        </w:rPr>
        <w:br w:type="page"/>
      </w:r>
    </w:p>
    <w:p w14:paraId="1DF3EB99" w14:textId="38DA3FA9" w:rsidR="00A958F7" w:rsidRPr="00A958F7" w:rsidRDefault="00A958F7" w:rsidP="00A958F7">
      <w:pPr>
        <w:pStyle w:val="Taulukkoleipis0"/>
        <w:rPr>
          <w:b/>
          <w:bCs/>
          <w:lang w:val="en-US"/>
        </w:rPr>
      </w:pPr>
      <w:r w:rsidRPr="00A958F7">
        <w:rPr>
          <w:b/>
          <w:bCs/>
          <w:lang w:val="en-US"/>
        </w:rPr>
        <w:t>TEMPERATURE MONITOR OF HOT-STORED FOODS</w:t>
      </w:r>
    </w:p>
    <w:p w14:paraId="31A20767" w14:textId="77777777" w:rsidR="00A958F7" w:rsidRPr="00A958F7" w:rsidRDefault="00A958F7" w:rsidP="00A958F7">
      <w:pPr>
        <w:pStyle w:val="Taulukkoleipis0"/>
        <w:rPr>
          <w:lang w:val="en-US"/>
        </w:rPr>
      </w:pPr>
      <w:r w:rsidRPr="00A958F7">
        <w:rPr>
          <w:b/>
          <w:bCs/>
          <w:lang w:val="en-US"/>
        </w:rPr>
        <w:t>Year</w:t>
      </w:r>
      <w:r w:rsidRPr="00A958F7">
        <w:rPr>
          <w:lang w:val="en-US"/>
        </w:rPr>
        <w:t xml:space="preserve">: </w:t>
      </w:r>
      <w:r w:rsidRPr="00A958F7">
        <w:fldChar w:fldCharType="begin">
          <w:ffData>
            <w:name w:val="Teksti35"/>
            <w:enabled/>
            <w:calcOnExit w:val="0"/>
            <w:textInput/>
          </w:ffData>
        </w:fldChar>
      </w:r>
      <w:r w:rsidRPr="00A958F7">
        <w:rPr>
          <w:lang w:val="en-US"/>
        </w:rPr>
        <w:instrText xml:space="preserve"> FORMTEXT </w:instrText>
      </w:r>
      <w:r w:rsidRPr="00A958F7">
        <w:fldChar w:fldCharType="separate"/>
      </w:r>
      <w:r w:rsidRPr="00A958F7">
        <w:rPr>
          <w:lang w:val="en-US"/>
        </w:rPr>
        <w:t> </w:t>
      </w:r>
      <w:r w:rsidRPr="00A958F7">
        <w:rPr>
          <w:lang w:val="en-US"/>
        </w:rPr>
        <w:t> </w:t>
      </w:r>
      <w:r w:rsidRPr="00A958F7">
        <w:rPr>
          <w:lang w:val="en-US"/>
        </w:rPr>
        <w:t> </w:t>
      </w:r>
      <w:r w:rsidRPr="00A958F7">
        <w:rPr>
          <w:lang w:val="en-US"/>
        </w:rPr>
        <w:t> </w:t>
      </w:r>
      <w:r w:rsidRPr="00A958F7">
        <w:rPr>
          <w:lang w:val="en-US"/>
        </w:rPr>
        <w:t> </w:t>
      </w:r>
      <w:r w:rsidRPr="00A958F7">
        <w:rPr>
          <w:lang w:val="en-US"/>
        </w:rPr>
        <w:fldChar w:fldCharType="end"/>
      </w:r>
      <w:r w:rsidRPr="00A958F7">
        <w:rPr>
          <w:lang w:val="en-US"/>
        </w:rPr>
        <w:t xml:space="preserve"> </w:t>
      </w:r>
      <w:r w:rsidRPr="00A958F7">
        <w:rPr>
          <w:b/>
          <w:bCs/>
          <w:lang w:val="en-US"/>
        </w:rPr>
        <w:t xml:space="preserve">Frequency: </w:t>
      </w:r>
      <w:r w:rsidRPr="00A958F7">
        <w:fldChar w:fldCharType="begin">
          <w:ffData>
            <w:name w:val="Teksti35"/>
            <w:enabled/>
            <w:calcOnExit w:val="0"/>
            <w:textInput/>
          </w:ffData>
        </w:fldChar>
      </w:r>
      <w:r w:rsidRPr="00A958F7">
        <w:rPr>
          <w:lang w:val="en-US"/>
        </w:rPr>
        <w:instrText xml:space="preserve"> FORMTEXT </w:instrText>
      </w:r>
      <w:r w:rsidRPr="00A958F7">
        <w:fldChar w:fldCharType="separate"/>
      </w:r>
      <w:r w:rsidRPr="00A958F7">
        <w:rPr>
          <w:lang w:val="en-US"/>
        </w:rPr>
        <w:t> </w:t>
      </w:r>
      <w:r w:rsidRPr="00A958F7">
        <w:rPr>
          <w:lang w:val="en-US"/>
        </w:rPr>
        <w:t> </w:t>
      </w:r>
      <w:r w:rsidRPr="00A958F7">
        <w:rPr>
          <w:lang w:val="en-US"/>
        </w:rPr>
        <w:t> </w:t>
      </w:r>
      <w:r w:rsidRPr="00A958F7">
        <w:rPr>
          <w:lang w:val="en-US"/>
        </w:rPr>
        <w:t> </w:t>
      </w:r>
      <w:r w:rsidRPr="00A958F7">
        <w:rPr>
          <w:lang w:val="en-US"/>
        </w:rPr>
        <w:t> </w:t>
      </w:r>
      <w:r w:rsidRPr="00A958F7">
        <w:rPr>
          <w:lang w:val="en-US"/>
        </w:rPr>
        <w:fldChar w:fldCharType="end"/>
      </w:r>
      <w:r w:rsidRPr="00A958F7">
        <w:rPr>
          <w:b/>
          <w:bCs/>
          <w:lang w:val="en-US"/>
        </w:rPr>
        <w:t xml:space="preserve"> / week</w:t>
      </w:r>
      <w:r w:rsidRPr="00A958F7">
        <w:rPr>
          <w:b/>
          <w:bCs/>
          <w:lang w:val="en-US"/>
        </w:rPr>
        <w:tab/>
      </w:r>
    </w:p>
    <w:p w14:paraId="3002C473" w14:textId="25621A0D" w:rsidR="00A958F7" w:rsidRPr="00A958F7" w:rsidRDefault="00A958F7" w:rsidP="00A958F7">
      <w:pPr>
        <w:pStyle w:val="Taulukkoleipis0"/>
        <w:rPr>
          <w:lang w:val="en-US"/>
        </w:rPr>
      </w:pPr>
      <w:r w:rsidRPr="00A958F7">
        <w:rPr>
          <w:lang w:val="en-US"/>
        </w:rPr>
        <w:t xml:space="preserve">Hot food </w:t>
      </w:r>
      <w:r w:rsidR="009B1DDD">
        <w:rPr>
          <w:lang w:val="en-US"/>
        </w:rPr>
        <w:t>stored before selling</w:t>
      </w:r>
      <w:r w:rsidRPr="00A958F7">
        <w:rPr>
          <w:lang w:val="en-US"/>
        </w:rPr>
        <w:t xml:space="preserve"> must be kept above +60°C. The temperature of the food is measured towards the end of the storage period.</w:t>
      </w:r>
    </w:p>
    <w:tbl>
      <w:tblPr>
        <w:tblW w:w="4850" w:type="pct"/>
        <w:tblCellMar>
          <w:left w:w="28" w:type="dxa"/>
          <w:right w:w="28" w:type="dxa"/>
        </w:tblCellMar>
        <w:tblLook w:val="04A0" w:firstRow="1" w:lastRow="0" w:firstColumn="1" w:lastColumn="0" w:noHBand="0" w:noVBand="1"/>
      </w:tblPr>
      <w:tblGrid>
        <w:gridCol w:w="1108"/>
        <w:gridCol w:w="1812"/>
        <w:gridCol w:w="1438"/>
        <w:gridCol w:w="4946"/>
      </w:tblGrid>
      <w:tr w:rsidR="00A958F7" w:rsidRPr="009B1DDD" w14:paraId="1B57A282" w14:textId="77777777" w:rsidTr="00A958F7">
        <w:tc>
          <w:tcPr>
            <w:tcW w:w="595" w:type="pct"/>
            <w:tcBorders>
              <w:top w:val="double" w:sz="6" w:space="0" w:color="auto"/>
              <w:left w:val="double" w:sz="6" w:space="0" w:color="auto"/>
              <w:bottom w:val="nil"/>
              <w:right w:val="nil"/>
            </w:tcBorders>
            <w:hideMark/>
          </w:tcPr>
          <w:p w14:paraId="753734EF" w14:textId="77777777" w:rsidR="00A958F7" w:rsidRPr="00A958F7" w:rsidRDefault="00A958F7" w:rsidP="00A958F7">
            <w:pPr>
              <w:pStyle w:val="Taulukkoleipis0"/>
            </w:pPr>
            <w:r w:rsidRPr="00A958F7">
              <w:t>Date</w:t>
            </w:r>
          </w:p>
        </w:tc>
        <w:tc>
          <w:tcPr>
            <w:tcW w:w="974" w:type="pct"/>
            <w:tcBorders>
              <w:top w:val="double" w:sz="6" w:space="0" w:color="auto"/>
              <w:left w:val="single" w:sz="6" w:space="0" w:color="auto"/>
              <w:bottom w:val="nil"/>
              <w:right w:val="nil"/>
            </w:tcBorders>
            <w:hideMark/>
          </w:tcPr>
          <w:p w14:paraId="61F6A7C3" w14:textId="77777777" w:rsidR="00A958F7" w:rsidRPr="00A958F7" w:rsidRDefault="00A958F7" w:rsidP="00A958F7">
            <w:pPr>
              <w:pStyle w:val="Taulukkoleipis0"/>
            </w:pPr>
            <w:r w:rsidRPr="00A958F7">
              <w:t xml:space="preserve"> Food</w:t>
            </w:r>
          </w:p>
        </w:tc>
        <w:tc>
          <w:tcPr>
            <w:tcW w:w="773" w:type="pct"/>
            <w:tcBorders>
              <w:top w:val="double" w:sz="6" w:space="0" w:color="auto"/>
              <w:left w:val="single" w:sz="6" w:space="0" w:color="auto"/>
              <w:bottom w:val="nil"/>
              <w:right w:val="nil"/>
            </w:tcBorders>
            <w:hideMark/>
          </w:tcPr>
          <w:p w14:paraId="4E8ED641" w14:textId="77777777" w:rsidR="00A958F7" w:rsidRPr="00A958F7" w:rsidRDefault="00A958F7" w:rsidP="00A958F7">
            <w:pPr>
              <w:pStyle w:val="Taulukkoleipis0"/>
            </w:pPr>
            <w:r w:rsidRPr="00A958F7">
              <w:t>Temperature °C</w:t>
            </w:r>
          </w:p>
        </w:tc>
        <w:tc>
          <w:tcPr>
            <w:tcW w:w="2658" w:type="pct"/>
            <w:tcBorders>
              <w:top w:val="double" w:sz="6" w:space="0" w:color="auto"/>
              <w:left w:val="single" w:sz="6" w:space="0" w:color="auto"/>
              <w:bottom w:val="nil"/>
              <w:right w:val="double" w:sz="6" w:space="0" w:color="auto"/>
            </w:tcBorders>
            <w:hideMark/>
          </w:tcPr>
          <w:p w14:paraId="58BE6376" w14:textId="77777777" w:rsidR="00A958F7" w:rsidRPr="00A958F7" w:rsidRDefault="00A958F7" w:rsidP="00A958F7">
            <w:pPr>
              <w:pStyle w:val="Taulukkoleipis0"/>
              <w:rPr>
                <w:lang w:val="en-US"/>
              </w:rPr>
            </w:pPr>
            <w:r w:rsidRPr="00A958F7">
              <w:rPr>
                <w:lang w:val="en-US"/>
              </w:rPr>
              <w:t xml:space="preserve">Observations </w:t>
            </w:r>
          </w:p>
          <w:p w14:paraId="1AFA9CA2" w14:textId="77777777" w:rsidR="00A958F7" w:rsidRPr="00A958F7" w:rsidRDefault="00A958F7" w:rsidP="00A958F7">
            <w:pPr>
              <w:pStyle w:val="Taulukkoleipis0"/>
              <w:rPr>
                <w:lang w:val="en-US"/>
              </w:rPr>
            </w:pPr>
            <w:r w:rsidRPr="00A958F7">
              <w:rPr>
                <w:lang w:val="en-US"/>
              </w:rPr>
              <w:t>(continue on the other side if necessary)</w:t>
            </w:r>
          </w:p>
        </w:tc>
      </w:tr>
      <w:tr w:rsidR="00A958F7" w:rsidRPr="009B1DDD" w14:paraId="005F4C8C" w14:textId="77777777" w:rsidTr="00A958F7">
        <w:trPr>
          <w:trHeight w:hRule="exact" w:val="397"/>
        </w:trPr>
        <w:tc>
          <w:tcPr>
            <w:tcW w:w="595" w:type="pct"/>
            <w:tcBorders>
              <w:top w:val="single" w:sz="6" w:space="0" w:color="auto"/>
              <w:left w:val="double" w:sz="6" w:space="0" w:color="auto"/>
              <w:bottom w:val="nil"/>
              <w:right w:val="nil"/>
            </w:tcBorders>
          </w:tcPr>
          <w:p w14:paraId="0C021CC9" w14:textId="77777777" w:rsidR="00A958F7" w:rsidRPr="00A958F7" w:rsidRDefault="00A958F7" w:rsidP="00A958F7">
            <w:pPr>
              <w:pStyle w:val="Taulukkoleipis0"/>
              <w:rPr>
                <w:lang w:val="en-US"/>
              </w:rPr>
            </w:pPr>
          </w:p>
        </w:tc>
        <w:tc>
          <w:tcPr>
            <w:tcW w:w="974" w:type="pct"/>
            <w:tcBorders>
              <w:top w:val="single" w:sz="6" w:space="0" w:color="auto"/>
              <w:left w:val="single" w:sz="6" w:space="0" w:color="auto"/>
              <w:bottom w:val="nil"/>
              <w:right w:val="nil"/>
            </w:tcBorders>
          </w:tcPr>
          <w:p w14:paraId="48171067" w14:textId="77777777" w:rsidR="00A958F7" w:rsidRPr="00A958F7" w:rsidRDefault="00A958F7" w:rsidP="00A958F7">
            <w:pPr>
              <w:pStyle w:val="Taulukkoleipis0"/>
              <w:rPr>
                <w:lang w:val="en-US"/>
              </w:rPr>
            </w:pPr>
          </w:p>
        </w:tc>
        <w:tc>
          <w:tcPr>
            <w:tcW w:w="773" w:type="pct"/>
            <w:tcBorders>
              <w:top w:val="single" w:sz="6" w:space="0" w:color="auto"/>
              <w:left w:val="single" w:sz="6" w:space="0" w:color="auto"/>
              <w:bottom w:val="nil"/>
              <w:right w:val="nil"/>
            </w:tcBorders>
          </w:tcPr>
          <w:p w14:paraId="37DD20E7" w14:textId="77777777" w:rsidR="00A958F7" w:rsidRPr="00A958F7" w:rsidRDefault="00A958F7" w:rsidP="00A958F7">
            <w:pPr>
              <w:pStyle w:val="Taulukkoleipis0"/>
              <w:rPr>
                <w:lang w:val="en-US"/>
              </w:rPr>
            </w:pPr>
          </w:p>
        </w:tc>
        <w:tc>
          <w:tcPr>
            <w:tcW w:w="2658" w:type="pct"/>
            <w:tcBorders>
              <w:top w:val="single" w:sz="6" w:space="0" w:color="auto"/>
              <w:left w:val="single" w:sz="6" w:space="0" w:color="auto"/>
              <w:bottom w:val="nil"/>
              <w:right w:val="double" w:sz="6" w:space="0" w:color="auto"/>
            </w:tcBorders>
          </w:tcPr>
          <w:p w14:paraId="3943FD75" w14:textId="77777777" w:rsidR="00A958F7" w:rsidRPr="00A958F7" w:rsidRDefault="00A958F7" w:rsidP="00A958F7">
            <w:pPr>
              <w:pStyle w:val="Taulukkoleipis0"/>
              <w:rPr>
                <w:lang w:val="en-US"/>
              </w:rPr>
            </w:pPr>
          </w:p>
        </w:tc>
      </w:tr>
      <w:tr w:rsidR="00A958F7" w:rsidRPr="009B1DDD" w14:paraId="79ECEEFB" w14:textId="77777777" w:rsidTr="00A958F7">
        <w:trPr>
          <w:trHeight w:hRule="exact" w:val="397"/>
        </w:trPr>
        <w:tc>
          <w:tcPr>
            <w:tcW w:w="595" w:type="pct"/>
            <w:tcBorders>
              <w:top w:val="single" w:sz="6" w:space="0" w:color="auto"/>
              <w:left w:val="double" w:sz="6" w:space="0" w:color="auto"/>
              <w:bottom w:val="nil"/>
              <w:right w:val="nil"/>
            </w:tcBorders>
          </w:tcPr>
          <w:p w14:paraId="63083E92" w14:textId="77777777" w:rsidR="00A958F7" w:rsidRPr="00A958F7" w:rsidRDefault="00A958F7" w:rsidP="00A958F7">
            <w:pPr>
              <w:pStyle w:val="Taulukkoleipis0"/>
              <w:rPr>
                <w:lang w:val="en-US"/>
              </w:rPr>
            </w:pPr>
          </w:p>
        </w:tc>
        <w:tc>
          <w:tcPr>
            <w:tcW w:w="974" w:type="pct"/>
            <w:tcBorders>
              <w:top w:val="single" w:sz="6" w:space="0" w:color="auto"/>
              <w:left w:val="single" w:sz="6" w:space="0" w:color="auto"/>
              <w:bottom w:val="nil"/>
              <w:right w:val="nil"/>
            </w:tcBorders>
          </w:tcPr>
          <w:p w14:paraId="4E554B38" w14:textId="77777777" w:rsidR="00A958F7" w:rsidRPr="00A958F7" w:rsidRDefault="00A958F7" w:rsidP="00A958F7">
            <w:pPr>
              <w:pStyle w:val="Taulukkoleipis0"/>
              <w:rPr>
                <w:lang w:val="en-US"/>
              </w:rPr>
            </w:pPr>
          </w:p>
        </w:tc>
        <w:tc>
          <w:tcPr>
            <w:tcW w:w="773" w:type="pct"/>
            <w:tcBorders>
              <w:top w:val="single" w:sz="6" w:space="0" w:color="auto"/>
              <w:left w:val="single" w:sz="6" w:space="0" w:color="auto"/>
              <w:bottom w:val="nil"/>
              <w:right w:val="nil"/>
            </w:tcBorders>
          </w:tcPr>
          <w:p w14:paraId="393385F3" w14:textId="77777777" w:rsidR="00A958F7" w:rsidRPr="00A958F7" w:rsidRDefault="00A958F7" w:rsidP="00A958F7">
            <w:pPr>
              <w:pStyle w:val="Taulukkoleipis0"/>
              <w:rPr>
                <w:lang w:val="en-US"/>
              </w:rPr>
            </w:pPr>
          </w:p>
        </w:tc>
        <w:tc>
          <w:tcPr>
            <w:tcW w:w="2658" w:type="pct"/>
            <w:tcBorders>
              <w:top w:val="single" w:sz="6" w:space="0" w:color="auto"/>
              <w:left w:val="single" w:sz="6" w:space="0" w:color="auto"/>
              <w:bottom w:val="nil"/>
              <w:right w:val="double" w:sz="6" w:space="0" w:color="auto"/>
            </w:tcBorders>
          </w:tcPr>
          <w:p w14:paraId="08A6969E" w14:textId="77777777" w:rsidR="00A958F7" w:rsidRPr="00A958F7" w:rsidRDefault="00A958F7" w:rsidP="00A958F7">
            <w:pPr>
              <w:pStyle w:val="Taulukkoleipis0"/>
              <w:rPr>
                <w:lang w:val="en-US"/>
              </w:rPr>
            </w:pPr>
          </w:p>
        </w:tc>
      </w:tr>
      <w:tr w:rsidR="00A958F7" w:rsidRPr="009B1DDD" w14:paraId="5EC14B77" w14:textId="77777777" w:rsidTr="00A958F7">
        <w:trPr>
          <w:trHeight w:hRule="exact" w:val="397"/>
        </w:trPr>
        <w:tc>
          <w:tcPr>
            <w:tcW w:w="595" w:type="pct"/>
            <w:tcBorders>
              <w:top w:val="single" w:sz="6" w:space="0" w:color="auto"/>
              <w:left w:val="double" w:sz="6" w:space="0" w:color="auto"/>
              <w:bottom w:val="nil"/>
              <w:right w:val="nil"/>
            </w:tcBorders>
          </w:tcPr>
          <w:p w14:paraId="11990D3F" w14:textId="77777777" w:rsidR="00A958F7" w:rsidRPr="00A958F7" w:rsidRDefault="00A958F7" w:rsidP="00A958F7">
            <w:pPr>
              <w:pStyle w:val="Taulukkoleipis0"/>
              <w:rPr>
                <w:lang w:val="en-US"/>
              </w:rPr>
            </w:pPr>
          </w:p>
        </w:tc>
        <w:tc>
          <w:tcPr>
            <w:tcW w:w="974" w:type="pct"/>
            <w:tcBorders>
              <w:top w:val="single" w:sz="6" w:space="0" w:color="auto"/>
              <w:left w:val="single" w:sz="6" w:space="0" w:color="auto"/>
              <w:bottom w:val="nil"/>
              <w:right w:val="nil"/>
            </w:tcBorders>
          </w:tcPr>
          <w:p w14:paraId="379DD951" w14:textId="77777777" w:rsidR="00A958F7" w:rsidRPr="00A958F7" w:rsidRDefault="00A958F7" w:rsidP="00A958F7">
            <w:pPr>
              <w:pStyle w:val="Taulukkoleipis0"/>
              <w:rPr>
                <w:lang w:val="en-US"/>
              </w:rPr>
            </w:pPr>
          </w:p>
        </w:tc>
        <w:tc>
          <w:tcPr>
            <w:tcW w:w="773" w:type="pct"/>
            <w:tcBorders>
              <w:top w:val="single" w:sz="6" w:space="0" w:color="auto"/>
              <w:left w:val="single" w:sz="6" w:space="0" w:color="auto"/>
              <w:bottom w:val="nil"/>
              <w:right w:val="nil"/>
            </w:tcBorders>
          </w:tcPr>
          <w:p w14:paraId="3DA6D171" w14:textId="77777777" w:rsidR="00A958F7" w:rsidRPr="00A958F7" w:rsidRDefault="00A958F7" w:rsidP="00A958F7">
            <w:pPr>
              <w:pStyle w:val="Taulukkoleipis0"/>
              <w:rPr>
                <w:lang w:val="en-US"/>
              </w:rPr>
            </w:pPr>
          </w:p>
        </w:tc>
        <w:tc>
          <w:tcPr>
            <w:tcW w:w="2658" w:type="pct"/>
            <w:tcBorders>
              <w:top w:val="single" w:sz="6" w:space="0" w:color="auto"/>
              <w:left w:val="single" w:sz="6" w:space="0" w:color="auto"/>
              <w:bottom w:val="nil"/>
              <w:right w:val="double" w:sz="6" w:space="0" w:color="auto"/>
            </w:tcBorders>
          </w:tcPr>
          <w:p w14:paraId="43BDADCC" w14:textId="77777777" w:rsidR="00A958F7" w:rsidRPr="00A958F7" w:rsidRDefault="00A958F7" w:rsidP="00A958F7">
            <w:pPr>
              <w:pStyle w:val="Taulukkoleipis0"/>
              <w:rPr>
                <w:lang w:val="en-US"/>
              </w:rPr>
            </w:pPr>
          </w:p>
        </w:tc>
      </w:tr>
      <w:tr w:rsidR="00A958F7" w:rsidRPr="009B1DDD" w14:paraId="2FD5FAD5" w14:textId="77777777" w:rsidTr="00A958F7">
        <w:trPr>
          <w:trHeight w:hRule="exact" w:val="397"/>
        </w:trPr>
        <w:tc>
          <w:tcPr>
            <w:tcW w:w="595" w:type="pct"/>
            <w:tcBorders>
              <w:top w:val="single" w:sz="6" w:space="0" w:color="auto"/>
              <w:left w:val="double" w:sz="6" w:space="0" w:color="auto"/>
              <w:bottom w:val="nil"/>
              <w:right w:val="nil"/>
            </w:tcBorders>
          </w:tcPr>
          <w:p w14:paraId="387904B3" w14:textId="77777777" w:rsidR="00A958F7" w:rsidRPr="00A958F7" w:rsidRDefault="00A958F7" w:rsidP="00A958F7">
            <w:pPr>
              <w:pStyle w:val="Taulukkoleipis0"/>
              <w:rPr>
                <w:lang w:val="en-US"/>
              </w:rPr>
            </w:pPr>
          </w:p>
        </w:tc>
        <w:tc>
          <w:tcPr>
            <w:tcW w:w="974" w:type="pct"/>
            <w:tcBorders>
              <w:top w:val="single" w:sz="6" w:space="0" w:color="auto"/>
              <w:left w:val="single" w:sz="6" w:space="0" w:color="auto"/>
              <w:bottom w:val="nil"/>
              <w:right w:val="nil"/>
            </w:tcBorders>
          </w:tcPr>
          <w:p w14:paraId="15B61328" w14:textId="77777777" w:rsidR="00A958F7" w:rsidRPr="00A958F7" w:rsidRDefault="00A958F7" w:rsidP="00A958F7">
            <w:pPr>
              <w:pStyle w:val="Taulukkoleipis0"/>
              <w:rPr>
                <w:lang w:val="en-US"/>
              </w:rPr>
            </w:pPr>
          </w:p>
        </w:tc>
        <w:tc>
          <w:tcPr>
            <w:tcW w:w="773" w:type="pct"/>
            <w:tcBorders>
              <w:top w:val="single" w:sz="6" w:space="0" w:color="auto"/>
              <w:left w:val="single" w:sz="6" w:space="0" w:color="auto"/>
              <w:bottom w:val="nil"/>
              <w:right w:val="nil"/>
            </w:tcBorders>
          </w:tcPr>
          <w:p w14:paraId="0509ADFE" w14:textId="77777777" w:rsidR="00A958F7" w:rsidRPr="00A958F7" w:rsidRDefault="00A958F7" w:rsidP="00A958F7">
            <w:pPr>
              <w:pStyle w:val="Taulukkoleipis0"/>
              <w:rPr>
                <w:lang w:val="en-US"/>
              </w:rPr>
            </w:pPr>
          </w:p>
        </w:tc>
        <w:tc>
          <w:tcPr>
            <w:tcW w:w="2658" w:type="pct"/>
            <w:tcBorders>
              <w:top w:val="single" w:sz="6" w:space="0" w:color="auto"/>
              <w:left w:val="single" w:sz="6" w:space="0" w:color="auto"/>
              <w:bottom w:val="nil"/>
              <w:right w:val="double" w:sz="6" w:space="0" w:color="auto"/>
            </w:tcBorders>
          </w:tcPr>
          <w:p w14:paraId="5F648F30" w14:textId="77777777" w:rsidR="00A958F7" w:rsidRPr="00A958F7" w:rsidRDefault="00A958F7" w:rsidP="00A958F7">
            <w:pPr>
              <w:pStyle w:val="Taulukkoleipis0"/>
              <w:rPr>
                <w:lang w:val="en-US"/>
              </w:rPr>
            </w:pPr>
          </w:p>
        </w:tc>
      </w:tr>
      <w:tr w:rsidR="00A958F7" w:rsidRPr="009B1DDD" w14:paraId="26167B0A" w14:textId="77777777" w:rsidTr="00A958F7">
        <w:trPr>
          <w:trHeight w:hRule="exact" w:val="397"/>
        </w:trPr>
        <w:tc>
          <w:tcPr>
            <w:tcW w:w="595" w:type="pct"/>
            <w:tcBorders>
              <w:top w:val="single" w:sz="6" w:space="0" w:color="auto"/>
              <w:left w:val="double" w:sz="6" w:space="0" w:color="auto"/>
              <w:bottom w:val="nil"/>
              <w:right w:val="nil"/>
            </w:tcBorders>
          </w:tcPr>
          <w:p w14:paraId="3F04816A" w14:textId="77777777" w:rsidR="00A958F7" w:rsidRPr="00A958F7" w:rsidRDefault="00A958F7" w:rsidP="00A958F7">
            <w:pPr>
              <w:pStyle w:val="Taulukkoleipis0"/>
              <w:rPr>
                <w:lang w:val="en-US"/>
              </w:rPr>
            </w:pPr>
          </w:p>
        </w:tc>
        <w:tc>
          <w:tcPr>
            <w:tcW w:w="974" w:type="pct"/>
            <w:tcBorders>
              <w:top w:val="single" w:sz="6" w:space="0" w:color="auto"/>
              <w:left w:val="single" w:sz="6" w:space="0" w:color="auto"/>
              <w:bottom w:val="nil"/>
              <w:right w:val="nil"/>
            </w:tcBorders>
          </w:tcPr>
          <w:p w14:paraId="2AE596A7" w14:textId="77777777" w:rsidR="00A958F7" w:rsidRPr="00A958F7" w:rsidRDefault="00A958F7" w:rsidP="00A958F7">
            <w:pPr>
              <w:pStyle w:val="Taulukkoleipis0"/>
              <w:rPr>
                <w:lang w:val="en-US"/>
              </w:rPr>
            </w:pPr>
          </w:p>
        </w:tc>
        <w:tc>
          <w:tcPr>
            <w:tcW w:w="773" w:type="pct"/>
            <w:tcBorders>
              <w:top w:val="single" w:sz="6" w:space="0" w:color="auto"/>
              <w:left w:val="single" w:sz="6" w:space="0" w:color="auto"/>
              <w:bottom w:val="nil"/>
              <w:right w:val="nil"/>
            </w:tcBorders>
          </w:tcPr>
          <w:p w14:paraId="44D141A9" w14:textId="77777777" w:rsidR="00A958F7" w:rsidRPr="00A958F7" w:rsidRDefault="00A958F7" w:rsidP="00A958F7">
            <w:pPr>
              <w:pStyle w:val="Taulukkoleipis0"/>
              <w:rPr>
                <w:lang w:val="en-US"/>
              </w:rPr>
            </w:pPr>
          </w:p>
        </w:tc>
        <w:tc>
          <w:tcPr>
            <w:tcW w:w="2658" w:type="pct"/>
            <w:tcBorders>
              <w:top w:val="single" w:sz="6" w:space="0" w:color="auto"/>
              <w:left w:val="single" w:sz="6" w:space="0" w:color="auto"/>
              <w:bottom w:val="nil"/>
              <w:right w:val="double" w:sz="6" w:space="0" w:color="auto"/>
            </w:tcBorders>
          </w:tcPr>
          <w:p w14:paraId="2AD0C4B1" w14:textId="77777777" w:rsidR="00A958F7" w:rsidRPr="00A958F7" w:rsidRDefault="00A958F7" w:rsidP="00A958F7">
            <w:pPr>
              <w:pStyle w:val="Taulukkoleipis0"/>
              <w:rPr>
                <w:lang w:val="en-US"/>
              </w:rPr>
            </w:pPr>
          </w:p>
        </w:tc>
      </w:tr>
      <w:tr w:rsidR="00A958F7" w:rsidRPr="009B1DDD" w14:paraId="4BB3FCAD" w14:textId="77777777" w:rsidTr="00A958F7">
        <w:trPr>
          <w:trHeight w:hRule="exact" w:val="397"/>
        </w:trPr>
        <w:tc>
          <w:tcPr>
            <w:tcW w:w="595" w:type="pct"/>
            <w:tcBorders>
              <w:top w:val="single" w:sz="6" w:space="0" w:color="auto"/>
              <w:left w:val="double" w:sz="6" w:space="0" w:color="auto"/>
              <w:bottom w:val="nil"/>
              <w:right w:val="nil"/>
            </w:tcBorders>
          </w:tcPr>
          <w:p w14:paraId="477B0613" w14:textId="77777777" w:rsidR="00A958F7" w:rsidRPr="00A958F7" w:rsidRDefault="00A958F7" w:rsidP="00A958F7">
            <w:pPr>
              <w:pStyle w:val="Taulukkoleipis0"/>
              <w:rPr>
                <w:lang w:val="en-US"/>
              </w:rPr>
            </w:pPr>
          </w:p>
        </w:tc>
        <w:tc>
          <w:tcPr>
            <w:tcW w:w="974" w:type="pct"/>
            <w:tcBorders>
              <w:top w:val="single" w:sz="6" w:space="0" w:color="auto"/>
              <w:left w:val="single" w:sz="6" w:space="0" w:color="auto"/>
              <w:bottom w:val="nil"/>
              <w:right w:val="nil"/>
            </w:tcBorders>
          </w:tcPr>
          <w:p w14:paraId="55A4DFC4" w14:textId="77777777" w:rsidR="00A958F7" w:rsidRPr="00A958F7" w:rsidRDefault="00A958F7" w:rsidP="00A958F7">
            <w:pPr>
              <w:pStyle w:val="Taulukkoleipis0"/>
              <w:rPr>
                <w:lang w:val="en-US"/>
              </w:rPr>
            </w:pPr>
          </w:p>
        </w:tc>
        <w:tc>
          <w:tcPr>
            <w:tcW w:w="773" w:type="pct"/>
            <w:tcBorders>
              <w:top w:val="single" w:sz="6" w:space="0" w:color="auto"/>
              <w:left w:val="single" w:sz="6" w:space="0" w:color="auto"/>
              <w:bottom w:val="nil"/>
              <w:right w:val="nil"/>
            </w:tcBorders>
          </w:tcPr>
          <w:p w14:paraId="31294C61" w14:textId="77777777" w:rsidR="00A958F7" w:rsidRPr="00A958F7" w:rsidRDefault="00A958F7" w:rsidP="00A958F7">
            <w:pPr>
              <w:pStyle w:val="Taulukkoleipis0"/>
              <w:rPr>
                <w:lang w:val="en-US"/>
              </w:rPr>
            </w:pPr>
          </w:p>
        </w:tc>
        <w:tc>
          <w:tcPr>
            <w:tcW w:w="2658" w:type="pct"/>
            <w:tcBorders>
              <w:top w:val="single" w:sz="6" w:space="0" w:color="auto"/>
              <w:left w:val="single" w:sz="6" w:space="0" w:color="auto"/>
              <w:bottom w:val="nil"/>
              <w:right w:val="double" w:sz="6" w:space="0" w:color="auto"/>
            </w:tcBorders>
          </w:tcPr>
          <w:p w14:paraId="1863E77A" w14:textId="77777777" w:rsidR="00A958F7" w:rsidRPr="00A958F7" w:rsidRDefault="00A958F7" w:rsidP="00A958F7">
            <w:pPr>
              <w:pStyle w:val="Taulukkoleipis0"/>
              <w:rPr>
                <w:lang w:val="en-US"/>
              </w:rPr>
            </w:pPr>
          </w:p>
        </w:tc>
      </w:tr>
      <w:tr w:rsidR="00A958F7" w:rsidRPr="009B1DDD" w14:paraId="4FB2C08B" w14:textId="77777777" w:rsidTr="00A958F7">
        <w:trPr>
          <w:trHeight w:hRule="exact" w:val="397"/>
        </w:trPr>
        <w:tc>
          <w:tcPr>
            <w:tcW w:w="595" w:type="pct"/>
            <w:tcBorders>
              <w:top w:val="single" w:sz="6" w:space="0" w:color="auto"/>
              <w:left w:val="double" w:sz="6" w:space="0" w:color="auto"/>
              <w:bottom w:val="nil"/>
              <w:right w:val="nil"/>
            </w:tcBorders>
          </w:tcPr>
          <w:p w14:paraId="52F14C04" w14:textId="77777777" w:rsidR="00A958F7" w:rsidRPr="00A958F7" w:rsidRDefault="00A958F7" w:rsidP="00A958F7">
            <w:pPr>
              <w:pStyle w:val="Taulukkoleipis0"/>
              <w:rPr>
                <w:lang w:val="en-US"/>
              </w:rPr>
            </w:pPr>
          </w:p>
        </w:tc>
        <w:tc>
          <w:tcPr>
            <w:tcW w:w="974" w:type="pct"/>
            <w:tcBorders>
              <w:top w:val="single" w:sz="6" w:space="0" w:color="auto"/>
              <w:left w:val="single" w:sz="6" w:space="0" w:color="auto"/>
              <w:bottom w:val="nil"/>
              <w:right w:val="nil"/>
            </w:tcBorders>
          </w:tcPr>
          <w:p w14:paraId="0DFE271F" w14:textId="77777777" w:rsidR="00A958F7" w:rsidRPr="00A958F7" w:rsidRDefault="00A958F7" w:rsidP="00A958F7">
            <w:pPr>
              <w:pStyle w:val="Taulukkoleipis0"/>
              <w:rPr>
                <w:lang w:val="en-US"/>
              </w:rPr>
            </w:pPr>
          </w:p>
        </w:tc>
        <w:tc>
          <w:tcPr>
            <w:tcW w:w="773" w:type="pct"/>
            <w:tcBorders>
              <w:top w:val="single" w:sz="6" w:space="0" w:color="auto"/>
              <w:left w:val="single" w:sz="6" w:space="0" w:color="auto"/>
              <w:bottom w:val="nil"/>
              <w:right w:val="nil"/>
            </w:tcBorders>
          </w:tcPr>
          <w:p w14:paraId="6A2F98CA" w14:textId="77777777" w:rsidR="00A958F7" w:rsidRPr="00A958F7" w:rsidRDefault="00A958F7" w:rsidP="00A958F7">
            <w:pPr>
              <w:pStyle w:val="Taulukkoleipis0"/>
              <w:rPr>
                <w:lang w:val="en-US"/>
              </w:rPr>
            </w:pPr>
          </w:p>
        </w:tc>
        <w:tc>
          <w:tcPr>
            <w:tcW w:w="2658" w:type="pct"/>
            <w:tcBorders>
              <w:top w:val="single" w:sz="6" w:space="0" w:color="auto"/>
              <w:left w:val="single" w:sz="6" w:space="0" w:color="auto"/>
              <w:bottom w:val="nil"/>
              <w:right w:val="double" w:sz="6" w:space="0" w:color="auto"/>
            </w:tcBorders>
          </w:tcPr>
          <w:p w14:paraId="3F0576FE" w14:textId="77777777" w:rsidR="00A958F7" w:rsidRPr="00A958F7" w:rsidRDefault="00A958F7" w:rsidP="00A958F7">
            <w:pPr>
              <w:pStyle w:val="Taulukkoleipis0"/>
              <w:rPr>
                <w:lang w:val="en-US"/>
              </w:rPr>
            </w:pPr>
          </w:p>
        </w:tc>
      </w:tr>
      <w:tr w:rsidR="00A958F7" w:rsidRPr="009B1DDD" w14:paraId="41321E4D" w14:textId="77777777" w:rsidTr="00A958F7">
        <w:trPr>
          <w:trHeight w:hRule="exact" w:val="397"/>
        </w:trPr>
        <w:tc>
          <w:tcPr>
            <w:tcW w:w="595" w:type="pct"/>
            <w:tcBorders>
              <w:top w:val="single" w:sz="6" w:space="0" w:color="auto"/>
              <w:left w:val="double" w:sz="6" w:space="0" w:color="auto"/>
              <w:bottom w:val="nil"/>
              <w:right w:val="nil"/>
            </w:tcBorders>
          </w:tcPr>
          <w:p w14:paraId="17917F46" w14:textId="77777777" w:rsidR="00A958F7" w:rsidRPr="00A958F7" w:rsidRDefault="00A958F7" w:rsidP="00A958F7">
            <w:pPr>
              <w:pStyle w:val="Taulukkoleipis0"/>
              <w:rPr>
                <w:lang w:val="en-US"/>
              </w:rPr>
            </w:pPr>
          </w:p>
        </w:tc>
        <w:tc>
          <w:tcPr>
            <w:tcW w:w="974" w:type="pct"/>
            <w:tcBorders>
              <w:top w:val="single" w:sz="6" w:space="0" w:color="auto"/>
              <w:left w:val="single" w:sz="6" w:space="0" w:color="auto"/>
              <w:bottom w:val="nil"/>
              <w:right w:val="nil"/>
            </w:tcBorders>
          </w:tcPr>
          <w:p w14:paraId="43CC4DB0" w14:textId="77777777" w:rsidR="00A958F7" w:rsidRPr="00A958F7" w:rsidRDefault="00A958F7" w:rsidP="00A958F7">
            <w:pPr>
              <w:pStyle w:val="Taulukkoleipis0"/>
              <w:rPr>
                <w:lang w:val="en-US"/>
              </w:rPr>
            </w:pPr>
          </w:p>
        </w:tc>
        <w:tc>
          <w:tcPr>
            <w:tcW w:w="773" w:type="pct"/>
            <w:tcBorders>
              <w:top w:val="single" w:sz="6" w:space="0" w:color="auto"/>
              <w:left w:val="single" w:sz="6" w:space="0" w:color="auto"/>
              <w:bottom w:val="nil"/>
              <w:right w:val="nil"/>
            </w:tcBorders>
          </w:tcPr>
          <w:p w14:paraId="0FCD27B1" w14:textId="77777777" w:rsidR="00A958F7" w:rsidRPr="00A958F7" w:rsidRDefault="00A958F7" w:rsidP="00A958F7">
            <w:pPr>
              <w:pStyle w:val="Taulukkoleipis0"/>
              <w:rPr>
                <w:lang w:val="en-US"/>
              </w:rPr>
            </w:pPr>
          </w:p>
        </w:tc>
        <w:tc>
          <w:tcPr>
            <w:tcW w:w="2658" w:type="pct"/>
            <w:tcBorders>
              <w:top w:val="single" w:sz="6" w:space="0" w:color="auto"/>
              <w:left w:val="single" w:sz="6" w:space="0" w:color="auto"/>
              <w:bottom w:val="nil"/>
              <w:right w:val="double" w:sz="6" w:space="0" w:color="auto"/>
            </w:tcBorders>
          </w:tcPr>
          <w:p w14:paraId="4C78611B" w14:textId="77777777" w:rsidR="00A958F7" w:rsidRPr="00A958F7" w:rsidRDefault="00A958F7" w:rsidP="00A958F7">
            <w:pPr>
              <w:pStyle w:val="Taulukkoleipis0"/>
              <w:rPr>
                <w:lang w:val="en-US"/>
              </w:rPr>
            </w:pPr>
          </w:p>
        </w:tc>
      </w:tr>
      <w:tr w:rsidR="00A958F7" w:rsidRPr="009B1DDD" w14:paraId="55E0C81C" w14:textId="77777777" w:rsidTr="00A958F7">
        <w:trPr>
          <w:trHeight w:hRule="exact" w:val="397"/>
        </w:trPr>
        <w:tc>
          <w:tcPr>
            <w:tcW w:w="595" w:type="pct"/>
            <w:tcBorders>
              <w:top w:val="single" w:sz="6" w:space="0" w:color="auto"/>
              <w:left w:val="double" w:sz="6" w:space="0" w:color="auto"/>
              <w:bottom w:val="nil"/>
              <w:right w:val="nil"/>
            </w:tcBorders>
          </w:tcPr>
          <w:p w14:paraId="3AC1537A" w14:textId="77777777" w:rsidR="00A958F7" w:rsidRPr="00A958F7" w:rsidRDefault="00A958F7" w:rsidP="00A958F7">
            <w:pPr>
              <w:pStyle w:val="Taulukkoleipis0"/>
              <w:rPr>
                <w:lang w:val="en-US"/>
              </w:rPr>
            </w:pPr>
          </w:p>
        </w:tc>
        <w:tc>
          <w:tcPr>
            <w:tcW w:w="974" w:type="pct"/>
            <w:tcBorders>
              <w:top w:val="single" w:sz="6" w:space="0" w:color="auto"/>
              <w:left w:val="single" w:sz="6" w:space="0" w:color="auto"/>
              <w:bottom w:val="nil"/>
              <w:right w:val="nil"/>
            </w:tcBorders>
          </w:tcPr>
          <w:p w14:paraId="25AC518E" w14:textId="77777777" w:rsidR="00A958F7" w:rsidRPr="00A958F7" w:rsidRDefault="00A958F7" w:rsidP="00A958F7">
            <w:pPr>
              <w:pStyle w:val="Taulukkoleipis0"/>
              <w:rPr>
                <w:lang w:val="en-US"/>
              </w:rPr>
            </w:pPr>
          </w:p>
        </w:tc>
        <w:tc>
          <w:tcPr>
            <w:tcW w:w="773" w:type="pct"/>
            <w:tcBorders>
              <w:top w:val="single" w:sz="6" w:space="0" w:color="auto"/>
              <w:left w:val="single" w:sz="6" w:space="0" w:color="auto"/>
              <w:bottom w:val="nil"/>
              <w:right w:val="nil"/>
            </w:tcBorders>
          </w:tcPr>
          <w:p w14:paraId="5EC16D15" w14:textId="77777777" w:rsidR="00A958F7" w:rsidRPr="00A958F7" w:rsidRDefault="00A958F7" w:rsidP="00A958F7">
            <w:pPr>
              <w:pStyle w:val="Taulukkoleipis0"/>
              <w:rPr>
                <w:lang w:val="en-US"/>
              </w:rPr>
            </w:pPr>
          </w:p>
        </w:tc>
        <w:tc>
          <w:tcPr>
            <w:tcW w:w="2658" w:type="pct"/>
            <w:tcBorders>
              <w:top w:val="single" w:sz="6" w:space="0" w:color="auto"/>
              <w:left w:val="single" w:sz="6" w:space="0" w:color="auto"/>
              <w:bottom w:val="nil"/>
              <w:right w:val="double" w:sz="6" w:space="0" w:color="auto"/>
            </w:tcBorders>
          </w:tcPr>
          <w:p w14:paraId="3D8296D2" w14:textId="77777777" w:rsidR="00A958F7" w:rsidRPr="00A958F7" w:rsidRDefault="00A958F7" w:rsidP="00A958F7">
            <w:pPr>
              <w:pStyle w:val="Taulukkoleipis0"/>
              <w:rPr>
                <w:lang w:val="en-US"/>
              </w:rPr>
            </w:pPr>
          </w:p>
        </w:tc>
      </w:tr>
      <w:tr w:rsidR="00A958F7" w:rsidRPr="009B1DDD" w14:paraId="0C04E892" w14:textId="77777777" w:rsidTr="00A958F7">
        <w:trPr>
          <w:trHeight w:hRule="exact" w:val="397"/>
        </w:trPr>
        <w:tc>
          <w:tcPr>
            <w:tcW w:w="595" w:type="pct"/>
            <w:tcBorders>
              <w:top w:val="single" w:sz="6" w:space="0" w:color="auto"/>
              <w:left w:val="double" w:sz="6" w:space="0" w:color="auto"/>
              <w:bottom w:val="nil"/>
              <w:right w:val="nil"/>
            </w:tcBorders>
          </w:tcPr>
          <w:p w14:paraId="2B69C180" w14:textId="77777777" w:rsidR="00A958F7" w:rsidRPr="00A958F7" w:rsidRDefault="00A958F7" w:rsidP="00A958F7">
            <w:pPr>
              <w:pStyle w:val="Taulukkoleipis0"/>
              <w:rPr>
                <w:lang w:val="en-US"/>
              </w:rPr>
            </w:pPr>
          </w:p>
        </w:tc>
        <w:tc>
          <w:tcPr>
            <w:tcW w:w="974" w:type="pct"/>
            <w:tcBorders>
              <w:top w:val="single" w:sz="6" w:space="0" w:color="auto"/>
              <w:left w:val="single" w:sz="6" w:space="0" w:color="auto"/>
              <w:bottom w:val="nil"/>
              <w:right w:val="nil"/>
            </w:tcBorders>
          </w:tcPr>
          <w:p w14:paraId="1331117C" w14:textId="77777777" w:rsidR="00A958F7" w:rsidRPr="00A958F7" w:rsidRDefault="00A958F7" w:rsidP="00A958F7">
            <w:pPr>
              <w:pStyle w:val="Taulukkoleipis0"/>
              <w:rPr>
                <w:lang w:val="en-US"/>
              </w:rPr>
            </w:pPr>
          </w:p>
        </w:tc>
        <w:tc>
          <w:tcPr>
            <w:tcW w:w="773" w:type="pct"/>
            <w:tcBorders>
              <w:top w:val="single" w:sz="6" w:space="0" w:color="auto"/>
              <w:left w:val="single" w:sz="6" w:space="0" w:color="auto"/>
              <w:bottom w:val="nil"/>
              <w:right w:val="nil"/>
            </w:tcBorders>
          </w:tcPr>
          <w:p w14:paraId="5C788E8C" w14:textId="77777777" w:rsidR="00A958F7" w:rsidRPr="00A958F7" w:rsidRDefault="00A958F7" w:rsidP="00A958F7">
            <w:pPr>
              <w:pStyle w:val="Taulukkoleipis0"/>
              <w:rPr>
                <w:lang w:val="en-US"/>
              </w:rPr>
            </w:pPr>
          </w:p>
        </w:tc>
        <w:tc>
          <w:tcPr>
            <w:tcW w:w="2658" w:type="pct"/>
            <w:tcBorders>
              <w:top w:val="single" w:sz="6" w:space="0" w:color="auto"/>
              <w:left w:val="single" w:sz="6" w:space="0" w:color="auto"/>
              <w:bottom w:val="nil"/>
              <w:right w:val="double" w:sz="6" w:space="0" w:color="auto"/>
            </w:tcBorders>
          </w:tcPr>
          <w:p w14:paraId="18017C29" w14:textId="77777777" w:rsidR="00A958F7" w:rsidRPr="00A958F7" w:rsidRDefault="00A958F7" w:rsidP="00A958F7">
            <w:pPr>
              <w:pStyle w:val="Taulukkoleipis0"/>
              <w:rPr>
                <w:lang w:val="en-US"/>
              </w:rPr>
            </w:pPr>
          </w:p>
        </w:tc>
      </w:tr>
      <w:tr w:rsidR="00A958F7" w:rsidRPr="009B1DDD" w14:paraId="4389C7B7" w14:textId="77777777" w:rsidTr="00A958F7">
        <w:trPr>
          <w:trHeight w:hRule="exact" w:val="397"/>
        </w:trPr>
        <w:tc>
          <w:tcPr>
            <w:tcW w:w="595" w:type="pct"/>
            <w:tcBorders>
              <w:top w:val="single" w:sz="6" w:space="0" w:color="auto"/>
              <w:left w:val="double" w:sz="6" w:space="0" w:color="auto"/>
              <w:bottom w:val="nil"/>
              <w:right w:val="nil"/>
            </w:tcBorders>
          </w:tcPr>
          <w:p w14:paraId="335ADAF1" w14:textId="77777777" w:rsidR="00A958F7" w:rsidRPr="00A958F7" w:rsidRDefault="00A958F7" w:rsidP="00A958F7">
            <w:pPr>
              <w:pStyle w:val="Taulukkoleipis0"/>
              <w:rPr>
                <w:lang w:val="en-US"/>
              </w:rPr>
            </w:pPr>
          </w:p>
        </w:tc>
        <w:tc>
          <w:tcPr>
            <w:tcW w:w="974" w:type="pct"/>
            <w:tcBorders>
              <w:top w:val="single" w:sz="6" w:space="0" w:color="auto"/>
              <w:left w:val="single" w:sz="6" w:space="0" w:color="auto"/>
              <w:bottom w:val="nil"/>
              <w:right w:val="nil"/>
            </w:tcBorders>
          </w:tcPr>
          <w:p w14:paraId="3F8E2857" w14:textId="77777777" w:rsidR="00A958F7" w:rsidRPr="00A958F7" w:rsidRDefault="00A958F7" w:rsidP="00A958F7">
            <w:pPr>
              <w:pStyle w:val="Taulukkoleipis0"/>
              <w:rPr>
                <w:lang w:val="en-US"/>
              </w:rPr>
            </w:pPr>
          </w:p>
        </w:tc>
        <w:tc>
          <w:tcPr>
            <w:tcW w:w="773" w:type="pct"/>
            <w:tcBorders>
              <w:top w:val="single" w:sz="6" w:space="0" w:color="auto"/>
              <w:left w:val="single" w:sz="6" w:space="0" w:color="auto"/>
              <w:bottom w:val="nil"/>
              <w:right w:val="nil"/>
            </w:tcBorders>
          </w:tcPr>
          <w:p w14:paraId="4BAE74CF" w14:textId="77777777" w:rsidR="00A958F7" w:rsidRPr="00A958F7" w:rsidRDefault="00A958F7" w:rsidP="00A958F7">
            <w:pPr>
              <w:pStyle w:val="Taulukkoleipis0"/>
              <w:rPr>
                <w:lang w:val="en-US"/>
              </w:rPr>
            </w:pPr>
          </w:p>
        </w:tc>
        <w:tc>
          <w:tcPr>
            <w:tcW w:w="2658" w:type="pct"/>
            <w:tcBorders>
              <w:top w:val="single" w:sz="6" w:space="0" w:color="auto"/>
              <w:left w:val="single" w:sz="6" w:space="0" w:color="auto"/>
              <w:bottom w:val="nil"/>
              <w:right w:val="double" w:sz="6" w:space="0" w:color="auto"/>
            </w:tcBorders>
          </w:tcPr>
          <w:p w14:paraId="7EC415EB" w14:textId="77777777" w:rsidR="00A958F7" w:rsidRPr="00A958F7" w:rsidRDefault="00A958F7" w:rsidP="00A958F7">
            <w:pPr>
              <w:pStyle w:val="Taulukkoleipis0"/>
              <w:rPr>
                <w:lang w:val="en-US"/>
              </w:rPr>
            </w:pPr>
          </w:p>
        </w:tc>
      </w:tr>
      <w:tr w:rsidR="00A958F7" w:rsidRPr="009B1DDD" w14:paraId="115049E3" w14:textId="77777777" w:rsidTr="00A958F7">
        <w:trPr>
          <w:trHeight w:hRule="exact" w:val="397"/>
        </w:trPr>
        <w:tc>
          <w:tcPr>
            <w:tcW w:w="595" w:type="pct"/>
            <w:tcBorders>
              <w:top w:val="single" w:sz="6" w:space="0" w:color="auto"/>
              <w:left w:val="double" w:sz="6" w:space="0" w:color="auto"/>
              <w:bottom w:val="nil"/>
              <w:right w:val="nil"/>
            </w:tcBorders>
          </w:tcPr>
          <w:p w14:paraId="17BF8E53" w14:textId="77777777" w:rsidR="00A958F7" w:rsidRPr="00A958F7" w:rsidRDefault="00A958F7" w:rsidP="00A958F7">
            <w:pPr>
              <w:pStyle w:val="Taulukkoleipis0"/>
              <w:rPr>
                <w:lang w:val="en-US"/>
              </w:rPr>
            </w:pPr>
          </w:p>
        </w:tc>
        <w:tc>
          <w:tcPr>
            <w:tcW w:w="974" w:type="pct"/>
            <w:tcBorders>
              <w:top w:val="single" w:sz="6" w:space="0" w:color="auto"/>
              <w:left w:val="single" w:sz="6" w:space="0" w:color="auto"/>
              <w:bottom w:val="nil"/>
              <w:right w:val="nil"/>
            </w:tcBorders>
          </w:tcPr>
          <w:p w14:paraId="2AC3CDA3" w14:textId="77777777" w:rsidR="00A958F7" w:rsidRPr="00A958F7" w:rsidRDefault="00A958F7" w:rsidP="00A958F7">
            <w:pPr>
              <w:pStyle w:val="Taulukkoleipis0"/>
              <w:rPr>
                <w:lang w:val="en-US"/>
              </w:rPr>
            </w:pPr>
          </w:p>
        </w:tc>
        <w:tc>
          <w:tcPr>
            <w:tcW w:w="773" w:type="pct"/>
            <w:tcBorders>
              <w:top w:val="single" w:sz="6" w:space="0" w:color="auto"/>
              <w:left w:val="single" w:sz="6" w:space="0" w:color="auto"/>
              <w:bottom w:val="nil"/>
              <w:right w:val="nil"/>
            </w:tcBorders>
          </w:tcPr>
          <w:p w14:paraId="34B4A4A2" w14:textId="77777777" w:rsidR="00A958F7" w:rsidRPr="00A958F7" w:rsidRDefault="00A958F7" w:rsidP="00A958F7">
            <w:pPr>
              <w:pStyle w:val="Taulukkoleipis0"/>
              <w:rPr>
                <w:lang w:val="en-US"/>
              </w:rPr>
            </w:pPr>
          </w:p>
        </w:tc>
        <w:tc>
          <w:tcPr>
            <w:tcW w:w="2658" w:type="pct"/>
            <w:tcBorders>
              <w:top w:val="single" w:sz="6" w:space="0" w:color="auto"/>
              <w:left w:val="single" w:sz="6" w:space="0" w:color="auto"/>
              <w:bottom w:val="nil"/>
              <w:right w:val="double" w:sz="6" w:space="0" w:color="auto"/>
            </w:tcBorders>
          </w:tcPr>
          <w:p w14:paraId="111C9A18" w14:textId="77777777" w:rsidR="00A958F7" w:rsidRPr="00A958F7" w:rsidRDefault="00A958F7" w:rsidP="00A958F7">
            <w:pPr>
              <w:pStyle w:val="Taulukkoleipis0"/>
              <w:rPr>
                <w:lang w:val="en-US"/>
              </w:rPr>
            </w:pPr>
          </w:p>
        </w:tc>
      </w:tr>
      <w:tr w:rsidR="00A958F7" w:rsidRPr="009B1DDD" w14:paraId="689F06C5" w14:textId="77777777" w:rsidTr="00A958F7">
        <w:trPr>
          <w:trHeight w:hRule="exact" w:val="397"/>
        </w:trPr>
        <w:tc>
          <w:tcPr>
            <w:tcW w:w="595" w:type="pct"/>
            <w:tcBorders>
              <w:top w:val="single" w:sz="6" w:space="0" w:color="auto"/>
              <w:left w:val="double" w:sz="6" w:space="0" w:color="auto"/>
              <w:bottom w:val="nil"/>
              <w:right w:val="nil"/>
            </w:tcBorders>
          </w:tcPr>
          <w:p w14:paraId="502F41A9" w14:textId="77777777" w:rsidR="00A958F7" w:rsidRPr="00A958F7" w:rsidRDefault="00A958F7" w:rsidP="00A958F7">
            <w:pPr>
              <w:pStyle w:val="Taulukkoleipis0"/>
              <w:rPr>
                <w:lang w:val="en-US"/>
              </w:rPr>
            </w:pPr>
          </w:p>
        </w:tc>
        <w:tc>
          <w:tcPr>
            <w:tcW w:w="974" w:type="pct"/>
            <w:tcBorders>
              <w:top w:val="single" w:sz="6" w:space="0" w:color="auto"/>
              <w:left w:val="single" w:sz="6" w:space="0" w:color="auto"/>
              <w:bottom w:val="nil"/>
              <w:right w:val="nil"/>
            </w:tcBorders>
          </w:tcPr>
          <w:p w14:paraId="3FF6D313" w14:textId="77777777" w:rsidR="00A958F7" w:rsidRPr="00A958F7" w:rsidRDefault="00A958F7" w:rsidP="00A958F7">
            <w:pPr>
              <w:pStyle w:val="Taulukkoleipis0"/>
              <w:rPr>
                <w:lang w:val="en-US"/>
              </w:rPr>
            </w:pPr>
          </w:p>
        </w:tc>
        <w:tc>
          <w:tcPr>
            <w:tcW w:w="773" w:type="pct"/>
            <w:tcBorders>
              <w:top w:val="single" w:sz="6" w:space="0" w:color="auto"/>
              <w:left w:val="single" w:sz="6" w:space="0" w:color="auto"/>
              <w:bottom w:val="nil"/>
              <w:right w:val="nil"/>
            </w:tcBorders>
          </w:tcPr>
          <w:p w14:paraId="7B0C6234" w14:textId="77777777" w:rsidR="00A958F7" w:rsidRPr="00A958F7" w:rsidRDefault="00A958F7" w:rsidP="00A958F7">
            <w:pPr>
              <w:pStyle w:val="Taulukkoleipis0"/>
              <w:rPr>
                <w:lang w:val="en-US"/>
              </w:rPr>
            </w:pPr>
          </w:p>
        </w:tc>
        <w:tc>
          <w:tcPr>
            <w:tcW w:w="2658" w:type="pct"/>
            <w:tcBorders>
              <w:top w:val="single" w:sz="6" w:space="0" w:color="auto"/>
              <w:left w:val="single" w:sz="6" w:space="0" w:color="auto"/>
              <w:bottom w:val="nil"/>
              <w:right w:val="double" w:sz="6" w:space="0" w:color="auto"/>
            </w:tcBorders>
          </w:tcPr>
          <w:p w14:paraId="25207115" w14:textId="77777777" w:rsidR="00A958F7" w:rsidRPr="00A958F7" w:rsidRDefault="00A958F7" w:rsidP="00A958F7">
            <w:pPr>
              <w:pStyle w:val="Taulukkoleipis0"/>
              <w:rPr>
                <w:lang w:val="en-US"/>
              </w:rPr>
            </w:pPr>
          </w:p>
        </w:tc>
      </w:tr>
      <w:tr w:rsidR="00A958F7" w:rsidRPr="009B1DDD" w14:paraId="78F6C335" w14:textId="77777777" w:rsidTr="00A958F7">
        <w:trPr>
          <w:trHeight w:hRule="exact" w:val="397"/>
        </w:trPr>
        <w:tc>
          <w:tcPr>
            <w:tcW w:w="595" w:type="pct"/>
            <w:tcBorders>
              <w:top w:val="single" w:sz="6" w:space="0" w:color="auto"/>
              <w:left w:val="double" w:sz="6" w:space="0" w:color="auto"/>
              <w:bottom w:val="nil"/>
              <w:right w:val="nil"/>
            </w:tcBorders>
          </w:tcPr>
          <w:p w14:paraId="37D3B318" w14:textId="77777777" w:rsidR="00A958F7" w:rsidRPr="00A958F7" w:rsidRDefault="00A958F7" w:rsidP="00A958F7">
            <w:pPr>
              <w:pStyle w:val="Taulukkoleipis0"/>
              <w:rPr>
                <w:lang w:val="en-US"/>
              </w:rPr>
            </w:pPr>
          </w:p>
        </w:tc>
        <w:tc>
          <w:tcPr>
            <w:tcW w:w="974" w:type="pct"/>
            <w:tcBorders>
              <w:top w:val="single" w:sz="6" w:space="0" w:color="auto"/>
              <w:left w:val="single" w:sz="6" w:space="0" w:color="auto"/>
              <w:bottom w:val="nil"/>
              <w:right w:val="nil"/>
            </w:tcBorders>
          </w:tcPr>
          <w:p w14:paraId="4F8A7F67" w14:textId="77777777" w:rsidR="00A958F7" w:rsidRPr="00A958F7" w:rsidRDefault="00A958F7" w:rsidP="00A958F7">
            <w:pPr>
              <w:pStyle w:val="Taulukkoleipis0"/>
              <w:rPr>
                <w:lang w:val="en-US"/>
              </w:rPr>
            </w:pPr>
          </w:p>
        </w:tc>
        <w:tc>
          <w:tcPr>
            <w:tcW w:w="773" w:type="pct"/>
            <w:tcBorders>
              <w:top w:val="single" w:sz="6" w:space="0" w:color="auto"/>
              <w:left w:val="single" w:sz="6" w:space="0" w:color="auto"/>
              <w:bottom w:val="nil"/>
              <w:right w:val="nil"/>
            </w:tcBorders>
          </w:tcPr>
          <w:p w14:paraId="0F466A89" w14:textId="77777777" w:rsidR="00A958F7" w:rsidRPr="00A958F7" w:rsidRDefault="00A958F7" w:rsidP="00A958F7">
            <w:pPr>
              <w:pStyle w:val="Taulukkoleipis0"/>
              <w:rPr>
                <w:lang w:val="en-US"/>
              </w:rPr>
            </w:pPr>
          </w:p>
        </w:tc>
        <w:tc>
          <w:tcPr>
            <w:tcW w:w="2658" w:type="pct"/>
            <w:tcBorders>
              <w:top w:val="single" w:sz="6" w:space="0" w:color="auto"/>
              <w:left w:val="single" w:sz="6" w:space="0" w:color="auto"/>
              <w:bottom w:val="nil"/>
              <w:right w:val="double" w:sz="6" w:space="0" w:color="auto"/>
            </w:tcBorders>
          </w:tcPr>
          <w:p w14:paraId="1B71D4A0" w14:textId="77777777" w:rsidR="00A958F7" w:rsidRPr="00A958F7" w:rsidRDefault="00A958F7" w:rsidP="00A958F7">
            <w:pPr>
              <w:pStyle w:val="Taulukkoleipis0"/>
              <w:rPr>
                <w:lang w:val="en-US"/>
              </w:rPr>
            </w:pPr>
          </w:p>
        </w:tc>
      </w:tr>
      <w:tr w:rsidR="00A958F7" w:rsidRPr="009B1DDD" w14:paraId="4E0333CA" w14:textId="77777777" w:rsidTr="00A958F7">
        <w:trPr>
          <w:trHeight w:hRule="exact" w:val="397"/>
        </w:trPr>
        <w:tc>
          <w:tcPr>
            <w:tcW w:w="595" w:type="pct"/>
            <w:tcBorders>
              <w:top w:val="single" w:sz="6" w:space="0" w:color="auto"/>
              <w:left w:val="double" w:sz="6" w:space="0" w:color="auto"/>
              <w:bottom w:val="nil"/>
              <w:right w:val="nil"/>
            </w:tcBorders>
          </w:tcPr>
          <w:p w14:paraId="2DABB43A" w14:textId="77777777" w:rsidR="00A958F7" w:rsidRPr="00A958F7" w:rsidRDefault="00A958F7" w:rsidP="00A958F7">
            <w:pPr>
              <w:pStyle w:val="Taulukkoleipis0"/>
              <w:rPr>
                <w:lang w:val="en-US"/>
              </w:rPr>
            </w:pPr>
          </w:p>
        </w:tc>
        <w:tc>
          <w:tcPr>
            <w:tcW w:w="974" w:type="pct"/>
            <w:tcBorders>
              <w:top w:val="single" w:sz="6" w:space="0" w:color="auto"/>
              <w:left w:val="single" w:sz="6" w:space="0" w:color="auto"/>
              <w:bottom w:val="nil"/>
              <w:right w:val="nil"/>
            </w:tcBorders>
          </w:tcPr>
          <w:p w14:paraId="2F2DE52C" w14:textId="77777777" w:rsidR="00A958F7" w:rsidRPr="00A958F7" w:rsidRDefault="00A958F7" w:rsidP="00A958F7">
            <w:pPr>
              <w:pStyle w:val="Taulukkoleipis0"/>
              <w:rPr>
                <w:lang w:val="en-US"/>
              </w:rPr>
            </w:pPr>
          </w:p>
        </w:tc>
        <w:tc>
          <w:tcPr>
            <w:tcW w:w="773" w:type="pct"/>
            <w:tcBorders>
              <w:top w:val="single" w:sz="6" w:space="0" w:color="auto"/>
              <w:left w:val="single" w:sz="6" w:space="0" w:color="auto"/>
              <w:bottom w:val="nil"/>
              <w:right w:val="nil"/>
            </w:tcBorders>
          </w:tcPr>
          <w:p w14:paraId="0EBD8322" w14:textId="77777777" w:rsidR="00A958F7" w:rsidRPr="00A958F7" w:rsidRDefault="00A958F7" w:rsidP="00A958F7">
            <w:pPr>
              <w:pStyle w:val="Taulukkoleipis0"/>
              <w:rPr>
                <w:lang w:val="en-US"/>
              </w:rPr>
            </w:pPr>
          </w:p>
        </w:tc>
        <w:tc>
          <w:tcPr>
            <w:tcW w:w="2658" w:type="pct"/>
            <w:tcBorders>
              <w:top w:val="single" w:sz="6" w:space="0" w:color="auto"/>
              <w:left w:val="single" w:sz="6" w:space="0" w:color="auto"/>
              <w:bottom w:val="nil"/>
              <w:right w:val="double" w:sz="6" w:space="0" w:color="auto"/>
            </w:tcBorders>
          </w:tcPr>
          <w:p w14:paraId="175C6108" w14:textId="77777777" w:rsidR="00A958F7" w:rsidRPr="00A958F7" w:rsidRDefault="00A958F7" w:rsidP="00A958F7">
            <w:pPr>
              <w:pStyle w:val="Taulukkoleipis0"/>
              <w:rPr>
                <w:lang w:val="en-US"/>
              </w:rPr>
            </w:pPr>
          </w:p>
        </w:tc>
      </w:tr>
      <w:tr w:rsidR="00A958F7" w:rsidRPr="009B1DDD" w14:paraId="4256EB3E" w14:textId="77777777" w:rsidTr="00A958F7">
        <w:trPr>
          <w:trHeight w:hRule="exact" w:val="397"/>
        </w:trPr>
        <w:tc>
          <w:tcPr>
            <w:tcW w:w="595" w:type="pct"/>
            <w:tcBorders>
              <w:top w:val="single" w:sz="6" w:space="0" w:color="auto"/>
              <w:left w:val="double" w:sz="6" w:space="0" w:color="auto"/>
              <w:bottom w:val="nil"/>
              <w:right w:val="nil"/>
            </w:tcBorders>
          </w:tcPr>
          <w:p w14:paraId="6BE6BBF3" w14:textId="77777777" w:rsidR="00A958F7" w:rsidRPr="00A958F7" w:rsidRDefault="00A958F7" w:rsidP="00A958F7">
            <w:pPr>
              <w:pStyle w:val="Taulukkoleipis0"/>
              <w:rPr>
                <w:lang w:val="en-US"/>
              </w:rPr>
            </w:pPr>
          </w:p>
        </w:tc>
        <w:tc>
          <w:tcPr>
            <w:tcW w:w="974" w:type="pct"/>
            <w:tcBorders>
              <w:top w:val="single" w:sz="6" w:space="0" w:color="auto"/>
              <w:left w:val="single" w:sz="6" w:space="0" w:color="auto"/>
              <w:bottom w:val="nil"/>
              <w:right w:val="nil"/>
            </w:tcBorders>
          </w:tcPr>
          <w:p w14:paraId="0DC544E1" w14:textId="77777777" w:rsidR="00A958F7" w:rsidRPr="00A958F7" w:rsidRDefault="00A958F7" w:rsidP="00A958F7">
            <w:pPr>
              <w:pStyle w:val="Taulukkoleipis0"/>
              <w:rPr>
                <w:lang w:val="en-US"/>
              </w:rPr>
            </w:pPr>
          </w:p>
        </w:tc>
        <w:tc>
          <w:tcPr>
            <w:tcW w:w="773" w:type="pct"/>
            <w:tcBorders>
              <w:top w:val="single" w:sz="6" w:space="0" w:color="auto"/>
              <w:left w:val="single" w:sz="6" w:space="0" w:color="auto"/>
              <w:bottom w:val="nil"/>
              <w:right w:val="nil"/>
            </w:tcBorders>
          </w:tcPr>
          <w:p w14:paraId="63F018EB" w14:textId="77777777" w:rsidR="00A958F7" w:rsidRPr="00A958F7" w:rsidRDefault="00A958F7" w:rsidP="00A958F7">
            <w:pPr>
              <w:pStyle w:val="Taulukkoleipis0"/>
              <w:rPr>
                <w:lang w:val="en-US"/>
              </w:rPr>
            </w:pPr>
          </w:p>
        </w:tc>
        <w:tc>
          <w:tcPr>
            <w:tcW w:w="2658" w:type="pct"/>
            <w:tcBorders>
              <w:top w:val="single" w:sz="6" w:space="0" w:color="auto"/>
              <w:left w:val="single" w:sz="6" w:space="0" w:color="auto"/>
              <w:bottom w:val="nil"/>
              <w:right w:val="double" w:sz="6" w:space="0" w:color="auto"/>
            </w:tcBorders>
          </w:tcPr>
          <w:p w14:paraId="0CF8DD85" w14:textId="77777777" w:rsidR="00A958F7" w:rsidRPr="00A958F7" w:rsidRDefault="00A958F7" w:rsidP="00A958F7">
            <w:pPr>
              <w:pStyle w:val="Taulukkoleipis0"/>
              <w:rPr>
                <w:lang w:val="en-US"/>
              </w:rPr>
            </w:pPr>
          </w:p>
        </w:tc>
      </w:tr>
      <w:tr w:rsidR="00A958F7" w:rsidRPr="009B1DDD" w14:paraId="6F9FF860" w14:textId="77777777" w:rsidTr="00A958F7">
        <w:trPr>
          <w:trHeight w:hRule="exact" w:val="397"/>
        </w:trPr>
        <w:tc>
          <w:tcPr>
            <w:tcW w:w="595" w:type="pct"/>
            <w:tcBorders>
              <w:top w:val="single" w:sz="6" w:space="0" w:color="auto"/>
              <w:left w:val="double" w:sz="6" w:space="0" w:color="auto"/>
              <w:bottom w:val="nil"/>
              <w:right w:val="nil"/>
            </w:tcBorders>
          </w:tcPr>
          <w:p w14:paraId="1B8B7EA5" w14:textId="77777777" w:rsidR="00A958F7" w:rsidRPr="00A958F7" w:rsidRDefault="00A958F7" w:rsidP="00A958F7">
            <w:pPr>
              <w:pStyle w:val="Taulukkoleipis0"/>
              <w:rPr>
                <w:lang w:val="en-US"/>
              </w:rPr>
            </w:pPr>
          </w:p>
        </w:tc>
        <w:tc>
          <w:tcPr>
            <w:tcW w:w="974" w:type="pct"/>
            <w:tcBorders>
              <w:top w:val="single" w:sz="6" w:space="0" w:color="auto"/>
              <w:left w:val="single" w:sz="6" w:space="0" w:color="auto"/>
              <w:bottom w:val="nil"/>
              <w:right w:val="nil"/>
            </w:tcBorders>
          </w:tcPr>
          <w:p w14:paraId="5186409B" w14:textId="77777777" w:rsidR="00A958F7" w:rsidRPr="00A958F7" w:rsidRDefault="00A958F7" w:rsidP="00A958F7">
            <w:pPr>
              <w:pStyle w:val="Taulukkoleipis0"/>
              <w:rPr>
                <w:lang w:val="en-US"/>
              </w:rPr>
            </w:pPr>
          </w:p>
        </w:tc>
        <w:tc>
          <w:tcPr>
            <w:tcW w:w="773" w:type="pct"/>
            <w:tcBorders>
              <w:top w:val="single" w:sz="6" w:space="0" w:color="auto"/>
              <w:left w:val="single" w:sz="6" w:space="0" w:color="auto"/>
              <w:bottom w:val="nil"/>
              <w:right w:val="nil"/>
            </w:tcBorders>
          </w:tcPr>
          <w:p w14:paraId="26694AC9" w14:textId="77777777" w:rsidR="00A958F7" w:rsidRPr="00A958F7" w:rsidRDefault="00A958F7" w:rsidP="00A958F7">
            <w:pPr>
              <w:pStyle w:val="Taulukkoleipis0"/>
              <w:rPr>
                <w:lang w:val="en-US"/>
              </w:rPr>
            </w:pPr>
          </w:p>
        </w:tc>
        <w:tc>
          <w:tcPr>
            <w:tcW w:w="2658" w:type="pct"/>
            <w:tcBorders>
              <w:top w:val="single" w:sz="6" w:space="0" w:color="auto"/>
              <w:left w:val="single" w:sz="6" w:space="0" w:color="auto"/>
              <w:bottom w:val="nil"/>
              <w:right w:val="double" w:sz="6" w:space="0" w:color="auto"/>
            </w:tcBorders>
          </w:tcPr>
          <w:p w14:paraId="3066B7A5" w14:textId="77777777" w:rsidR="00A958F7" w:rsidRPr="00A958F7" w:rsidRDefault="00A958F7" w:rsidP="00A958F7">
            <w:pPr>
              <w:pStyle w:val="Taulukkoleipis0"/>
              <w:rPr>
                <w:lang w:val="en-US"/>
              </w:rPr>
            </w:pPr>
          </w:p>
        </w:tc>
      </w:tr>
      <w:tr w:rsidR="00A958F7" w:rsidRPr="009B1DDD" w14:paraId="0730AF57" w14:textId="77777777" w:rsidTr="00A958F7">
        <w:trPr>
          <w:trHeight w:hRule="exact" w:val="397"/>
        </w:trPr>
        <w:tc>
          <w:tcPr>
            <w:tcW w:w="595" w:type="pct"/>
            <w:tcBorders>
              <w:top w:val="single" w:sz="6" w:space="0" w:color="auto"/>
              <w:left w:val="double" w:sz="6" w:space="0" w:color="auto"/>
              <w:bottom w:val="nil"/>
              <w:right w:val="nil"/>
            </w:tcBorders>
          </w:tcPr>
          <w:p w14:paraId="670866FF" w14:textId="77777777" w:rsidR="00A958F7" w:rsidRPr="00A958F7" w:rsidRDefault="00A958F7" w:rsidP="00A958F7">
            <w:pPr>
              <w:pStyle w:val="Taulukkoleipis0"/>
              <w:rPr>
                <w:lang w:val="en-US"/>
              </w:rPr>
            </w:pPr>
          </w:p>
        </w:tc>
        <w:tc>
          <w:tcPr>
            <w:tcW w:w="974" w:type="pct"/>
            <w:tcBorders>
              <w:top w:val="single" w:sz="6" w:space="0" w:color="auto"/>
              <w:left w:val="single" w:sz="6" w:space="0" w:color="auto"/>
              <w:bottom w:val="nil"/>
              <w:right w:val="nil"/>
            </w:tcBorders>
          </w:tcPr>
          <w:p w14:paraId="486422AC" w14:textId="77777777" w:rsidR="00A958F7" w:rsidRPr="00A958F7" w:rsidRDefault="00A958F7" w:rsidP="00A958F7">
            <w:pPr>
              <w:pStyle w:val="Taulukkoleipis0"/>
              <w:rPr>
                <w:lang w:val="en-US"/>
              </w:rPr>
            </w:pPr>
          </w:p>
        </w:tc>
        <w:tc>
          <w:tcPr>
            <w:tcW w:w="773" w:type="pct"/>
            <w:tcBorders>
              <w:top w:val="single" w:sz="6" w:space="0" w:color="auto"/>
              <w:left w:val="single" w:sz="6" w:space="0" w:color="auto"/>
              <w:bottom w:val="nil"/>
              <w:right w:val="nil"/>
            </w:tcBorders>
          </w:tcPr>
          <w:p w14:paraId="4492F8C0" w14:textId="77777777" w:rsidR="00A958F7" w:rsidRPr="00A958F7" w:rsidRDefault="00A958F7" w:rsidP="00A958F7">
            <w:pPr>
              <w:pStyle w:val="Taulukkoleipis0"/>
              <w:rPr>
                <w:lang w:val="en-US"/>
              </w:rPr>
            </w:pPr>
          </w:p>
        </w:tc>
        <w:tc>
          <w:tcPr>
            <w:tcW w:w="2658" w:type="pct"/>
            <w:tcBorders>
              <w:top w:val="single" w:sz="6" w:space="0" w:color="auto"/>
              <w:left w:val="single" w:sz="6" w:space="0" w:color="auto"/>
              <w:bottom w:val="nil"/>
              <w:right w:val="double" w:sz="6" w:space="0" w:color="auto"/>
            </w:tcBorders>
          </w:tcPr>
          <w:p w14:paraId="555DB68A" w14:textId="77777777" w:rsidR="00A958F7" w:rsidRPr="00A958F7" w:rsidRDefault="00A958F7" w:rsidP="00A958F7">
            <w:pPr>
              <w:pStyle w:val="Taulukkoleipis0"/>
              <w:rPr>
                <w:lang w:val="en-US"/>
              </w:rPr>
            </w:pPr>
          </w:p>
        </w:tc>
      </w:tr>
      <w:tr w:rsidR="00A958F7" w:rsidRPr="009B1DDD" w14:paraId="7E04D77A" w14:textId="77777777" w:rsidTr="00A958F7">
        <w:trPr>
          <w:trHeight w:hRule="exact" w:val="397"/>
        </w:trPr>
        <w:tc>
          <w:tcPr>
            <w:tcW w:w="595" w:type="pct"/>
            <w:tcBorders>
              <w:top w:val="single" w:sz="6" w:space="0" w:color="auto"/>
              <w:left w:val="double" w:sz="6" w:space="0" w:color="auto"/>
              <w:bottom w:val="nil"/>
              <w:right w:val="nil"/>
            </w:tcBorders>
          </w:tcPr>
          <w:p w14:paraId="71C362F6" w14:textId="77777777" w:rsidR="00A958F7" w:rsidRPr="00A958F7" w:rsidRDefault="00A958F7" w:rsidP="00A958F7">
            <w:pPr>
              <w:pStyle w:val="Taulukkoleipis0"/>
              <w:rPr>
                <w:lang w:val="en-US"/>
              </w:rPr>
            </w:pPr>
          </w:p>
        </w:tc>
        <w:tc>
          <w:tcPr>
            <w:tcW w:w="974" w:type="pct"/>
            <w:tcBorders>
              <w:top w:val="single" w:sz="6" w:space="0" w:color="auto"/>
              <w:left w:val="single" w:sz="6" w:space="0" w:color="auto"/>
              <w:bottom w:val="nil"/>
              <w:right w:val="nil"/>
            </w:tcBorders>
          </w:tcPr>
          <w:p w14:paraId="6FB866B5" w14:textId="77777777" w:rsidR="00A958F7" w:rsidRPr="00A958F7" w:rsidRDefault="00A958F7" w:rsidP="00A958F7">
            <w:pPr>
              <w:pStyle w:val="Taulukkoleipis0"/>
              <w:rPr>
                <w:lang w:val="en-US"/>
              </w:rPr>
            </w:pPr>
          </w:p>
        </w:tc>
        <w:tc>
          <w:tcPr>
            <w:tcW w:w="773" w:type="pct"/>
            <w:tcBorders>
              <w:top w:val="single" w:sz="6" w:space="0" w:color="auto"/>
              <w:left w:val="single" w:sz="6" w:space="0" w:color="auto"/>
              <w:bottom w:val="nil"/>
              <w:right w:val="nil"/>
            </w:tcBorders>
          </w:tcPr>
          <w:p w14:paraId="10492AF6" w14:textId="77777777" w:rsidR="00A958F7" w:rsidRPr="00A958F7" w:rsidRDefault="00A958F7" w:rsidP="00A958F7">
            <w:pPr>
              <w:pStyle w:val="Taulukkoleipis0"/>
              <w:rPr>
                <w:lang w:val="en-US"/>
              </w:rPr>
            </w:pPr>
          </w:p>
        </w:tc>
        <w:tc>
          <w:tcPr>
            <w:tcW w:w="2658" w:type="pct"/>
            <w:tcBorders>
              <w:top w:val="single" w:sz="6" w:space="0" w:color="auto"/>
              <w:left w:val="single" w:sz="6" w:space="0" w:color="auto"/>
              <w:bottom w:val="nil"/>
              <w:right w:val="double" w:sz="6" w:space="0" w:color="auto"/>
            </w:tcBorders>
          </w:tcPr>
          <w:p w14:paraId="6201E6EC" w14:textId="77777777" w:rsidR="00A958F7" w:rsidRPr="00A958F7" w:rsidRDefault="00A958F7" w:rsidP="00A958F7">
            <w:pPr>
              <w:pStyle w:val="Taulukkoleipis0"/>
              <w:rPr>
                <w:lang w:val="en-US"/>
              </w:rPr>
            </w:pPr>
          </w:p>
        </w:tc>
      </w:tr>
      <w:tr w:rsidR="00A958F7" w:rsidRPr="009B1DDD" w14:paraId="408D98F0" w14:textId="77777777" w:rsidTr="00A958F7">
        <w:trPr>
          <w:trHeight w:hRule="exact" w:val="397"/>
        </w:trPr>
        <w:tc>
          <w:tcPr>
            <w:tcW w:w="595" w:type="pct"/>
            <w:tcBorders>
              <w:top w:val="single" w:sz="6" w:space="0" w:color="auto"/>
              <w:left w:val="double" w:sz="6" w:space="0" w:color="auto"/>
              <w:bottom w:val="nil"/>
              <w:right w:val="nil"/>
            </w:tcBorders>
          </w:tcPr>
          <w:p w14:paraId="1ACB6B2B" w14:textId="77777777" w:rsidR="00A958F7" w:rsidRPr="00A958F7" w:rsidRDefault="00A958F7" w:rsidP="00A958F7">
            <w:pPr>
              <w:pStyle w:val="Taulukkoleipis0"/>
              <w:rPr>
                <w:lang w:val="en-US"/>
              </w:rPr>
            </w:pPr>
          </w:p>
        </w:tc>
        <w:tc>
          <w:tcPr>
            <w:tcW w:w="974" w:type="pct"/>
            <w:tcBorders>
              <w:top w:val="single" w:sz="6" w:space="0" w:color="auto"/>
              <w:left w:val="single" w:sz="6" w:space="0" w:color="auto"/>
              <w:bottom w:val="nil"/>
              <w:right w:val="nil"/>
            </w:tcBorders>
          </w:tcPr>
          <w:p w14:paraId="08DB103D" w14:textId="77777777" w:rsidR="00A958F7" w:rsidRPr="00A958F7" w:rsidRDefault="00A958F7" w:rsidP="00A958F7">
            <w:pPr>
              <w:pStyle w:val="Taulukkoleipis0"/>
              <w:rPr>
                <w:lang w:val="en-US"/>
              </w:rPr>
            </w:pPr>
          </w:p>
        </w:tc>
        <w:tc>
          <w:tcPr>
            <w:tcW w:w="773" w:type="pct"/>
            <w:tcBorders>
              <w:top w:val="single" w:sz="6" w:space="0" w:color="auto"/>
              <w:left w:val="single" w:sz="6" w:space="0" w:color="auto"/>
              <w:bottom w:val="nil"/>
              <w:right w:val="nil"/>
            </w:tcBorders>
          </w:tcPr>
          <w:p w14:paraId="570AAFCD" w14:textId="77777777" w:rsidR="00A958F7" w:rsidRPr="00A958F7" w:rsidRDefault="00A958F7" w:rsidP="00A958F7">
            <w:pPr>
              <w:pStyle w:val="Taulukkoleipis0"/>
              <w:rPr>
                <w:lang w:val="en-US"/>
              </w:rPr>
            </w:pPr>
          </w:p>
        </w:tc>
        <w:tc>
          <w:tcPr>
            <w:tcW w:w="2658" w:type="pct"/>
            <w:tcBorders>
              <w:top w:val="single" w:sz="6" w:space="0" w:color="auto"/>
              <w:left w:val="single" w:sz="6" w:space="0" w:color="auto"/>
              <w:bottom w:val="nil"/>
              <w:right w:val="double" w:sz="6" w:space="0" w:color="auto"/>
            </w:tcBorders>
          </w:tcPr>
          <w:p w14:paraId="50073BCA" w14:textId="77777777" w:rsidR="00A958F7" w:rsidRPr="00A958F7" w:rsidRDefault="00A958F7" w:rsidP="00A958F7">
            <w:pPr>
              <w:pStyle w:val="Taulukkoleipis0"/>
              <w:rPr>
                <w:lang w:val="en-US"/>
              </w:rPr>
            </w:pPr>
          </w:p>
        </w:tc>
      </w:tr>
      <w:tr w:rsidR="00A958F7" w:rsidRPr="009B1DDD" w14:paraId="29B7DB8C" w14:textId="77777777" w:rsidTr="00A958F7">
        <w:trPr>
          <w:trHeight w:hRule="exact" w:val="397"/>
        </w:trPr>
        <w:tc>
          <w:tcPr>
            <w:tcW w:w="595" w:type="pct"/>
            <w:tcBorders>
              <w:top w:val="single" w:sz="6" w:space="0" w:color="auto"/>
              <w:left w:val="double" w:sz="6" w:space="0" w:color="auto"/>
              <w:bottom w:val="nil"/>
              <w:right w:val="nil"/>
            </w:tcBorders>
          </w:tcPr>
          <w:p w14:paraId="1330FFE3" w14:textId="77777777" w:rsidR="00A958F7" w:rsidRPr="00A958F7" w:rsidRDefault="00A958F7" w:rsidP="00A958F7">
            <w:pPr>
              <w:pStyle w:val="Taulukkoleipis0"/>
              <w:rPr>
                <w:lang w:val="en-US"/>
              </w:rPr>
            </w:pPr>
          </w:p>
        </w:tc>
        <w:tc>
          <w:tcPr>
            <w:tcW w:w="974" w:type="pct"/>
            <w:tcBorders>
              <w:top w:val="single" w:sz="6" w:space="0" w:color="auto"/>
              <w:left w:val="single" w:sz="6" w:space="0" w:color="auto"/>
              <w:bottom w:val="nil"/>
              <w:right w:val="nil"/>
            </w:tcBorders>
          </w:tcPr>
          <w:p w14:paraId="59D572FE" w14:textId="77777777" w:rsidR="00A958F7" w:rsidRPr="00A958F7" w:rsidRDefault="00A958F7" w:rsidP="00A958F7">
            <w:pPr>
              <w:pStyle w:val="Taulukkoleipis0"/>
              <w:rPr>
                <w:lang w:val="en-US"/>
              </w:rPr>
            </w:pPr>
          </w:p>
        </w:tc>
        <w:tc>
          <w:tcPr>
            <w:tcW w:w="773" w:type="pct"/>
            <w:tcBorders>
              <w:top w:val="single" w:sz="6" w:space="0" w:color="auto"/>
              <w:left w:val="single" w:sz="6" w:space="0" w:color="auto"/>
              <w:bottom w:val="nil"/>
              <w:right w:val="nil"/>
            </w:tcBorders>
          </w:tcPr>
          <w:p w14:paraId="6CA957B5" w14:textId="77777777" w:rsidR="00A958F7" w:rsidRPr="00A958F7" w:rsidRDefault="00A958F7" w:rsidP="00A958F7">
            <w:pPr>
              <w:pStyle w:val="Taulukkoleipis0"/>
              <w:rPr>
                <w:lang w:val="en-US"/>
              </w:rPr>
            </w:pPr>
          </w:p>
        </w:tc>
        <w:tc>
          <w:tcPr>
            <w:tcW w:w="2658" w:type="pct"/>
            <w:tcBorders>
              <w:top w:val="single" w:sz="6" w:space="0" w:color="auto"/>
              <w:left w:val="single" w:sz="6" w:space="0" w:color="auto"/>
              <w:bottom w:val="nil"/>
              <w:right w:val="double" w:sz="6" w:space="0" w:color="auto"/>
            </w:tcBorders>
          </w:tcPr>
          <w:p w14:paraId="3796A800" w14:textId="77777777" w:rsidR="00A958F7" w:rsidRPr="00A958F7" w:rsidRDefault="00A958F7" w:rsidP="00A958F7">
            <w:pPr>
              <w:pStyle w:val="Taulukkoleipis0"/>
              <w:rPr>
                <w:lang w:val="en-US"/>
              </w:rPr>
            </w:pPr>
          </w:p>
        </w:tc>
      </w:tr>
      <w:tr w:rsidR="00A958F7" w:rsidRPr="009B1DDD" w14:paraId="5C05F8FB" w14:textId="77777777" w:rsidTr="00A958F7">
        <w:trPr>
          <w:trHeight w:hRule="exact" w:val="397"/>
        </w:trPr>
        <w:tc>
          <w:tcPr>
            <w:tcW w:w="595" w:type="pct"/>
            <w:tcBorders>
              <w:top w:val="single" w:sz="6" w:space="0" w:color="auto"/>
              <w:left w:val="double" w:sz="6" w:space="0" w:color="auto"/>
              <w:bottom w:val="nil"/>
              <w:right w:val="nil"/>
            </w:tcBorders>
          </w:tcPr>
          <w:p w14:paraId="0D6E51A5" w14:textId="77777777" w:rsidR="00A958F7" w:rsidRPr="00A958F7" w:rsidRDefault="00A958F7" w:rsidP="00A958F7">
            <w:pPr>
              <w:pStyle w:val="Taulukkoleipis0"/>
              <w:rPr>
                <w:lang w:val="en-US"/>
              </w:rPr>
            </w:pPr>
          </w:p>
        </w:tc>
        <w:tc>
          <w:tcPr>
            <w:tcW w:w="974" w:type="pct"/>
            <w:tcBorders>
              <w:top w:val="single" w:sz="6" w:space="0" w:color="auto"/>
              <w:left w:val="single" w:sz="6" w:space="0" w:color="auto"/>
              <w:bottom w:val="nil"/>
              <w:right w:val="nil"/>
            </w:tcBorders>
          </w:tcPr>
          <w:p w14:paraId="5C3EDADE" w14:textId="77777777" w:rsidR="00A958F7" w:rsidRPr="00A958F7" w:rsidRDefault="00A958F7" w:rsidP="00A958F7">
            <w:pPr>
              <w:pStyle w:val="Taulukkoleipis0"/>
              <w:rPr>
                <w:lang w:val="en-US"/>
              </w:rPr>
            </w:pPr>
          </w:p>
        </w:tc>
        <w:tc>
          <w:tcPr>
            <w:tcW w:w="773" w:type="pct"/>
            <w:tcBorders>
              <w:top w:val="single" w:sz="6" w:space="0" w:color="auto"/>
              <w:left w:val="single" w:sz="6" w:space="0" w:color="auto"/>
              <w:bottom w:val="nil"/>
              <w:right w:val="nil"/>
            </w:tcBorders>
          </w:tcPr>
          <w:p w14:paraId="725F4BC4" w14:textId="77777777" w:rsidR="00A958F7" w:rsidRPr="00A958F7" w:rsidRDefault="00A958F7" w:rsidP="00A958F7">
            <w:pPr>
              <w:pStyle w:val="Taulukkoleipis0"/>
              <w:rPr>
                <w:lang w:val="en-US"/>
              </w:rPr>
            </w:pPr>
          </w:p>
        </w:tc>
        <w:tc>
          <w:tcPr>
            <w:tcW w:w="2658" w:type="pct"/>
            <w:tcBorders>
              <w:top w:val="single" w:sz="6" w:space="0" w:color="auto"/>
              <w:left w:val="single" w:sz="6" w:space="0" w:color="auto"/>
              <w:bottom w:val="nil"/>
              <w:right w:val="double" w:sz="6" w:space="0" w:color="auto"/>
            </w:tcBorders>
          </w:tcPr>
          <w:p w14:paraId="4CEA853B" w14:textId="77777777" w:rsidR="00A958F7" w:rsidRPr="00A958F7" w:rsidRDefault="00A958F7" w:rsidP="00A958F7">
            <w:pPr>
              <w:pStyle w:val="Taulukkoleipis0"/>
              <w:rPr>
                <w:lang w:val="en-US"/>
              </w:rPr>
            </w:pPr>
          </w:p>
        </w:tc>
      </w:tr>
      <w:tr w:rsidR="00A958F7" w:rsidRPr="009B1DDD" w14:paraId="26E9794E" w14:textId="77777777" w:rsidTr="00A958F7">
        <w:trPr>
          <w:trHeight w:hRule="exact" w:val="397"/>
        </w:trPr>
        <w:tc>
          <w:tcPr>
            <w:tcW w:w="595" w:type="pct"/>
            <w:tcBorders>
              <w:top w:val="single" w:sz="6" w:space="0" w:color="auto"/>
              <w:left w:val="double" w:sz="6" w:space="0" w:color="auto"/>
              <w:bottom w:val="nil"/>
              <w:right w:val="nil"/>
            </w:tcBorders>
          </w:tcPr>
          <w:p w14:paraId="6C2D9923" w14:textId="77777777" w:rsidR="00A958F7" w:rsidRPr="00A958F7" w:rsidRDefault="00A958F7" w:rsidP="00A958F7">
            <w:pPr>
              <w:pStyle w:val="Taulukkoleipis0"/>
              <w:rPr>
                <w:lang w:val="en-US"/>
              </w:rPr>
            </w:pPr>
          </w:p>
        </w:tc>
        <w:tc>
          <w:tcPr>
            <w:tcW w:w="974" w:type="pct"/>
            <w:tcBorders>
              <w:top w:val="single" w:sz="6" w:space="0" w:color="auto"/>
              <w:left w:val="single" w:sz="6" w:space="0" w:color="auto"/>
              <w:bottom w:val="nil"/>
              <w:right w:val="nil"/>
            </w:tcBorders>
          </w:tcPr>
          <w:p w14:paraId="2C58B965" w14:textId="77777777" w:rsidR="00A958F7" w:rsidRPr="00A958F7" w:rsidRDefault="00A958F7" w:rsidP="00A958F7">
            <w:pPr>
              <w:pStyle w:val="Taulukkoleipis0"/>
              <w:rPr>
                <w:lang w:val="en-US"/>
              </w:rPr>
            </w:pPr>
          </w:p>
        </w:tc>
        <w:tc>
          <w:tcPr>
            <w:tcW w:w="773" w:type="pct"/>
            <w:tcBorders>
              <w:top w:val="single" w:sz="6" w:space="0" w:color="auto"/>
              <w:left w:val="single" w:sz="6" w:space="0" w:color="auto"/>
              <w:bottom w:val="nil"/>
              <w:right w:val="nil"/>
            </w:tcBorders>
          </w:tcPr>
          <w:p w14:paraId="62CD1DE6" w14:textId="77777777" w:rsidR="00A958F7" w:rsidRPr="00A958F7" w:rsidRDefault="00A958F7" w:rsidP="00A958F7">
            <w:pPr>
              <w:pStyle w:val="Taulukkoleipis0"/>
              <w:rPr>
                <w:lang w:val="en-US"/>
              </w:rPr>
            </w:pPr>
          </w:p>
        </w:tc>
        <w:tc>
          <w:tcPr>
            <w:tcW w:w="2658" w:type="pct"/>
            <w:tcBorders>
              <w:top w:val="single" w:sz="6" w:space="0" w:color="auto"/>
              <w:left w:val="single" w:sz="6" w:space="0" w:color="auto"/>
              <w:bottom w:val="nil"/>
              <w:right w:val="double" w:sz="6" w:space="0" w:color="auto"/>
            </w:tcBorders>
          </w:tcPr>
          <w:p w14:paraId="7200E1F5" w14:textId="77777777" w:rsidR="00A958F7" w:rsidRPr="00A958F7" w:rsidRDefault="00A958F7" w:rsidP="00A958F7">
            <w:pPr>
              <w:pStyle w:val="Taulukkoleipis0"/>
              <w:rPr>
                <w:lang w:val="en-US"/>
              </w:rPr>
            </w:pPr>
          </w:p>
        </w:tc>
      </w:tr>
      <w:tr w:rsidR="00A958F7" w:rsidRPr="009B1DDD" w14:paraId="07A41315" w14:textId="77777777" w:rsidTr="00A958F7">
        <w:trPr>
          <w:trHeight w:hRule="exact" w:val="397"/>
        </w:trPr>
        <w:tc>
          <w:tcPr>
            <w:tcW w:w="595" w:type="pct"/>
            <w:tcBorders>
              <w:top w:val="single" w:sz="6" w:space="0" w:color="auto"/>
              <w:left w:val="double" w:sz="6" w:space="0" w:color="auto"/>
              <w:bottom w:val="nil"/>
              <w:right w:val="nil"/>
            </w:tcBorders>
          </w:tcPr>
          <w:p w14:paraId="65DF5E34" w14:textId="77777777" w:rsidR="00A958F7" w:rsidRPr="00A958F7" w:rsidRDefault="00A958F7" w:rsidP="00A958F7">
            <w:pPr>
              <w:pStyle w:val="Taulukkoleipis0"/>
              <w:rPr>
                <w:lang w:val="en-US"/>
              </w:rPr>
            </w:pPr>
          </w:p>
        </w:tc>
        <w:tc>
          <w:tcPr>
            <w:tcW w:w="974" w:type="pct"/>
            <w:tcBorders>
              <w:top w:val="single" w:sz="6" w:space="0" w:color="auto"/>
              <w:left w:val="single" w:sz="6" w:space="0" w:color="auto"/>
              <w:bottom w:val="nil"/>
              <w:right w:val="nil"/>
            </w:tcBorders>
          </w:tcPr>
          <w:p w14:paraId="452DEBEC" w14:textId="77777777" w:rsidR="00A958F7" w:rsidRPr="00A958F7" w:rsidRDefault="00A958F7" w:rsidP="00A958F7">
            <w:pPr>
              <w:pStyle w:val="Taulukkoleipis0"/>
              <w:rPr>
                <w:lang w:val="en-US"/>
              </w:rPr>
            </w:pPr>
          </w:p>
        </w:tc>
        <w:tc>
          <w:tcPr>
            <w:tcW w:w="773" w:type="pct"/>
            <w:tcBorders>
              <w:top w:val="single" w:sz="6" w:space="0" w:color="auto"/>
              <w:left w:val="single" w:sz="6" w:space="0" w:color="auto"/>
              <w:bottom w:val="nil"/>
              <w:right w:val="nil"/>
            </w:tcBorders>
          </w:tcPr>
          <w:p w14:paraId="0DC0A051" w14:textId="77777777" w:rsidR="00A958F7" w:rsidRPr="00A958F7" w:rsidRDefault="00A958F7" w:rsidP="00A958F7">
            <w:pPr>
              <w:pStyle w:val="Taulukkoleipis0"/>
              <w:rPr>
                <w:lang w:val="en-US"/>
              </w:rPr>
            </w:pPr>
          </w:p>
        </w:tc>
        <w:tc>
          <w:tcPr>
            <w:tcW w:w="2658" w:type="pct"/>
            <w:tcBorders>
              <w:top w:val="single" w:sz="6" w:space="0" w:color="auto"/>
              <w:left w:val="single" w:sz="6" w:space="0" w:color="auto"/>
              <w:bottom w:val="nil"/>
              <w:right w:val="double" w:sz="6" w:space="0" w:color="auto"/>
            </w:tcBorders>
          </w:tcPr>
          <w:p w14:paraId="31D30643" w14:textId="77777777" w:rsidR="00A958F7" w:rsidRPr="00A958F7" w:rsidRDefault="00A958F7" w:rsidP="00A958F7">
            <w:pPr>
              <w:pStyle w:val="Taulukkoleipis0"/>
              <w:rPr>
                <w:lang w:val="en-US"/>
              </w:rPr>
            </w:pPr>
          </w:p>
        </w:tc>
      </w:tr>
      <w:tr w:rsidR="00A958F7" w:rsidRPr="009B1DDD" w14:paraId="5BA9B48B" w14:textId="77777777" w:rsidTr="00A958F7">
        <w:trPr>
          <w:trHeight w:hRule="exact" w:val="397"/>
        </w:trPr>
        <w:tc>
          <w:tcPr>
            <w:tcW w:w="595" w:type="pct"/>
            <w:tcBorders>
              <w:top w:val="single" w:sz="6" w:space="0" w:color="auto"/>
              <w:left w:val="double" w:sz="6" w:space="0" w:color="auto"/>
              <w:bottom w:val="single" w:sz="6" w:space="0" w:color="auto"/>
              <w:right w:val="nil"/>
            </w:tcBorders>
          </w:tcPr>
          <w:p w14:paraId="3C7CBED5" w14:textId="77777777" w:rsidR="00A958F7" w:rsidRPr="00A958F7" w:rsidRDefault="00A958F7" w:rsidP="00A958F7">
            <w:pPr>
              <w:pStyle w:val="Taulukkoleipis0"/>
              <w:rPr>
                <w:lang w:val="en-US"/>
              </w:rPr>
            </w:pPr>
          </w:p>
        </w:tc>
        <w:tc>
          <w:tcPr>
            <w:tcW w:w="974" w:type="pct"/>
            <w:tcBorders>
              <w:top w:val="single" w:sz="6" w:space="0" w:color="auto"/>
              <w:left w:val="single" w:sz="6" w:space="0" w:color="auto"/>
              <w:bottom w:val="single" w:sz="6" w:space="0" w:color="auto"/>
              <w:right w:val="nil"/>
            </w:tcBorders>
          </w:tcPr>
          <w:p w14:paraId="18B1BFAF" w14:textId="77777777" w:rsidR="00A958F7" w:rsidRPr="00A958F7" w:rsidRDefault="00A958F7" w:rsidP="00A958F7">
            <w:pPr>
              <w:pStyle w:val="Taulukkoleipis0"/>
              <w:rPr>
                <w:lang w:val="en-US"/>
              </w:rPr>
            </w:pPr>
          </w:p>
        </w:tc>
        <w:tc>
          <w:tcPr>
            <w:tcW w:w="773" w:type="pct"/>
            <w:tcBorders>
              <w:top w:val="single" w:sz="6" w:space="0" w:color="auto"/>
              <w:left w:val="single" w:sz="6" w:space="0" w:color="auto"/>
              <w:bottom w:val="single" w:sz="6" w:space="0" w:color="auto"/>
              <w:right w:val="nil"/>
            </w:tcBorders>
          </w:tcPr>
          <w:p w14:paraId="761348EE" w14:textId="77777777" w:rsidR="00A958F7" w:rsidRPr="00A958F7" w:rsidRDefault="00A958F7" w:rsidP="00A958F7">
            <w:pPr>
              <w:pStyle w:val="Taulukkoleipis0"/>
              <w:rPr>
                <w:lang w:val="en-US"/>
              </w:rPr>
            </w:pPr>
          </w:p>
        </w:tc>
        <w:tc>
          <w:tcPr>
            <w:tcW w:w="2658" w:type="pct"/>
            <w:tcBorders>
              <w:top w:val="single" w:sz="6" w:space="0" w:color="auto"/>
              <w:left w:val="single" w:sz="6" w:space="0" w:color="auto"/>
              <w:bottom w:val="single" w:sz="6" w:space="0" w:color="auto"/>
              <w:right w:val="double" w:sz="6" w:space="0" w:color="auto"/>
            </w:tcBorders>
          </w:tcPr>
          <w:p w14:paraId="5CE1C0AE" w14:textId="77777777" w:rsidR="00A958F7" w:rsidRPr="00A958F7" w:rsidRDefault="00A958F7" w:rsidP="00A958F7">
            <w:pPr>
              <w:pStyle w:val="Taulukkoleipis0"/>
              <w:rPr>
                <w:lang w:val="en-US"/>
              </w:rPr>
            </w:pPr>
          </w:p>
        </w:tc>
      </w:tr>
      <w:tr w:rsidR="00A958F7" w:rsidRPr="009B1DDD" w14:paraId="084ED8B0" w14:textId="77777777" w:rsidTr="00A958F7">
        <w:trPr>
          <w:trHeight w:hRule="exact" w:val="397"/>
        </w:trPr>
        <w:tc>
          <w:tcPr>
            <w:tcW w:w="595" w:type="pct"/>
            <w:tcBorders>
              <w:top w:val="single" w:sz="6" w:space="0" w:color="auto"/>
              <w:left w:val="double" w:sz="6" w:space="0" w:color="auto"/>
              <w:bottom w:val="double" w:sz="6" w:space="0" w:color="auto"/>
              <w:right w:val="nil"/>
            </w:tcBorders>
          </w:tcPr>
          <w:p w14:paraId="18801077" w14:textId="77777777" w:rsidR="00A958F7" w:rsidRPr="00A958F7" w:rsidRDefault="00A958F7" w:rsidP="00A958F7">
            <w:pPr>
              <w:pStyle w:val="Taulukkoleipis0"/>
              <w:rPr>
                <w:lang w:val="en-US"/>
              </w:rPr>
            </w:pPr>
          </w:p>
        </w:tc>
        <w:tc>
          <w:tcPr>
            <w:tcW w:w="974" w:type="pct"/>
            <w:tcBorders>
              <w:top w:val="single" w:sz="6" w:space="0" w:color="auto"/>
              <w:left w:val="single" w:sz="6" w:space="0" w:color="auto"/>
              <w:bottom w:val="double" w:sz="6" w:space="0" w:color="auto"/>
              <w:right w:val="nil"/>
            </w:tcBorders>
          </w:tcPr>
          <w:p w14:paraId="04046227" w14:textId="77777777" w:rsidR="00A958F7" w:rsidRPr="00A958F7" w:rsidRDefault="00A958F7" w:rsidP="00A958F7">
            <w:pPr>
              <w:pStyle w:val="Taulukkoleipis0"/>
              <w:rPr>
                <w:lang w:val="en-US"/>
              </w:rPr>
            </w:pPr>
          </w:p>
        </w:tc>
        <w:tc>
          <w:tcPr>
            <w:tcW w:w="773" w:type="pct"/>
            <w:tcBorders>
              <w:top w:val="single" w:sz="6" w:space="0" w:color="auto"/>
              <w:left w:val="single" w:sz="6" w:space="0" w:color="auto"/>
              <w:bottom w:val="double" w:sz="6" w:space="0" w:color="auto"/>
              <w:right w:val="nil"/>
            </w:tcBorders>
          </w:tcPr>
          <w:p w14:paraId="37361922" w14:textId="77777777" w:rsidR="00A958F7" w:rsidRPr="00A958F7" w:rsidRDefault="00A958F7" w:rsidP="00A958F7">
            <w:pPr>
              <w:pStyle w:val="Taulukkoleipis0"/>
              <w:rPr>
                <w:lang w:val="en-US"/>
              </w:rPr>
            </w:pPr>
          </w:p>
        </w:tc>
        <w:tc>
          <w:tcPr>
            <w:tcW w:w="2658" w:type="pct"/>
            <w:tcBorders>
              <w:top w:val="single" w:sz="6" w:space="0" w:color="auto"/>
              <w:left w:val="single" w:sz="6" w:space="0" w:color="auto"/>
              <w:bottom w:val="double" w:sz="6" w:space="0" w:color="auto"/>
              <w:right w:val="double" w:sz="6" w:space="0" w:color="auto"/>
            </w:tcBorders>
          </w:tcPr>
          <w:p w14:paraId="316EF236" w14:textId="77777777" w:rsidR="00A958F7" w:rsidRPr="00A958F7" w:rsidRDefault="00A958F7" w:rsidP="00A958F7">
            <w:pPr>
              <w:pStyle w:val="Taulukkoleipis0"/>
              <w:rPr>
                <w:lang w:val="en-US"/>
              </w:rPr>
            </w:pPr>
          </w:p>
        </w:tc>
      </w:tr>
      <w:tr w:rsidR="00A958F7" w:rsidRPr="009B1DDD" w14:paraId="5F4560EE" w14:textId="77777777" w:rsidTr="00A958F7">
        <w:trPr>
          <w:trHeight w:hRule="exact" w:val="397"/>
        </w:trPr>
        <w:tc>
          <w:tcPr>
            <w:tcW w:w="595" w:type="pct"/>
            <w:tcBorders>
              <w:top w:val="single" w:sz="6" w:space="0" w:color="auto"/>
              <w:left w:val="double" w:sz="6" w:space="0" w:color="auto"/>
              <w:bottom w:val="double" w:sz="6" w:space="0" w:color="auto"/>
              <w:right w:val="nil"/>
            </w:tcBorders>
          </w:tcPr>
          <w:p w14:paraId="53DB8DF6" w14:textId="77777777" w:rsidR="00A958F7" w:rsidRPr="00A958F7" w:rsidRDefault="00A958F7" w:rsidP="00A958F7">
            <w:pPr>
              <w:pStyle w:val="Taulukkoleipis0"/>
              <w:rPr>
                <w:lang w:val="en-US"/>
              </w:rPr>
            </w:pPr>
          </w:p>
        </w:tc>
        <w:tc>
          <w:tcPr>
            <w:tcW w:w="974" w:type="pct"/>
            <w:tcBorders>
              <w:top w:val="single" w:sz="6" w:space="0" w:color="auto"/>
              <w:left w:val="single" w:sz="6" w:space="0" w:color="auto"/>
              <w:bottom w:val="double" w:sz="6" w:space="0" w:color="auto"/>
              <w:right w:val="nil"/>
            </w:tcBorders>
          </w:tcPr>
          <w:p w14:paraId="28E1EEC9" w14:textId="77777777" w:rsidR="00A958F7" w:rsidRPr="00A958F7" w:rsidRDefault="00A958F7" w:rsidP="00A958F7">
            <w:pPr>
              <w:pStyle w:val="Taulukkoleipis0"/>
              <w:rPr>
                <w:lang w:val="en-US"/>
              </w:rPr>
            </w:pPr>
          </w:p>
        </w:tc>
        <w:tc>
          <w:tcPr>
            <w:tcW w:w="773" w:type="pct"/>
            <w:tcBorders>
              <w:top w:val="single" w:sz="6" w:space="0" w:color="auto"/>
              <w:left w:val="single" w:sz="6" w:space="0" w:color="auto"/>
              <w:bottom w:val="double" w:sz="6" w:space="0" w:color="auto"/>
              <w:right w:val="nil"/>
            </w:tcBorders>
          </w:tcPr>
          <w:p w14:paraId="7E925561" w14:textId="77777777" w:rsidR="00A958F7" w:rsidRPr="00A958F7" w:rsidRDefault="00A958F7" w:rsidP="00A958F7">
            <w:pPr>
              <w:pStyle w:val="Taulukkoleipis0"/>
              <w:rPr>
                <w:lang w:val="en-US"/>
              </w:rPr>
            </w:pPr>
          </w:p>
        </w:tc>
        <w:tc>
          <w:tcPr>
            <w:tcW w:w="2658" w:type="pct"/>
            <w:tcBorders>
              <w:top w:val="single" w:sz="6" w:space="0" w:color="auto"/>
              <w:left w:val="single" w:sz="6" w:space="0" w:color="auto"/>
              <w:bottom w:val="double" w:sz="6" w:space="0" w:color="auto"/>
              <w:right w:val="double" w:sz="6" w:space="0" w:color="auto"/>
            </w:tcBorders>
          </w:tcPr>
          <w:p w14:paraId="4EE26B90" w14:textId="77777777" w:rsidR="00A958F7" w:rsidRPr="00A958F7" w:rsidRDefault="00A958F7" w:rsidP="00A958F7">
            <w:pPr>
              <w:pStyle w:val="Taulukkoleipis0"/>
              <w:rPr>
                <w:lang w:val="en-US"/>
              </w:rPr>
            </w:pPr>
          </w:p>
        </w:tc>
      </w:tr>
    </w:tbl>
    <w:p w14:paraId="1BAEFC68" w14:textId="1977AFF5" w:rsidR="00A958F7" w:rsidRDefault="00A958F7" w:rsidP="00A958F7">
      <w:pPr>
        <w:pStyle w:val="Taulukkoleipis0"/>
        <w:rPr>
          <w:b/>
          <w:bCs/>
          <w:lang w:val="en-US"/>
        </w:rPr>
      </w:pPr>
      <w:r>
        <w:rPr>
          <w:b/>
          <w:bCs/>
          <w:lang w:val="en-US"/>
        </w:rPr>
        <w:br w:type="page"/>
      </w:r>
    </w:p>
    <w:p w14:paraId="40285266" w14:textId="002161BB" w:rsidR="00A958F7" w:rsidRPr="00A958F7" w:rsidRDefault="00A958F7" w:rsidP="00A958F7">
      <w:pPr>
        <w:pStyle w:val="Taulukkoleipis0"/>
        <w:rPr>
          <w:b/>
          <w:bCs/>
          <w:lang w:val="en-US"/>
        </w:rPr>
      </w:pPr>
      <w:r w:rsidRPr="00A958F7">
        <w:rPr>
          <w:b/>
          <w:bCs/>
          <w:lang w:val="en-US"/>
        </w:rPr>
        <w:t>CUSTOMER COMPLAINTS AND FEEDBACK (not related to temperature)</w:t>
      </w:r>
    </w:p>
    <w:p w14:paraId="65EDD956" w14:textId="77777777" w:rsidR="00A958F7" w:rsidRPr="00A958F7" w:rsidRDefault="00A958F7" w:rsidP="00A958F7">
      <w:pPr>
        <w:pStyle w:val="Taulukkoleipis0"/>
      </w:pPr>
      <w:r w:rsidRPr="00A958F7">
        <w:rPr>
          <w:b/>
          <w:bCs/>
        </w:rPr>
        <w:t>Year:</w:t>
      </w:r>
      <w:r w:rsidRPr="00A958F7">
        <w:t xml:space="preserve"> </w:t>
      </w:r>
      <w:r w:rsidRPr="00A958F7">
        <w:fldChar w:fldCharType="begin">
          <w:ffData>
            <w:name w:val="Teksti35"/>
            <w:enabled/>
            <w:calcOnExit w:val="0"/>
            <w:textInput/>
          </w:ffData>
        </w:fldChar>
      </w:r>
      <w:r w:rsidRPr="00A958F7">
        <w:instrText xml:space="preserve"> FORMTEXT </w:instrText>
      </w:r>
      <w:r w:rsidRPr="00A958F7">
        <w:fldChar w:fldCharType="separate"/>
      </w:r>
      <w:r w:rsidRPr="00A958F7">
        <w:t> </w:t>
      </w:r>
      <w:r w:rsidRPr="00A958F7">
        <w:t> </w:t>
      </w:r>
      <w:r w:rsidRPr="00A958F7">
        <w:t> </w:t>
      </w:r>
      <w:r w:rsidRPr="00A958F7">
        <w:t> </w:t>
      </w:r>
      <w:r w:rsidRPr="00A958F7">
        <w:t> </w:t>
      </w:r>
      <w:r w:rsidRPr="00A958F7">
        <w:rPr>
          <w:lang w:val="en-US"/>
        </w:rPr>
        <w:fldChar w:fldCharType="end"/>
      </w:r>
    </w:p>
    <w:tbl>
      <w:tblPr>
        <w:tblW w:w="938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778"/>
        <w:gridCol w:w="3899"/>
        <w:gridCol w:w="3708"/>
      </w:tblGrid>
      <w:tr w:rsidR="00A958F7" w:rsidRPr="009B1DDD" w14:paraId="57074559" w14:textId="77777777" w:rsidTr="00A958F7">
        <w:trPr>
          <w:trHeight w:val="458"/>
        </w:trPr>
        <w:tc>
          <w:tcPr>
            <w:tcW w:w="1778" w:type="dxa"/>
            <w:tcBorders>
              <w:top w:val="double" w:sz="6" w:space="0" w:color="000000"/>
              <w:left w:val="double" w:sz="6" w:space="0" w:color="000000"/>
              <w:bottom w:val="single" w:sz="6" w:space="0" w:color="000000"/>
              <w:right w:val="single" w:sz="6" w:space="0" w:color="000000"/>
            </w:tcBorders>
            <w:hideMark/>
          </w:tcPr>
          <w:p w14:paraId="70B7A09D" w14:textId="77777777" w:rsidR="00A958F7" w:rsidRPr="00A958F7" w:rsidRDefault="00A958F7" w:rsidP="00A958F7">
            <w:pPr>
              <w:pStyle w:val="Taulukkoleipis0"/>
            </w:pPr>
            <w:r w:rsidRPr="00A958F7">
              <w:t>Date</w:t>
            </w:r>
          </w:p>
        </w:tc>
        <w:tc>
          <w:tcPr>
            <w:tcW w:w="3899" w:type="dxa"/>
            <w:tcBorders>
              <w:top w:val="double" w:sz="6" w:space="0" w:color="000000"/>
              <w:left w:val="single" w:sz="6" w:space="0" w:color="000000"/>
              <w:bottom w:val="single" w:sz="6" w:space="0" w:color="000000"/>
              <w:right w:val="single" w:sz="6" w:space="0" w:color="000000"/>
            </w:tcBorders>
            <w:hideMark/>
          </w:tcPr>
          <w:p w14:paraId="4F99A836" w14:textId="77777777" w:rsidR="00A958F7" w:rsidRPr="00A958F7" w:rsidRDefault="00A958F7" w:rsidP="00A958F7">
            <w:pPr>
              <w:pStyle w:val="Taulukkoleipis0"/>
            </w:pPr>
            <w:r w:rsidRPr="00A958F7">
              <w:t>Customer complaints / deviations</w:t>
            </w:r>
          </w:p>
        </w:tc>
        <w:tc>
          <w:tcPr>
            <w:tcW w:w="3708" w:type="dxa"/>
            <w:tcBorders>
              <w:top w:val="double" w:sz="6" w:space="0" w:color="000000"/>
              <w:left w:val="single" w:sz="6" w:space="0" w:color="000000"/>
              <w:bottom w:val="single" w:sz="6" w:space="0" w:color="000000"/>
              <w:right w:val="double" w:sz="6" w:space="0" w:color="000000"/>
            </w:tcBorders>
            <w:hideMark/>
          </w:tcPr>
          <w:p w14:paraId="54D6FF26" w14:textId="77777777" w:rsidR="00A958F7" w:rsidRPr="00A958F7" w:rsidRDefault="00A958F7" w:rsidP="00A958F7">
            <w:pPr>
              <w:pStyle w:val="Taulukkoleipis0"/>
              <w:rPr>
                <w:lang w:val="en-US"/>
              </w:rPr>
            </w:pPr>
            <w:r w:rsidRPr="00A958F7">
              <w:rPr>
                <w:lang w:val="en-US"/>
              </w:rPr>
              <w:t>Further actions (continue on the other side if necessary)</w:t>
            </w:r>
          </w:p>
        </w:tc>
      </w:tr>
      <w:tr w:rsidR="00A958F7" w:rsidRPr="009B1DDD" w14:paraId="413B4EF0" w14:textId="77777777" w:rsidTr="00A958F7">
        <w:trPr>
          <w:trHeight w:val="1374"/>
        </w:trPr>
        <w:tc>
          <w:tcPr>
            <w:tcW w:w="1778" w:type="dxa"/>
            <w:tcBorders>
              <w:top w:val="single" w:sz="6" w:space="0" w:color="000000"/>
              <w:left w:val="double" w:sz="6" w:space="0" w:color="000000"/>
              <w:bottom w:val="single" w:sz="6" w:space="0" w:color="000000"/>
              <w:right w:val="single" w:sz="6" w:space="0" w:color="000000"/>
            </w:tcBorders>
          </w:tcPr>
          <w:p w14:paraId="7F728068" w14:textId="77777777" w:rsidR="00A958F7" w:rsidRPr="00A958F7" w:rsidRDefault="00A958F7" w:rsidP="00A958F7">
            <w:pPr>
              <w:pStyle w:val="Taulukkoleipis0"/>
              <w:rPr>
                <w:lang w:val="en-US"/>
              </w:rPr>
            </w:pPr>
          </w:p>
        </w:tc>
        <w:tc>
          <w:tcPr>
            <w:tcW w:w="3899" w:type="dxa"/>
            <w:tcBorders>
              <w:top w:val="single" w:sz="6" w:space="0" w:color="000000"/>
              <w:left w:val="single" w:sz="6" w:space="0" w:color="000000"/>
              <w:bottom w:val="single" w:sz="6" w:space="0" w:color="000000"/>
              <w:right w:val="single" w:sz="6" w:space="0" w:color="000000"/>
            </w:tcBorders>
          </w:tcPr>
          <w:p w14:paraId="66B51528" w14:textId="77777777" w:rsidR="00A958F7" w:rsidRPr="00A958F7" w:rsidRDefault="00A958F7" w:rsidP="00A958F7">
            <w:pPr>
              <w:pStyle w:val="Taulukkoleipis0"/>
              <w:rPr>
                <w:lang w:val="en-US"/>
              </w:rPr>
            </w:pPr>
          </w:p>
        </w:tc>
        <w:tc>
          <w:tcPr>
            <w:tcW w:w="3708" w:type="dxa"/>
            <w:tcBorders>
              <w:top w:val="single" w:sz="6" w:space="0" w:color="000000"/>
              <w:left w:val="single" w:sz="6" w:space="0" w:color="000000"/>
              <w:bottom w:val="single" w:sz="6" w:space="0" w:color="000000"/>
              <w:right w:val="double" w:sz="6" w:space="0" w:color="000000"/>
            </w:tcBorders>
          </w:tcPr>
          <w:p w14:paraId="4BF997A4" w14:textId="77777777" w:rsidR="00A958F7" w:rsidRPr="00A958F7" w:rsidRDefault="00A958F7" w:rsidP="00A958F7">
            <w:pPr>
              <w:pStyle w:val="Taulukkoleipis0"/>
              <w:rPr>
                <w:lang w:val="en-US"/>
              </w:rPr>
            </w:pPr>
          </w:p>
        </w:tc>
      </w:tr>
      <w:tr w:rsidR="00A958F7" w:rsidRPr="009B1DDD" w14:paraId="4766AC28" w14:textId="77777777" w:rsidTr="00A958F7">
        <w:trPr>
          <w:trHeight w:val="1374"/>
        </w:trPr>
        <w:tc>
          <w:tcPr>
            <w:tcW w:w="1778" w:type="dxa"/>
            <w:tcBorders>
              <w:top w:val="single" w:sz="6" w:space="0" w:color="000000"/>
              <w:left w:val="double" w:sz="6" w:space="0" w:color="000000"/>
              <w:bottom w:val="single" w:sz="6" w:space="0" w:color="000000"/>
              <w:right w:val="single" w:sz="6" w:space="0" w:color="000000"/>
            </w:tcBorders>
          </w:tcPr>
          <w:p w14:paraId="1B50174B" w14:textId="77777777" w:rsidR="00A958F7" w:rsidRPr="00A958F7" w:rsidRDefault="00A958F7" w:rsidP="00A958F7">
            <w:pPr>
              <w:pStyle w:val="Taulukkoleipis0"/>
              <w:rPr>
                <w:lang w:val="en-US"/>
              </w:rPr>
            </w:pPr>
          </w:p>
        </w:tc>
        <w:tc>
          <w:tcPr>
            <w:tcW w:w="3899" w:type="dxa"/>
            <w:tcBorders>
              <w:top w:val="single" w:sz="6" w:space="0" w:color="000000"/>
              <w:left w:val="single" w:sz="6" w:space="0" w:color="000000"/>
              <w:bottom w:val="single" w:sz="6" w:space="0" w:color="000000"/>
              <w:right w:val="single" w:sz="6" w:space="0" w:color="000000"/>
            </w:tcBorders>
          </w:tcPr>
          <w:p w14:paraId="6A9A645F" w14:textId="77777777" w:rsidR="00A958F7" w:rsidRPr="00A958F7" w:rsidRDefault="00A958F7" w:rsidP="00A958F7">
            <w:pPr>
              <w:pStyle w:val="Taulukkoleipis0"/>
              <w:rPr>
                <w:lang w:val="en-US"/>
              </w:rPr>
            </w:pPr>
          </w:p>
        </w:tc>
        <w:tc>
          <w:tcPr>
            <w:tcW w:w="3708" w:type="dxa"/>
            <w:tcBorders>
              <w:top w:val="single" w:sz="6" w:space="0" w:color="000000"/>
              <w:left w:val="single" w:sz="6" w:space="0" w:color="000000"/>
              <w:bottom w:val="single" w:sz="6" w:space="0" w:color="000000"/>
              <w:right w:val="double" w:sz="6" w:space="0" w:color="000000"/>
            </w:tcBorders>
          </w:tcPr>
          <w:p w14:paraId="40097F55" w14:textId="77777777" w:rsidR="00A958F7" w:rsidRPr="00A958F7" w:rsidRDefault="00A958F7" w:rsidP="00A958F7">
            <w:pPr>
              <w:pStyle w:val="Taulukkoleipis0"/>
              <w:rPr>
                <w:lang w:val="en-US"/>
              </w:rPr>
            </w:pPr>
          </w:p>
        </w:tc>
      </w:tr>
      <w:tr w:rsidR="00A958F7" w:rsidRPr="009B1DDD" w14:paraId="6332B034" w14:textId="77777777" w:rsidTr="00A958F7">
        <w:trPr>
          <w:trHeight w:val="1374"/>
        </w:trPr>
        <w:tc>
          <w:tcPr>
            <w:tcW w:w="1778" w:type="dxa"/>
            <w:tcBorders>
              <w:top w:val="single" w:sz="6" w:space="0" w:color="000000"/>
              <w:left w:val="double" w:sz="6" w:space="0" w:color="000000"/>
              <w:bottom w:val="single" w:sz="6" w:space="0" w:color="000000"/>
              <w:right w:val="single" w:sz="6" w:space="0" w:color="000000"/>
            </w:tcBorders>
          </w:tcPr>
          <w:p w14:paraId="48E750EC" w14:textId="77777777" w:rsidR="00A958F7" w:rsidRPr="00A958F7" w:rsidRDefault="00A958F7" w:rsidP="00A958F7">
            <w:pPr>
              <w:pStyle w:val="Taulukkoleipis0"/>
              <w:rPr>
                <w:lang w:val="en-US"/>
              </w:rPr>
            </w:pPr>
          </w:p>
        </w:tc>
        <w:tc>
          <w:tcPr>
            <w:tcW w:w="3899" w:type="dxa"/>
            <w:tcBorders>
              <w:top w:val="single" w:sz="6" w:space="0" w:color="000000"/>
              <w:left w:val="single" w:sz="6" w:space="0" w:color="000000"/>
              <w:bottom w:val="single" w:sz="6" w:space="0" w:color="000000"/>
              <w:right w:val="single" w:sz="6" w:space="0" w:color="000000"/>
            </w:tcBorders>
          </w:tcPr>
          <w:p w14:paraId="6D185821" w14:textId="77777777" w:rsidR="00A958F7" w:rsidRPr="00A958F7" w:rsidRDefault="00A958F7" w:rsidP="00A958F7">
            <w:pPr>
              <w:pStyle w:val="Taulukkoleipis0"/>
              <w:rPr>
                <w:lang w:val="en-US"/>
              </w:rPr>
            </w:pPr>
          </w:p>
        </w:tc>
        <w:tc>
          <w:tcPr>
            <w:tcW w:w="3708" w:type="dxa"/>
            <w:tcBorders>
              <w:top w:val="single" w:sz="6" w:space="0" w:color="000000"/>
              <w:left w:val="single" w:sz="6" w:space="0" w:color="000000"/>
              <w:bottom w:val="single" w:sz="6" w:space="0" w:color="000000"/>
              <w:right w:val="double" w:sz="6" w:space="0" w:color="000000"/>
            </w:tcBorders>
          </w:tcPr>
          <w:p w14:paraId="59F9E77E" w14:textId="77777777" w:rsidR="00A958F7" w:rsidRPr="00A958F7" w:rsidRDefault="00A958F7" w:rsidP="00A958F7">
            <w:pPr>
              <w:pStyle w:val="Taulukkoleipis0"/>
              <w:rPr>
                <w:lang w:val="en-US"/>
              </w:rPr>
            </w:pPr>
          </w:p>
        </w:tc>
      </w:tr>
      <w:tr w:rsidR="00A958F7" w:rsidRPr="009B1DDD" w14:paraId="28432F1B" w14:textId="77777777" w:rsidTr="00A958F7">
        <w:trPr>
          <w:trHeight w:val="1374"/>
        </w:trPr>
        <w:tc>
          <w:tcPr>
            <w:tcW w:w="1778" w:type="dxa"/>
            <w:tcBorders>
              <w:top w:val="single" w:sz="6" w:space="0" w:color="000000"/>
              <w:left w:val="double" w:sz="6" w:space="0" w:color="000000"/>
              <w:bottom w:val="single" w:sz="6" w:space="0" w:color="000000"/>
              <w:right w:val="single" w:sz="6" w:space="0" w:color="000000"/>
            </w:tcBorders>
          </w:tcPr>
          <w:p w14:paraId="2A9E9628" w14:textId="77777777" w:rsidR="00A958F7" w:rsidRPr="00A958F7" w:rsidRDefault="00A958F7" w:rsidP="00A958F7">
            <w:pPr>
              <w:pStyle w:val="Taulukkoleipis0"/>
              <w:rPr>
                <w:lang w:val="en-US"/>
              </w:rPr>
            </w:pPr>
          </w:p>
        </w:tc>
        <w:tc>
          <w:tcPr>
            <w:tcW w:w="3899" w:type="dxa"/>
            <w:tcBorders>
              <w:top w:val="single" w:sz="6" w:space="0" w:color="000000"/>
              <w:left w:val="single" w:sz="6" w:space="0" w:color="000000"/>
              <w:bottom w:val="single" w:sz="6" w:space="0" w:color="000000"/>
              <w:right w:val="single" w:sz="6" w:space="0" w:color="000000"/>
            </w:tcBorders>
          </w:tcPr>
          <w:p w14:paraId="20F33927" w14:textId="77777777" w:rsidR="00A958F7" w:rsidRPr="00A958F7" w:rsidRDefault="00A958F7" w:rsidP="00A958F7">
            <w:pPr>
              <w:pStyle w:val="Taulukkoleipis0"/>
              <w:rPr>
                <w:lang w:val="en-US"/>
              </w:rPr>
            </w:pPr>
          </w:p>
        </w:tc>
        <w:tc>
          <w:tcPr>
            <w:tcW w:w="3708" w:type="dxa"/>
            <w:tcBorders>
              <w:top w:val="single" w:sz="6" w:space="0" w:color="000000"/>
              <w:left w:val="single" w:sz="6" w:space="0" w:color="000000"/>
              <w:bottom w:val="single" w:sz="6" w:space="0" w:color="000000"/>
              <w:right w:val="double" w:sz="6" w:space="0" w:color="000000"/>
            </w:tcBorders>
          </w:tcPr>
          <w:p w14:paraId="2DE43E9F" w14:textId="77777777" w:rsidR="00A958F7" w:rsidRPr="00A958F7" w:rsidRDefault="00A958F7" w:rsidP="00A958F7">
            <w:pPr>
              <w:pStyle w:val="Taulukkoleipis0"/>
              <w:rPr>
                <w:lang w:val="en-US"/>
              </w:rPr>
            </w:pPr>
          </w:p>
        </w:tc>
      </w:tr>
      <w:tr w:rsidR="00A958F7" w:rsidRPr="009B1DDD" w14:paraId="2B81EB49" w14:textId="77777777" w:rsidTr="00A958F7">
        <w:trPr>
          <w:trHeight w:val="1374"/>
        </w:trPr>
        <w:tc>
          <w:tcPr>
            <w:tcW w:w="1778" w:type="dxa"/>
            <w:tcBorders>
              <w:top w:val="single" w:sz="6" w:space="0" w:color="000000"/>
              <w:left w:val="double" w:sz="6" w:space="0" w:color="000000"/>
              <w:bottom w:val="single" w:sz="6" w:space="0" w:color="000000"/>
              <w:right w:val="single" w:sz="6" w:space="0" w:color="000000"/>
            </w:tcBorders>
          </w:tcPr>
          <w:p w14:paraId="3472F461" w14:textId="77777777" w:rsidR="00A958F7" w:rsidRPr="00A958F7" w:rsidRDefault="00A958F7" w:rsidP="00A958F7">
            <w:pPr>
              <w:pStyle w:val="Taulukkoleipis0"/>
              <w:rPr>
                <w:lang w:val="en-US"/>
              </w:rPr>
            </w:pPr>
          </w:p>
        </w:tc>
        <w:tc>
          <w:tcPr>
            <w:tcW w:w="3899" w:type="dxa"/>
            <w:tcBorders>
              <w:top w:val="single" w:sz="6" w:space="0" w:color="000000"/>
              <w:left w:val="single" w:sz="6" w:space="0" w:color="000000"/>
              <w:bottom w:val="single" w:sz="6" w:space="0" w:color="000000"/>
              <w:right w:val="single" w:sz="6" w:space="0" w:color="000000"/>
            </w:tcBorders>
          </w:tcPr>
          <w:p w14:paraId="3915F159" w14:textId="77777777" w:rsidR="00A958F7" w:rsidRPr="00A958F7" w:rsidRDefault="00A958F7" w:rsidP="00A958F7">
            <w:pPr>
              <w:pStyle w:val="Taulukkoleipis0"/>
              <w:rPr>
                <w:lang w:val="en-US"/>
              </w:rPr>
            </w:pPr>
          </w:p>
        </w:tc>
        <w:tc>
          <w:tcPr>
            <w:tcW w:w="3708" w:type="dxa"/>
            <w:tcBorders>
              <w:top w:val="single" w:sz="6" w:space="0" w:color="000000"/>
              <w:left w:val="single" w:sz="6" w:space="0" w:color="000000"/>
              <w:bottom w:val="single" w:sz="6" w:space="0" w:color="000000"/>
              <w:right w:val="double" w:sz="6" w:space="0" w:color="000000"/>
            </w:tcBorders>
          </w:tcPr>
          <w:p w14:paraId="19D8C172" w14:textId="77777777" w:rsidR="00A958F7" w:rsidRPr="00A958F7" w:rsidRDefault="00A958F7" w:rsidP="00A958F7">
            <w:pPr>
              <w:pStyle w:val="Taulukkoleipis0"/>
              <w:rPr>
                <w:lang w:val="en-US"/>
              </w:rPr>
            </w:pPr>
          </w:p>
        </w:tc>
      </w:tr>
      <w:tr w:rsidR="00A958F7" w:rsidRPr="009B1DDD" w14:paraId="549C4C68" w14:textId="77777777" w:rsidTr="00A958F7">
        <w:trPr>
          <w:trHeight w:val="1374"/>
        </w:trPr>
        <w:tc>
          <w:tcPr>
            <w:tcW w:w="1778" w:type="dxa"/>
            <w:tcBorders>
              <w:top w:val="single" w:sz="6" w:space="0" w:color="000000"/>
              <w:left w:val="double" w:sz="6" w:space="0" w:color="000000"/>
              <w:bottom w:val="single" w:sz="6" w:space="0" w:color="000000"/>
              <w:right w:val="single" w:sz="6" w:space="0" w:color="000000"/>
            </w:tcBorders>
          </w:tcPr>
          <w:p w14:paraId="322C2431" w14:textId="77777777" w:rsidR="00A958F7" w:rsidRPr="00A958F7" w:rsidRDefault="00A958F7" w:rsidP="00A958F7">
            <w:pPr>
              <w:pStyle w:val="Taulukkoleipis0"/>
              <w:rPr>
                <w:lang w:val="en-US"/>
              </w:rPr>
            </w:pPr>
          </w:p>
        </w:tc>
        <w:tc>
          <w:tcPr>
            <w:tcW w:w="3899" w:type="dxa"/>
            <w:tcBorders>
              <w:top w:val="single" w:sz="6" w:space="0" w:color="000000"/>
              <w:left w:val="single" w:sz="6" w:space="0" w:color="000000"/>
              <w:bottom w:val="single" w:sz="6" w:space="0" w:color="000000"/>
              <w:right w:val="single" w:sz="6" w:space="0" w:color="000000"/>
            </w:tcBorders>
          </w:tcPr>
          <w:p w14:paraId="62752904" w14:textId="77777777" w:rsidR="00A958F7" w:rsidRPr="00A958F7" w:rsidRDefault="00A958F7" w:rsidP="00A958F7">
            <w:pPr>
              <w:pStyle w:val="Taulukkoleipis0"/>
              <w:rPr>
                <w:lang w:val="en-US"/>
              </w:rPr>
            </w:pPr>
          </w:p>
        </w:tc>
        <w:tc>
          <w:tcPr>
            <w:tcW w:w="3708" w:type="dxa"/>
            <w:tcBorders>
              <w:top w:val="single" w:sz="6" w:space="0" w:color="000000"/>
              <w:left w:val="single" w:sz="6" w:space="0" w:color="000000"/>
              <w:bottom w:val="single" w:sz="6" w:space="0" w:color="000000"/>
              <w:right w:val="double" w:sz="6" w:space="0" w:color="000000"/>
            </w:tcBorders>
          </w:tcPr>
          <w:p w14:paraId="43B367A7" w14:textId="77777777" w:rsidR="00A958F7" w:rsidRPr="00A958F7" w:rsidRDefault="00A958F7" w:rsidP="00A958F7">
            <w:pPr>
              <w:pStyle w:val="Taulukkoleipis0"/>
              <w:rPr>
                <w:lang w:val="en-US"/>
              </w:rPr>
            </w:pPr>
          </w:p>
        </w:tc>
      </w:tr>
      <w:tr w:rsidR="00A958F7" w:rsidRPr="009B1DDD" w14:paraId="47195A42" w14:textId="77777777" w:rsidTr="00A958F7">
        <w:trPr>
          <w:trHeight w:val="1374"/>
        </w:trPr>
        <w:tc>
          <w:tcPr>
            <w:tcW w:w="1778" w:type="dxa"/>
            <w:tcBorders>
              <w:top w:val="single" w:sz="6" w:space="0" w:color="000000"/>
              <w:left w:val="double" w:sz="6" w:space="0" w:color="000000"/>
              <w:bottom w:val="double" w:sz="6" w:space="0" w:color="000000"/>
              <w:right w:val="single" w:sz="6" w:space="0" w:color="000000"/>
            </w:tcBorders>
          </w:tcPr>
          <w:p w14:paraId="0B2C0A5A" w14:textId="77777777" w:rsidR="00A958F7" w:rsidRPr="00A958F7" w:rsidRDefault="00A958F7" w:rsidP="00A958F7">
            <w:pPr>
              <w:pStyle w:val="Taulukkoleipis0"/>
              <w:rPr>
                <w:lang w:val="en-US"/>
              </w:rPr>
            </w:pPr>
          </w:p>
        </w:tc>
        <w:tc>
          <w:tcPr>
            <w:tcW w:w="3899" w:type="dxa"/>
            <w:tcBorders>
              <w:top w:val="single" w:sz="6" w:space="0" w:color="000000"/>
              <w:left w:val="single" w:sz="6" w:space="0" w:color="000000"/>
              <w:bottom w:val="double" w:sz="6" w:space="0" w:color="000000"/>
              <w:right w:val="single" w:sz="6" w:space="0" w:color="000000"/>
            </w:tcBorders>
          </w:tcPr>
          <w:p w14:paraId="3395C6A2" w14:textId="77777777" w:rsidR="00A958F7" w:rsidRPr="00A958F7" w:rsidRDefault="00A958F7" w:rsidP="00A958F7">
            <w:pPr>
              <w:pStyle w:val="Taulukkoleipis0"/>
              <w:rPr>
                <w:lang w:val="en-US"/>
              </w:rPr>
            </w:pPr>
          </w:p>
        </w:tc>
        <w:tc>
          <w:tcPr>
            <w:tcW w:w="3708" w:type="dxa"/>
            <w:tcBorders>
              <w:top w:val="single" w:sz="6" w:space="0" w:color="000000"/>
              <w:left w:val="single" w:sz="6" w:space="0" w:color="000000"/>
              <w:bottom w:val="double" w:sz="6" w:space="0" w:color="000000"/>
              <w:right w:val="double" w:sz="6" w:space="0" w:color="000000"/>
            </w:tcBorders>
          </w:tcPr>
          <w:p w14:paraId="13F20793" w14:textId="77777777" w:rsidR="00A958F7" w:rsidRPr="00A958F7" w:rsidRDefault="00A958F7" w:rsidP="00A958F7">
            <w:pPr>
              <w:pStyle w:val="Taulukkoleipis0"/>
              <w:rPr>
                <w:lang w:val="en-US"/>
              </w:rPr>
            </w:pPr>
          </w:p>
        </w:tc>
      </w:tr>
    </w:tbl>
    <w:p w14:paraId="32A8773C" w14:textId="77777777" w:rsidR="00A958F7" w:rsidRPr="00A958F7" w:rsidRDefault="00A958F7" w:rsidP="00A958F7">
      <w:pPr>
        <w:pStyle w:val="Taulukkoleipis0"/>
        <w:rPr>
          <w:b/>
          <w:bCs/>
          <w:lang w:val="en-US"/>
        </w:rPr>
      </w:pPr>
      <w:r w:rsidRPr="00A958F7">
        <w:rPr>
          <w:b/>
          <w:bCs/>
          <w:lang w:val="en-US"/>
        </w:rPr>
        <w:br w:type="page"/>
      </w:r>
    </w:p>
    <w:p w14:paraId="03F309CC" w14:textId="77777777" w:rsidR="00A958F7" w:rsidRPr="00A958F7" w:rsidRDefault="00A958F7" w:rsidP="00A958F7">
      <w:pPr>
        <w:pStyle w:val="Taulukkoleipis0"/>
        <w:rPr>
          <w:b/>
          <w:bCs/>
          <w:lang w:val="en-US"/>
        </w:rPr>
      </w:pPr>
      <w:r w:rsidRPr="00A958F7">
        <w:rPr>
          <w:b/>
          <w:bCs/>
          <w:lang w:val="en-US"/>
        </w:rPr>
        <w:t>MONITORINF OF CLEANLINESS</w:t>
      </w:r>
    </w:p>
    <w:p w14:paraId="1DCB9826" w14:textId="77777777" w:rsidR="00A958F7" w:rsidRPr="00A958F7" w:rsidRDefault="00A958F7" w:rsidP="00A958F7">
      <w:pPr>
        <w:pStyle w:val="Taulukkoleipis0"/>
        <w:rPr>
          <w:lang w:val="en-US"/>
        </w:rPr>
      </w:pPr>
      <w:r w:rsidRPr="00A958F7">
        <w:rPr>
          <w:b/>
          <w:bCs/>
          <w:lang w:val="en-US"/>
        </w:rPr>
        <w:t>Year:</w:t>
      </w:r>
      <w:r w:rsidRPr="00A958F7">
        <w:rPr>
          <w:lang w:val="en-US"/>
        </w:rPr>
        <w:t xml:space="preserve"> </w:t>
      </w:r>
      <w:r w:rsidRPr="00A958F7">
        <w:fldChar w:fldCharType="begin">
          <w:ffData>
            <w:name w:val="Teksti35"/>
            <w:enabled/>
            <w:calcOnExit w:val="0"/>
            <w:textInput/>
          </w:ffData>
        </w:fldChar>
      </w:r>
      <w:r w:rsidRPr="00A958F7">
        <w:rPr>
          <w:lang w:val="en-US"/>
        </w:rPr>
        <w:instrText xml:space="preserve"> FORMTEXT </w:instrText>
      </w:r>
      <w:r w:rsidRPr="00A958F7">
        <w:fldChar w:fldCharType="separate"/>
      </w:r>
      <w:r w:rsidRPr="00A958F7">
        <w:rPr>
          <w:lang w:val="en-US"/>
        </w:rPr>
        <w:t> </w:t>
      </w:r>
      <w:r w:rsidRPr="00A958F7">
        <w:rPr>
          <w:lang w:val="en-US"/>
        </w:rPr>
        <w:t> </w:t>
      </w:r>
      <w:r w:rsidRPr="00A958F7">
        <w:rPr>
          <w:lang w:val="en-US"/>
        </w:rPr>
        <w:t> </w:t>
      </w:r>
      <w:r w:rsidRPr="00A958F7">
        <w:rPr>
          <w:lang w:val="en-US"/>
        </w:rPr>
        <w:t> </w:t>
      </w:r>
      <w:r w:rsidRPr="00A958F7">
        <w:rPr>
          <w:lang w:val="en-US"/>
        </w:rPr>
        <w:t> </w:t>
      </w:r>
      <w:r w:rsidRPr="00A958F7">
        <w:rPr>
          <w:lang w:val="en-US"/>
        </w:rPr>
        <w:fldChar w:fldCharType="end"/>
      </w:r>
    </w:p>
    <w:tbl>
      <w:tblPr>
        <w:tblW w:w="9510" w:type="dxa"/>
        <w:tblInd w:w="-143" w:type="dxa"/>
        <w:tblLayout w:type="fixed"/>
        <w:tblCellMar>
          <w:left w:w="120" w:type="dxa"/>
          <w:right w:w="120" w:type="dxa"/>
        </w:tblCellMar>
        <w:tblLook w:val="04A0" w:firstRow="1" w:lastRow="0" w:firstColumn="1" w:lastColumn="0" w:noHBand="0" w:noVBand="1"/>
      </w:tblPr>
      <w:tblGrid>
        <w:gridCol w:w="2061"/>
        <w:gridCol w:w="7449"/>
      </w:tblGrid>
      <w:tr w:rsidR="00A958F7" w:rsidRPr="009B1DDD" w14:paraId="35BB12F3" w14:textId="77777777" w:rsidTr="00A958F7">
        <w:trPr>
          <w:trHeight w:val="794"/>
        </w:trPr>
        <w:tc>
          <w:tcPr>
            <w:tcW w:w="2061" w:type="dxa"/>
            <w:tcBorders>
              <w:top w:val="double" w:sz="6" w:space="0" w:color="auto"/>
              <w:left w:val="double" w:sz="6" w:space="0" w:color="auto"/>
              <w:bottom w:val="nil"/>
              <w:right w:val="nil"/>
            </w:tcBorders>
            <w:hideMark/>
          </w:tcPr>
          <w:p w14:paraId="2698B6C2" w14:textId="77777777" w:rsidR="00A958F7" w:rsidRPr="00A958F7" w:rsidRDefault="00A958F7" w:rsidP="00A958F7">
            <w:pPr>
              <w:pStyle w:val="Taulukkoleipis0"/>
            </w:pPr>
            <w:r w:rsidRPr="00A958F7">
              <w:fldChar w:fldCharType="begin"/>
            </w:r>
            <w:r w:rsidRPr="00A958F7">
              <w:instrText xml:space="preserve">PRIVATE </w:instrText>
            </w:r>
            <w:r w:rsidRPr="00A958F7">
              <w:fldChar w:fldCharType="end"/>
            </w:r>
            <w:r w:rsidRPr="00A958F7">
              <w:t>Date</w:t>
            </w:r>
          </w:p>
        </w:tc>
        <w:tc>
          <w:tcPr>
            <w:tcW w:w="7451" w:type="dxa"/>
            <w:tcBorders>
              <w:top w:val="double" w:sz="6" w:space="0" w:color="auto"/>
              <w:left w:val="single" w:sz="6" w:space="0" w:color="auto"/>
              <w:bottom w:val="single" w:sz="6" w:space="0" w:color="auto"/>
              <w:right w:val="single" w:sz="4" w:space="0" w:color="auto"/>
            </w:tcBorders>
            <w:hideMark/>
          </w:tcPr>
          <w:p w14:paraId="4BA7F8DB" w14:textId="77777777" w:rsidR="00A958F7" w:rsidRPr="00A958F7" w:rsidRDefault="00A958F7" w:rsidP="00A958F7">
            <w:pPr>
              <w:pStyle w:val="Taulukkoleipis0"/>
              <w:rPr>
                <w:lang w:val="en-US"/>
              </w:rPr>
            </w:pPr>
            <w:r w:rsidRPr="00A958F7">
              <w:rPr>
                <w:lang w:val="en-US"/>
              </w:rPr>
              <w:t>Cleaned area / claning planning / monitoring of cleanliness</w:t>
            </w:r>
          </w:p>
          <w:p w14:paraId="0602D53C" w14:textId="77777777" w:rsidR="00A958F7" w:rsidRPr="00A958F7" w:rsidRDefault="00A958F7" w:rsidP="00A958F7">
            <w:pPr>
              <w:pStyle w:val="Taulukkoleipis0"/>
              <w:rPr>
                <w:lang w:val="en-US"/>
              </w:rPr>
            </w:pPr>
            <w:r w:rsidRPr="00A958F7">
              <w:rPr>
                <w:lang w:val="en-US"/>
              </w:rPr>
              <w:t>For example: planning future cleanings, monitoring the cleaning of an ice maker, etc.</w:t>
            </w:r>
          </w:p>
        </w:tc>
      </w:tr>
      <w:tr w:rsidR="00A958F7" w:rsidRPr="009B1DDD" w14:paraId="7E7C18CA" w14:textId="77777777" w:rsidTr="00A958F7">
        <w:trPr>
          <w:trHeight w:hRule="exact" w:val="402"/>
        </w:trPr>
        <w:tc>
          <w:tcPr>
            <w:tcW w:w="2061" w:type="dxa"/>
            <w:tcBorders>
              <w:top w:val="single" w:sz="6" w:space="0" w:color="auto"/>
              <w:left w:val="double" w:sz="6" w:space="0" w:color="auto"/>
              <w:bottom w:val="nil"/>
              <w:right w:val="nil"/>
            </w:tcBorders>
          </w:tcPr>
          <w:p w14:paraId="64D2B7F0" w14:textId="77777777" w:rsidR="00A958F7" w:rsidRPr="00A958F7" w:rsidRDefault="00A958F7" w:rsidP="00A958F7">
            <w:pPr>
              <w:pStyle w:val="Taulukkoleipis0"/>
              <w:rPr>
                <w:lang w:val="en-US"/>
              </w:rPr>
            </w:pPr>
          </w:p>
        </w:tc>
        <w:tc>
          <w:tcPr>
            <w:tcW w:w="7451" w:type="dxa"/>
            <w:tcBorders>
              <w:top w:val="single" w:sz="6" w:space="0" w:color="auto"/>
              <w:left w:val="single" w:sz="6" w:space="0" w:color="auto"/>
              <w:bottom w:val="single" w:sz="6" w:space="0" w:color="auto"/>
              <w:right w:val="single" w:sz="4" w:space="0" w:color="auto"/>
            </w:tcBorders>
          </w:tcPr>
          <w:p w14:paraId="02E74CDB" w14:textId="77777777" w:rsidR="00A958F7" w:rsidRPr="00A958F7" w:rsidRDefault="00A958F7" w:rsidP="00A958F7">
            <w:pPr>
              <w:pStyle w:val="Taulukkoleipis0"/>
              <w:rPr>
                <w:lang w:val="en-US"/>
              </w:rPr>
            </w:pPr>
          </w:p>
        </w:tc>
      </w:tr>
      <w:tr w:rsidR="00A958F7" w:rsidRPr="009B1DDD" w14:paraId="077ECAB8" w14:textId="77777777" w:rsidTr="00A958F7">
        <w:trPr>
          <w:trHeight w:hRule="exact" w:val="402"/>
        </w:trPr>
        <w:tc>
          <w:tcPr>
            <w:tcW w:w="2061" w:type="dxa"/>
            <w:tcBorders>
              <w:top w:val="single" w:sz="6" w:space="0" w:color="auto"/>
              <w:left w:val="double" w:sz="6" w:space="0" w:color="auto"/>
              <w:bottom w:val="nil"/>
              <w:right w:val="nil"/>
            </w:tcBorders>
          </w:tcPr>
          <w:p w14:paraId="79CFF62B" w14:textId="77777777" w:rsidR="00A958F7" w:rsidRPr="00A958F7" w:rsidRDefault="00A958F7" w:rsidP="00A958F7">
            <w:pPr>
              <w:pStyle w:val="Taulukkoleipis0"/>
              <w:rPr>
                <w:lang w:val="en-US"/>
              </w:rPr>
            </w:pPr>
          </w:p>
        </w:tc>
        <w:tc>
          <w:tcPr>
            <w:tcW w:w="7451" w:type="dxa"/>
            <w:tcBorders>
              <w:top w:val="single" w:sz="6" w:space="0" w:color="auto"/>
              <w:left w:val="single" w:sz="6" w:space="0" w:color="auto"/>
              <w:bottom w:val="single" w:sz="6" w:space="0" w:color="auto"/>
              <w:right w:val="single" w:sz="4" w:space="0" w:color="auto"/>
            </w:tcBorders>
          </w:tcPr>
          <w:p w14:paraId="3A23B90C" w14:textId="77777777" w:rsidR="00A958F7" w:rsidRPr="00A958F7" w:rsidRDefault="00A958F7" w:rsidP="00A958F7">
            <w:pPr>
              <w:pStyle w:val="Taulukkoleipis0"/>
              <w:rPr>
                <w:lang w:val="en-US"/>
              </w:rPr>
            </w:pPr>
          </w:p>
        </w:tc>
      </w:tr>
      <w:tr w:rsidR="00A958F7" w:rsidRPr="009B1DDD" w14:paraId="505B6EFD" w14:textId="77777777" w:rsidTr="00A958F7">
        <w:trPr>
          <w:trHeight w:hRule="exact" w:val="402"/>
        </w:trPr>
        <w:tc>
          <w:tcPr>
            <w:tcW w:w="2061" w:type="dxa"/>
            <w:tcBorders>
              <w:top w:val="single" w:sz="6" w:space="0" w:color="auto"/>
              <w:left w:val="double" w:sz="6" w:space="0" w:color="auto"/>
              <w:bottom w:val="nil"/>
              <w:right w:val="nil"/>
            </w:tcBorders>
          </w:tcPr>
          <w:p w14:paraId="2633A1A7" w14:textId="77777777" w:rsidR="00A958F7" w:rsidRPr="00A958F7" w:rsidRDefault="00A958F7" w:rsidP="00A958F7">
            <w:pPr>
              <w:pStyle w:val="Taulukkoleipis0"/>
              <w:rPr>
                <w:lang w:val="en-US"/>
              </w:rPr>
            </w:pPr>
          </w:p>
        </w:tc>
        <w:tc>
          <w:tcPr>
            <w:tcW w:w="7451" w:type="dxa"/>
            <w:tcBorders>
              <w:top w:val="single" w:sz="6" w:space="0" w:color="auto"/>
              <w:left w:val="single" w:sz="6" w:space="0" w:color="auto"/>
              <w:bottom w:val="single" w:sz="6" w:space="0" w:color="auto"/>
              <w:right w:val="single" w:sz="4" w:space="0" w:color="auto"/>
            </w:tcBorders>
          </w:tcPr>
          <w:p w14:paraId="25CD4EF9" w14:textId="77777777" w:rsidR="00A958F7" w:rsidRPr="00A958F7" w:rsidRDefault="00A958F7" w:rsidP="00A958F7">
            <w:pPr>
              <w:pStyle w:val="Taulukkoleipis0"/>
              <w:rPr>
                <w:lang w:val="en-US"/>
              </w:rPr>
            </w:pPr>
          </w:p>
        </w:tc>
      </w:tr>
      <w:tr w:rsidR="00A958F7" w:rsidRPr="009B1DDD" w14:paraId="38F9BE3F" w14:textId="77777777" w:rsidTr="00A958F7">
        <w:trPr>
          <w:trHeight w:hRule="exact" w:val="402"/>
        </w:trPr>
        <w:tc>
          <w:tcPr>
            <w:tcW w:w="2061" w:type="dxa"/>
            <w:tcBorders>
              <w:top w:val="single" w:sz="6" w:space="0" w:color="auto"/>
              <w:left w:val="double" w:sz="6" w:space="0" w:color="auto"/>
              <w:bottom w:val="nil"/>
              <w:right w:val="nil"/>
            </w:tcBorders>
          </w:tcPr>
          <w:p w14:paraId="5EBDB327" w14:textId="77777777" w:rsidR="00A958F7" w:rsidRPr="00A958F7" w:rsidRDefault="00A958F7" w:rsidP="00A958F7">
            <w:pPr>
              <w:pStyle w:val="Taulukkoleipis0"/>
              <w:rPr>
                <w:lang w:val="en-US"/>
              </w:rPr>
            </w:pPr>
          </w:p>
        </w:tc>
        <w:tc>
          <w:tcPr>
            <w:tcW w:w="7451" w:type="dxa"/>
            <w:tcBorders>
              <w:top w:val="single" w:sz="6" w:space="0" w:color="auto"/>
              <w:left w:val="single" w:sz="6" w:space="0" w:color="auto"/>
              <w:bottom w:val="single" w:sz="6" w:space="0" w:color="auto"/>
              <w:right w:val="single" w:sz="4" w:space="0" w:color="auto"/>
            </w:tcBorders>
          </w:tcPr>
          <w:p w14:paraId="2E8ED7CE" w14:textId="77777777" w:rsidR="00A958F7" w:rsidRPr="00A958F7" w:rsidRDefault="00A958F7" w:rsidP="00A958F7">
            <w:pPr>
              <w:pStyle w:val="Taulukkoleipis0"/>
              <w:rPr>
                <w:lang w:val="en-US"/>
              </w:rPr>
            </w:pPr>
          </w:p>
        </w:tc>
      </w:tr>
      <w:tr w:rsidR="00A958F7" w:rsidRPr="009B1DDD" w14:paraId="04C2EBFE" w14:textId="77777777" w:rsidTr="00A958F7">
        <w:trPr>
          <w:trHeight w:hRule="exact" w:val="402"/>
        </w:trPr>
        <w:tc>
          <w:tcPr>
            <w:tcW w:w="2061" w:type="dxa"/>
            <w:tcBorders>
              <w:top w:val="single" w:sz="6" w:space="0" w:color="auto"/>
              <w:left w:val="double" w:sz="6" w:space="0" w:color="auto"/>
              <w:bottom w:val="nil"/>
              <w:right w:val="nil"/>
            </w:tcBorders>
          </w:tcPr>
          <w:p w14:paraId="60044A81" w14:textId="77777777" w:rsidR="00A958F7" w:rsidRPr="00A958F7" w:rsidRDefault="00A958F7" w:rsidP="00A958F7">
            <w:pPr>
              <w:pStyle w:val="Taulukkoleipis0"/>
              <w:rPr>
                <w:lang w:val="en-US"/>
              </w:rPr>
            </w:pPr>
          </w:p>
        </w:tc>
        <w:tc>
          <w:tcPr>
            <w:tcW w:w="7451" w:type="dxa"/>
            <w:tcBorders>
              <w:top w:val="single" w:sz="6" w:space="0" w:color="auto"/>
              <w:left w:val="single" w:sz="6" w:space="0" w:color="auto"/>
              <w:bottom w:val="single" w:sz="6" w:space="0" w:color="auto"/>
              <w:right w:val="single" w:sz="4" w:space="0" w:color="auto"/>
            </w:tcBorders>
          </w:tcPr>
          <w:p w14:paraId="1FAB2BFA" w14:textId="77777777" w:rsidR="00A958F7" w:rsidRPr="00A958F7" w:rsidRDefault="00A958F7" w:rsidP="00A958F7">
            <w:pPr>
              <w:pStyle w:val="Taulukkoleipis0"/>
              <w:rPr>
                <w:lang w:val="en-US"/>
              </w:rPr>
            </w:pPr>
          </w:p>
        </w:tc>
      </w:tr>
      <w:tr w:rsidR="00A958F7" w:rsidRPr="009B1DDD" w14:paraId="0BE797F8" w14:textId="77777777" w:rsidTr="00A958F7">
        <w:trPr>
          <w:trHeight w:hRule="exact" w:val="402"/>
        </w:trPr>
        <w:tc>
          <w:tcPr>
            <w:tcW w:w="2061" w:type="dxa"/>
            <w:tcBorders>
              <w:top w:val="single" w:sz="6" w:space="0" w:color="auto"/>
              <w:left w:val="double" w:sz="6" w:space="0" w:color="auto"/>
              <w:bottom w:val="nil"/>
              <w:right w:val="nil"/>
            </w:tcBorders>
          </w:tcPr>
          <w:p w14:paraId="44E41E67" w14:textId="77777777" w:rsidR="00A958F7" w:rsidRPr="00A958F7" w:rsidRDefault="00A958F7" w:rsidP="00A958F7">
            <w:pPr>
              <w:pStyle w:val="Taulukkoleipis0"/>
              <w:rPr>
                <w:lang w:val="en-US"/>
              </w:rPr>
            </w:pPr>
          </w:p>
        </w:tc>
        <w:tc>
          <w:tcPr>
            <w:tcW w:w="7451" w:type="dxa"/>
            <w:tcBorders>
              <w:top w:val="single" w:sz="6" w:space="0" w:color="auto"/>
              <w:left w:val="single" w:sz="6" w:space="0" w:color="auto"/>
              <w:bottom w:val="single" w:sz="6" w:space="0" w:color="auto"/>
              <w:right w:val="single" w:sz="4" w:space="0" w:color="auto"/>
            </w:tcBorders>
          </w:tcPr>
          <w:p w14:paraId="7E6F38EB" w14:textId="77777777" w:rsidR="00A958F7" w:rsidRPr="00A958F7" w:rsidRDefault="00A958F7" w:rsidP="00A958F7">
            <w:pPr>
              <w:pStyle w:val="Taulukkoleipis0"/>
              <w:rPr>
                <w:lang w:val="en-US"/>
              </w:rPr>
            </w:pPr>
          </w:p>
        </w:tc>
      </w:tr>
      <w:tr w:rsidR="00A958F7" w:rsidRPr="009B1DDD" w14:paraId="13B06213" w14:textId="77777777" w:rsidTr="00A958F7">
        <w:trPr>
          <w:trHeight w:hRule="exact" w:val="402"/>
        </w:trPr>
        <w:tc>
          <w:tcPr>
            <w:tcW w:w="2061" w:type="dxa"/>
            <w:tcBorders>
              <w:top w:val="single" w:sz="6" w:space="0" w:color="auto"/>
              <w:left w:val="double" w:sz="6" w:space="0" w:color="auto"/>
              <w:bottom w:val="nil"/>
              <w:right w:val="nil"/>
            </w:tcBorders>
          </w:tcPr>
          <w:p w14:paraId="4EBDBDAA" w14:textId="77777777" w:rsidR="00A958F7" w:rsidRPr="00A958F7" w:rsidRDefault="00A958F7" w:rsidP="00A958F7">
            <w:pPr>
              <w:pStyle w:val="Taulukkoleipis0"/>
              <w:rPr>
                <w:lang w:val="en-US"/>
              </w:rPr>
            </w:pPr>
          </w:p>
        </w:tc>
        <w:tc>
          <w:tcPr>
            <w:tcW w:w="7451" w:type="dxa"/>
            <w:tcBorders>
              <w:top w:val="single" w:sz="6" w:space="0" w:color="auto"/>
              <w:left w:val="single" w:sz="6" w:space="0" w:color="auto"/>
              <w:bottom w:val="single" w:sz="6" w:space="0" w:color="auto"/>
              <w:right w:val="single" w:sz="4" w:space="0" w:color="auto"/>
            </w:tcBorders>
          </w:tcPr>
          <w:p w14:paraId="602201EA" w14:textId="77777777" w:rsidR="00A958F7" w:rsidRPr="00A958F7" w:rsidRDefault="00A958F7" w:rsidP="00A958F7">
            <w:pPr>
              <w:pStyle w:val="Taulukkoleipis0"/>
              <w:rPr>
                <w:lang w:val="en-US"/>
              </w:rPr>
            </w:pPr>
          </w:p>
        </w:tc>
      </w:tr>
      <w:tr w:rsidR="00A958F7" w:rsidRPr="009B1DDD" w14:paraId="56F0D1E1" w14:textId="77777777" w:rsidTr="00A958F7">
        <w:trPr>
          <w:trHeight w:hRule="exact" w:val="402"/>
        </w:trPr>
        <w:tc>
          <w:tcPr>
            <w:tcW w:w="2061" w:type="dxa"/>
            <w:tcBorders>
              <w:top w:val="single" w:sz="6" w:space="0" w:color="auto"/>
              <w:left w:val="double" w:sz="6" w:space="0" w:color="auto"/>
              <w:bottom w:val="nil"/>
              <w:right w:val="nil"/>
            </w:tcBorders>
          </w:tcPr>
          <w:p w14:paraId="70AF343D" w14:textId="77777777" w:rsidR="00A958F7" w:rsidRPr="00A958F7" w:rsidRDefault="00A958F7" w:rsidP="00A958F7">
            <w:pPr>
              <w:pStyle w:val="Taulukkoleipis0"/>
              <w:rPr>
                <w:lang w:val="en-US"/>
              </w:rPr>
            </w:pPr>
          </w:p>
        </w:tc>
        <w:tc>
          <w:tcPr>
            <w:tcW w:w="7451" w:type="dxa"/>
            <w:tcBorders>
              <w:top w:val="single" w:sz="6" w:space="0" w:color="auto"/>
              <w:left w:val="single" w:sz="6" w:space="0" w:color="auto"/>
              <w:bottom w:val="single" w:sz="6" w:space="0" w:color="auto"/>
              <w:right w:val="single" w:sz="4" w:space="0" w:color="auto"/>
            </w:tcBorders>
          </w:tcPr>
          <w:p w14:paraId="0C73F0FD" w14:textId="77777777" w:rsidR="00A958F7" w:rsidRPr="00A958F7" w:rsidRDefault="00A958F7" w:rsidP="00A958F7">
            <w:pPr>
              <w:pStyle w:val="Taulukkoleipis0"/>
              <w:rPr>
                <w:lang w:val="en-US"/>
              </w:rPr>
            </w:pPr>
          </w:p>
        </w:tc>
      </w:tr>
      <w:tr w:rsidR="00A958F7" w:rsidRPr="009B1DDD" w14:paraId="5BD262C6" w14:textId="77777777" w:rsidTr="00A958F7">
        <w:trPr>
          <w:trHeight w:hRule="exact" w:val="402"/>
        </w:trPr>
        <w:tc>
          <w:tcPr>
            <w:tcW w:w="2061" w:type="dxa"/>
            <w:tcBorders>
              <w:top w:val="single" w:sz="6" w:space="0" w:color="auto"/>
              <w:left w:val="double" w:sz="6" w:space="0" w:color="auto"/>
              <w:bottom w:val="nil"/>
              <w:right w:val="nil"/>
            </w:tcBorders>
          </w:tcPr>
          <w:p w14:paraId="6FB098E0" w14:textId="77777777" w:rsidR="00A958F7" w:rsidRPr="00A958F7" w:rsidRDefault="00A958F7" w:rsidP="00A958F7">
            <w:pPr>
              <w:pStyle w:val="Taulukkoleipis0"/>
              <w:rPr>
                <w:lang w:val="en-US"/>
              </w:rPr>
            </w:pPr>
          </w:p>
        </w:tc>
        <w:tc>
          <w:tcPr>
            <w:tcW w:w="7451" w:type="dxa"/>
            <w:tcBorders>
              <w:top w:val="single" w:sz="6" w:space="0" w:color="auto"/>
              <w:left w:val="single" w:sz="6" w:space="0" w:color="auto"/>
              <w:bottom w:val="single" w:sz="6" w:space="0" w:color="auto"/>
              <w:right w:val="single" w:sz="4" w:space="0" w:color="auto"/>
            </w:tcBorders>
          </w:tcPr>
          <w:p w14:paraId="64E5B80B" w14:textId="77777777" w:rsidR="00A958F7" w:rsidRPr="00A958F7" w:rsidRDefault="00A958F7" w:rsidP="00A958F7">
            <w:pPr>
              <w:pStyle w:val="Taulukkoleipis0"/>
              <w:rPr>
                <w:lang w:val="en-US"/>
              </w:rPr>
            </w:pPr>
          </w:p>
        </w:tc>
      </w:tr>
      <w:tr w:rsidR="00A958F7" w:rsidRPr="009B1DDD" w14:paraId="44CFE062" w14:textId="77777777" w:rsidTr="00A958F7">
        <w:trPr>
          <w:trHeight w:hRule="exact" w:val="402"/>
        </w:trPr>
        <w:tc>
          <w:tcPr>
            <w:tcW w:w="2061" w:type="dxa"/>
            <w:tcBorders>
              <w:top w:val="single" w:sz="6" w:space="0" w:color="auto"/>
              <w:left w:val="double" w:sz="6" w:space="0" w:color="auto"/>
              <w:bottom w:val="nil"/>
              <w:right w:val="nil"/>
            </w:tcBorders>
          </w:tcPr>
          <w:p w14:paraId="31242B89" w14:textId="77777777" w:rsidR="00A958F7" w:rsidRPr="00A958F7" w:rsidRDefault="00A958F7" w:rsidP="00A958F7">
            <w:pPr>
              <w:pStyle w:val="Taulukkoleipis0"/>
              <w:rPr>
                <w:lang w:val="en-US"/>
              </w:rPr>
            </w:pPr>
          </w:p>
        </w:tc>
        <w:tc>
          <w:tcPr>
            <w:tcW w:w="7451" w:type="dxa"/>
            <w:tcBorders>
              <w:top w:val="single" w:sz="6" w:space="0" w:color="auto"/>
              <w:left w:val="single" w:sz="6" w:space="0" w:color="auto"/>
              <w:bottom w:val="single" w:sz="6" w:space="0" w:color="auto"/>
              <w:right w:val="single" w:sz="4" w:space="0" w:color="auto"/>
            </w:tcBorders>
          </w:tcPr>
          <w:p w14:paraId="53A6E5EF" w14:textId="77777777" w:rsidR="00A958F7" w:rsidRPr="00A958F7" w:rsidRDefault="00A958F7" w:rsidP="00A958F7">
            <w:pPr>
              <w:pStyle w:val="Taulukkoleipis0"/>
              <w:rPr>
                <w:lang w:val="en-US"/>
              </w:rPr>
            </w:pPr>
          </w:p>
        </w:tc>
      </w:tr>
      <w:tr w:rsidR="00A958F7" w:rsidRPr="009B1DDD" w14:paraId="66BF12B1" w14:textId="77777777" w:rsidTr="00A958F7">
        <w:trPr>
          <w:trHeight w:hRule="exact" w:val="402"/>
        </w:trPr>
        <w:tc>
          <w:tcPr>
            <w:tcW w:w="2061" w:type="dxa"/>
            <w:tcBorders>
              <w:top w:val="single" w:sz="6" w:space="0" w:color="auto"/>
              <w:left w:val="double" w:sz="6" w:space="0" w:color="auto"/>
              <w:bottom w:val="nil"/>
              <w:right w:val="nil"/>
            </w:tcBorders>
          </w:tcPr>
          <w:p w14:paraId="75DFF247" w14:textId="77777777" w:rsidR="00A958F7" w:rsidRPr="00A958F7" w:rsidRDefault="00A958F7" w:rsidP="00A958F7">
            <w:pPr>
              <w:pStyle w:val="Taulukkoleipis0"/>
              <w:rPr>
                <w:lang w:val="en-US"/>
              </w:rPr>
            </w:pPr>
          </w:p>
        </w:tc>
        <w:tc>
          <w:tcPr>
            <w:tcW w:w="7451" w:type="dxa"/>
            <w:tcBorders>
              <w:top w:val="single" w:sz="6" w:space="0" w:color="auto"/>
              <w:left w:val="single" w:sz="6" w:space="0" w:color="auto"/>
              <w:bottom w:val="single" w:sz="6" w:space="0" w:color="auto"/>
              <w:right w:val="single" w:sz="4" w:space="0" w:color="auto"/>
            </w:tcBorders>
          </w:tcPr>
          <w:p w14:paraId="2B5E9677" w14:textId="77777777" w:rsidR="00A958F7" w:rsidRPr="00A958F7" w:rsidRDefault="00A958F7" w:rsidP="00A958F7">
            <w:pPr>
              <w:pStyle w:val="Taulukkoleipis0"/>
              <w:rPr>
                <w:lang w:val="en-US"/>
              </w:rPr>
            </w:pPr>
          </w:p>
        </w:tc>
      </w:tr>
      <w:tr w:rsidR="00A958F7" w:rsidRPr="009B1DDD" w14:paraId="2806E594" w14:textId="77777777" w:rsidTr="00A958F7">
        <w:trPr>
          <w:trHeight w:hRule="exact" w:val="402"/>
        </w:trPr>
        <w:tc>
          <w:tcPr>
            <w:tcW w:w="2061" w:type="dxa"/>
            <w:tcBorders>
              <w:top w:val="single" w:sz="6" w:space="0" w:color="auto"/>
              <w:left w:val="double" w:sz="6" w:space="0" w:color="auto"/>
              <w:bottom w:val="nil"/>
              <w:right w:val="nil"/>
            </w:tcBorders>
          </w:tcPr>
          <w:p w14:paraId="4B3D0ABC" w14:textId="77777777" w:rsidR="00A958F7" w:rsidRPr="00A958F7" w:rsidRDefault="00A958F7" w:rsidP="00A958F7">
            <w:pPr>
              <w:pStyle w:val="Taulukkoleipis0"/>
              <w:rPr>
                <w:lang w:val="en-US"/>
              </w:rPr>
            </w:pPr>
          </w:p>
        </w:tc>
        <w:tc>
          <w:tcPr>
            <w:tcW w:w="7451" w:type="dxa"/>
            <w:tcBorders>
              <w:top w:val="single" w:sz="6" w:space="0" w:color="auto"/>
              <w:left w:val="single" w:sz="6" w:space="0" w:color="auto"/>
              <w:bottom w:val="single" w:sz="6" w:space="0" w:color="auto"/>
              <w:right w:val="single" w:sz="4" w:space="0" w:color="auto"/>
            </w:tcBorders>
          </w:tcPr>
          <w:p w14:paraId="7FD1A07D" w14:textId="77777777" w:rsidR="00A958F7" w:rsidRPr="00A958F7" w:rsidRDefault="00A958F7" w:rsidP="00A958F7">
            <w:pPr>
              <w:pStyle w:val="Taulukkoleipis0"/>
              <w:rPr>
                <w:lang w:val="en-US"/>
              </w:rPr>
            </w:pPr>
          </w:p>
        </w:tc>
      </w:tr>
      <w:tr w:rsidR="00A958F7" w:rsidRPr="009B1DDD" w14:paraId="0EEED8A3" w14:textId="77777777" w:rsidTr="00A958F7">
        <w:trPr>
          <w:trHeight w:hRule="exact" w:val="402"/>
        </w:trPr>
        <w:tc>
          <w:tcPr>
            <w:tcW w:w="2061" w:type="dxa"/>
            <w:tcBorders>
              <w:top w:val="single" w:sz="6" w:space="0" w:color="auto"/>
              <w:left w:val="double" w:sz="6" w:space="0" w:color="auto"/>
              <w:bottom w:val="nil"/>
              <w:right w:val="nil"/>
            </w:tcBorders>
          </w:tcPr>
          <w:p w14:paraId="2BA23682" w14:textId="77777777" w:rsidR="00A958F7" w:rsidRPr="00A958F7" w:rsidRDefault="00A958F7" w:rsidP="00A958F7">
            <w:pPr>
              <w:pStyle w:val="Taulukkoleipis0"/>
              <w:rPr>
                <w:lang w:val="en-US"/>
              </w:rPr>
            </w:pPr>
          </w:p>
        </w:tc>
        <w:tc>
          <w:tcPr>
            <w:tcW w:w="7451" w:type="dxa"/>
            <w:tcBorders>
              <w:top w:val="single" w:sz="6" w:space="0" w:color="auto"/>
              <w:left w:val="single" w:sz="6" w:space="0" w:color="auto"/>
              <w:bottom w:val="single" w:sz="6" w:space="0" w:color="auto"/>
              <w:right w:val="single" w:sz="4" w:space="0" w:color="auto"/>
            </w:tcBorders>
          </w:tcPr>
          <w:p w14:paraId="0911E79B" w14:textId="77777777" w:rsidR="00A958F7" w:rsidRPr="00A958F7" w:rsidRDefault="00A958F7" w:rsidP="00A958F7">
            <w:pPr>
              <w:pStyle w:val="Taulukkoleipis0"/>
              <w:rPr>
                <w:lang w:val="en-US"/>
              </w:rPr>
            </w:pPr>
          </w:p>
        </w:tc>
      </w:tr>
      <w:tr w:rsidR="00A958F7" w:rsidRPr="009B1DDD" w14:paraId="4D46DF32" w14:textId="77777777" w:rsidTr="00A958F7">
        <w:trPr>
          <w:trHeight w:hRule="exact" w:val="402"/>
        </w:trPr>
        <w:tc>
          <w:tcPr>
            <w:tcW w:w="2061" w:type="dxa"/>
            <w:tcBorders>
              <w:top w:val="single" w:sz="6" w:space="0" w:color="auto"/>
              <w:left w:val="double" w:sz="6" w:space="0" w:color="auto"/>
              <w:bottom w:val="nil"/>
              <w:right w:val="nil"/>
            </w:tcBorders>
          </w:tcPr>
          <w:p w14:paraId="7BF9A8F2" w14:textId="77777777" w:rsidR="00A958F7" w:rsidRPr="00A958F7" w:rsidRDefault="00A958F7" w:rsidP="00A958F7">
            <w:pPr>
              <w:pStyle w:val="Taulukkoleipis0"/>
              <w:rPr>
                <w:lang w:val="en-US"/>
              </w:rPr>
            </w:pPr>
          </w:p>
        </w:tc>
        <w:tc>
          <w:tcPr>
            <w:tcW w:w="7451" w:type="dxa"/>
            <w:tcBorders>
              <w:top w:val="single" w:sz="6" w:space="0" w:color="auto"/>
              <w:left w:val="single" w:sz="6" w:space="0" w:color="auto"/>
              <w:bottom w:val="single" w:sz="6" w:space="0" w:color="auto"/>
              <w:right w:val="single" w:sz="4" w:space="0" w:color="auto"/>
            </w:tcBorders>
          </w:tcPr>
          <w:p w14:paraId="33D353E9" w14:textId="77777777" w:rsidR="00A958F7" w:rsidRPr="00A958F7" w:rsidRDefault="00A958F7" w:rsidP="00A958F7">
            <w:pPr>
              <w:pStyle w:val="Taulukkoleipis0"/>
              <w:rPr>
                <w:lang w:val="en-US"/>
              </w:rPr>
            </w:pPr>
          </w:p>
        </w:tc>
      </w:tr>
      <w:tr w:rsidR="00A958F7" w:rsidRPr="009B1DDD" w14:paraId="0AD953C6" w14:textId="77777777" w:rsidTr="00A958F7">
        <w:trPr>
          <w:trHeight w:hRule="exact" w:val="402"/>
        </w:trPr>
        <w:tc>
          <w:tcPr>
            <w:tcW w:w="2061" w:type="dxa"/>
            <w:tcBorders>
              <w:top w:val="single" w:sz="6" w:space="0" w:color="auto"/>
              <w:left w:val="double" w:sz="6" w:space="0" w:color="auto"/>
              <w:bottom w:val="nil"/>
              <w:right w:val="nil"/>
            </w:tcBorders>
          </w:tcPr>
          <w:p w14:paraId="32ED5AEE" w14:textId="77777777" w:rsidR="00A958F7" w:rsidRPr="00A958F7" w:rsidRDefault="00A958F7" w:rsidP="00A958F7">
            <w:pPr>
              <w:pStyle w:val="Taulukkoleipis0"/>
              <w:rPr>
                <w:lang w:val="en-US"/>
              </w:rPr>
            </w:pPr>
          </w:p>
        </w:tc>
        <w:tc>
          <w:tcPr>
            <w:tcW w:w="7451" w:type="dxa"/>
            <w:tcBorders>
              <w:top w:val="single" w:sz="6" w:space="0" w:color="auto"/>
              <w:left w:val="single" w:sz="6" w:space="0" w:color="auto"/>
              <w:bottom w:val="single" w:sz="6" w:space="0" w:color="auto"/>
              <w:right w:val="single" w:sz="4" w:space="0" w:color="auto"/>
            </w:tcBorders>
          </w:tcPr>
          <w:p w14:paraId="56C6272A" w14:textId="77777777" w:rsidR="00A958F7" w:rsidRPr="00A958F7" w:rsidRDefault="00A958F7" w:rsidP="00A958F7">
            <w:pPr>
              <w:pStyle w:val="Taulukkoleipis0"/>
              <w:rPr>
                <w:lang w:val="en-US"/>
              </w:rPr>
            </w:pPr>
          </w:p>
        </w:tc>
      </w:tr>
      <w:tr w:rsidR="00A958F7" w:rsidRPr="009B1DDD" w14:paraId="2535AE07" w14:textId="77777777" w:rsidTr="00A958F7">
        <w:trPr>
          <w:trHeight w:hRule="exact" w:val="402"/>
        </w:trPr>
        <w:tc>
          <w:tcPr>
            <w:tcW w:w="2061" w:type="dxa"/>
            <w:tcBorders>
              <w:top w:val="single" w:sz="6" w:space="0" w:color="auto"/>
              <w:left w:val="double" w:sz="6" w:space="0" w:color="auto"/>
              <w:bottom w:val="nil"/>
              <w:right w:val="nil"/>
            </w:tcBorders>
          </w:tcPr>
          <w:p w14:paraId="4E6F7A6B" w14:textId="77777777" w:rsidR="00A958F7" w:rsidRPr="00A958F7" w:rsidRDefault="00A958F7" w:rsidP="00A958F7">
            <w:pPr>
              <w:pStyle w:val="Taulukkoleipis0"/>
              <w:rPr>
                <w:lang w:val="en-US"/>
              </w:rPr>
            </w:pPr>
          </w:p>
        </w:tc>
        <w:tc>
          <w:tcPr>
            <w:tcW w:w="7451" w:type="dxa"/>
            <w:tcBorders>
              <w:top w:val="single" w:sz="6" w:space="0" w:color="auto"/>
              <w:left w:val="single" w:sz="6" w:space="0" w:color="auto"/>
              <w:bottom w:val="single" w:sz="6" w:space="0" w:color="auto"/>
              <w:right w:val="single" w:sz="4" w:space="0" w:color="auto"/>
            </w:tcBorders>
          </w:tcPr>
          <w:p w14:paraId="25B82A26" w14:textId="77777777" w:rsidR="00A958F7" w:rsidRPr="00A958F7" w:rsidRDefault="00A958F7" w:rsidP="00A958F7">
            <w:pPr>
              <w:pStyle w:val="Taulukkoleipis0"/>
              <w:rPr>
                <w:lang w:val="en-US"/>
              </w:rPr>
            </w:pPr>
          </w:p>
        </w:tc>
      </w:tr>
      <w:tr w:rsidR="00A958F7" w:rsidRPr="009B1DDD" w14:paraId="6415F241" w14:textId="77777777" w:rsidTr="00A958F7">
        <w:trPr>
          <w:trHeight w:hRule="exact" w:val="402"/>
        </w:trPr>
        <w:tc>
          <w:tcPr>
            <w:tcW w:w="2061" w:type="dxa"/>
            <w:tcBorders>
              <w:top w:val="single" w:sz="6" w:space="0" w:color="auto"/>
              <w:left w:val="double" w:sz="6" w:space="0" w:color="auto"/>
              <w:bottom w:val="nil"/>
              <w:right w:val="nil"/>
            </w:tcBorders>
          </w:tcPr>
          <w:p w14:paraId="1761FB31" w14:textId="77777777" w:rsidR="00A958F7" w:rsidRPr="00A958F7" w:rsidRDefault="00A958F7" w:rsidP="00A958F7">
            <w:pPr>
              <w:pStyle w:val="Taulukkoleipis0"/>
              <w:rPr>
                <w:lang w:val="en-US"/>
              </w:rPr>
            </w:pPr>
          </w:p>
        </w:tc>
        <w:tc>
          <w:tcPr>
            <w:tcW w:w="7451" w:type="dxa"/>
            <w:tcBorders>
              <w:top w:val="single" w:sz="6" w:space="0" w:color="auto"/>
              <w:left w:val="single" w:sz="6" w:space="0" w:color="auto"/>
              <w:bottom w:val="single" w:sz="6" w:space="0" w:color="auto"/>
              <w:right w:val="single" w:sz="4" w:space="0" w:color="auto"/>
            </w:tcBorders>
          </w:tcPr>
          <w:p w14:paraId="24EE4691" w14:textId="77777777" w:rsidR="00A958F7" w:rsidRPr="00A958F7" w:rsidRDefault="00A958F7" w:rsidP="00A958F7">
            <w:pPr>
              <w:pStyle w:val="Taulukkoleipis0"/>
              <w:rPr>
                <w:lang w:val="en-US"/>
              </w:rPr>
            </w:pPr>
          </w:p>
        </w:tc>
      </w:tr>
      <w:tr w:rsidR="00A958F7" w:rsidRPr="009B1DDD" w14:paraId="73AE6C2D" w14:textId="77777777" w:rsidTr="00A958F7">
        <w:trPr>
          <w:trHeight w:hRule="exact" w:val="402"/>
        </w:trPr>
        <w:tc>
          <w:tcPr>
            <w:tcW w:w="2061" w:type="dxa"/>
            <w:tcBorders>
              <w:top w:val="single" w:sz="6" w:space="0" w:color="auto"/>
              <w:left w:val="double" w:sz="6" w:space="0" w:color="auto"/>
              <w:bottom w:val="nil"/>
              <w:right w:val="nil"/>
            </w:tcBorders>
          </w:tcPr>
          <w:p w14:paraId="38FB8FB0" w14:textId="77777777" w:rsidR="00A958F7" w:rsidRPr="00A958F7" w:rsidRDefault="00A958F7" w:rsidP="00A958F7">
            <w:pPr>
              <w:pStyle w:val="Taulukkoleipis0"/>
              <w:rPr>
                <w:lang w:val="en-US"/>
              </w:rPr>
            </w:pPr>
          </w:p>
        </w:tc>
        <w:tc>
          <w:tcPr>
            <w:tcW w:w="7451" w:type="dxa"/>
            <w:tcBorders>
              <w:top w:val="single" w:sz="6" w:space="0" w:color="auto"/>
              <w:left w:val="single" w:sz="6" w:space="0" w:color="auto"/>
              <w:bottom w:val="single" w:sz="6" w:space="0" w:color="auto"/>
              <w:right w:val="single" w:sz="4" w:space="0" w:color="auto"/>
            </w:tcBorders>
          </w:tcPr>
          <w:p w14:paraId="25C4383E" w14:textId="77777777" w:rsidR="00A958F7" w:rsidRPr="00A958F7" w:rsidRDefault="00A958F7" w:rsidP="00A958F7">
            <w:pPr>
              <w:pStyle w:val="Taulukkoleipis0"/>
              <w:rPr>
                <w:lang w:val="en-US"/>
              </w:rPr>
            </w:pPr>
          </w:p>
        </w:tc>
      </w:tr>
      <w:tr w:rsidR="00A958F7" w:rsidRPr="009B1DDD" w14:paraId="7E07655B" w14:textId="77777777" w:rsidTr="00A958F7">
        <w:trPr>
          <w:trHeight w:hRule="exact" w:val="402"/>
        </w:trPr>
        <w:tc>
          <w:tcPr>
            <w:tcW w:w="2061" w:type="dxa"/>
            <w:tcBorders>
              <w:top w:val="single" w:sz="6" w:space="0" w:color="auto"/>
              <w:left w:val="double" w:sz="6" w:space="0" w:color="auto"/>
              <w:bottom w:val="nil"/>
              <w:right w:val="nil"/>
            </w:tcBorders>
          </w:tcPr>
          <w:p w14:paraId="0578E965" w14:textId="77777777" w:rsidR="00A958F7" w:rsidRPr="00A958F7" w:rsidRDefault="00A958F7" w:rsidP="00A958F7">
            <w:pPr>
              <w:pStyle w:val="Taulukkoleipis0"/>
              <w:rPr>
                <w:lang w:val="en-US"/>
              </w:rPr>
            </w:pPr>
          </w:p>
        </w:tc>
        <w:tc>
          <w:tcPr>
            <w:tcW w:w="7451" w:type="dxa"/>
            <w:tcBorders>
              <w:top w:val="single" w:sz="6" w:space="0" w:color="auto"/>
              <w:left w:val="single" w:sz="6" w:space="0" w:color="auto"/>
              <w:bottom w:val="single" w:sz="6" w:space="0" w:color="auto"/>
              <w:right w:val="single" w:sz="4" w:space="0" w:color="auto"/>
            </w:tcBorders>
          </w:tcPr>
          <w:p w14:paraId="0A9E82AA" w14:textId="77777777" w:rsidR="00A958F7" w:rsidRPr="00A958F7" w:rsidRDefault="00A958F7" w:rsidP="00A958F7">
            <w:pPr>
              <w:pStyle w:val="Taulukkoleipis0"/>
              <w:rPr>
                <w:lang w:val="en-US"/>
              </w:rPr>
            </w:pPr>
          </w:p>
        </w:tc>
      </w:tr>
      <w:tr w:rsidR="00A958F7" w:rsidRPr="009B1DDD" w14:paraId="28FC2AA6" w14:textId="77777777" w:rsidTr="00A958F7">
        <w:trPr>
          <w:trHeight w:hRule="exact" w:val="402"/>
        </w:trPr>
        <w:tc>
          <w:tcPr>
            <w:tcW w:w="2061" w:type="dxa"/>
            <w:tcBorders>
              <w:top w:val="single" w:sz="6" w:space="0" w:color="auto"/>
              <w:left w:val="double" w:sz="6" w:space="0" w:color="auto"/>
              <w:bottom w:val="nil"/>
              <w:right w:val="nil"/>
            </w:tcBorders>
          </w:tcPr>
          <w:p w14:paraId="7CC85DB3" w14:textId="77777777" w:rsidR="00A958F7" w:rsidRPr="00A958F7" w:rsidRDefault="00A958F7" w:rsidP="00A958F7">
            <w:pPr>
              <w:pStyle w:val="Taulukkoleipis0"/>
              <w:rPr>
                <w:lang w:val="en-US"/>
              </w:rPr>
            </w:pPr>
          </w:p>
        </w:tc>
        <w:tc>
          <w:tcPr>
            <w:tcW w:w="7451" w:type="dxa"/>
            <w:tcBorders>
              <w:top w:val="single" w:sz="6" w:space="0" w:color="auto"/>
              <w:left w:val="single" w:sz="6" w:space="0" w:color="auto"/>
              <w:bottom w:val="single" w:sz="6" w:space="0" w:color="auto"/>
              <w:right w:val="single" w:sz="4" w:space="0" w:color="auto"/>
            </w:tcBorders>
          </w:tcPr>
          <w:p w14:paraId="2DBF8FCB" w14:textId="77777777" w:rsidR="00A958F7" w:rsidRPr="00A958F7" w:rsidRDefault="00A958F7" w:rsidP="00A958F7">
            <w:pPr>
              <w:pStyle w:val="Taulukkoleipis0"/>
              <w:rPr>
                <w:lang w:val="en-US"/>
              </w:rPr>
            </w:pPr>
          </w:p>
        </w:tc>
      </w:tr>
      <w:tr w:rsidR="00A958F7" w:rsidRPr="009B1DDD" w14:paraId="757F40E3" w14:textId="77777777" w:rsidTr="00A958F7">
        <w:trPr>
          <w:trHeight w:hRule="exact" w:val="402"/>
        </w:trPr>
        <w:tc>
          <w:tcPr>
            <w:tcW w:w="2061" w:type="dxa"/>
            <w:tcBorders>
              <w:top w:val="single" w:sz="6" w:space="0" w:color="auto"/>
              <w:left w:val="double" w:sz="6" w:space="0" w:color="auto"/>
              <w:bottom w:val="nil"/>
              <w:right w:val="nil"/>
            </w:tcBorders>
          </w:tcPr>
          <w:p w14:paraId="6CFCFC37" w14:textId="77777777" w:rsidR="00A958F7" w:rsidRPr="00A958F7" w:rsidRDefault="00A958F7" w:rsidP="00A958F7">
            <w:pPr>
              <w:pStyle w:val="Taulukkoleipis0"/>
              <w:rPr>
                <w:lang w:val="en-US"/>
              </w:rPr>
            </w:pPr>
          </w:p>
        </w:tc>
        <w:tc>
          <w:tcPr>
            <w:tcW w:w="7451" w:type="dxa"/>
            <w:tcBorders>
              <w:top w:val="single" w:sz="6" w:space="0" w:color="auto"/>
              <w:left w:val="single" w:sz="6" w:space="0" w:color="auto"/>
              <w:bottom w:val="single" w:sz="6" w:space="0" w:color="auto"/>
              <w:right w:val="single" w:sz="4" w:space="0" w:color="auto"/>
            </w:tcBorders>
          </w:tcPr>
          <w:p w14:paraId="4064C8FC" w14:textId="77777777" w:rsidR="00A958F7" w:rsidRPr="00A958F7" w:rsidRDefault="00A958F7" w:rsidP="00A958F7">
            <w:pPr>
              <w:pStyle w:val="Taulukkoleipis0"/>
              <w:rPr>
                <w:lang w:val="en-US"/>
              </w:rPr>
            </w:pPr>
          </w:p>
        </w:tc>
      </w:tr>
      <w:tr w:rsidR="00A958F7" w:rsidRPr="009B1DDD" w14:paraId="1E9AE21D" w14:textId="77777777" w:rsidTr="00A958F7">
        <w:trPr>
          <w:trHeight w:hRule="exact" w:val="402"/>
        </w:trPr>
        <w:tc>
          <w:tcPr>
            <w:tcW w:w="2061" w:type="dxa"/>
            <w:tcBorders>
              <w:top w:val="single" w:sz="6" w:space="0" w:color="auto"/>
              <w:left w:val="double" w:sz="6" w:space="0" w:color="auto"/>
              <w:bottom w:val="nil"/>
              <w:right w:val="nil"/>
            </w:tcBorders>
          </w:tcPr>
          <w:p w14:paraId="2DE94066" w14:textId="77777777" w:rsidR="00A958F7" w:rsidRPr="00A958F7" w:rsidRDefault="00A958F7" w:rsidP="00A958F7">
            <w:pPr>
              <w:pStyle w:val="Taulukkoleipis0"/>
              <w:rPr>
                <w:lang w:val="en-US"/>
              </w:rPr>
            </w:pPr>
          </w:p>
        </w:tc>
        <w:tc>
          <w:tcPr>
            <w:tcW w:w="7451" w:type="dxa"/>
            <w:tcBorders>
              <w:top w:val="single" w:sz="6" w:space="0" w:color="auto"/>
              <w:left w:val="single" w:sz="6" w:space="0" w:color="auto"/>
              <w:bottom w:val="single" w:sz="6" w:space="0" w:color="auto"/>
              <w:right w:val="single" w:sz="4" w:space="0" w:color="auto"/>
            </w:tcBorders>
          </w:tcPr>
          <w:p w14:paraId="68584D50" w14:textId="77777777" w:rsidR="00A958F7" w:rsidRPr="00A958F7" w:rsidRDefault="00A958F7" w:rsidP="00A958F7">
            <w:pPr>
              <w:pStyle w:val="Taulukkoleipis0"/>
              <w:rPr>
                <w:lang w:val="en-US"/>
              </w:rPr>
            </w:pPr>
          </w:p>
        </w:tc>
      </w:tr>
      <w:tr w:rsidR="00A958F7" w:rsidRPr="009B1DDD" w14:paraId="3274E463" w14:textId="77777777" w:rsidTr="00A958F7">
        <w:trPr>
          <w:trHeight w:hRule="exact" w:val="402"/>
        </w:trPr>
        <w:tc>
          <w:tcPr>
            <w:tcW w:w="2061" w:type="dxa"/>
            <w:tcBorders>
              <w:top w:val="single" w:sz="6" w:space="0" w:color="auto"/>
              <w:left w:val="double" w:sz="6" w:space="0" w:color="auto"/>
              <w:bottom w:val="nil"/>
              <w:right w:val="nil"/>
            </w:tcBorders>
          </w:tcPr>
          <w:p w14:paraId="36E1232A" w14:textId="77777777" w:rsidR="00A958F7" w:rsidRPr="00A958F7" w:rsidRDefault="00A958F7" w:rsidP="00A958F7">
            <w:pPr>
              <w:pStyle w:val="Taulukkoleipis0"/>
              <w:rPr>
                <w:lang w:val="en-US"/>
              </w:rPr>
            </w:pPr>
          </w:p>
        </w:tc>
        <w:tc>
          <w:tcPr>
            <w:tcW w:w="7451" w:type="dxa"/>
            <w:tcBorders>
              <w:top w:val="single" w:sz="6" w:space="0" w:color="auto"/>
              <w:left w:val="single" w:sz="6" w:space="0" w:color="auto"/>
              <w:bottom w:val="single" w:sz="6" w:space="0" w:color="auto"/>
              <w:right w:val="single" w:sz="4" w:space="0" w:color="auto"/>
            </w:tcBorders>
          </w:tcPr>
          <w:p w14:paraId="760ED7AC" w14:textId="77777777" w:rsidR="00A958F7" w:rsidRPr="00A958F7" w:rsidRDefault="00A958F7" w:rsidP="00A958F7">
            <w:pPr>
              <w:pStyle w:val="Taulukkoleipis0"/>
              <w:rPr>
                <w:lang w:val="en-US"/>
              </w:rPr>
            </w:pPr>
          </w:p>
        </w:tc>
      </w:tr>
      <w:tr w:rsidR="00A958F7" w:rsidRPr="009B1DDD" w14:paraId="4BD8D53A" w14:textId="77777777" w:rsidTr="00A958F7">
        <w:trPr>
          <w:trHeight w:hRule="exact" w:val="402"/>
        </w:trPr>
        <w:tc>
          <w:tcPr>
            <w:tcW w:w="2061" w:type="dxa"/>
            <w:tcBorders>
              <w:top w:val="single" w:sz="6" w:space="0" w:color="auto"/>
              <w:left w:val="double" w:sz="6" w:space="0" w:color="auto"/>
              <w:bottom w:val="nil"/>
              <w:right w:val="nil"/>
            </w:tcBorders>
          </w:tcPr>
          <w:p w14:paraId="496A6A07" w14:textId="77777777" w:rsidR="00A958F7" w:rsidRPr="00A958F7" w:rsidRDefault="00A958F7" w:rsidP="00A958F7">
            <w:pPr>
              <w:pStyle w:val="Taulukkoleipis0"/>
              <w:rPr>
                <w:lang w:val="en-US"/>
              </w:rPr>
            </w:pPr>
          </w:p>
        </w:tc>
        <w:tc>
          <w:tcPr>
            <w:tcW w:w="7451" w:type="dxa"/>
            <w:tcBorders>
              <w:top w:val="single" w:sz="6" w:space="0" w:color="auto"/>
              <w:left w:val="single" w:sz="6" w:space="0" w:color="auto"/>
              <w:bottom w:val="single" w:sz="6" w:space="0" w:color="auto"/>
              <w:right w:val="single" w:sz="4" w:space="0" w:color="auto"/>
            </w:tcBorders>
          </w:tcPr>
          <w:p w14:paraId="12727400" w14:textId="77777777" w:rsidR="00A958F7" w:rsidRPr="00A958F7" w:rsidRDefault="00A958F7" w:rsidP="00A958F7">
            <w:pPr>
              <w:pStyle w:val="Taulukkoleipis0"/>
              <w:rPr>
                <w:lang w:val="en-US"/>
              </w:rPr>
            </w:pPr>
          </w:p>
        </w:tc>
      </w:tr>
      <w:tr w:rsidR="00A958F7" w:rsidRPr="009B1DDD" w14:paraId="285D5AE7" w14:textId="77777777" w:rsidTr="00A958F7">
        <w:trPr>
          <w:trHeight w:hRule="exact" w:val="402"/>
        </w:trPr>
        <w:tc>
          <w:tcPr>
            <w:tcW w:w="2061" w:type="dxa"/>
            <w:tcBorders>
              <w:top w:val="single" w:sz="6" w:space="0" w:color="auto"/>
              <w:left w:val="double" w:sz="6" w:space="0" w:color="auto"/>
              <w:bottom w:val="nil"/>
              <w:right w:val="nil"/>
            </w:tcBorders>
          </w:tcPr>
          <w:p w14:paraId="5878F8DF" w14:textId="77777777" w:rsidR="00A958F7" w:rsidRPr="00A958F7" w:rsidRDefault="00A958F7" w:rsidP="00A958F7">
            <w:pPr>
              <w:pStyle w:val="Taulukkoleipis0"/>
              <w:rPr>
                <w:lang w:val="en-US"/>
              </w:rPr>
            </w:pPr>
          </w:p>
        </w:tc>
        <w:tc>
          <w:tcPr>
            <w:tcW w:w="7451" w:type="dxa"/>
            <w:tcBorders>
              <w:top w:val="single" w:sz="6" w:space="0" w:color="auto"/>
              <w:left w:val="single" w:sz="6" w:space="0" w:color="auto"/>
              <w:bottom w:val="single" w:sz="6" w:space="0" w:color="auto"/>
              <w:right w:val="single" w:sz="4" w:space="0" w:color="auto"/>
            </w:tcBorders>
          </w:tcPr>
          <w:p w14:paraId="33F064F2" w14:textId="77777777" w:rsidR="00A958F7" w:rsidRPr="00A958F7" w:rsidRDefault="00A958F7" w:rsidP="00A958F7">
            <w:pPr>
              <w:pStyle w:val="Taulukkoleipis0"/>
              <w:rPr>
                <w:lang w:val="en-US"/>
              </w:rPr>
            </w:pPr>
          </w:p>
        </w:tc>
      </w:tr>
      <w:tr w:rsidR="00A958F7" w:rsidRPr="009B1DDD" w14:paraId="0106AE88" w14:textId="77777777" w:rsidTr="00A958F7">
        <w:trPr>
          <w:trHeight w:hRule="exact" w:val="402"/>
        </w:trPr>
        <w:tc>
          <w:tcPr>
            <w:tcW w:w="2061" w:type="dxa"/>
            <w:tcBorders>
              <w:top w:val="single" w:sz="6" w:space="0" w:color="auto"/>
              <w:left w:val="double" w:sz="6" w:space="0" w:color="auto"/>
              <w:bottom w:val="single" w:sz="6" w:space="0" w:color="auto"/>
              <w:right w:val="nil"/>
            </w:tcBorders>
          </w:tcPr>
          <w:p w14:paraId="2075123B" w14:textId="77777777" w:rsidR="00A958F7" w:rsidRPr="00A958F7" w:rsidRDefault="00A958F7" w:rsidP="00A958F7">
            <w:pPr>
              <w:pStyle w:val="Taulukkoleipis0"/>
              <w:rPr>
                <w:lang w:val="en-US"/>
              </w:rPr>
            </w:pPr>
          </w:p>
        </w:tc>
        <w:tc>
          <w:tcPr>
            <w:tcW w:w="7451" w:type="dxa"/>
            <w:tcBorders>
              <w:top w:val="single" w:sz="6" w:space="0" w:color="auto"/>
              <w:left w:val="single" w:sz="6" w:space="0" w:color="auto"/>
              <w:bottom w:val="single" w:sz="6" w:space="0" w:color="auto"/>
              <w:right w:val="single" w:sz="4" w:space="0" w:color="auto"/>
            </w:tcBorders>
          </w:tcPr>
          <w:p w14:paraId="464931C2" w14:textId="77777777" w:rsidR="00A958F7" w:rsidRPr="00A958F7" w:rsidRDefault="00A958F7" w:rsidP="00A958F7">
            <w:pPr>
              <w:pStyle w:val="Taulukkoleipis0"/>
              <w:rPr>
                <w:lang w:val="en-US"/>
              </w:rPr>
            </w:pPr>
          </w:p>
        </w:tc>
      </w:tr>
      <w:tr w:rsidR="00A958F7" w:rsidRPr="009B1DDD" w14:paraId="4AEC1099" w14:textId="77777777" w:rsidTr="00A958F7">
        <w:trPr>
          <w:trHeight w:hRule="exact" w:val="402"/>
        </w:trPr>
        <w:tc>
          <w:tcPr>
            <w:tcW w:w="2061" w:type="dxa"/>
            <w:tcBorders>
              <w:top w:val="single" w:sz="6" w:space="0" w:color="auto"/>
              <w:left w:val="double" w:sz="6" w:space="0" w:color="auto"/>
              <w:bottom w:val="single" w:sz="4" w:space="0" w:color="auto"/>
              <w:right w:val="nil"/>
            </w:tcBorders>
          </w:tcPr>
          <w:p w14:paraId="78623CB8" w14:textId="77777777" w:rsidR="00A958F7" w:rsidRPr="00A958F7" w:rsidRDefault="00A958F7" w:rsidP="00A958F7">
            <w:pPr>
              <w:pStyle w:val="Taulukkoleipis0"/>
              <w:rPr>
                <w:lang w:val="en-US"/>
              </w:rPr>
            </w:pPr>
          </w:p>
        </w:tc>
        <w:tc>
          <w:tcPr>
            <w:tcW w:w="7451" w:type="dxa"/>
            <w:tcBorders>
              <w:top w:val="single" w:sz="6" w:space="0" w:color="auto"/>
              <w:left w:val="single" w:sz="6" w:space="0" w:color="auto"/>
              <w:bottom w:val="single" w:sz="6" w:space="0" w:color="auto"/>
              <w:right w:val="single" w:sz="4" w:space="0" w:color="auto"/>
            </w:tcBorders>
          </w:tcPr>
          <w:p w14:paraId="6BC04A37" w14:textId="77777777" w:rsidR="00A958F7" w:rsidRPr="00A958F7" w:rsidRDefault="00A958F7" w:rsidP="00A958F7">
            <w:pPr>
              <w:pStyle w:val="Taulukkoleipis0"/>
              <w:rPr>
                <w:lang w:val="en-US"/>
              </w:rPr>
            </w:pPr>
          </w:p>
        </w:tc>
      </w:tr>
    </w:tbl>
    <w:p w14:paraId="5D4597B8" w14:textId="77777777" w:rsidR="00A958F7" w:rsidRPr="00A958F7" w:rsidRDefault="00A958F7" w:rsidP="00A958F7">
      <w:pPr>
        <w:pStyle w:val="Taulukkoleipis0"/>
        <w:rPr>
          <w:b/>
          <w:bCs/>
          <w:lang w:val="en-US"/>
        </w:rPr>
      </w:pPr>
      <w:r w:rsidRPr="00A958F7">
        <w:rPr>
          <w:b/>
          <w:bCs/>
          <w:lang w:val="en-US"/>
        </w:rPr>
        <w:br w:type="page"/>
      </w:r>
    </w:p>
    <w:p w14:paraId="51DA5B63" w14:textId="77777777" w:rsidR="00A958F7" w:rsidRPr="00A958F7" w:rsidRDefault="00A958F7" w:rsidP="00A958F7">
      <w:pPr>
        <w:pStyle w:val="Taulukkoleipis0"/>
        <w:rPr>
          <w:b/>
          <w:bCs/>
          <w:lang w:val="en-US"/>
        </w:rPr>
      </w:pPr>
      <w:r w:rsidRPr="00A958F7">
        <w:rPr>
          <w:b/>
          <w:bCs/>
          <w:lang w:val="en-US"/>
        </w:rPr>
        <w:t>DISHWASHING WATER TEMPERATURE MONITORING</w:t>
      </w:r>
    </w:p>
    <w:p w14:paraId="40F0D43C" w14:textId="77777777" w:rsidR="00A958F7" w:rsidRPr="00A958F7" w:rsidRDefault="00A958F7" w:rsidP="00A958F7">
      <w:pPr>
        <w:pStyle w:val="Taulukkoleipis0"/>
        <w:rPr>
          <w:lang w:val="en-US"/>
        </w:rPr>
      </w:pPr>
      <w:r w:rsidRPr="00A958F7">
        <w:rPr>
          <w:b/>
          <w:bCs/>
          <w:lang w:val="en-US"/>
        </w:rPr>
        <w:t>Year:</w:t>
      </w:r>
      <w:r w:rsidRPr="00A958F7">
        <w:rPr>
          <w:lang w:val="en-US"/>
        </w:rPr>
        <w:t xml:space="preserve"> </w:t>
      </w:r>
      <w:r w:rsidRPr="00A958F7">
        <w:fldChar w:fldCharType="begin">
          <w:ffData>
            <w:name w:val="Teksti35"/>
            <w:enabled/>
            <w:calcOnExit w:val="0"/>
            <w:textInput/>
          </w:ffData>
        </w:fldChar>
      </w:r>
      <w:r w:rsidRPr="00A958F7">
        <w:rPr>
          <w:lang w:val="en-US"/>
        </w:rPr>
        <w:instrText xml:space="preserve"> FORMTEXT </w:instrText>
      </w:r>
      <w:r w:rsidRPr="00A958F7">
        <w:fldChar w:fldCharType="separate"/>
      </w:r>
      <w:r w:rsidRPr="00A958F7">
        <w:rPr>
          <w:lang w:val="en-US"/>
        </w:rPr>
        <w:t> </w:t>
      </w:r>
      <w:r w:rsidRPr="00A958F7">
        <w:rPr>
          <w:lang w:val="en-US"/>
        </w:rPr>
        <w:t> </w:t>
      </w:r>
      <w:r w:rsidRPr="00A958F7">
        <w:rPr>
          <w:lang w:val="en-US"/>
        </w:rPr>
        <w:t> </w:t>
      </w:r>
      <w:r w:rsidRPr="00A958F7">
        <w:rPr>
          <w:lang w:val="en-US"/>
        </w:rPr>
        <w:t> </w:t>
      </w:r>
      <w:r w:rsidRPr="00A958F7">
        <w:rPr>
          <w:lang w:val="en-US"/>
        </w:rPr>
        <w:t> </w:t>
      </w:r>
      <w:r w:rsidRPr="00A958F7">
        <w:rPr>
          <w:lang w:val="en-US"/>
        </w:rPr>
        <w:fldChar w:fldCharType="end"/>
      </w:r>
    </w:p>
    <w:p w14:paraId="720AD185" w14:textId="77777777" w:rsidR="00A958F7" w:rsidRPr="00A958F7" w:rsidRDefault="00A958F7" w:rsidP="00A958F7">
      <w:pPr>
        <w:pStyle w:val="Taulukkoleipis0"/>
        <w:rPr>
          <w:lang w:val="en-US"/>
        </w:rPr>
      </w:pPr>
      <w:r w:rsidRPr="00A958F7">
        <w:rPr>
          <w:lang w:val="en-US"/>
        </w:rPr>
        <w:t>The water temperature in the prewash cycle must not exceed +40°C. The water temperature in the wash cycle must be at least +55°C (preferably +60°C to +70°C) and in the rinse cycle at least +80°C.</w:t>
      </w:r>
    </w:p>
    <w:p w14:paraId="2414BF59" w14:textId="77777777" w:rsidR="00A958F7" w:rsidRPr="00A958F7" w:rsidRDefault="00A958F7" w:rsidP="00A958F7">
      <w:pPr>
        <w:pStyle w:val="Taulukkoleipis0"/>
        <w:rPr>
          <w:lang w:val="en-US"/>
        </w:rPr>
      </w:pPr>
      <w:r w:rsidRPr="00A958F7">
        <w:rPr>
          <w:lang w:val="en-US"/>
        </w:rPr>
        <w:t>If the dishwasher does not have a built-in thermometer, the operator must check the washing result by means of microbiological samples or other suitable methods (see section 12 of the plan). The operator must also retain maintenance reports. Furthermore, the operator must monitor the cleanliness of the dishes by sensory evaluation and soak the dishes in advance as necessary.</w:t>
      </w:r>
    </w:p>
    <w:tbl>
      <w:tblPr>
        <w:tblW w:w="9075" w:type="dxa"/>
        <w:tblInd w:w="-143" w:type="dxa"/>
        <w:tblLayout w:type="fixed"/>
        <w:tblCellMar>
          <w:left w:w="120" w:type="dxa"/>
          <w:right w:w="120" w:type="dxa"/>
        </w:tblCellMar>
        <w:tblLook w:val="04A0" w:firstRow="1" w:lastRow="0" w:firstColumn="1" w:lastColumn="0" w:noHBand="0" w:noVBand="1"/>
      </w:tblPr>
      <w:tblGrid>
        <w:gridCol w:w="1276"/>
        <w:gridCol w:w="1844"/>
        <w:gridCol w:w="1985"/>
        <w:gridCol w:w="3970"/>
      </w:tblGrid>
      <w:tr w:rsidR="00A958F7" w:rsidRPr="00A958F7" w14:paraId="3FB84D8D" w14:textId="77777777" w:rsidTr="00A958F7">
        <w:tc>
          <w:tcPr>
            <w:tcW w:w="1276" w:type="dxa"/>
            <w:tcBorders>
              <w:top w:val="double" w:sz="6" w:space="0" w:color="auto"/>
              <w:left w:val="double" w:sz="6" w:space="0" w:color="auto"/>
              <w:bottom w:val="nil"/>
              <w:right w:val="nil"/>
            </w:tcBorders>
            <w:hideMark/>
          </w:tcPr>
          <w:p w14:paraId="4AFD7FB0" w14:textId="77777777" w:rsidR="00A958F7" w:rsidRPr="00A958F7" w:rsidRDefault="00A958F7" w:rsidP="00A958F7">
            <w:pPr>
              <w:pStyle w:val="Taulukkoleipis0"/>
            </w:pPr>
            <w:r w:rsidRPr="00A958F7">
              <w:t>Date</w:t>
            </w:r>
          </w:p>
        </w:tc>
        <w:tc>
          <w:tcPr>
            <w:tcW w:w="1843" w:type="dxa"/>
            <w:tcBorders>
              <w:top w:val="double" w:sz="6" w:space="0" w:color="auto"/>
              <w:left w:val="single" w:sz="6" w:space="0" w:color="auto"/>
              <w:bottom w:val="nil"/>
              <w:right w:val="nil"/>
            </w:tcBorders>
            <w:hideMark/>
          </w:tcPr>
          <w:p w14:paraId="7A187247" w14:textId="7B3BB134" w:rsidR="00A958F7" w:rsidRPr="009B1DDD" w:rsidRDefault="009B1DDD" w:rsidP="00A958F7">
            <w:pPr>
              <w:pStyle w:val="Taulukkoleipis0"/>
              <w:rPr>
                <w:lang w:val="en-US"/>
              </w:rPr>
            </w:pPr>
            <w:r w:rsidRPr="009B1DDD">
              <w:rPr>
                <w:lang w:val="en-US"/>
              </w:rPr>
              <w:t>Temperature of the water used in washing</w:t>
            </w:r>
            <w:r w:rsidR="00A958F7" w:rsidRPr="009B1DDD">
              <w:rPr>
                <w:lang w:val="en-US"/>
              </w:rPr>
              <w:t xml:space="preserve"> °C</w:t>
            </w:r>
          </w:p>
        </w:tc>
        <w:tc>
          <w:tcPr>
            <w:tcW w:w="1984" w:type="dxa"/>
            <w:tcBorders>
              <w:top w:val="double" w:sz="6" w:space="0" w:color="auto"/>
              <w:left w:val="single" w:sz="6" w:space="0" w:color="auto"/>
              <w:bottom w:val="single" w:sz="6" w:space="0" w:color="auto"/>
              <w:right w:val="nil"/>
            </w:tcBorders>
            <w:hideMark/>
          </w:tcPr>
          <w:p w14:paraId="16E50ADA" w14:textId="30F1BABF" w:rsidR="00A958F7" w:rsidRPr="00A958F7" w:rsidRDefault="009B1DDD" w:rsidP="00A958F7">
            <w:pPr>
              <w:pStyle w:val="Taulukkoleipis0"/>
            </w:pPr>
            <w:r>
              <w:t>Temperature of the water used in rinsing</w:t>
            </w:r>
            <w:r w:rsidR="00A958F7" w:rsidRPr="00A958F7">
              <w:t xml:space="preserve"> °C </w:t>
            </w:r>
          </w:p>
        </w:tc>
        <w:tc>
          <w:tcPr>
            <w:tcW w:w="3969" w:type="dxa"/>
            <w:tcBorders>
              <w:top w:val="double" w:sz="6" w:space="0" w:color="auto"/>
              <w:left w:val="single" w:sz="6" w:space="0" w:color="auto"/>
              <w:bottom w:val="single" w:sz="6" w:space="0" w:color="auto"/>
              <w:right w:val="double" w:sz="6" w:space="0" w:color="auto"/>
            </w:tcBorders>
            <w:hideMark/>
          </w:tcPr>
          <w:p w14:paraId="6BDE06D0" w14:textId="11D1E160" w:rsidR="00A958F7" w:rsidRPr="00A958F7" w:rsidRDefault="009B1DDD" w:rsidP="00A958F7">
            <w:pPr>
              <w:pStyle w:val="Taulukkoleipis0"/>
            </w:pPr>
            <w:r w:rsidRPr="00A958F7">
              <w:t>Observations and further actions</w:t>
            </w:r>
          </w:p>
        </w:tc>
      </w:tr>
      <w:tr w:rsidR="00A958F7" w:rsidRPr="00A958F7" w14:paraId="6B0E65B5" w14:textId="77777777" w:rsidTr="00A958F7">
        <w:trPr>
          <w:trHeight w:hRule="exact" w:val="397"/>
        </w:trPr>
        <w:tc>
          <w:tcPr>
            <w:tcW w:w="1276" w:type="dxa"/>
            <w:tcBorders>
              <w:top w:val="single" w:sz="6" w:space="0" w:color="auto"/>
              <w:left w:val="double" w:sz="6" w:space="0" w:color="auto"/>
              <w:bottom w:val="nil"/>
              <w:right w:val="nil"/>
            </w:tcBorders>
          </w:tcPr>
          <w:p w14:paraId="1C83FAF5" w14:textId="77777777" w:rsidR="00A958F7" w:rsidRPr="00A958F7" w:rsidRDefault="00A958F7" w:rsidP="00A958F7">
            <w:pPr>
              <w:pStyle w:val="Taulukkoleipis0"/>
            </w:pPr>
          </w:p>
        </w:tc>
        <w:tc>
          <w:tcPr>
            <w:tcW w:w="1843" w:type="dxa"/>
            <w:tcBorders>
              <w:top w:val="single" w:sz="6" w:space="0" w:color="auto"/>
              <w:left w:val="single" w:sz="6" w:space="0" w:color="auto"/>
              <w:bottom w:val="nil"/>
              <w:right w:val="nil"/>
            </w:tcBorders>
          </w:tcPr>
          <w:p w14:paraId="0E3F4F97" w14:textId="77777777" w:rsidR="00A958F7" w:rsidRPr="00A958F7" w:rsidRDefault="00A958F7" w:rsidP="00A958F7">
            <w:pPr>
              <w:pStyle w:val="Taulukkoleipis0"/>
            </w:pPr>
          </w:p>
        </w:tc>
        <w:tc>
          <w:tcPr>
            <w:tcW w:w="1984" w:type="dxa"/>
            <w:tcBorders>
              <w:top w:val="single" w:sz="6" w:space="0" w:color="auto"/>
              <w:left w:val="single" w:sz="6" w:space="0" w:color="auto"/>
              <w:bottom w:val="single" w:sz="6" w:space="0" w:color="auto"/>
              <w:right w:val="nil"/>
            </w:tcBorders>
          </w:tcPr>
          <w:p w14:paraId="2DDD0B61" w14:textId="77777777" w:rsidR="00A958F7" w:rsidRPr="00A958F7" w:rsidRDefault="00A958F7" w:rsidP="00A958F7">
            <w:pPr>
              <w:pStyle w:val="Taulukkoleipis0"/>
            </w:pPr>
          </w:p>
        </w:tc>
        <w:tc>
          <w:tcPr>
            <w:tcW w:w="3969" w:type="dxa"/>
            <w:tcBorders>
              <w:top w:val="single" w:sz="6" w:space="0" w:color="auto"/>
              <w:left w:val="single" w:sz="6" w:space="0" w:color="auto"/>
              <w:bottom w:val="single" w:sz="6" w:space="0" w:color="auto"/>
              <w:right w:val="double" w:sz="6" w:space="0" w:color="auto"/>
            </w:tcBorders>
          </w:tcPr>
          <w:p w14:paraId="140A5292" w14:textId="77777777" w:rsidR="00A958F7" w:rsidRPr="00A958F7" w:rsidRDefault="00A958F7" w:rsidP="00A958F7">
            <w:pPr>
              <w:pStyle w:val="Taulukkoleipis0"/>
            </w:pPr>
          </w:p>
        </w:tc>
      </w:tr>
      <w:tr w:rsidR="00A958F7" w:rsidRPr="00A958F7" w14:paraId="75C1DC72" w14:textId="77777777" w:rsidTr="00A958F7">
        <w:trPr>
          <w:trHeight w:hRule="exact" w:val="397"/>
        </w:trPr>
        <w:tc>
          <w:tcPr>
            <w:tcW w:w="1276" w:type="dxa"/>
            <w:tcBorders>
              <w:top w:val="single" w:sz="6" w:space="0" w:color="auto"/>
              <w:left w:val="double" w:sz="6" w:space="0" w:color="auto"/>
              <w:bottom w:val="nil"/>
              <w:right w:val="nil"/>
            </w:tcBorders>
          </w:tcPr>
          <w:p w14:paraId="2260B336" w14:textId="77777777" w:rsidR="00A958F7" w:rsidRPr="00A958F7" w:rsidRDefault="00A958F7" w:rsidP="00A958F7">
            <w:pPr>
              <w:pStyle w:val="Taulukkoleipis0"/>
            </w:pPr>
          </w:p>
        </w:tc>
        <w:tc>
          <w:tcPr>
            <w:tcW w:w="1843" w:type="dxa"/>
            <w:tcBorders>
              <w:top w:val="single" w:sz="6" w:space="0" w:color="auto"/>
              <w:left w:val="single" w:sz="6" w:space="0" w:color="auto"/>
              <w:bottom w:val="nil"/>
              <w:right w:val="nil"/>
            </w:tcBorders>
          </w:tcPr>
          <w:p w14:paraId="72C7EC2A" w14:textId="77777777" w:rsidR="00A958F7" w:rsidRPr="00A958F7" w:rsidRDefault="00A958F7" w:rsidP="00A958F7">
            <w:pPr>
              <w:pStyle w:val="Taulukkoleipis0"/>
            </w:pPr>
          </w:p>
        </w:tc>
        <w:tc>
          <w:tcPr>
            <w:tcW w:w="1984" w:type="dxa"/>
            <w:tcBorders>
              <w:top w:val="single" w:sz="6" w:space="0" w:color="auto"/>
              <w:left w:val="single" w:sz="6" w:space="0" w:color="auto"/>
              <w:bottom w:val="single" w:sz="6" w:space="0" w:color="auto"/>
              <w:right w:val="nil"/>
            </w:tcBorders>
          </w:tcPr>
          <w:p w14:paraId="7ABC0762" w14:textId="77777777" w:rsidR="00A958F7" w:rsidRPr="00A958F7" w:rsidRDefault="00A958F7" w:rsidP="00A958F7">
            <w:pPr>
              <w:pStyle w:val="Taulukkoleipis0"/>
            </w:pPr>
          </w:p>
        </w:tc>
        <w:tc>
          <w:tcPr>
            <w:tcW w:w="3969" w:type="dxa"/>
            <w:tcBorders>
              <w:top w:val="single" w:sz="6" w:space="0" w:color="auto"/>
              <w:left w:val="single" w:sz="6" w:space="0" w:color="auto"/>
              <w:bottom w:val="single" w:sz="6" w:space="0" w:color="auto"/>
              <w:right w:val="double" w:sz="6" w:space="0" w:color="auto"/>
            </w:tcBorders>
          </w:tcPr>
          <w:p w14:paraId="1A742BD2" w14:textId="77777777" w:rsidR="00A958F7" w:rsidRPr="00A958F7" w:rsidRDefault="00A958F7" w:rsidP="00A958F7">
            <w:pPr>
              <w:pStyle w:val="Taulukkoleipis0"/>
            </w:pPr>
          </w:p>
        </w:tc>
      </w:tr>
      <w:tr w:rsidR="00A958F7" w:rsidRPr="00A958F7" w14:paraId="0CC2EAC9" w14:textId="77777777" w:rsidTr="00A958F7">
        <w:trPr>
          <w:trHeight w:hRule="exact" w:val="397"/>
        </w:trPr>
        <w:tc>
          <w:tcPr>
            <w:tcW w:w="1276" w:type="dxa"/>
            <w:tcBorders>
              <w:top w:val="single" w:sz="6" w:space="0" w:color="auto"/>
              <w:left w:val="double" w:sz="6" w:space="0" w:color="auto"/>
              <w:bottom w:val="nil"/>
              <w:right w:val="nil"/>
            </w:tcBorders>
          </w:tcPr>
          <w:p w14:paraId="2932F45B" w14:textId="77777777" w:rsidR="00A958F7" w:rsidRPr="00A958F7" w:rsidRDefault="00A958F7" w:rsidP="00A958F7">
            <w:pPr>
              <w:pStyle w:val="Taulukkoleipis0"/>
            </w:pPr>
          </w:p>
        </w:tc>
        <w:tc>
          <w:tcPr>
            <w:tcW w:w="1843" w:type="dxa"/>
            <w:tcBorders>
              <w:top w:val="single" w:sz="6" w:space="0" w:color="auto"/>
              <w:left w:val="single" w:sz="6" w:space="0" w:color="auto"/>
              <w:bottom w:val="nil"/>
              <w:right w:val="nil"/>
            </w:tcBorders>
          </w:tcPr>
          <w:p w14:paraId="22D5131D" w14:textId="77777777" w:rsidR="00A958F7" w:rsidRPr="00A958F7" w:rsidRDefault="00A958F7" w:rsidP="00A958F7">
            <w:pPr>
              <w:pStyle w:val="Taulukkoleipis0"/>
            </w:pPr>
          </w:p>
        </w:tc>
        <w:tc>
          <w:tcPr>
            <w:tcW w:w="1984" w:type="dxa"/>
            <w:tcBorders>
              <w:top w:val="single" w:sz="6" w:space="0" w:color="auto"/>
              <w:left w:val="single" w:sz="6" w:space="0" w:color="auto"/>
              <w:bottom w:val="single" w:sz="6" w:space="0" w:color="auto"/>
              <w:right w:val="nil"/>
            </w:tcBorders>
          </w:tcPr>
          <w:p w14:paraId="634B0105" w14:textId="77777777" w:rsidR="00A958F7" w:rsidRPr="00A958F7" w:rsidRDefault="00A958F7" w:rsidP="00A958F7">
            <w:pPr>
              <w:pStyle w:val="Taulukkoleipis0"/>
            </w:pPr>
          </w:p>
        </w:tc>
        <w:tc>
          <w:tcPr>
            <w:tcW w:w="3969" w:type="dxa"/>
            <w:tcBorders>
              <w:top w:val="single" w:sz="6" w:space="0" w:color="auto"/>
              <w:left w:val="single" w:sz="6" w:space="0" w:color="auto"/>
              <w:bottom w:val="single" w:sz="6" w:space="0" w:color="auto"/>
              <w:right w:val="double" w:sz="6" w:space="0" w:color="auto"/>
            </w:tcBorders>
          </w:tcPr>
          <w:p w14:paraId="4F731394" w14:textId="77777777" w:rsidR="00A958F7" w:rsidRPr="00A958F7" w:rsidRDefault="00A958F7" w:rsidP="00A958F7">
            <w:pPr>
              <w:pStyle w:val="Taulukkoleipis0"/>
            </w:pPr>
          </w:p>
        </w:tc>
      </w:tr>
      <w:tr w:rsidR="00A958F7" w:rsidRPr="00A958F7" w14:paraId="71075A45" w14:textId="77777777" w:rsidTr="00A958F7">
        <w:trPr>
          <w:trHeight w:hRule="exact" w:val="397"/>
        </w:trPr>
        <w:tc>
          <w:tcPr>
            <w:tcW w:w="1276" w:type="dxa"/>
            <w:tcBorders>
              <w:top w:val="single" w:sz="6" w:space="0" w:color="auto"/>
              <w:left w:val="double" w:sz="6" w:space="0" w:color="auto"/>
              <w:bottom w:val="nil"/>
              <w:right w:val="nil"/>
            </w:tcBorders>
          </w:tcPr>
          <w:p w14:paraId="2CB5E894" w14:textId="77777777" w:rsidR="00A958F7" w:rsidRPr="00A958F7" w:rsidRDefault="00A958F7" w:rsidP="00A958F7">
            <w:pPr>
              <w:pStyle w:val="Taulukkoleipis0"/>
            </w:pPr>
          </w:p>
        </w:tc>
        <w:tc>
          <w:tcPr>
            <w:tcW w:w="1843" w:type="dxa"/>
            <w:tcBorders>
              <w:top w:val="single" w:sz="6" w:space="0" w:color="auto"/>
              <w:left w:val="single" w:sz="6" w:space="0" w:color="auto"/>
              <w:bottom w:val="nil"/>
              <w:right w:val="nil"/>
            </w:tcBorders>
          </w:tcPr>
          <w:p w14:paraId="59A83B26" w14:textId="77777777" w:rsidR="00A958F7" w:rsidRPr="00A958F7" w:rsidRDefault="00A958F7" w:rsidP="00A958F7">
            <w:pPr>
              <w:pStyle w:val="Taulukkoleipis0"/>
            </w:pPr>
          </w:p>
        </w:tc>
        <w:tc>
          <w:tcPr>
            <w:tcW w:w="1984" w:type="dxa"/>
            <w:tcBorders>
              <w:top w:val="single" w:sz="6" w:space="0" w:color="auto"/>
              <w:left w:val="single" w:sz="6" w:space="0" w:color="auto"/>
              <w:bottom w:val="single" w:sz="6" w:space="0" w:color="auto"/>
              <w:right w:val="nil"/>
            </w:tcBorders>
          </w:tcPr>
          <w:p w14:paraId="25F2024A" w14:textId="77777777" w:rsidR="00A958F7" w:rsidRPr="00A958F7" w:rsidRDefault="00A958F7" w:rsidP="00A958F7">
            <w:pPr>
              <w:pStyle w:val="Taulukkoleipis0"/>
            </w:pPr>
          </w:p>
        </w:tc>
        <w:tc>
          <w:tcPr>
            <w:tcW w:w="3969" w:type="dxa"/>
            <w:tcBorders>
              <w:top w:val="single" w:sz="6" w:space="0" w:color="auto"/>
              <w:left w:val="single" w:sz="6" w:space="0" w:color="auto"/>
              <w:bottom w:val="single" w:sz="6" w:space="0" w:color="auto"/>
              <w:right w:val="double" w:sz="6" w:space="0" w:color="auto"/>
            </w:tcBorders>
          </w:tcPr>
          <w:p w14:paraId="504E906C" w14:textId="77777777" w:rsidR="00A958F7" w:rsidRPr="00A958F7" w:rsidRDefault="00A958F7" w:rsidP="00A958F7">
            <w:pPr>
              <w:pStyle w:val="Taulukkoleipis0"/>
            </w:pPr>
          </w:p>
        </w:tc>
      </w:tr>
      <w:tr w:rsidR="00A958F7" w:rsidRPr="00A958F7" w14:paraId="517A2E81" w14:textId="77777777" w:rsidTr="00A958F7">
        <w:trPr>
          <w:trHeight w:hRule="exact" w:val="397"/>
        </w:trPr>
        <w:tc>
          <w:tcPr>
            <w:tcW w:w="1276" w:type="dxa"/>
            <w:tcBorders>
              <w:top w:val="single" w:sz="6" w:space="0" w:color="auto"/>
              <w:left w:val="double" w:sz="6" w:space="0" w:color="auto"/>
              <w:bottom w:val="nil"/>
              <w:right w:val="nil"/>
            </w:tcBorders>
          </w:tcPr>
          <w:p w14:paraId="421EFD81" w14:textId="77777777" w:rsidR="00A958F7" w:rsidRPr="00A958F7" w:rsidRDefault="00A958F7" w:rsidP="00A958F7">
            <w:pPr>
              <w:pStyle w:val="Taulukkoleipis0"/>
            </w:pPr>
          </w:p>
        </w:tc>
        <w:tc>
          <w:tcPr>
            <w:tcW w:w="1843" w:type="dxa"/>
            <w:tcBorders>
              <w:top w:val="single" w:sz="6" w:space="0" w:color="auto"/>
              <w:left w:val="single" w:sz="6" w:space="0" w:color="auto"/>
              <w:bottom w:val="nil"/>
              <w:right w:val="nil"/>
            </w:tcBorders>
          </w:tcPr>
          <w:p w14:paraId="39F02231" w14:textId="77777777" w:rsidR="00A958F7" w:rsidRPr="00A958F7" w:rsidRDefault="00A958F7" w:rsidP="00A958F7">
            <w:pPr>
              <w:pStyle w:val="Taulukkoleipis0"/>
            </w:pPr>
          </w:p>
        </w:tc>
        <w:tc>
          <w:tcPr>
            <w:tcW w:w="1984" w:type="dxa"/>
            <w:tcBorders>
              <w:top w:val="single" w:sz="6" w:space="0" w:color="auto"/>
              <w:left w:val="single" w:sz="6" w:space="0" w:color="auto"/>
              <w:bottom w:val="single" w:sz="6" w:space="0" w:color="auto"/>
              <w:right w:val="nil"/>
            </w:tcBorders>
          </w:tcPr>
          <w:p w14:paraId="4C5C93F5" w14:textId="77777777" w:rsidR="00A958F7" w:rsidRPr="00A958F7" w:rsidRDefault="00A958F7" w:rsidP="00A958F7">
            <w:pPr>
              <w:pStyle w:val="Taulukkoleipis0"/>
            </w:pPr>
          </w:p>
        </w:tc>
        <w:tc>
          <w:tcPr>
            <w:tcW w:w="3969" w:type="dxa"/>
            <w:tcBorders>
              <w:top w:val="single" w:sz="6" w:space="0" w:color="auto"/>
              <w:left w:val="single" w:sz="6" w:space="0" w:color="auto"/>
              <w:bottom w:val="single" w:sz="6" w:space="0" w:color="auto"/>
              <w:right w:val="double" w:sz="6" w:space="0" w:color="auto"/>
            </w:tcBorders>
          </w:tcPr>
          <w:p w14:paraId="16A4F5E6" w14:textId="77777777" w:rsidR="00A958F7" w:rsidRPr="00A958F7" w:rsidRDefault="00A958F7" w:rsidP="00A958F7">
            <w:pPr>
              <w:pStyle w:val="Taulukkoleipis0"/>
            </w:pPr>
          </w:p>
        </w:tc>
      </w:tr>
      <w:tr w:rsidR="00A958F7" w:rsidRPr="00A958F7" w14:paraId="4E6B3853" w14:textId="77777777" w:rsidTr="00A958F7">
        <w:trPr>
          <w:trHeight w:hRule="exact" w:val="397"/>
        </w:trPr>
        <w:tc>
          <w:tcPr>
            <w:tcW w:w="1276" w:type="dxa"/>
            <w:tcBorders>
              <w:top w:val="single" w:sz="6" w:space="0" w:color="auto"/>
              <w:left w:val="double" w:sz="6" w:space="0" w:color="auto"/>
              <w:bottom w:val="nil"/>
              <w:right w:val="nil"/>
            </w:tcBorders>
          </w:tcPr>
          <w:p w14:paraId="5756DC4F" w14:textId="77777777" w:rsidR="00A958F7" w:rsidRPr="00A958F7" w:rsidRDefault="00A958F7" w:rsidP="00A958F7">
            <w:pPr>
              <w:pStyle w:val="Taulukkoleipis0"/>
            </w:pPr>
          </w:p>
        </w:tc>
        <w:tc>
          <w:tcPr>
            <w:tcW w:w="1843" w:type="dxa"/>
            <w:tcBorders>
              <w:top w:val="single" w:sz="6" w:space="0" w:color="auto"/>
              <w:left w:val="single" w:sz="6" w:space="0" w:color="auto"/>
              <w:bottom w:val="nil"/>
              <w:right w:val="nil"/>
            </w:tcBorders>
          </w:tcPr>
          <w:p w14:paraId="3A4EAD8C" w14:textId="77777777" w:rsidR="00A958F7" w:rsidRPr="00A958F7" w:rsidRDefault="00A958F7" w:rsidP="00A958F7">
            <w:pPr>
              <w:pStyle w:val="Taulukkoleipis0"/>
            </w:pPr>
          </w:p>
        </w:tc>
        <w:tc>
          <w:tcPr>
            <w:tcW w:w="1984" w:type="dxa"/>
            <w:tcBorders>
              <w:top w:val="single" w:sz="6" w:space="0" w:color="auto"/>
              <w:left w:val="single" w:sz="6" w:space="0" w:color="auto"/>
              <w:bottom w:val="single" w:sz="6" w:space="0" w:color="auto"/>
              <w:right w:val="nil"/>
            </w:tcBorders>
          </w:tcPr>
          <w:p w14:paraId="7764AE72" w14:textId="77777777" w:rsidR="00A958F7" w:rsidRPr="00A958F7" w:rsidRDefault="00A958F7" w:rsidP="00A958F7">
            <w:pPr>
              <w:pStyle w:val="Taulukkoleipis0"/>
            </w:pPr>
          </w:p>
        </w:tc>
        <w:tc>
          <w:tcPr>
            <w:tcW w:w="3969" w:type="dxa"/>
            <w:tcBorders>
              <w:top w:val="single" w:sz="6" w:space="0" w:color="auto"/>
              <w:left w:val="single" w:sz="6" w:space="0" w:color="auto"/>
              <w:bottom w:val="single" w:sz="6" w:space="0" w:color="auto"/>
              <w:right w:val="double" w:sz="6" w:space="0" w:color="auto"/>
            </w:tcBorders>
          </w:tcPr>
          <w:p w14:paraId="6C853C67" w14:textId="77777777" w:rsidR="00A958F7" w:rsidRPr="00A958F7" w:rsidRDefault="00A958F7" w:rsidP="00A958F7">
            <w:pPr>
              <w:pStyle w:val="Taulukkoleipis0"/>
            </w:pPr>
          </w:p>
        </w:tc>
      </w:tr>
      <w:tr w:rsidR="00A958F7" w:rsidRPr="00A958F7" w14:paraId="33FCBAFD" w14:textId="77777777" w:rsidTr="00A958F7">
        <w:trPr>
          <w:trHeight w:hRule="exact" w:val="397"/>
        </w:trPr>
        <w:tc>
          <w:tcPr>
            <w:tcW w:w="1276" w:type="dxa"/>
            <w:tcBorders>
              <w:top w:val="single" w:sz="6" w:space="0" w:color="auto"/>
              <w:left w:val="double" w:sz="6" w:space="0" w:color="auto"/>
              <w:bottom w:val="nil"/>
              <w:right w:val="nil"/>
            </w:tcBorders>
          </w:tcPr>
          <w:p w14:paraId="025C9A34" w14:textId="77777777" w:rsidR="00A958F7" w:rsidRPr="00A958F7" w:rsidRDefault="00A958F7" w:rsidP="00A958F7">
            <w:pPr>
              <w:pStyle w:val="Taulukkoleipis0"/>
            </w:pPr>
          </w:p>
        </w:tc>
        <w:tc>
          <w:tcPr>
            <w:tcW w:w="1843" w:type="dxa"/>
            <w:tcBorders>
              <w:top w:val="single" w:sz="6" w:space="0" w:color="auto"/>
              <w:left w:val="single" w:sz="6" w:space="0" w:color="auto"/>
              <w:bottom w:val="nil"/>
              <w:right w:val="nil"/>
            </w:tcBorders>
          </w:tcPr>
          <w:p w14:paraId="35946C65" w14:textId="77777777" w:rsidR="00A958F7" w:rsidRPr="00A958F7" w:rsidRDefault="00A958F7" w:rsidP="00A958F7">
            <w:pPr>
              <w:pStyle w:val="Taulukkoleipis0"/>
            </w:pPr>
          </w:p>
        </w:tc>
        <w:tc>
          <w:tcPr>
            <w:tcW w:w="1984" w:type="dxa"/>
            <w:tcBorders>
              <w:top w:val="single" w:sz="6" w:space="0" w:color="auto"/>
              <w:left w:val="single" w:sz="6" w:space="0" w:color="auto"/>
              <w:bottom w:val="single" w:sz="6" w:space="0" w:color="auto"/>
              <w:right w:val="nil"/>
            </w:tcBorders>
          </w:tcPr>
          <w:p w14:paraId="1A0F3EAE" w14:textId="77777777" w:rsidR="00A958F7" w:rsidRPr="00A958F7" w:rsidRDefault="00A958F7" w:rsidP="00A958F7">
            <w:pPr>
              <w:pStyle w:val="Taulukkoleipis0"/>
            </w:pPr>
          </w:p>
        </w:tc>
        <w:tc>
          <w:tcPr>
            <w:tcW w:w="3969" w:type="dxa"/>
            <w:tcBorders>
              <w:top w:val="single" w:sz="6" w:space="0" w:color="auto"/>
              <w:left w:val="single" w:sz="6" w:space="0" w:color="auto"/>
              <w:bottom w:val="single" w:sz="6" w:space="0" w:color="auto"/>
              <w:right w:val="double" w:sz="6" w:space="0" w:color="auto"/>
            </w:tcBorders>
          </w:tcPr>
          <w:p w14:paraId="55E4577A" w14:textId="77777777" w:rsidR="00A958F7" w:rsidRPr="00A958F7" w:rsidRDefault="00A958F7" w:rsidP="00A958F7">
            <w:pPr>
              <w:pStyle w:val="Taulukkoleipis0"/>
            </w:pPr>
          </w:p>
        </w:tc>
      </w:tr>
      <w:tr w:rsidR="00A958F7" w:rsidRPr="00A958F7" w14:paraId="6242D7C9" w14:textId="77777777" w:rsidTr="00A958F7">
        <w:trPr>
          <w:trHeight w:hRule="exact" w:val="397"/>
        </w:trPr>
        <w:tc>
          <w:tcPr>
            <w:tcW w:w="1276" w:type="dxa"/>
            <w:tcBorders>
              <w:top w:val="single" w:sz="6" w:space="0" w:color="auto"/>
              <w:left w:val="double" w:sz="6" w:space="0" w:color="auto"/>
              <w:bottom w:val="nil"/>
              <w:right w:val="nil"/>
            </w:tcBorders>
          </w:tcPr>
          <w:p w14:paraId="019E4352" w14:textId="77777777" w:rsidR="00A958F7" w:rsidRPr="00A958F7" w:rsidRDefault="00A958F7" w:rsidP="00A958F7">
            <w:pPr>
              <w:pStyle w:val="Taulukkoleipis0"/>
            </w:pPr>
          </w:p>
        </w:tc>
        <w:tc>
          <w:tcPr>
            <w:tcW w:w="1843" w:type="dxa"/>
            <w:tcBorders>
              <w:top w:val="single" w:sz="6" w:space="0" w:color="auto"/>
              <w:left w:val="single" w:sz="6" w:space="0" w:color="auto"/>
              <w:bottom w:val="nil"/>
              <w:right w:val="nil"/>
            </w:tcBorders>
          </w:tcPr>
          <w:p w14:paraId="2F89583D" w14:textId="77777777" w:rsidR="00A958F7" w:rsidRPr="00A958F7" w:rsidRDefault="00A958F7" w:rsidP="00A958F7">
            <w:pPr>
              <w:pStyle w:val="Taulukkoleipis0"/>
            </w:pPr>
          </w:p>
        </w:tc>
        <w:tc>
          <w:tcPr>
            <w:tcW w:w="1984" w:type="dxa"/>
            <w:tcBorders>
              <w:top w:val="single" w:sz="6" w:space="0" w:color="auto"/>
              <w:left w:val="single" w:sz="6" w:space="0" w:color="auto"/>
              <w:bottom w:val="single" w:sz="6" w:space="0" w:color="auto"/>
              <w:right w:val="nil"/>
            </w:tcBorders>
          </w:tcPr>
          <w:p w14:paraId="430ADF86" w14:textId="77777777" w:rsidR="00A958F7" w:rsidRPr="00A958F7" w:rsidRDefault="00A958F7" w:rsidP="00A958F7">
            <w:pPr>
              <w:pStyle w:val="Taulukkoleipis0"/>
            </w:pPr>
          </w:p>
        </w:tc>
        <w:tc>
          <w:tcPr>
            <w:tcW w:w="3969" w:type="dxa"/>
            <w:tcBorders>
              <w:top w:val="single" w:sz="6" w:space="0" w:color="auto"/>
              <w:left w:val="single" w:sz="6" w:space="0" w:color="auto"/>
              <w:bottom w:val="single" w:sz="6" w:space="0" w:color="auto"/>
              <w:right w:val="double" w:sz="6" w:space="0" w:color="auto"/>
            </w:tcBorders>
          </w:tcPr>
          <w:p w14:paraId="132DE1F9" w14:textId="77777777" w:rsidR="00A958F7" w:rsidRPr="00A958F7" w:rsidRDefault="00A958F7" w:rsidP="00A958F7">
            <w:pPr>
              <w:pStyle w:val="Taulukkoleipis0"/>
            </w:pPr>
          </w:p>
        </w:tc>
      </w:tr>
      <w:tr w:rsidR="00A958F7" w:rsidRPr="00A958F7" w14:paraId="6E1FCCBA" w14:textId="77777777" w:rsidTr="00A958F7">
        <w:trPr>
          <w:trHeight w:hRule="exact" w:val="397"/>
        </w:trPr>
        <w:tc>
          <w:tcPr>
            <w:tcW w:w="1276" w:type="dxa"/>
            <w:tcBorders>
              <w:top w:val="single" w:sz="6" w:space="0" w:color="auto"/>
              <w:left w:val="double" w:sz="6" w:space="0" w:color="auto"/>
              <w:bottom w:val="nil"/>
              <w:right w:val="nil"/>
            </w:tcBorders>
          </w:tcPr>
          <w:p w14:paraId="395D1B0D" w14:textId="77777777" w:rsidR="00A958F7" w:rsidRPr="00A958F7" w:rsidRDefault="00A958F7" w:rsidP="00A958F7">
            <w:pPr>
              <w:pStyle w:val="Taulukkoleipis0"/>
            </w:pPr>
          </w:p>
        </w:tc>
        <w:tc>
          <w:tcPr>
            <w:tcW w:w="1843" w:type="dxa"/>
            <w:tcBorders>
              <w:top w:val="single" w:sz="6" w:space="0" w:color="auto"/>
              <w:left w:val="single" w:sz="6" w:space="0" w:color="auto"/>
              <w:bottom w:val="nil"/>
              <w:right w:val="nil"/>
            </w:tcBorders>
          </w:tcPr>
          <w:p w14:paraId="43E3A42E" w14:textId="77777777" w:rsidR="00A958F7" w:rsidRPr="00A958F7" w:rsidRDefault="00A958F7" w:rsidP="00A958F7">
            <w:pPr>
              <w:pStyle w:val="Taulukkoleipis0"/>
            </w:pPr>
          </w:p>
        </w:tc>
        <w:tc>
          <w:tcPr>
            <w:tcW w:w="1984" w:type="dxa"/>
            <w:tcBorders>
              <w:top w:val="single" w:sz="6" w:space="0" w:color="auto"/>
              <w:left w:val="single" w:sz="6" w:space="0" w:color="auto"/>
              <w:bottom w:val="single" w:sz="6" w:space="0" w:color="auto"/>
              <w:right w:val="nil"/>
            </w:tcBorders>
          </w:tcPr>
          <w:p w14:paraId="0F1E461D" w14:textId="77777777" w:rsidR="00A958F7" w:rsidRPr="00A958F7" w:rsidRDefault="00A958F7" w:rsidP="00A958F7">
            <w:pPr>
              <w:pStyle w:val="Taulukkoleipis0"/>
            </w:pPr>
          </w:p>
        </w:tc>
        <w:tc>
          <w:tcPr>
            <w:tcW w:w="3969" w:type="dxa"/>
            <w:tcBorders>
              <w:top w:val="single" w:sz="6" w:space="0" w:color="auto"/>
              <w:left w:val="single" w:sz="6" w:space="0" w:color="auto"/>
              <w:bottom w:val="single" w:sz="6" w:space="0" w:color="auto"/>
              <w:right w:val="double" w:sz="6" w:space="0" w:color="auto"/>
            </w:tcBorders>
          </w:tcPr>
          <w:p w14:paraId="1774925E" w14:textId="77777777" w:rsidR="00A958F7" w:rsidRPr="00A958F7" w:rsidRDefault="00A958F7" w:rsidP="00A958F7">
            <w:pPr>
              <w:pStyle w:val="Taulukkoleipis0"/>
            </w:pPr>
          </w:p>
        </w:tc>
      </w:tr>
      <w:tr w:rsidR="00A958F7" w:rsidRPr="00A958F7" w14:paraId="28D4F525" w14:textId="77777777" w:rsidTr="00A958F7">
        <w:trPr>
          <w:trHeight w:hRule="exact" w:val="397"/>
        </w:trPr>
        <w:tc>
          <w:tcPr>
            <w:tcW w:w="1276" w:type="dxa"/>
            <w:tcBorders>
              <w:top w:val="single" w:sz="6" w:space="0" w:color="auto"/>
              <w:left w:val="double" w:sz="6" w:space="0" w:color="auto"/>
              <w:bottom w:val="nil"/>
              <w:right w:val="nil"/>
            </w:tcBorders>
          </w:tcPr>
          <w:p w14:paraId="54FDFEB2" w14:textId="77777777" w:rsidR="00A958F7" w:rsidRPr="00A958F7" w:rsidRDefault="00A958F7" w:rsidP="00A958F7">
            <w:pPr>
              <w:pStyle w:val="Taulukkoleipis0"/>
            </w:pPr>
          </w:p>
        </w:tc>
        <w:tc>
          <w:tcPr>
            <w:tcW w:w="1843" w:type="dxa"/>
            <w:tcBorders>
              <w:top w:val="single" w:sz="6" w:space="0" w:color="auto"/>
              <w:left w:val="single" w:sz="6" w:space="0" w:color="auto"/>
              <w:bottom w:val="nil"/>
              <w:right w:val="nil"/>
            </w:tcBorders>
          </w:tcPr>
          <w:p w14:paraId="2F20C7B6" w14:textId="77777777" w:rsidR="00A958F7" w:rsidRPr="00A958F7" w:rsidRDefault="00A958F7" w:rsidP="00A958F7">
            <w:pPr>
              <w:pStyle w:val="Taulukkoleipis0"/>
            </w:pPr>
          </w:p>
        </w:tc>
        <w:tc>
          <w:tcPr>
            <w:tcW w:w="1984" w:type="dxa"/>
            <w:tcBorders>
              <w:top w:val="single" w:sz="6" w:space="0" w:color="auto"/>
              <w:left w:val="single" w:sz="6" w:space="0" w:color="auto"/>
              <w:bottom w:val="single" w:sz="6" w:space="0" w:color="auto"/>
              <w:right w:val="nil"/>
            </w:tcBorders>
          </w:tcPr>
          <w:p w14:paraId="179A4AD1" w14:textId="77777777" w:rsidR="00A958F7" w:rsidRPr="00A958F7" w:rsidRDefault="00A958F7" w:rsidP="00A958F7">
            <w:pPr>
              <w:pStyle w:val="Taulukkoleipis0"/>
            </w:pPr>
          </w:p>
        </w:tc>
        <w:tc>
          <w:tcPr>
            <w:tcW w:w="3969" w:type="dxa"/>
            <w:tcBorders>
              <w:top w:val="single" w:sz="6" w:space="0" w:color="auto"/>
              <w:left w:val="single" w:sz="6" w:space="0" w:color="auto"/>
              <w:bottom w:val="single" w:sz="6" w:space="0" w:color="auto"/>
              <w:right w:val="double" w:sz="6" w:space="0" w:color="auto"/>
            </w:tcBorders>
          </w:tcPr>
          <w:p w14:paraId="1534E229" w14:textId="77777777" w:rsidR="00A958F7" w:rsidRPr="00A958F7" w:rsidRDefault="00A958F7" w:rsidP="00A958F7">
            <w:pPr>
              <w:pStyle w:val="Taulukkoleipis0"/>
            </w:pPr>
          </w:p>
        </w:tc>
      </w:tr>
      <w:tr w:rsidR="00A958F7" w:rsidRPr="00A958F7" w14:paraId="5ED7C67E" w14:textId="77777777" w:rsidTr="00A958F7">
        <w:trPr>
          <w:trHeight w:hRule="exact" w:val="397"/>
        </w:trPr>
        <w:tc>
          <w:tcPr>
            <w:tcW w:w="1276" w:type="dxa"/>
            <w:tcBorders>
              <w:top w:val="single" w:sz="6" w:space="0" w:color="auto"/>
              <w:left w:val="double" w:sz="6" w:space="0" w:color="auto"/>
              <w:bottom w:val="nil"/>
              <w:right w:val="nil"/>
            </w:tcBorders>
          </w:tcPr>
          <w:p w14:paraId="0CCD5367" w14:textId="77777777" w:rsidR="00A958F7" w:rsidRPr="00A958F7" w:rsidRDefault="00A958F7" w:rsidP="00A958F7">
            <w:pPr>
              <w:pStyle w:val="Taulukkoleipis0"/>
            </w:pPr>
          </w:p>
        </w:tc>
        <w:tc>
          <w:tcPr>
            <w:tcW w:w="1843" w:type="dxa"/>
            <w:tcBorders>
              <w:top w:val="single" w:sz="6" w:space="0" w:color="auto"/>
              <w:left w:val="single" w:sz="6" w:space="0" w:color="auto"/>
              <w:bottom w:val="nil"/>
              <w:right w:val="nil"/>
            </w:tcBorders>
          </w:tcPr>
          <w:p w14:paraId="3C054A6B" w14:textId="77777777" w:rsidR="00A958F7" w:rsidRPr="00A958F7" w:rsidRDefault="00A958F7" w:rsidP="00A958F7">
            <w:pPr>
              <w:pStyle w:val="Taulukkoleipis0"/>
            </w:pPr>
          </w:p>
        </w:tc>
        <w:tc>
          <w:tcPr>
            <w:tcW w:w="1984" w:type="dxa"/>
            <w:tcBorders>
              <w:top w:val="single" w:sz="6" w:space="0" w:color="auto"/>
              <w:left w:val="single" w:sz="6" w:space="0" w:color="auto"/>
              <w:bottom w:val="single" w:sz="6" w:space="0" w:color="auto"/>
              <w:right w:val="nil"/>
            </w:tcBorders>
          </w:tcPr>
          <w:p w14:paraId="3204C6F6" w14:textId="77777777" w:rsidR="00A958F7" w:rsidRPr="00A958F7" w:rsidRDefault="00A958F7" w:rsidP="00A958F7">
            <w:pPr>
              <w:pStyle w:val="Taulukkoleipis0"/>
            </w:pPr>
          </w:p>
        </w:tc>
        <w:tc>
          <w:tcPr>
            <w:tcW w:w="3969" w:type="dxa"/>
            <w:tcBorders>
              <w:top w:val="single" w:sz="6" w:space="0" w:color="auto"/>
              <w:left w:val="single" w:sz="6" w:space="0" w:color="auto"/>
              <w:bottom w:val="single" w:sz="6" w:space="0" w:color="auto"/>
              <w:right w:val="double" w:sz="6" w:space="0" w:color="auto"/>
            </w:tcBorders>
          </w:tcPr>
          <w:p w14:paraId="7C5187E8" w14:textId="77777777" w:rsidR="00A958F7" w:rsidRPr="00A958F7" w:rsidRDefault="00A958F7" w:rsidP="00A958F7">
            <w:pPr>
              <w:pStyle w:val="Taulukkoleipis0"/>
            </w:pPr>
          </w:p>
        </w:tc>
      </w:tr>
      <w:tr w:rsidR="00A958F7" w:rsidRPr="00A958F7" w14:paraId="407F9566" w14:textId="77777777" w:rsidTr="00A958F7">
        <w:trPr>
          <w:trHeight w:hRule="exact" w:val="397"/>
        </w:trPr>
        <w:tc>
          <w:tcPr>
            <w:tcW w:w="1276" w:type="dxa"/>
            <w:tcBorders>
              <w:top w:val="single" w:sz="6" w:space="0" w:color="auto"/>
              <w:left w:val="double" w:sz="6" w:space="0" w:color="auto"/>
              <w:bottom w:val="nil"/>
              <w:right w:val="nil"/>
            </w:tcBorders>
          </w:tcPr>
          <w:p w14:paraId="16E6A951" w14:textId="77777777" w:rsidR="00A958F7" w:rsidRPr="00A958F7" w:rsidRDefault="00A958F7" w:rsidP="00A958F7">
            <w:pPr>
              <w:pStyle w:val="Taulukkoleipis0"/>
            </w:pPr>
          </w:p>
        </w:tc>
        <w:tc>
          <w:tcPr>
            <w:tcW w:w="1843" w:type="dxa"/>
            <w:tcBorders>
              <w:top w:val="single" w:sz="6" w:space="0" w:color="auto"/>
              <w:left w:val="single" w:sz="6" w:space="0" w:color="auto"/>
              <w:bottom w:val="nil"/>
              <w:right w:val="nil"/>
            </w:tcBorders>
          </w:tcPr>
          <w:p w14:paraId="29FA3E3A" w14:textId="77777777" w:rsidR="00A958F7" w:rsidRPr="00A958F7" w:rsidRDefault="00A958F7" w:rsidP="00A958F7">
            <w:pPr>
              <w:pStyle w:val="Taulukkoleipis0"/>
            </w:pPr>
          </w:p>
        </w:tc>
        <w:tc>
          <w:tcPr>
            <w:tcW w:w="1984" w:type="dxa"/>
            <w:tcBorders>
              <w:top w:val="single" w:sz="6" w:space="0" w:color="auto"/>
              <w:left w:val="single" w:sz="6" w:space="0" w:color="auto"/>
              <w:bottom w:val="single" w:sz="6" w:space="0" w:color="auto"/>
              <w:right w:val="nil"/>
            </w:tcBorders>
          </w:tcPr>
          <w:p w14:paraId="0031FA96" w14:textId="77777777" w:rsidR="00A958F7" w:rsidRPr="00A958F7" w:rsidRDefault="00A958F7" w:rsidP="00A958F7">
            <w:pPr>
              <w:pStyle w:val="Taulukkoleipis0"/>
            </w:pPr>
          </w:p>
        </w:tc>
        <w:tc>
          <w:tcPr>
            <w:tcW w:w="3969" w:type="dxa"/>
            <w:tcBorders>
              <w:top w:val="single" w:sz="6" w:space="0" w:color="auto"/>
              <w:left w:val="single" w:sz="6" w:space="0" w:color="auto"/>
              <w:bottom w:val="single" w:sz="6" w:space="0" w:color="auto"/>
              <w:right w:val="double" w:sz="6" w:space="0" w:color="auto"/>
            </w:tcBorders>
          </w:tcPr>
          <w:p w14:paraId="1866F2DC" w14:textId="77777777" w:rsidR="00A958F7" w:rsidRPr="00A958F7" w:rsidRDefault="00A958F7" w:rsidP="00A958F7">
            <w:pPr>
              <w:pStyle w:val="Taulukkoleipis0"/>
            </w:pPr>
          </w:p>
        </w:tc>
      </w:tr>
      <w:tr w:rsidR="00A958F7" w:rsidRPr="00A958F7" w14:paraId="6ADD6545" w14:textId="77777777" w:rsidTr="00A958F7">
        <w:trPr>
          <w:trHeight w:hRule="exact" w:val="397"/>
        </w:trPr>
        <w:tc>
          <w:tcPr>
            <w:tcW w:w="1276" w:type="dxa"/>
            <w:tcBorders>
              <w:top w:val="single" w:sz="6" w:space="0" w:color="auto"/>
              <w:left w:val="double" w:sz="6" w:space="0" w:color="auto"/>
              <w:bottom w:val="nil"/>
              <w:right w:val="nil"/>
            </w:tcBorders>
          </w:tcPr>
          <w:p w14:paraId="79934A17" w14:textId="77777777" w:rsidR="00A958F7" w:rsidRPr="00A958F7" w:rsidRDefault="00A958F7" w:rsidP="00A958F7">
            <w:pPr>
              <w:pStyle w:val="Taulukkoleipis0"/>
            </w:pPr>
          </w:p>
        </w:tc>
        <w:tc>
          <w:tcPr>
            <w:tcW w:w="1843" w:type="dxa"/>
            <w:tcBorders>
              <w:top w:val="single" w:sz="6" w:space="0" w:color="auto"/>
              <w:left w:val="single" w:sz="6" w:space="0" w:color="auto"/>
              <w:bottom w:val="nil"/>
              <w:right w:val="nil"/>
            </w:tcBorders>
          </w:tcPr>
          <w:p w14:paraId="228E572F" w14:textId="77777777" w:rsidR="00A958F7" w:rsidRPr="00A958F7" w:rsidRDefault="00A958F7" w:rsidP="00A958F7">
            <w:pPr>
              <w:pStyle w:val="Taulukkoleipis0"/>
            </w:pPr>
          </w:p>
        </w:tc>
        <w:tc>
          <w:tcPr>
            <w:tcW w:w="1984" w:type="dxa"/>
            <w:tcBorders>
              <w:top w:val="single" w:sz="6" w:space="0" w:color="auto"/>
              <w:left w:val="single" w:sz="6" w:space="0" w:color="auto"/>
              <w:bottom w:val="single" w:sz="6" w:space="0" w:color="auto"/>
              <w:right w:val="nil"/>
            </w:tcBorders>
          </w:tcPr>
          <w:p w14:paraId="49B35F3F" w14:textId="77777777" w:rsidR="00A958F7" w:rsidRPr="00A958F7" w:rsidRDefault="00A958F7" w:rsidP="00A958F7">
            <w:pPr>
              <w:pStyle w:val="Taulukkoleipis0"/>
            </w:pPr>
          </w:p>
        </w:tc>
        <w:tc>
          <w:tcPr>
            <w:tcW w:w="3969" w:type="dxa"/>
            <w:tcBorders>
              <w:top w:val="single" w:sz="6" w:space="0" w:color="auto"/>
              <w:left w:val="single" w:sz="6" w:space="0" w:color="auto"/>
              <w:bottom w:val="single" w:sz="6" w:space="0" w:color="auto"/>
              <w:right w:val="double" w:sz="6" w:space="0" w:color="auto"/>
            </w:tcBorders>
          </w:tcPr>
          <w:p w14:paraId="0159BE12" w14:textId="77777777" w:rsidR="00A958F7" w:rsidRPr="00A958F7" w:rsidRDefault="00A958F7" w:rsidP="00A958F7">
            <w:pPr>
              <w:pStyle w:val="Taulukkoleipis0"/>
            </w:pPr>
          </w:p>
        </w:tc>
      </w:tr>
      <w:tr w:rsidR="00A958F7" w:rsidRPr="00A958F7" w14:paraId="5E589E6D" w14:textId="77777777" w:rsidTr="00A958F7">
        <w:trPr>
          <w:trHeight w:hRule="exact" w:val="397"/>
        </w:trPr>
        <w:tc>
          <w:tcPr>
            <w:tcW w:w="1276" w:type="dxa"/>
            <w:tcBorders>
              <w:top w:val="single" w:sz="6" w:space="0" w:color="auto"/>
              <w:left w:val="double" w:sz="6" w:space="0" w:color="auto"/>
              <w:bottom w:val="nil"/>
              <w:right w:val="nil"/>
            </w:tcBorders>
          </w:tcPr>
          <w:p w14:paraId="4A82F2C4" w14:textId="77777777" w:rsidR="00A958F7" w:rsidRPr="00A958F7" w:rsidRDefault="00A958F7" w:rsidP="00A958F7">
            <w:pPr>
              <w:pStyle w:val="Taulukkoleipis0"/>
            </w:pPr>
          </w:p>
        </w:tc>
        <w:tc>
          <w:tcPr>
            <w:tcW w:w="1843" w:type="dxa"/>
            <w:tcBorders>
              <w:top w:val="single" w:sz="6" w:space="0" w:color="auto"/>
              <w:left w:val="single" w:sz="6" w:space="0" w:color="auto"/>
              <w:bottom w:val="nil"/>
              <w:right w:val="nil"/>
            </w:tcBorders>
          </w:tcPr>
          <w:p w14:paraId="1CA82165" w14:textId="77777777" w:rsidR="00A958F7" w:rsidRPr="00A958F7" w:rsidRDefault="00A958F7" w:rsidP="00A958F7">
            <w:pPr>
              <w:pStyle w:val="Taulukkoleipis0"/>
            </w:pPr>
          </w:p>
        </w:tc>
        <w:tc>
          <w:tcPr>
            <w:tcW w:w="1984" w:type="dxa"/>
            <w:tcBorders>
              <w:top w:val="single" w:sz="6" w:space="0" w:color="auto"/>
              <w:left w:val="single" w:sz="6" w:space="0" w:color="auto"/>
              <w:bottom w:val="single" w:sz="6" w:space="0" w:color="auto"/>
              <w:right w:val="nil"/>
            </w:tcBorders>
          </w:tcPr>
          <w:p w14:paraId="7915F183" w14:textId="77777777" w:rsidR="00A958F7" w:rsidRPr="00A958F7" w:rsidRDefault="00A958F7" w:rsidP="00A958F7">
            <w:pPr>
              <w:pStyle w:val="Taulukkoleipis0"/>
            </w:pPr>
          </w:p>
        </w:tc>
        <w:tc>
          <w:tcPr>
            <w:tcW w:w="3969" w:type="dxa"/>
            <w:tcBorders>
              <w:top w:val="single" w:sz="6" w:space="0" w:color="auto"/>
              <w:left w:val="single" w:sz="6" w:space="0" w:color="auto"/>
              <w:bottom w:val="single" w:sz="6" w:space="0" w:color="auto"/>
              <w:right w:val="double" w:sz="6" w:space="0" w:color="auto"/>
            </w:tcBorders>
          </w:tcPr>
          <w:p w14:paraId="59DF15EA" w14:textId="77777777" w:rsidR="00A958F7" w:rsidRPr="00A958F7" w:rsidRDefault="00A958F7" w:rsidP="00A958F7">
            <w:pPr>
              <w:pStyle w:val="Taulukkoleipis0"/>
            </w:pPr>
          </w:p>
        </w:tc>
      </w:tr>
      <w:tr w:rsidR="00A958F7" w:rsidRPr="00A958F7" w14:paraId="059799C6" w14:textId="77777777" w:rsidTr="00A958F7">
        <w:trPr>
          <w:trHeight w:hRule="exact" w:val="397"/>
        </w:trPr>
        <w:tc>
          <w:tcPr>
            <w:tcW w:w="1276" w:type="dxa"/>
            <w:tcBorders>
              <w:top w:val="single" w:sz="6" w:space="0" w:color="auto"/>
              <w:left w:val="double" w:sz="6" w:space="0" w:color="auto"/>
              <w:bottom w:val="nil"/>
              <w:right w:val="nil"/>
            </w:tcBorders>
          </w:tcPr>
          <w:p w14:paraId="08C2B56F" w14:textId="77777777" w:rsidR="00A958F7" w:rsidRPr="00A958F7" w:rsidRDefault="00A958F7" w:rsidP="00A958F7">
            <w:pPr>
              <w:pStyle w:val="Taulukkoleipis0"/>
            </w:pPr>
          </w:p>
        </w:tc>
        <w:tc>
          <w:tcPr>
            <w:tcW w:w="1843" w:type="dxa"/>
            <w:tcBorders>
              <w:top w:val="single" w:sz="6" w:space="0" w:color="auto"/>
              <w:left w:val="single" w:sz="6" w:space="0" w:color="auto"/>
              <w:bottom w:val="nil"/>
              <w:right w:val="nil"/>
            </w:tcBorders>
          </w:tcPr>
          <w:p w14:paraId="30B72423" w14:textId="77777777" w:rsidR="00A958F7" w:rsidRPr="00A958F7" w:rsidRDefault="00A958F7" w:rsidP="00A958F7">
            <w:pPr>
              <w:pStyle w:val="Taulukkoleipis0"/>
            </w:pPr>
          </w:p>
        </w:tc>
        <w:tc>
          <w:tcPr>
            <w:tcW w:w="1984" w:type="dxa"/>
            <w:tcBorders>
              <w:top w:val="single" w:sz="6" w:space="0" w:color="auto"/>
              <w:left w:val="single" w:sz="6" w:space="0" w:color="auto"/>
              <w:bottom w:val="single" w:sz="6" w:space="0" w:color="auto"/>
              <w:right w:val="nil"/>
            </w:tcBorders>
          </w:tcPr>
          <w:p w14:paraId="7CF2311F" w14:textId="77777777" w:rsidR="00A958F7" w:rsidRPr="00A958F7" w:rsidRDefault="00A958F7" w:rsidP="00A958F7">
            <w:pPr>
              <w:pStyle w:val="Taulukkoleipis0"/>
            </w:pPr>
          </w:p>
        </w:tc>
        <w:tc>
          <w:tcPr>
            <w:tcW w:w="3969" w:type="dxa"/>
            <w:tcBorders>
              <w:top w:val="single" w:sz="6" w:space="0" w:color="auto"/>
              <w:left w:val="single" w:sz="6" w:space="0" w:color="auto"/>
              <w:bottom w:val="single" w:sz="6" w:space="0" w:color="auto"/>
              <w:right w:val="double" w:sz="6" w:space="0" w:color="auto"/>
            </w:tcBorders>
          </w:tcPr>
          <w:p w14:paraId="72536D5E" w14:textId="77777777" w:rsidR="00A958F7" w:rsidRPr="00A958F7" w:rsidRDefault="00A958F7" w:rsidP="00A958F7">
            <w:pPr>
              <w:pStyle w:val="Taulukkoleipis0"/>
            </w:pPr>
          </w:p>
        </w:tc>
      </w:tr>
      <w:tr w:rsidR="00A958F7" w:rsidRPr="00A958F7" w14:paraId="0C50F5A4" w14:textId="77777777" w:rsidTr="00A958F7">
        <w:trPr>
          <w:trHeight w:hRule="exact" w:val="397"/>
        </w:trPr>
        <w:tc>
          <w:tcPr>
            <w:tcW w:w="1276" w:type="dxa"/>
            <w:tcBorders>
              <w:top w:val="single" w:sz="6" w:space="0" w:color="auto"/>
              <w:left w:val="double" w:sz="6" w:space="0" w:color="auto"/>
              <w:bottom w:val="nil"/>
              <w:right w:val="nil"/>
            </w:tcBorders>
          </w:tcPr>
          <w:p w14:paraId="23F306B1" w14:textId="77777777" w:rsidR="00A958F7" w:rsidRPr="00A958F7" w:rsidRDefault="00A958F7" w:rsidP="00A958F7">
            <w:pPr>
              <w:pStyle w:val="Taulukkoleipis0"/>
            </w:pPr>
          </w:p>
        </w:tc>
        <w:tc>
          <w:tcPr>
            <w:tcW w:w="1843" w:type="dxa"/>
            <w:tcBorders>
              <w:top w:val="single" w:sz="6" w:space="0" w:color="auto"/>
              <w:left w:val="single" w:sz="6" w:space="0" w:color="auto"/>
              <w:bottom w:val="nil"/>
              <w:right w:val="nil"/>
            </w:tcBorders>
          </w:tcPr>
          <w:p w14:paraId="3D546BE6" w14:textId="77777777" w:rsidR="00A958F7" w:rsidRPr="00A958F7" w:rsidRDefault="00A958F7" w:rsidP="00A958F7">
            <w:pPr>
              <w:pStyle w:val="Taulukkoleipis0"/>
            </w:pPr>
          </w:p>
        </w:tc>
        <w:tc>
          <w:tcPr>
            <w:tcW w:w="1984" w:type="dxa"/>
            <w:tcBorders>
              <w:top w:val="single" w:sz="6" w:space="0" w:color="auto"/>
              <w:left w:val="single" w:sz="6" w:space="0" w:color="auto"/>
              <w:bottom w:val="single" w:sz="6" w:space="0" w:color="auto"/>
              <w:right w:val="nil"/>
            </w:tcBorders>
          </w:tcPr>
          <w:p w14:paraId="6ABC27D9" w14:textId="77777777" w:rsidR="00A958F7" w:rsidRPr="00A958F7" w:rsidRDefault="00A958F7" w:rsidP="00A958F7">
            <w:pPr>
              <w:pStyle w:val="Taulukkoleipis0"/>
            </w:pPr>
          </w:p>
        </w:tc>
        <w:tc>
          <w:tcPr>
            <w:tcW w:w="3969" w:type="dxa"/>
            <w:tcBorders>
              <w:top w:val="single" w:sz="6" w:space="0" w:color="auto"/>
              <w:left w:val="single" w:sz="6" w:space="0" w:color="auto"/>
              <w:bottom w:val="single" w:sz="6" w:space="0" w:color="auto"/>
              <w:right w:val="double" w:sz="6" w:space="0" w:color="auto"/>
            </w:tcBorders>
          </w:tcPr>
          <w:p w14:paraId="4F51B31B" w14:textId="77777777" w:rsidR="00A958F7" w:rsidRPr="00A958F7" w:rsidRDefault="00A958F7" w:rsidP="00A958F7">
            <w:pPr>
              <w:pStyle w:val="Taulukkoleipis0"/>
            </w:pPr>
          </w:p>
        </w:tc>
      </w:tr>
      <w:tr w:rsidR="00A958F7" w:rsidRPr="00A958F7" w14:paraId="20D44F76" w14:textId="77777777" w:rsidTr="00A958F7">
        <w:trPr>
          <w:trHeight w:hRule="exact" w:val="397"/>
        </w:trPr>
        <w:tc>
          <w:tcPr>
            <w:tcW w:w="1276" w:type="dxa"/>
            <w:tcBorders>
              <w:top w:val="single" w:sz="6" w:space="0" w:color="auto"/>
              <w:left w:val="double" w:sz="6" w:space="0" w:color="auto"/>
              <w:bottom w:val="nil"/>
              <w:right w:val="nil"/>
            </w:tcBorders>
          </w:tcPr>
          <w:p w14:paraId="18EC5E76" w14:textId="77777777" w:rsidR="00A958F7" w:rsidRPr="00A958F7" w:rsidRDefault="00A958F7" w:rsidP="00A958F7">
            <w:pPr>
              <w:pStyle w:val="Taulukkoleipis0"/>
            </w:pPr>
          </w:p>
        </w:tc>
        <w:tc>
          <w:tcPr>
            <w:tcW w:w="1843" w:type="dxa"/>
            <w:tcBorders>
              <w:top w:val="single" w:sz="6" w:space="0" w:color="auto"/>
              <w:left w:val="single" w:sz="6" w:space="0" w:color="auto"/>
              <w:bottom w:val="nil"/>
              <w:right w:val="nil"/>
            </w:tcBorders>
          </w:tcPr>
          <w:p w14:paraId="3EF08C17" w14:textId="77777777" w:rsidR="00A958F7" w:rsidRPr="00A958F7" w:rsidRDefault="00A958F7" w:rsidP="00A958F7">
            <w:pPr>
              <w:pStyle w:val="Taulukkoleipis0"/>
            </w:pPr>
          </w:p>
        </w:tc>
        <w:tc>
          <w:tcPr>
            <w:tcW w:w="1984" w:type="dxa"/>
            <w:tcBorders>
              <w:top w:val="single" w:sz="6" w:space="0" w:color="auto"/>
              <w:left w:val="single" w:sz="6" w:space="0" w:color="auto"/>
              <w:bottom w:val="single" w:sz="6" w:space="0" w:color="auto"/>
              <w:right w:val="nil"/>
            </w:tcBorders>
          </w:tcPr>
          <w:p w14:paraId="2D3B232D" w14:textId="77777777" w:rsidR="00A958F7" w:rsidRPr="00A958F7" w:rsidRDefault="00A958F7" w:rsidP="00A958F7">
            <w:pPr>
              <w:pStyle w:val="Taulukkoleipis0"/>
            </w:pPr>
          </w:p>
        </w:tc>
        <w:tc>
          <w:tcPr>
            <w:tcW w:w="3969" w:type="dxa"/>
            <w:tcBorders>
              <w:top w:val="single" w:sz="6" w:space="0" w:color="auto"/>
              <w:left w:val="single" w:sz="6" w:space="0" w:color="auto"/>
              <w:bottom w:val="single" w:sz="6" w:space="0" w:color="auto"/>
              <w:right w:val="double" w:sz="6" w:space="0" w:color="auto"/>
            </w:tcBorders>
          </w:tcPr>
          <w:p w14:paraId="50C14080" w14:textId="77777777" w:rsidR="00A958F7" w:rsidRPr="00A958F7" w:rsidRDefault="00A958F7" w:rsidP="00A958F7">
            <w:pPr>
              <w:pStyle w:val="Taulukkoleipis0"/>
            </w:pPr>
          </w:p>
        </w:tc>
      </w:tr>
      <w:tr w:rsidR="00A958F7" w:rsidRPr="00A958F7" w14:paraId="471A8588" w14:textId="77777777" w:rsidTr="00A958F7">
        <w:trPr>
          <w:trHeight w:hRule="exact" w:val="397"/>
        </w:trPr>
        <w:tc>
          <w:tcPr>
            <w:tcW w:w="1276" w:type="dxa"/>
            <w:tcBorders>
              <w:top w:val="single" w:sz="6" w:space="0" w:color="auto"/>
              <w:left w:val="double" w:sz="6" w:space="0" w:color="auto"/>
              <w:bottom w:val="nil"/>
              <w:right w:val="nil"/>
            </w:tcBorders>
          </w:tcPr>
          <w:p w14:paraId="0BF916FF" w14:textId="77777777" w:rsidR="00A958F7" w:rsidRPr="00A958F7" w:rsidRDefault="00A958F7" w:rsidP="00A958F7">
            <w:pPr>
              <w:pStyle w:val="Taulukkoleipis0"/>
            </w:pPr>
          </w:p>
        </w:tc>
        <w:tc>
          <w:tcPr>
            <w:tcW w:w="1843" w:type="dxa"/>
            <w:tcBorders>
              <w:top w:val="single" w:sz="6" w:space="0" w:color="auto"/>
              <w:left w:val="single" w:sz="6" w:space="0" w:color="auto"/>
              <w:bottom w:val="nil"/>
              <w:right w:val="nil"/>
            </w:tcBorders>
          </w:tcPr>
          <w:p w14:paraId="6DF3DFCB" w14:textId="77777777" w:rsidR="00A958F7" w:rsidRPr="00A958F7" w:rsidRDefault="00A958F7" w:rsidP="00A958F7">
            <w:pPr>
              <w:pStyle w:val="Taulukkoleipis0"/>
            </w:pPr>
          </w:p>
        </w:tc>
        <w:tc>
          <w:tcPr>
            <w:tcW w:w="1984" w:type="dxa"/>
            <w:tcBorders>
              <w:top w:val="single" w:sz="6" w:space="0" w:color="auto"/>
              <w:left w:val="single" w:sz="6" w:space="0" w:color="auto"/>
              <w:bottom w:val="single" w:sz="6" w:space="0" w:color="auto"/>
              <w:right w:val="nil"/>
            </w:tcBorders>
          </w:tcPr>
          <w:p w14:paraId="3FDD6090" w14:textId="77777777" w:rsidR="00A958F7" w:rsidRPr="00A958F7" w:rsidRDefault="00A958F7" w:rsidP="00A958F7">
            <w:pPr>
              <w:pStyle w:val="Taulukkoleipis0"/>
            </w:pPr>
          </w:p>
        </w:tc>
        <w:tc>
          <w:tcPr>
            <w:tcW w:w="3969" w:type="dxa"/>
            <w:tcBorders>
              <w:top w:val="single" w:sz="6" w:space="0" w:color="auto"/>
              <w:left w:val="single" w:sz="6" w:space="0" w:color="auto"/>
              <w:bottom w:val="single" w:sz="6" w:space="0" w:color="auto"/>
              <w:right w:val="double" w:sz="6" w:space="0" w:color="auto"/>
            </w:tcBorders>
          </w:tcPr>
          <w:p w14:paraId="2ACE4ADB" w14:textId="77777777" w:rsidR="00A958F7" w:rsidRPr="00A958F7" w:rsidRDefault="00A958F7" w:rsidP="00A958F7">
            <w:pPr>
              <w:pStyle w:val="Taulukkoleipis0"/>
            </w:pPr>
          </w:p>
        </w:tc>
      </w:tr>
      <w:tr w:rsidR="00A958F7" w:rsidRPr="00A958F7" w14:paraId="002A536A" w14:textId="77777777" w:rsidTr="00A958F7">
        <w:trPr>
          <w:trHeight w:hRule="exact" w:val="397"/>
        </w:trPr>
        <w:tc>
          <w:tcPr>
            <w:tcW w:w="1276" w:type="dxa"/>
            <w:tcBorders>
              <w:top w:val="single" w:sz="6" w:space="0" w:color="auto"/>
              <w:left w:val="double" w:sz="6" w:space="0" w:color="auto"/>
              <w:bottom w:val="nil"/>
              <w:right w:val="nil"/>
            </w:tcBorders>
          </w:tcPr>
          <w:p w14:paraId="5F81814E" w14:textId="77777777" w:rsidR="00A958F7" w:rsidRPr="00A958F7" w:rsidRDefault="00A958F7" w:rsidP="00A958F7">
            <w:pPr>
              <w:pStyle w:val="Taulukkoleipis0"/>
            </w:pPr>
          </w:p>
        </w:tc>
        <w:tc>
          <w:tcPr>
            <w:tcW w:w="1843" w:type="dxa"/>
            <w:tcBorders>
              <w:top w:val="single" w:sz="6" w:space="0" w:color="auto"/>
              <w:left w:val="single" w:sz="6" w:space="0" w:color="auto"/>
              <w:bottom w:val="nil"/>
              <w:right w:val="nil"/>
            </w:tcBorders>
          </w:tcPr>
          <w:p w14:paraId="064A7172" w14:textId="77777777" w:rsidR="00A958F7" w:rsidRPr="00A958F7" w:rsidRDefault="00A958F7" w:rsidP="00A958F7">
            <w:pPr>
              <w:pStyle w:val="Taulukkoleipis0"/>
            </w:pPr>
          </w:p>
        </w:tc>
        <w:tc>
          <w:tcPr>
            <w:tcW w:w="1984" w:type="dxa"/>
            <w:tcBorders>
              <w:top w:val="single" w:sz="6" w:space="0" w:color="auto"/>
              <w:left w:val="single" w:sz="6" w:space="0" w:color="auto"/>
              <w:bottom w:val="single" w:sz="6" w:space="0" w:color="auto"/>
              <w:right w:val="nil"/>
            </w:tcBorders>
          </w:tcPr>
          <w:p w14:paraId="70EEC94D" w14:textId="77777777" w:rsidR="00A958F7" w:rsidRPr="00A958F7" w:rsidRDefault="00A958F7" w:rsidP="00A958F7">
            <w:pPr>
              <w:pStyle w:val="Taulukkoleipis0"/>
            </w:pPr>
          </w:p>
        </w:tc>
        <w:tc>
          <w:tcPr>
            <w:tcW w:w="3969" w:type="dxa"/>
            <w:tcBorders>
              <w:top w:val="single" w:sz="6" w:space="0" w:color="auto"/>
              <w:left w:val="single" w:sz="6" w:space="0" w:color="auto"/>
              <w:bottom w:val="single" w:sz="6" w:space="0" w:color="auto"/>
              <w:right w:val="double" w:sz="6" w:space="0" w:color="auto"/>
            </w:tcBorders>
          </w:tcPr>
          <w:p w14:paraId="13AD733B" w14:textId="77777777" w:rsidR="00A958F7" w:rsidRPr="00A958F7" w:rsidRDefault="00A958F7" w:rsidP="00A958F7">
            <w:pPr>
              <w:pStyle w:val="Taulukkoleipis0"/>
            </w:pPr>
          </w:p>
        </w:tc>
      </w:tr>
      <w:tr w:rsidR="00A958F7" w:rsidRPr="00A958F7" w14:paraId="3924D49C" w14:textId="77777777" w:rsidTr="00A958F7">
        <w:trPr>
          <w:trHeight w:hRule="exact" w:val="397"/>
        </w:trPr>
        <w:tc>
          <w:tcPr>
            <w:tcW w:w="1276" w:type="dxa"/>
            <w:tcBorders>
              <w:top w:val="single" w:sz="6" w:space="0" w:color="auto"/>
              <w:left w:val="double" w:sz="6" w:space="0" w:color="auto"/>
              <w:bottom w:val="nil"/>
              <w:right w:val="nil"/>
            </w:tcBorders>
          </w:tcPr>
          <w:p w14:paraId="72CEA6BA" w14:textId="77777777" w:rsidR="00A958F7" w:rsidRPr="00A958F7" w:rsidRDefault="00A958F7" w:rsidP="00A958F7">
            <w:pPr>
              <w:pStyle w:val="Taulukkoleipis0"/>
            </w:pPr>
          </w:p>
        </w:tc>
        <w:tc>
          <w:tcPr>
            <w:tcW w:w="1843" w:type="dxa"/>
            <w:tcBorders>
              <w:top w:val="single" w:sz="6" w:space="0" w:color="auto"/>
              <w:left w:val="single" w:sz="6" w:space="0" w:color="auto"/>
              <w:bottom w:val="nil"/>
              <w:right w:val="nil"/>
            </w:tcBorders>
          </w:tcPr>
          <w:p w14:paraId="7CDF27A0" w14:textId="77777777" w:rsidR="00A958F7" w:rsidRPr="00A958F7" w:rsidRDefault="00A958F7" w:rsidP="00A958F7">
            <w:pPr>
              <w:pStyle w:val="Taulukkoleipis0"/>
            </w:pPr>
          </w:p>
        </w:tc>
        <w:tc>
          <w:tcPr>
            <w:tcW w:w="1984" w:type="dxa"/>
            <w:tcBorders>
              <w:top w:val="single" w:sz="6" w:space="0" w:color="auto"/>
              <w:left w:val="single" w:sz="6" w:space="0" w:color="auto"/>
              <w:bottom w:val="single" w:sz="6" w:space="0" w:color="auto"/>
              <w:right w:val="nil"/>
            </w:tcBorders>
          </w:tcPr>
          <w:p w14:paraId="18002FAC" w14:textId="77777777" w:rsidR="00A958F7" w:rsidRPr="00A958F7" w:rsidRDefault="00A958F7" w:rsidP="00A958F7">
            <w:pPr>
              <w:pStyle w:val="Taulukkoleipis0"/>
            </w:pPr>
          </w:p>
        </w:tc>
        <w:tc>
          <w:tcPr>
            <w:tcW w:w="3969" w:type="dxa"/>
            <w:tcBorders>
              <w:top w:val="single" w:sz="6" w:space="0" w:color="auto"/>
              <w:left w:val="single" w:sz="6" w:space="0" w:color="auto"/>
              <w:bottom w:val="single" w:sz="6" w:space="0" w:color="auto"/>
              <w:right w:val="double" w:sz="6" w:space="0" w:color="auto"/>
            </w:tcBorders>
          </w:tcPr>
          <w:p w14:paraId="5A31876A" w14:textId="77777777" w:rsidR="00A958F7" w:rsidRPr="00A958F7" w:rsidRDefault="00A958F7" w:rsidP="00A958F7">
            <w:pPr>
              <w:pStyle w:val="Taulukkoleipis0"/>
            </w:pPr>
          </w:p>
        </w:tc>
      </w:tr>
      <w:tr w:rsidR="00A958F7" w:rsidRPr="00A958F7" w14:paraId="6D0020D6" w14:textId="77777777" w:rsidTr="00A958F7">
        <w:trPr>
          <w:trHeight w:hRule="exact" w:val="397"/>
        </w:trPr>
        <w:tc>
          <w:tcPr>
            <w:tcW w:w="1276" w:type="dxa"/>
            <w:tcBorders>
              <w:top w:val="single" w:sz="6" w:space="0" w:color="auto"/>
              <w:left w:val="double" w:sz="6" w:space="0" w:color="auto"/>
              <w:bottom w:val="nil"/>
              <w:right w:val="nil"/>
            </w:tcBorders>
          </w:tcPr>
          <w:p w14:paraId="54FD3C1D" w14:textId="77777777" w:rsidR="00A958F7" w:rsidRPr="00A958F7" w:rsidRDefault="00A958F7" w:rsidP="00A958F7">
            <w:pPr>
              <w:pStyle w:val="Taulukkoleipis0"/>
            </w:pPr>
          </w:p>
        </w:tc>
        <w:tc>
          <w:tcPr>
            <w:tcW w:w="1843" w:type="dxa"/>
            <w:tcBorders>
              <w:top w:val="single" w:sz="6" w:space="0" w:color="auto"/>
              <w:left w:val="single" w:sz="6" w:space="0" w:color="auto"/>
              <w:bottom w:val="nil"/>
              <w:right w:val="nil"/>
            </w:tcBorders>
          </w:tcPr>
          <w:p w14:paraId="11F7FD67" w14:textId="77777777" w:rsidR="00A958F7" w:rsidRPr="00A958F7" w:rsidRDefault="00A958F7" w:rsidP="00A958F7">
            <w:pPr>
              <w:pStyle w:val="Taulukkoleipis0"/>
            </w:pPr>
          </w:p>
        </w:tc>
        <w:tc>
          <w:tcPr>
            <w:tcW w:w="1984" w:type="dxa"/>
            <w:tcBorders>
              <w:top w:val="single" w:sz="6" w:space="0" w:color="auto"/>
              <w:left w:val="single" w:sz="6" w:space="0" w:color="auto"/>
              <w:bottom w:val="single" w:sz="6" w:space="0" w:color="auto"/>
              <w:right w:val="nil"/>
            </w:tcBorders>
          </w:tcPr>
          <w:p w14:paraId="71C11C3A" w14:textId="77777777" w:rsidR="00A958F7" w:rsidRPr="00A958F7" w:rsidRDefault="00A958F7" w:rsidP="00A958F7">
            <w:pPr>
              <w:pStyle w:val="Taulukkoleipis0"/>
            </w:pPr>
          </w:p>
        </w:tc>
        <w:tc>
          <w:tcPr>
            <w:tcW w:w="3969" w:type="dxa"/>
            <w:tcBorders>
              <w:top w:val="single" w:sz="6" w:space="0" w:color="auto"/>
              <w:left w:val="single" w:sz="6" w:space="0" w:color="auto"/>
              <w:bottom w:val="single" w:sz="6" w:space="0" w:color="auto"/>
              <w:right w:val="double" w:sz="6" w:space="0" w:color="auto"/>
            </w:tcBorders>
          </w:tcPr>
          <w:p w14:paraId="1864C5AC" w14:textId="77777777" w:rsidR="00A958F7" w:rsidRPr="00A958F7" w:rsidRDefault="00A958F7" w:rsidP="00A958F7">
            <w:pPr>
              <w:pStyle w:val="Taulukkoleipis0"/>
            </w:pPr>
          </w:p>
        </w:tc>
      </w:tr>
      <w:tr w:rsidR="00A958F7" w:rsidRPr="00A958F7" w14:paraId="52E3B3D5" w14:textId="77777777" w:rsidTr="00A958F7">
        <w:trPr>
          <w:trHeight w:hRule="exact" w:val="397"/>
        </w:trPr>
        <w:tc>
          <w:tcPr>
            <w:tcW w:w="1276" w:type="dxa"/>
            <w:tcBorders>
              <w:top w:val="single" w:sz="6" w:space="0" w:color="auto"/>
              <w:left w:val="double" w:sz="6" w:space="0" w:color="auto"/>
              <w:bottom w:val="nil"/>
              <w:right w:val="nil"/>
            </w:tcBorders>
          </w:tcPr>
          <w:p w14:paraId="38F8AB47" w14:textId="77777777" w:rsidR="00A958F7" w:rsidRPr="00A958F7" w:rsidRDefault="00A958F7" w:rsidP="00A958F7">
            <w:pPr>
              <w:pStyle w:val="Taulukkoleipis0"/>
            </w:pPr>
          </w:p>
        </w:tc>
        <w:tc>
          <w:tcPr>
            <w:tcW w:w="1843" w:type="dxa"/>
            <w:tcBorders>
              <w:top w:val="single" w:sz="6" w:space="0" w:color="auto"/>
              <w:left w:val="single" w:sz="6" w:space="0" w:color="auto"/>
              <w:bottom w:val="nil"/>
              <w:right w:val="nil"/>
            </w:tcBorders>
          </w:tcPr>
          <w:p w14:paraId="36CF8E3F" w14:textId="77777777" w:rsidR="00A958F7" w:rsidRPr="00A958F7" w:rsidRDefault="00A958F7" w:rsidP="00A958F7">
            <w:pPr>
              <w:pStyle w:val="Taulukkoleipis0"/>
            </w:pPr>
          </w:p>
        </w:tc>
        <w:tc>
          <w:tcPr>
            <w:tcW w:w="1984" w:type="dxa"/>
            <w:tcBorders>
              <w:top w:val="single" w:sz="6" w:space="0" w:color="auto"/>
              <w:left w:val="single" w:sz="6" w:space="0" w:color="auto"/>
              <w:bottom w:val="single" w:sz="6" w:space="0" w:color="auto"/>
              <w:right w:val="nil"/>
            </w:tcBorders>
          </w:tcPr>
          <w:p w14:paraId="5390DD5A" w14:textId="77777777" w:rsidR="00A958F7" w:rsidRPr="00A958F7" w:rsidRDefault="00A958F7" w:rsidP="00A958F7">
            <w:pPr>
              <w:pStyle w:val="Taulukkoleipis0"/>
            </w:pPr>
          </w:p>
        </w:tc>
        <w:tc>
          <w:tcPr>
            <w:tcW w:w="3969" w:type="dxa"/>
            <w:tcBorders>
              <w:top w:val="single" w:sz="6" w:space="0" w:color="auto"/>
              <w:left w:val="single" w:sz="6" w:space="0" w:color="auto"/>
              <w:bottom w:val="single" w:sz="6" w:space="0" w:color="auto"/>
              <w:right w:val="double" w:sz="6" w:space="0" w:color="auto"/>
            </w:tcBorders>
          </w:tcPr>
          <w:p w14:paraId="7788B70F" w14:textId="77777777" w:rsidR="00A958F7" w:rsidRPr="00A958F7" w:rsidRDefault="00A958F7" w:rsidP="00A958F7">
            <w:pPr>
              <w:pStyle w:val="Taulukkoleipis0"/>
            </w:pPr>
          </w:p>
        </w:tc>
      </w:tr>
      <w:tr w:rsidR="00A958F7" w:rsidRPr="00A958F7" w14:paraId="5F6A9D1F" w14:textId="77777777" w:rsidTr="00A958F7">
        <w:trPr>
          <w:trHeight w:hRule="exact" w:val="397"/>
        </w:trPr>
        <w:tc>
          <w:tcPr>
            <w:tcW w:w="1276" w:type="dxa"/>
            <w:tcBorders>
              <w:top w:val="single" w:sz="6" w:space="0" w:color="auto"/>
              <w:left w:val="double" w:sz="6" w:space="0" w:color="auto"/>
              <w:bottom w:val="single" w:sz="6" w:space="0" w:color="auto"/>
              <w:right w:val="nil"/>
            </w:tcBorders>
          </w:tcPr>
          <w:p w14:paraId="0476D61D" w14:textId="77777777" w:rsidR="00A958F7" w:rsidRPr="00A958F7" w:rsidRDefault="00A958F7" w:rsidP="00A958F7">
            <w:pPr>
              <w:pStyle w:val="Taulukkoleipis0"/>
            </w:pPr>
          </w:p>
        </w:tc>
        <w:tc>
          <w:tcPr>
            <w:tcW w:w="1843" w:type="dxa"/>
            <w:tcBorders>
              <w:top w:val="single" w:sz="6" w:space="0" w:color="auto"/>
              <w:left w:val="single" w:sz="6" w:space="0" w:color="auto"/>
              <w:bottom w:val="single" w:sz="6" w:space="0" w:color="auto"/>
              <w:right w:val="nil"/>
            </w:tcBorders>
          </w:tcPr>
          <w:p w14:paraId="5E00C0F1" w14:textId="77777777" w:rsidR="00A958F7" w:rsidRPr="00A958F7" w:rsidRDefault="00A958F7" w:rsidP="00A958F7">
            <w:pPr>
              <w:pStyle w:val="Taulukkoleipis0"/>
            </w:pPr>
          </w:p>
        </w:tc>
        <w:tc>
          <w:tcPr>
            <w:tcW w:w="1984" w:type="dxa"/>
            <w:tcBorders>
              <w:top w:val="single" w:sz="6" w:space="0" w:color="auto"/>
              <w:left w:val="single" w:sz="6" w:space="0" w:color="auto"/>
              <w:bottom w:val="single" w:sz="6" w:space="0" w:color="auto"/>
              <w:right w:val="nil"/>
            </w:tcBorders>
          </w:tcPr>
          <w:p w14:paraId="5DF6D669" w14:textId="77777777" w:rsidR="00A958F7" w:rsidRPr="00A958F7" w:rsidRDefault="00A958F7" w:rsidP="00A958F7">
            <w:pPr>
              <w:pStyle w:val="Taulukkoleipis0"/>
            </w:pPr>
          </w:p>
        </w:tc>
        <w:tc>
          <w:tcPr>
            <w:tcW w:w="3969" w:type="dxa"/>
            <w:tcBorders>
              <w:top w:val="single" w:sz="6" w:space="0" w:color="auto"/>
              <w:left w:val="single" w:sz="6" w:space="0" w:color="auto"/>
              <w:bottom w:val="single" w:sz="6" w:space="0" w:color="auto"/>
              <w:right w:val="double" w:sz="6" w:space="0" w:color="auto"/>
            </w:tcBorders>
          </w:tcPr>
          <w:p w14:paraId="618C5375" w14:textId="77777777" w:rsidR="00A958F7" w:rsidRPr="00A958F7" w:rsidRDefault="00A958F7" w:rsidP="00A958F7">
            <w:pPr>
              <w:pStyle w:val="Taulukkoleipis0"/>
            </w:pPr>
          </w:p>
        </w:tc>
      </w:tr>
      <w:tr w:rsidR="00A958F7" w:rsidRPr="00A958F7" w14:paraId="4B1EBAC6" w14:textId="77777777" w:rsidTr="00A958F7">
        <w:trPr>
          <w:trHeight w:hRule="exact" w:val="397"/>
        </w:trPr>
        <w:tc>
          <w:tcPr>
            <w:tcW w:w="1276" w:type="dxa"/>
            <w:tcBorders>
              <w:top w:val="single" w:sz="6" w:space="0" w:color="auto"/>
              <w:left w:val="double" w:sz="6" w:space="0" w:color="auto"/>
              <w:bottom w:val="single" w:sz="4" w:space="0" w:color="auto"/>
              <w:right w:val="nil"/>
            </w:tcBorders>
          </w:tcPr>
          <w:p w14:paraId="181AA480" w14:textId="77777777" w:rsidR="00A958F7" w:rsidRPr="00A958F7" w:rsidRDefault="00A958F7" w:rsidP="00A958F7">
            <w:pPr>
              <w:pStyle w:val="Taulukkoleipis0"/>
            </w:pPr>
          </w:p>
        </w:tc>
        <w:tc>
          <w:tcPr>
            <w:tcW w:w="1843" w:type="dxa"/>
            <w:tcBorders>
              <w:top w:val="single" w:sz="6" w:space="0" w:color="auto"/>
              <w:left w:val="single" w:sz="6" w:space="0" w:color="auto"/>
              <w:bottom w:val="single" w:sz="4" w:space="0" w:color="auto"/>
              <w:right w:val="nil"/>
            </w:tcBorders>
          </w:tcPr>
          <w:p w14:paraId="51258E1A" w14:textId="77777777" w:rsidR="00A958F7" w:rsidRPr="00A958F7" w:rsidRDefault="00A958F7" w:rsidP="00A958F7">
            <w:pPr>
              <w:pStyle w:val="Taulukkoleipis0"/>
            </w:pPr>
          </w:p>
        </w:tc>
        <w:tc>
          <w:tcPr>
            <w:tcW w:w="1984" w:type="dxa"/>
            <w:tcBorders>
              <w:top w:val="single" w:sz="6" w:space="0" w:color="auto"/>
              <w:left w:val="single" w:sz="6" w:space="0" w:color="auto"/>
              <w:bottom w:val="single" w:sz="6" w:space="0" w:color="auto"/>
              <w:right w:val="nil"/>
            </w:tcBorders>
          </w:tcPr>
          <w:p w14:paraId="28C95FDA" w14:textId="77777777" w:rsidR="00A958F7" w:rsidRPr="00A958F7" w:rsidRDefault="00A958F7" w:rsidP="00A958F7">
            <w:pPr>
              <w:pStyle w:val="Taulukkoleipis0"/>
            </w:pPr>
          </w:p>
        </w:tc>
        <w:tc>
          <w:tcPr>
            <w:tcW w:w="3969" w:type="dxa"/>
            <w:tcBorders>
              <w:top w:val="single" w:sz="6" w:space="0" w:color="auto"/>
              <w:left w:val="single" w:sz="6" w:space="0" w:color="auto"/>
              <w:bottom w:val="single" w:sz="6" w:space="0" w:color="auto"/>
              <w:right w:val="double" w:sz="6" w:space="0" w:color="auto"/>
            </w:tcBorders>
          </w:tcPr>
          <w:p w14:paraId="506EF0F5" w14:textId="77777777" w:rsidR="00A958F7" w:rsidRPr="00A958F7" w:rsidRDefault="00A958F7" w:rsidP="00A958F7">
            <w:pPr>
              <w:pStyle w:val="Taulukkoleipis0"/>
            </w:pPr>
          </w:p>
        </w:tc>
      </w:tr>
    </w:tbl>
    <w:p w14:paraId="74F01A9D" w14:textId="77777777" w:rsidR="00A958F7" w:rsidRPr="00A958F7" w:rsidRDefault="00A958F7" w:rsidP="00A958F7">
      <w:pPr>
        <w:pStyle w:val="Taulukkoleipis0"/>
        <w:rPr>
          <w:b/>
          <w:bCs/>
        </w:rPr>
      </w:pPr>
      <w:r w:rsidRPr="00A958F7">
        <w:rPr>
          <w:b/>
          <w:bCs/>
        </w:rPr>
        <w:br w:type="page"/>
      </w:r>
    </w:p>
    <w:p w14:paraId="3A39ED53" w14:textId="77777777" w:rsidR="00A958F7" w:rsidRPr="00A958F7" w:rsidRDefault="00A958F7" w:rsidP="00A958F7">
      <w:pPr>
        <w:pStyle w:val="Taulukkoleipis0"/>
        <w:rPr>
          <w:b/>
          <w:bCs/>
          <w:lang w:val="en-US"/>
        </w:rPr>
      </w:pPr>
      <w:r w:rsidRPr="00A958F7">
        <w:rPr>
          <w:b/>
          <w:bCs/>
          <w:lang w:val="en-US"/>
        </w:rPr>
        <w:t>THE FUNCTIONALITY OF THE THERMOMETER</w:t>
      </w:r>
    </w:p>
    <w:p w14:paraId="5B525F65" w14:textId="77777777" w:rsidR="00A958F7" w:rsidRPr="00A958F7" w:rsidRDefault="00A958F7" w:rsidP="00A958F7">
      <w:pPr>
        <w:pStyle w:val="Taulukkoleipis0"/>
        <w:rPr>
          <w:lang w:val="en-US"/>
        </w:rPr>
      </w:pPr>
      <w:r w:rsidRPr="00A958F7">
        <w:rPr>
          <w:b/>
          <w:bCs/>
          <w:lang w:val="en-US"/>
        </w:rPr>
        <w:t>Year:</w:t>
      </w:r>
      <w:r w:rsidRPr="00A958F7">
        <w:rPr>
          <w:lang w:val="en-US"/>
        </w:rPr>
        <w:t xml:space="preserve"> </w:t>
      </w:r>
      <w:r w:rsidRPr="00A958F7">
        <w:fldChar w:fldCharType="begin">
          <w:ffData>
            <w:name w:val="Teksti35"/>
            <w:enabled/>
            <w:calcOnExit w:val="0"/>
            <w:textInput/>
          </w:ffData>
        </w:fldChar>
      </w:r>
      <w:r w:rsidRPr="00A958F7">
        <w:rPr>
          <w:lang w:val="en-US"/>
        </w:rPr>
        <w:instrText xml:space="preserve"> FORMTEXT </w:instrText>
      </w:r>
      <w:r w:rsidRPr="00A958F7">
        <w:fldChar w:fldCharType="separate"/>
      </w:r>
      <w:r w:rsidRPr="00A958F7">
        <w:t> </w:t>
      </w:r>
      <w:r w:rsidRPr="00A958F7">
        <w:t> </w:t>
      </w:r>
      <w:r w:rsidRPr="00A958F7">
        <w:t> </w:t>
      </w:r>
      <w:r w:rsidRPr="00A958F7">
        <w:t> </w:t>
      </w:r>
      <w:r w:rsidRPr="00A958F7">
        <w:t> </w:t>
      </w:r>
      <w:r w:rsidRPr="00A958F7">
        <w:rPr>
          <w:lang w:val="en-US"/>
        </w:rPr>
        <w:fldChar w:fldCharType="end"/>
      </w:r>
    </w:p>
    <w:tbl>
      <w:tblPr>
        <w:tblW w:w="9075" w:type="dxa"/>
        <w:tblInd w:w="-143" w:type="dxa"/>
        <w:tblLayout w:type="fixed"/>
        <w:tblCellMar>
          <w:left w:w="120" w:type="dxa"/>
          <w:right w:w="120" w:type="dxa"/>
        </w:tblCellMar>
        <w:tblLook w:val="04A0" w:firstRow="1" w:lastRow="0" w:firstColumn="1" w:lastColumn="0" w:noHBand="0" w:noVBand="1"/>
      </w:tblPr>
      <w:tblGrid>
        <w:gridCol w:w="1559"/>
        <w:gridCol w:w="1923"/>
        <w:gridCol w:w="2757"/>
        <w:gridCol w:w="2836"/>
      </w:tblGrid>
      <w:tr w:rsidR="00A958F7" w:rsidRPr="009B1DDD" w14:paraId="203DD579" w14:textId="77777777" w:rsidTr="00A958F7">
        <w:trPr>
          <w:trHeight w:hRule="exact" w:val="755"/>
        </w:trPr>
        <w:tc>
          <w:tcPr>
            <w:tcW w:w="1559" w:type="dxa"/>
            <w:tcBorders>
              <w:top w:val="double" w:sz="6" w:space="0" w:color="auto"/>
              <w:left w:val="double" w:sz="6" w:space="0" w:color="auto"/>
              <w:bottom w:val="nil"/>
              <w:right w:val="nil"/>
            </w:tcBorders>
            <w:hideMark/>
          </w:tcPr>
          <w:p w14:paraId="02228228" w14:textId="77777777" w:rsidR="00A958F7" w:rsidRPr="00A958F7" w:rsidRDefault="00A958F7" w:rsidP="00A958F7">
            <w:pPr>
              <w:pStyle w:val="Taulukkoleipis0"/>
            </w:pPr>
            <w:r w:rsidRPr="00A958F7">
              <w:t>Date</w:t>
            </w:r>
          </w:p>
        </w:tc>
        <w:tc>
          <w:tcPr>
            <w:tcW w:w="1922" w:type="dxa"/>
            <w:tcBorders>
              <w:top w:val="double" w:sz="6" w:space="0" w:color="auto"/>
              <w:left w:val="single" w:sz="6" w:space="0" w:color="auto"/>
              <w:bottom w:val="nil"/>
              <w:right w:val="nil"/>
            </w:tcBorders>
            <w:hideMark/>
          </w:tcPr>
          <w:p w14:paraId="00E7F18E" w14:textId="77777777" w:rsidR="00A958F7" w:rsidRPr="00A958F7" w:rsidRDefault="00A958F7" w:rsidP="00A958F7">
            <w:pPr>
              <w:pStyle w:val="Taulukkoleipis0"/>
            </w:pPr>
            <w:r w:rsidRPr="00A958F7">
              <w:t>Thermometer</w:t>
            </w:r>
          </w:p>
        </w:tc>
        <w:tc>
          <w:tcPr>
            <w:tcW w:w="2756" w:type="dxa"/>
            <w:tcBorders>
              <w:top w:val="double" w:sz="6" w:space="0" w:color="auto"/>
              <w:left w:val="single" w:sz="6" w:space="0" w:color="auto"/>
              <w:bottom w:val="nil"/>
              <w:right w:val="single" w:sz="6" w:space="0" w:color="auto"/>
            </w:tcBorders>
            <w:hideMark/>
          </w:tcPr>
          <w:p w14:paraId="5D2A90D4" w14:textId="77777777" w:rsidR="00A958F7" w:rsidRPr="00A958F7" w:rsidRDefault="00A958F7" w:rsidP="00A958F7">
            <w:pPr>
              <w:pStyle w:val="Taulukkoleipis0"/>
              <w:rPr>
                <w:lang w:val="en-US"/>
              </w:rPr>
            </w:pPr>
            <w:r w:rsidRPr="00A958F7">
              <w:rPr>
                <w:lang w:val="en-US"/>
              </w:rPr>
              <w:t>Measured melting ice temperature, °C</w:t>
            </w:r>
          </w:p>
        </w:tc>
        <w:tc>
          <w:tcPr>
            <w:tcW w:w="2835" w:type="dxa"/>
            <w:tcBorders>
              <w:top w:val="double" w:sz="6" w:space="0" w:color="auto"/>
              <w:left w:val="single" w:sz="6" w:space="0" w:color="auto"/>
              <w:bottom w:val="single" w:sz="6" w:space="0" w:color="auto"/>
              <w:right w:val="double" w:sz="6" w:space="0" w:color="auto"/>
            </w:tcBorders>
            <w:hideMark/>
          </w:tcPr>
          <w:p w14:paraId="4503075A" w14:textId="77777777" w:rsidR="00A958F7" w:rsidRPr="00A958F7" w:rsidRDefault="00A958F7" w:rsidP="00A958F7">
            <w:pPr>
              <w:pStyle w:val="Taulukkoleipis0"/>
              <w:rPr>
                <w:lang w:val="en-US"/>
              </w:rPr>
            </w:pPr>
            <w:r w:rsidRPr="00A958F7">
              <w:rPr>
                <w:lang w:val="en-US"/>
              </w:rPr>
              <w:t>Measured boiling water temperature, °C</w:t>
            </w:r>
          </w:p>
        </w:tc>
      </w:tr>
      <w:tr w:rsidR="00A958F7" w:rsidRPr="009B1DDD" w14:paraId="341728C5" w14:textId="77777777" w:rsidTr="00A958F7">
        <w:trPr>
          <w:trHeight w:val="480"/>
        </w:trPr>
        <w:tc>
          <w:tcPr>
            <w:tcW w:w="1559" w:type="dxa"/>
            <w:tcBorders>
              <w:top w:val="single" w:sz="6" w:space="0" w:color="auto"/>
              <w:left w:val="double" w:sz="6" w:space="0" w:color="auto"/>
              <w:bottom w:val="nil"/>
              <w:right w:val="nil"/>
            </w:tcBorders>
          </w:tcPr>
          <w:p w14:paraId="7F334B42" w14:textId="77777777" w:rsidR="00A958F7" w:rsidRPr="00A958F7" w:rsidRDefault="00A958F7" w:rsidP="00A958F7">
            <w:pPr>
              <w:pStyle w:val="Taulukkoleipis0"/>
              <w:rPr>
                <w:lang w:val="en-US"/>
              </w:rPr>
            </w:pPr>
          </w:p>
        </w:tc>
        <w:tc>
          <w:tcPr>
            <w:tcW w:w="1922" w:type="dxa"/>
            <w:tcBorders>
              <w:top w:val="single" w:sz="6" w:space="0" w:color="auto"/>
              <w:left w:val="single" w:sz="6" w:space="0" w:color="auto"/>
              <w:bottom w:val="nil"/>
              <w:right w:val="nil"/>
            </w:tcBorders>
          </w:tcPr>
          <w:p w14:paraId="6DDB2E0A" w14:textId="77777777" w:rsidR="00A958F7" w:rsidRPr="00A958F7" w:rsidRDefault="00A958F7" w:rsidP="00A958F7">
            <w:pPr>
              <w:pStyle w:val="Taulukkoleipis0"/>
              <w:rPr>
                <w:lang w:val="en-US"/>
              </w:rPr>
            </w:pPr>
          </w:p>
        </w:tc>
        <w:tc>
          <w:tcPr>
            <w:tcW w:w="2756" w:type="dxa"/>
            <w:tcBorders>
              <w:top w:val="single" w:sz="6" w:space="0" w:color="auto"/>
              <w:left w:val="single" w:sz="6" w:space="0" w:color="auto"/>
              <w:bottom w:val="nil"/>
              <w:right w:val="single" w:sz="6" w:space="0" w:color="auto"/>
            </w:tcBorders>
          </w:tcPr>
          <w:p w14:paraId="0C823AA2" w14:textId="77777777" w:rsidR="00A958F7" w:rsidRPr="00A958F7" w:rsidRDefault="00A958F7" w:rsidP="00A958F7">
            <w:pPr>
              <w:pStyle w:val="Taulukkoleipis0"/>
              <w:rPr>
                <w:lang w:val="en-US"/>
              </w:rPr>
            </w:pPr>
          </w:p>
        </w:tc>
        <w:tc>
          <w:tcPr>
            <w:tcW w:w="2835" w:type="dxa"/>
            <w:tcBorders>
              <w:top w:val="single" w:sz="6" w:space="0" w:color="auto"/>
              <w:left w:val="single" w:sz="6" w:space="0" w:color="auto"/>
              <w:bottom w:val="single" w:sz="6" w:space="0" w:color="auto"/>
              <w:right w:val="double" w:sz="6" w:space="0" w:color="auto"/>
            </w:tcBorders>
          </w:tcPr>
          <w:p w14:paraId="7B101C35" w14:textId="77777777" w:rsidR="00A958F7" w:rsidRPr="00A958F7" w:rsidRDefault="00A958F7" w:rsidP="00A958F7">
            <w:pPr>
              <w:pStyle w:val="Taulukkoleipis0"/>
              <w:rPr>
                <w:lang w:val="en-US"/>
              </w:rPr>
            </w:pPr>
          </w:p>
        </w:tc>
      </w:tr>
      <w:tr w:rsidR="00A958F7" w:rsidRPr="009B1DDD" w14:paraId="690A1FDC" w14:textId="77777777" w:rsidTr="00A958F7">
        <w:trPr>
          <w:trHeight w:val="480"/>
        </w:trPr>
        <w:tc>
          <w:tcPr>
            <w:tcW w:w="1559" w:type="dxa"/>
            <w:tcBorders>
              <w:top w:val="single" w:sz="6" w:space="0" w:color="auto"/>
              <w:left w:val="double" w:sz="6" w:space="0" w:color="auto"/>
              <w:bottom w:val="nil"/>
              <w:right w:val="nil"/>
            </w:tcBorders>
          </w:tcPr>
          <w:p w14:paraId="7783EFCB" w14:textId="77777777" w:rsidR="00A958F7" w:rsidRPr="00A958F7" w:rsidRDefault="00A958F7" w:rsidP="00A958F7">
            <w:pPr>
              <w:pStyle w:val="Taulukkoleipis0"/>
              <w:rPr>
                <w:lang w:val="en-US"/>
              </w:rPr>
            </w:pPr>
          </w:p>
        </w:tc>
        <w:tc>
          <w:tcPr>
            <w:tcW w:w="1922" w:type="dxa"/>
            <w:tcBorders>
              <w:top w:val="single" w:sz="6" w:space="0" w:color="auto"/>
              <w:left w:val="single" w:sz="6" w:space="0" w:color="auto"/>
              <w:bottom w:val="nil"/>
              <w:right w:val="nil"/>
            </w:tcBorders>
          </w:tcPr>
          <w:p w14:paraId="1B9343F9" w14:textId="77777777" w:rsidR="00A958F7" w:rsidRPr="00A958F7" w:rsidRDefault="00A958F7" w:rsidP="00A958F7">
            <w:pPr>
              <w:pStyle w:val="Taulukkoleipis0"/>
              <w:rPr>
                <w:lang w:val="en-US"/>
              </w:rPr>
            </w:pPr>
          </w:p>
        </w:tc>
        <w:tc>
          <w:tcPr>
            <w:tcW w:w="2756" w:type="dxa"/>
            <w:tcBorders>
              <w:top w:val="single" w:sz="6" w:space="0" w:color="auto"/>
              <w:left w:val="single" w:sz="6" w:space="0" w:color="auto"/>
              <w:bottom w:val="nil"/>
              <w:right w:val="single" w:sz="6" w:space="0" w:color="auto"/>
            </w:tcBorders>
          </w:tcPr>
          <w:p w14:paraId="7BA3596E" w14:textId="77777777" w:rsidR="00A958F7" w:rsidRPr="00A958F7" w:rsidRDefault="00A958F7" w:rsidP="00A958F7">
            <w:pPr>
              <w:pStyle w:val="Taulukkoleipis0"/>
              <w:rPr>
                <w:lang w:val="en-US"/>
              </w:rPr>
            </w:pPr>
          </w:p>
        </w:tc>
        <w:tc>
          <w:tcPr>
            <w:tcW w:w="2835" w:type="dxa"/>
            <w:tcBorders>
              <w:top w:val="single" w:sz="6" w:space="0" w:color="auto"/>
              <w:left w:val="single" w:sz="6" w:space="0" w:color="auto"/>
              <w:bottom w:val="single" w:sz="6" w:space="0" w:color="auto"/>
              <w:right w:val="double" w:sz="6" w:space="0" w:color="auto"/>
            </w:tcBorders>
          </w:tcPr>
          <w:p w14:paraId="44AAD715" w14:textId="77777777" w:rsidR="00A958F7" w:rsidRPr="00A958F7" w:rsidRDefault="00A958F7" w:rsidP="00A958F7">
            <w:pPr>
              <w:pStyle w:val="Taulukkoleipis0"/>
              <w:rPr>
                <w:lang w:val="en-US"/>
              </w:rPr>
            </w:pPr>
          </w:p>
        </w:tc>
      </w:tr>
      <w:tr w:rsidR="00A958F7" w:rsidRPr="009B1DDD" w14:paraId="5979675C" w14:textId="77777777" w:rsidTr="00A958F7">
        <w:trPr>
          <w:trHeight w:val="480"/>
        </w:trPr>
        <w:tc>
          <w:tcPr>
            <w:tcW w:w="1559" w:type="dxa"/>
            <w:tcBorders>
              <w:top w:val="single" w:sz="6" w:space="0" w:color="auto"/>
              <w:left w:val="double" w:sz="6" w:space="0" w:color="auto"/>
              <w:bottom w:val="nil"/>
              <w:right w:val="nil"/>
            </w:tcBorders>
          </w:tcPr>
          <w:p w14:paraId="447535F4" w14:textId="77777777" w:rsidR="00A958F7" w:rsidRPr="00A958F7" w:rsidRDefault="00A958F7" w:rsidP="00A958F7">
            <w:pPr>
              <w:pStyle w:val="Taulukkoleipis0"/>
              <w:rPr>
                <w:lang w:val="en-US"/>
              </w:rPr>
            </w:pPr>
          </w:p>
        </w:tc>
        <w:tc>
          <w:tcPr>
            <w:tcW w:w="1922" w:type="dxa"/>
            <w:tcBorders>
              <w:top w:val="single" w:sz="6" w:space="0" w:color="auto"/>
              <w:left w:val="single" w:sz="6" w:space="0" w:color="auto"/>
              <w:bottom w:val="nil"/>
              <w:right w:val="nil"/>
            </w:tcBorders>
          </w:tcPr>
          <w:p w14:paraId="5FA3B538" w14:textId="77777777" w:rsidR="00A958F7" w:rsidRPr="00A958F7" w:rsidRDefault="00A958F7" w:rsidP="00A958F7">
            <w:pPr>
              <w:pStyle w:val="Taulukkoleipis0"/>
              <w:rPr>
                <w:lang w:val="en-US"/>
              </w:rPr>
            </w:pPr>
          </w:p>
        </w:tc>
        <w:tc>
          <w:tcPr>
            <w:tcW w:w="2756" w:type="dxa"/>
            <w:tcBorders>
              <w:top w:val="single" w:sz="6" w:space="0" w:color="auto"/>
              <w:left w:val="single" w:sz="6" w:space="0" w:color="auto"/>
              <w:bottom w:val="nil"/>
              <w:right w:val="single" w:sz="6" w:space="0" w:color="auto"/>
            </w:tcBorders>
          </w:tcPr>
          <w:p w14:paraId="266C0E8C" w14:textId="77777777" w:rsidR="00A958F7" w:rsidRPr="00A958F7" w:rsidRDefault="00A958F7" w:rsidP="00A958F7">
            <w:pPr>
              <w:pStyle w:val="Taulukkoleipis0"/>
              <w:rPr>
                <w:lang w:val="en-US"/>
              </w:rPr>
            </w:pPr>
          </w:p>
        </w:tc>
        <w:tc>
          <w:tcPr>
            <w:tcW w:w="2835" w:type="dxa"/>
            <w:tcBorders>
              <w:top w:val="single" w:sz="6" w:space="0" w:color="auto"/>
              <w:left w:val="single" w:sz="6" w:space="0" w:color="auto"/>
              <w:bottom w:val="single" w:sz="6" w:space="0" w:color="auto"/>
              <w:right w:val="double" w:sz="6" w:space="0" w:color="auto"/>
            </w:tcBorders>
          </w:tcPr>
          <w:p w14:paraId="1A76C53D" w14:textId="77777777" w:rsidR="00A958F7" w:rsidRPr="00A958F7" w:rsidRDefault="00A958F7" w:rsidP="00A958F7">
            <w:pPr>
              <w:pStyle w:val="Taulukkoleipis0"/>
              <w:rPr>
                <w:lang w:val="en-US"/>
              </w:rPr>
            </w:pPr>
          </w:p>
        </w:tc>
      </w:tr>
      <w:tr w:rsidR="00A958F7" w:rsidRPr="009B1DDD" w14:paraId="0E991680" w14:textId="77777777" w:rsidTr="00A958F7">
        <w:trPr>
          <w:trHeight w:val="480"/>
        </w:trPr>
        <w:tc>
          <w:tcPr>
            <w:tcW w:w="1559" w:type="dxa"/>
            <w:tcBorders>
              <w:top w:val="single" w:sz="6" w:space="0" w:color="auto"/>
              <w:left w:val="double" w:sz="6" w:space="0" w:color="auto"/>
              <w:bottom w:val="nil"/>
              <w:right w:val="nil"/>
            </w:tcBorders>
          </w:tcPr>
          <w:p w14:paraId="217F2916" w14:textId="77777777" w:rsidR="00A958F7" w:rsidRPr="00A958F7" w:rsidRDefault="00A958F7" w:rsidP="00A958F7">
            <w:pPr>
              <w:pStyle w:val="Taulukkoleipis0"/>
              <w:rPr>
                <w:lang w:val="en-US"/>
              </w:rPr>
            </w:pPr>
          </w:p>
        </w:tc>
        <w:tc>
          <w:tcPr>
            <w:tcW w:w="1922" w:type="dxa"/>
            <w:tcBorders>
              <w:top w:val="single" w:sz="6" w:space="0" w:color="auto"/>
              <w:left w:val="single" w:sz="6" w:space="0" w:color="auto"/>
              <w:bottom w:val="nil"/>
              <w:right w:val="nil"/>
            </w:tcBorders>
          </w:tcPr>
          <w:p w14:paraId="265803B7" w14:textId="77777777" w:rsidR="00A958F7" w:rsidRPr="00A958F7" w:rsidRDefault="00A958F7" w:rsidP="00A958F7">
            <w:pPr>
              <w:pStyle w:val="Taulukkoleipis0"/>
              <w:rPr>
                <w:lang w:val="en-US"/>
              </w:rPr>
            </w:pPr>
          </w:p>
        </w:tc>
        <w:tc>
          <w:tcPr>
            <w:tcW w:w="2756" w:type="dxa"/>
            <w:tcBorders>
              <w:top w:val="single" w:sz="6" w:space="0" w:color="auto"/>
              <w:left w:val="single" w:sz="6" w:space="0" w:color="auto"/>
              <w:bottom w:val="nil"/>
              <w:right w:val="single" w:sz="6" w:space="0" w:color="auto"/>
            </w:tcBorders>
          </w:tcPr>
          <w:p w14:paraId="19934B57" w14:textId="77777777" w:rsidR="00A958F7" w:rsidRPr="00A958F7" w:rsidRDefault="00A958F7" w:rsidP="00A958F7">
            <w:pPr>
              <w:pStyle w:val="Taulukkoleipis0"/>
              <w:rPr>
                <w:lang w:val="en-US"/>
              </w:rPr>
            </w:pPr>
          </w:p>
        </w:tc>
        <w:tc>
          <w:tcPr>
            <w:tcW w:w="2835" w:type="dxa"/>
            <w:tcBorders>
              <w:top w:val="single" w:sz="6" w:space="0" w:color="auto"/>
              <w:left w:val="single" w:sz="6" w:space="0" w:color="auto"/>
              <w:bottom w:val="single" w:sz="6" w:space="0" w:color="auto"/>
              <w:right w:val="double" w:sz="6" w:space="0" w:color="auto"/>
            </w:tcBorders>
          </w:tcPr>
          <w:p w14:paraId="42BE0380" w14:textId="77777777" w:rsidR="00A958F7" w:rsidRPr="00A958F7" w:rsidRDefault="00A958F7" w:rsidP="00A958F7">
            <w:pPr>
              <w:pStyle w:val="Taulukkoleipis0"/>
              <w:rPr>
                <w:lang w:val="en-US"/>
              </w:rPr>
            </w:pPr>
          </w:p>
        </w:tc>
      </w:tr>
      <w:tr w:rsidR="00A958F7" w:rsidRPr="009B1DDD" w14:paraId="59210596" w14:textId="77777777" w:rsidTr="00A958F7">
        <w:trPr>
          <w:trHeight w:val="480"/>
        </w:trPr>
        <w:tc>
          <w:tcPr>
            <w:tcW w:w="1559" w:type="dxa"/>
            <w:tcBorders>
              <w:top w:val="single" w:sz="6" w:space="0" w:color="auto"/>
              <w:left w:val="double" w:sz="6" w:space="0" w:color="auto"/>
              <w:bottom w:val="nil"/>
              <w:right w:val="nil"/>
            </w:tcBorders>
          </w:tcPr>
          <w:p w14:paraId="2200ED8A" w14:textId="77777777" w:rsidR="00A958F7" w:rsidRPr="00A958F7" w:rsidRDefault="00A958F7" w:rsidP="00A958F7">
            <w:pPr>
              <w:pStyle w:val="Taulukkoleipis0"/>
              <w:rPr>
                <w:lang w:val="en-US"/>
              </w:rPr>
            </w:pPr>
          </w:p>
        </w:tc>
        <w:tc>
          <w:tcPr>
            <w:tcW w:w="1922" w:type="dxa"/>
            <w:tcBorders>
              <w:top w:val="single" w:sz="6" w:space="0" w:color="auto"/>
              <w:left w:val="single" w:sz="6" w:space="0" w:color="auto"/>
              <w:bottom w:val="nil"/>
              <w:right w:val="nil"/>
            </w:tcBorders>
          </w:tcPr>
          <w:p w14:paraId="18A59416" w14:textId="77777777" w:rsidR="00A958F7" w:rsidRPr="00A958F7" w:rsidRDefault="00A958F7" w:rsidP="00A958F7">
            <w:pPr>
              <w:pStyle w:val="Taulukkoleipis0"/>
              <w:rPr>
                <w:lang w:val="en-US"/>
              </w:rPr>
            </w:pPr>
          </w:p>
        </w:tc>
        <w:tc>
          <w:tcPr>
            <w:tcW w:w="2756" w:type="dxa"/>
            <w:tcBorders>
              <w:top w:val="single" w:sz="6" w:space="0" w:color="auto"/>
              <w:left w:val="single" w:sz="6" w:space="0" w:color="auto"/>
              <w:bottom w:val="nil"/>
              <w:right w:val="single" w:sz="6" w:space="0" w:color="auto"/>
            </w:tcBorders>
          </w:tcPr>
          <w:p w14:paraId="232ED860" w14:textId="77777777" w:rsidR="00A958F7" w:rsidRPr="00A958F7" w:rsidRDefault="00A958F7" w:rsidP="00A958F7">
            <w:pPr>
              <w:pStyle w:val="Taulukkoleipis0"/>
              <w:rPr>
                <w:lang w:val="en-US"/>
              </w:rPr>
            </w:pPr>
          </w:p>
        </w:tc>
        <w:tc>
          <w:tcPr>
            <w:tcW w:w="2835" w:type="dxa"/>
            <w:tcBorders>
              <w:top w:val="single" w:sz="6" w:space="0" w:color="auto"/>
              <w:left w:val="single" w:sz="6" w:space="0" w:color="auto"/>
              <w:bottom w:val="single" w:sz="6" w:space="0" w:color="auto"/>
              <w:right w:val="double" w:sz="6" w:space="0" w:color="auto"/>
            </w:tcBorders>
          </w:tcPr>
          <w:p w14:paraId="572FA02F" w14:textId="77777777" w:rsidR="00A958F7" w:rsidRPr="00A958F7" w:rsidRDefault="00A958F7" w:rsidP="00A958F7">
            <w:pPr>
              <w:pStyle w:val="Taulukkoleipis0"/>
              <w:rPr>
                <w:lang w:val="en-US"/>
              </w:rPr>
            </w:pPr>
          </w:p>
        </w:tc>
      </w:tr>
      <w:tr w:rsidR="00A958F7" w:rsidRPr="009B1DDD" w14:paraId="6D2DB3CC" w14:textId="77777777" w:rsidTr="00A958F7">
        <w:trPr>
          <w:trHeight w:val="480"/>
        </w:trPr>
        <w:tc>
          <w:tcPr>
            <w:tcW w:w="1559" w:type="dxa"/>
            <w:tcBorders>
              <w:top w:val="single" w:sz="6" w:space="0" w:color="auto"/>
              <w:left w:val="double" w:sz="6" w:space="0" w:color="auto"/>
              <w:bottom w:val="nil"/>
              <w:right w:val="nil"/>
            </w:tcBorders>
          </w:tcPr>
          <w:p w14:paraId="62E03584" w14:textId="77777777" w:rsidR="00A958F7" w:rsidRPr="00A958F7" w:rsidRDefault="00A958F7" w:rsidP="00A958F7">
            <w:pPr>
              <w:pStyle w:val="Taulukkoleipis0"/>
              <w:rPr>
                <w:lang w:val="en-US"/>
              </w:rPr>
            </w:pPr>
          </w:p>
        </w:tc>
        <w:tc>
          <w:tcPr>
            <w:tcW w:w="1922" w:type="dxa"/>
            <w:tcBorders>
              <w:top w:val="single" w:sz="6" w:space="0" w:color="auto"/>
              <w:left w:val="single" w:sz="6" w:space="0" w:color="auto"/>
              <w:bottom w:val="nil"/>
              <w:right w:val="nil"/>
            </w:tcBorders>
          </w:tcPr>
          <w:p w14:paraId="4E71E39E" w14:textId="77777777" w:rsidR="00A958F7" w:rsidRPr="00A958F7" w:rsidRDefault="00A958F7" w:rsidP="00A958F7">
            <w:pPr>
              <w:pStyle w:val="Taulukkoleipis0"/>
              <w:rPr>
                <w:lang w:val="en-US"/>
              </w:rPr>
            </w:pPr>
          </w:p>
        </w:tc>
        <w:tc>
          <w:tcPr>
            <w:tcW w:w="2756" w:type="dxa"/>
            <w:tcBorders>
              <w:top w:val="single" w:sz="6" w:space="0" w:color="auto"/>
              <w:left w:val="single" w:sz="6" w:space="0" w:color="auto"/>
              <w:bottom w:val="nil"/>
              <w:right w:val="single" w:sz="6" w:space="0" w:color="auto"/>
            </w:tcBorders>
          </w:tcPr>
          <w:p w14:paraId="0235F600" w14:textId="77777777" w:rsidR="00A958F7" w:rsidRPr="00A958F7" w:rsidRDefault="00A958F7" w:rsidP="00A958F7">
            <w:pPr>
              <w:pStyle w:val="Taulukkoleipis0"/>
              <w:rPr>
                <w:lang w:val="en-US"/>
              </w:rPr>
            </w:pPr>
          </w:p>
        </w:tc>
        <w:tc>
          <w:tcPr>
            <w:tcW w:w="2835" w:type="dxa"/>
            <w:tcBorders>
              <w:top w:val="single" w:sz="6" w:space="0" w:color="auto"/>
              <w:left w:val="single" w:sz="6" w:space="0" w:color="auto"/>
              <w:bottom w:val="single" w:sz="6" w:space="0" w:color="auto"/>
              <w:right w:val="double" w:sz="6" w:space="0" w:color="auto"/>
            </w:tcBorders>
          </w:tcPr>
          <w:p w14:paraId="6B2B0A0E" w14:textId="77777777" w:rsidR="00A958F7" w:rsidRPr="00A958F7" w:rsidRDefault="00A958F7" w:rsidP="00A958F7">
            <w:pPr>
              <w:pStyle w:val="Taulukkoleipis0"/>
              <w:rPr>
                <w:lang w:val="en-US"/>
              </w:rPr>
            </w:pPr>
          </w:p>
        </w:tc>
      </w:tr>
      <w:tr w:rsidR="00A958F7" w:rsidRPr="009B1DDD" w14:paraId="4AC5246D" w14:textId="77777777" w:rsidTr="00A958F7">
        <w:trPr>
          <w:trHeight w:val="480"/>
        </w:trPr>
        <w:tc>
          <w:tcPr>
            <w:tcW w:w="1559" w:type="dxa"/>
            <w:tcBorders>
              <w:top w:val="single" w:sz="6" w:space="0" w:color="auto"/>
              <w:left w:val="double" w:sz="6" w:space="0" w:color="auto"/>
              <w:bottom w:val="nil"/>
              <w:right w:val="nil"/>
            </w:tcBorders>
          </w:tcPr>
          <w:p w14:paraId="0D577B7E" w14:textId="77777777" w:rsidR="00A958F7" w:rsidRPr="00A958F7" w:rsidRDefault="00A958F7" w:rsidP="00A958F7">
            <w:pPr>
              <w:pStyle w:val="Taulukkoleipis0"/>
              <w:rPr>
                <w:lang w:val="en-US"/>
              </w:rPr>
            </w:pPr>
          </w:p>
        </w:tc>
        <w:tc>
          <w:tcPr>
            <w:tcW w:w="1922" w:type="dxa"/>
            <w:tcBorders>
              <w:top w:val="single" w:sz="6" w:space="0" w:color="auto"/>
              <w:left w:val="single" w:sz="6" w:space="0" w:color="auto"/>
              <w:bottom w:val="nil"/>
              <w:right w:val="nil"/>
            </w:tcBorders>
          </w:tcPr>
          <w:p w14:paraId="70295747" w14:textId="77777777" w:rsidR="00A958F7" w:rsidRPr="00A958F7" w:rsidRDefault="00A958F7" w:rsidP="00A958F7">
            <w:pPr>
              <w:pStyle w:val="Taulukkoleipis0"/>
              <w:rPr>
                <w:lang w:val="en-US"/>
              </w:rPr>
            </w:pPr>
          </w:p>
        </w:tc>
        <w:tc>
          <w:tcPr>
            <w:tcW w:w="2756" w:type="dxa"/>
            <w:tcBorders>
              <w:top w:val="single" w:sz="6" w:space="0" w:color="auto"/>
              <w:left w:val="single" w:sz="6" w:space="0" w:color="auto"/>
              <w:bottom w:val="nil"/>
              <w:right w:val="single" w:sz="6" w:space="0" w:color="auto"/>
            </w:tcBorders>
          </w:tcPr>
          <w:p w14:paraId="7D063C12" w14:textId="77777777" w:rsidR="00A958F7" w:rsidRPr="00A958F7" w:rsidRDefault="00A958F7" w:rsidP="00A958F7">
            <w:pPr>
              <w:pStyle w:val="Taulukkoleipis0"/>
              <w:rPr>
                <w:lang w:val="en-US"/>
              </w:rPr>
            </w:pPr>
          </w:p>
        </w:tc>
        <w:tc>
          <w:tcPr>
            <w:tcW w:w="2835" w:type="dxa"/>
            <w:tcBorders>
              <w:top w:val="single" w:sz="6" w:space="0" w:color="auto"/>
              <w:left w:val="single" w:sz="6" w:space="0" w:color="auto"/>
              <w:bottom w:val="single" w:sz="6" w:space="0" w:color="auto"/>
              <w:right w:val="double" w:sz="6" w:space="0" w:color="auto"/>
            </w:tcBorders>
          </w:tcPr>
          <w:p w14:paraId="733B7359" w14:textId="77777777" w:rsidR="00A958F7" w:rsidRPr="00A958F7" w:rsidRDefault="00A958F7" w:rsidP="00A958F7">
            <w:pPr>
              <w:pStyle w:val="Taulukkoleipis0"/>
              <w:rPr>
                <w:lang w:val="en-US"/>
              </w:rPr>
            </w:pPr>
          </w:p>
        </w:tc>
      </w:tr>
      <w:tr w:rsidR="00A958F7" w:rsidRPr="009B1DDD" w14:paraId="3F07CB99" w14:textId="77777777" w:rsidTr="00A958F7">
        <w:trPr>
          <w:trHeight w:val="480"/>
        </w:trPr>
        <w:tc>
          <w:tcPr>
            <w:tcW w:w="1559" w:type="dxa"/>
            <w:tcBorders>
              <w:top w:val="single" w:sz="6" w:space="0" w:color="auto"/>
              <w:left w:val="double" w:sz="6" w:space="0" w:color="auto"/>
              <w:bottom w:val="nil"/>
              <w:right w:val="nil"/>
            </w:tcBorders>
          </w:tcPr>
          <w:p w14:paraId="0813569F" w14:textId="77777777" w:rsidR="00A958F7" w:rsidRPr="00A958F7" w:rsidRDefault="00A958F7" w:rsidP="00A958F7">
            <w:pPr>
              <w:pStyle w:val="Taulukkoleipis0"/>
              <w:rPr>
                <w:lang w:val="en-US"/>
              </w:rPr>
            </w:pPr>
          </w:p>
        </w:tc>
        <w:tc>
          <w:tcPr>
            <w:tcW w:w="1922" w:type="dxa"/>
            <w:tcBorders>
              <w:top w:val="single" w:sz="6" w:space="0" w:color="auto"/>
              <w:left w:val="single" w:sz="6" w:space="0" w:color="auto"/>
              <w:bottom w:val="nil"/>
              <w:right w:val="nil"/>
            </w:tcBorders>
          </w:tcPr>
          <w:p w14:paraId="68EED040" w14:textId="77777777" w:rsidR="00A958F7" w:rsidRPr="00A958F7" w:rsidRDefault="00A958F7" w:rsidP="00A958F7">
            <w:pPr>
              <w:pStyle w:val="Taulukkoleipis0"/>
              <w:rPr>
                <w:lang w:val="en-US"/>
              </w:rPr>
            </w:pPr>
          </w:p>
        </w:tc>
        <w:tc>
          <w:tcPr>
            <w:tcW w:w="2756" w:type="dxa"/>
            <w:tcBorders>
              <w:top w:val="single" w:sz="6" w:space="0" w:color="auto"/>
              <w:left w:val="single" w:sz="6" w:space="0" w:color="auto"/>
              <w:bottom w:val="nil"/>
              <w:right w:val="single" w:sz="6" w:space="0" w:color="auto"/>
            </w:tcBorders>
          </w:tcPr>
          <w:p w14:paraId="2CB813D3" w14:textId="77777777" w:rsidR="00A958F7" w:rsidRPr="00A958F7" w:rsidRDefault="00A958F7" w:rsidP="00A958F7">
            <w:pPr>
              <w:pStyle w:val="Taulukkoleipis0"/>
              <w:rPr>
                <w:lang w:val="en-US"/>
              </w:rPr>
            </w:pPr>
          </w:p>
        </w:tc>
        <w:tc>
          <w:tcPr>
            <w:tcW w:w="2835" w:type="dxa"/>
            <w:tcBorders>
              <w:top w:val="single" w:sz="6" w:space="0" w:color="auto"/>
              <w:left w:val="single" w:sz="6" w:space="0" w:color="auto"/>
              <w:bottom w:val="single" w:sz="6" w:space="0" w:color="auto"/>
              <w:right w:val="double" w:sz="6" w:space="0" w:color="auto"/>
            </w:tcBorders>
          </w:tcPr>
          <w:p w14:paraId="2CDD40B3" w14:textId="77777777" w:rsidR="00A958F7" w:rsidRPr="00A958F7" w:rsidRDefault="00A958F7" w:rsidP="00A958F7">
            <w:pPr>
              <w:pStyle w:val="Taulukkoleipis0"/>
              <w:rPr>
                <w:lang w:val="en-US"/>
              </w:rPr>
            </w:pPr>
          </w:p>
        </w:tc>
      </w:tr>
      <w:tr w:rsidR="00A958F7" w:rsidRPr="009B1DDD" w14:paraId="552D3C11" w14:textId="77777777" w:rsidTr="00A958F7">
        <w:trPr>
          <w:trHeight w:val="480"/>
        </w:trPr>
        <w:tc>
          <w:tcPr>
            <w:tcW w:w="1559" w:type="dxa"/>
            <w:tcBorders>
              <w:top w:val="single" w:sz="6" w:space="0" w:color="auto"/>
              <w:left w:val="double" w:sz="6" w:space="0" w:color="auto"/>
              <w:bottom w:val="nil"/>
              <w:right w:val="nil"/>
            </w:tcBorders>
          </w:tcPr>
          <w:p w14:paraId="291A8BBE" w14:textId="77777777" w:rsidR="00A958F7" w:rsidRPr="00A958F7" w:rsidRDefault="00A958F7" w:rsidP="00A958F7">
            <w:pPr>
              <w:pStyle w:val="Taulukkoleipis0"/>
              <w:rPr>
                <w:lang w:val="en-US"/>
              </w:rPr>
            </w:pPr>
          </w:p>
        </w:tc>
        <w:tc>
          <w:tcPr>
            <w:tcW w:w="1922" w:type="dxa"/>
            <w:tcBorders>
              <w:top w:val="single" w:sz="6" w:space="0" w:color="auto"/>
              <w:left w:val="single" w:sz="6" w:space="0" w:color="auto"/>
              <w:bottom w:val="nil"/>
              <w:right w:val="nil"/>
            </w:tcBorders>
          </w:tcPr>
          <w:p w14:paraId="7A6FC5B9" w14:textId="77777777" w:rsidR="00A958F7" w:rsidRPr="00A958F7" w:rsidRDefault="00A958F7" w:rsidP="00A958F7">
            <w:pPr>
              <w:pStyle w:val="Taulukkoleipis0"/>
              <w:rPr>
                <w:lang w:val="en-US"/>
              </w:rPr>
            </w:pPr>
          </w:p>
        </w:tc>
        <w:tc>
          <w:tcPr>
            <w:tcW w:w="2756" w:type="dxa"/>
            <w:tcBorders>
              <w:top w:val="single" w:sz="6" w:space="0" w:color="auto"/>
              <w:left w:val="single" w:sz="6" w:space="0" w:color="auto"/>
              <w:bottom w:val="nil"/>
              <w:right w:val="single" w:sz="6" w:space="0" w:color="auto"/>
            </w:tcBorders>
          </w:tcPr>
          <w:p w14:paraId="2D0131E9" w14:textId="77777777" w:rsidR="00A958F7" w:rsidRPr="00A958F7" w:rsidRDefault="00A958F7" w:rsidP="00A958F7">
            <w:pPr>
              <w:pStyle w:val="Taulukkoleipis0"/>
              <w:rPr>
                <w:lang w:val="en-US"/>
              </w:rPr>
            </w:pPr>
          </w:p>
        </w:tc>
        <w:tc>
          <w:tcPr>
            <w:tcW w:w="2835" w:type="dxa"/>
            <w:tcBorders>
              <w:top w:val="single" w:sz="6" w:space="0" w:color="auto"/>
              <w:left w:val="single" w:sz="6" w:space="0" w:color="auto"/>
              <w:bottom w:val="single" w:sz="6" w:space="0" w:color="auto"/>
              <w:right w:val="double" w:sz="6" w:space="0" w:color="auto"/>
            </w:tcBorders>
          </w:tcPr>
          <w:p w14:paraId="21E47A1C" w14:textId="77777777" w:rsidR="00A958F7" w:rsidRPr="00A958F7" w:rsidRDefault="00A958F7" w:rsidP="00A958F7">
            <w:pPr>
              <w:pStyle w:val="Taulukkoleipis0"/>
              <w:rPr>
                <w:lang w:val="en-US"/>
              </w:rPr>
            </w:pPr>
          </w:p>
        </w:tc>
      </w:tr>
      <w:tr w:rsidR="00A958F7" w:rsidRPr="009B1DDD" w14:paraId="157BCD2B" w14:textId="77777777" w:rsidTr="00A958F7">
        <w:trPr>
          <w:trHeight w:val="480"/>
        </w:trPr>
        <w:tc>
          <w:tcPr>
            <w:tcW w:w="1559" w:type="dxa"/>
            <w:tcBorders>
              <w:top w:val="single" w:sz="6" w:space="0" w:color="auto"/>
              <w:left w:val="double" w:sz="6" w:space="0" w:color="auto"/>
              <w:bottom w:val="nil"/>
              <w:right w:val="nil"/>
            </w:tcBorders>
          </w:tcPr>
          <w:p w14:paraId="43664559" w14:textId="77777777" w:rsidR="00A958F7" w:rsidRPr="00A958F7" w:rsidRDefault="00A958F7" w:rsidP="00A958F7">
            <w:pPr>
              <w:pStyle w:val="Taulukkoleipis0"/>
              <w:rPr>
                <w:lang w:val="en-US"/>
              </w:rPr>
            </w:pPr>
          </w:p>
        </w:tc>
        <w:tc>
          <w:tcPr>
            <w:tcW w:w="1922" w:type="dxa"/>
            <w:tcBorders>
              <w:top w:val="single" w:sz="6" w:space="0" w:color="auto"/>
              <w:left w:val="single" w:sz="6" w:space="0" w:color="auto"/>
              <w:bottom w:val="nil"/>
              <w:right w:val="nil"/>
            </w:tcBorders>
          </w:tcPr>
          <w:p w14:paraId="457F33C2" w14:textId="77777777" w:rsidR="00A958F7" w:rsidRPr="00A958F7" w:rsidRDefault="00A958F7" w:rsidP="00A958F7">
            <w:pPr>
              <w:pStyle w:val="Taulukkoleipis0"/>
              <w:rPr>
                <w:lang w:val="en-US"/>
              </w:rPr>
            </w:pPr>
          </w:p>
        </w:tc>
        <w:tc>
          <w:tcPr>
            <w:tcW w:w="2756" w:type="dxa"/>
            <w:tcBorders>
              <w:top w:val="single" w:sz="6" w:space="0" w:color="auto"/>
              <w:left w:val="single" w:sz="6" w:space="0" w:color="auto"/>
              <w:bottom w:val="nil"/>
              <w:right w:val="single" w:sz="6" w:space="0" w:color="auto"/>
            </w:tcBorders>
          </w:tcPr>
          <w:p w14:paraId="3BF17DCE" w14:textId="77777777" w:rsidR="00A958F7" w:rsidRPr="00A958F7" w:rsidRDefault="00A958F7" w:rsidP="00A958F7">
            <w:pPr>
              <w:pStyle w:val="Taulukkoleipis0"/>
              <w:rPr>
                <w:lang w:val="en-US"/>
              </w:rPr>
            </w:pPr>
          </w:p>
        </w:tc>
        <w:tc>
          <w:tcPr>
            <w:tcW w:w="2835" w:type="dxa"/>
            <w:tcBorders>
              <w:top w:val="single" w:sz="6" w:space="0" w:color="auto"/>
              <w:left w:val="single" w:sz="6" w:space="0" w:color="auto"/>
              <w:bottom w:val="single" w:sz="6" w:space="0" w:color="auto"/>
              <w:right w:val="double" w:sz="6" w:space="0" w:color="auto"/>
            </w:tcBorders>
          </w:tcPr>
          <w:p w14:paraId="3A7429FE" w14:textId="77777777" w:rsidR="00A958F7" w:rsidRPr="00A958F7" w:rsidRDefault="00A958F7" w:rsidP="00A958F7">
            <w:pPr>
              <w:pStyle w:val="Taulukkoleipis0"/>
              <w:rPr>
                <w:lang w:val="en-US"/>
              </w:rPr>
            </w:pPr>
          </w:p>
        </w:tc>
      </w:tr>
      <w:tr w:rsidR="00A958F7" w:rsidRPr="009B1DDD" w14:paraId="75673EBF" w14:textId="77777777" w:rsidTr="00A958F7">
        <w:trPr>
          <w:trHeight w:val="480"/>
        </w:trPr>
        <w:tc>
          <w:tcPr>
            <w:tcW w:w="1559" w:type="dxa"/>
            <w:tcBorders>
              <w:top w:val="single" w:sz="6" w:space="0" w:color="auto"/>
              <w:left w:val="double" w:sz="6" w:space="0" w:color="auto"/>
              <w:bottom w:val="nil"/>
              <w:right w:val="nil"/>
            </w:tcBorders>
          </w:tcPr>
          <w:p w14:paraId="497AA092" w14:textId="77777777" w:rsidR="00A958F7" w:rsidRPr="00A958F7" w:rsidRDefault="00A958F7" w:rsidP="00A958F7">
            <w:pPr>
              <w:pStyle w:val="Taulukkoleipis0"/>
              <w:rPr>
                <w:lang w:val="en-US"/>
              </w:rPr>
            </w:pPr>
          </w:p>
        </w:tc>
        <w:tc>
          <w:tcPr>
            <w:tcW w:w="1922" w:type="dxa"/>
            <w:tcBorders>
              <w:top w:val="single" w:sz="6" w:space="0" w:color="auto"/>
              <w:left w:val="single" w:sz="6" w:space="0" w:color="auto"/>
              <w:bottom w:val="nil"/>
              <w:right w:val="nil"/>
            </w:tcBorders>
          </w:tcPr>
          <w:p w14:paraId="006ED27E" w14:textId="77777777" w:rsidR="00A958F7" w:rsidRPr="00A958F7" w:rsidRDefault="00A958F7" w:rsidP="00A958F7">
            <w:pPr>
              <w:pStyle w:val="Taulukkoleipis0"/>
              <w:rPr>
                <w:lang w:val="en-US"/>
              </w:rPr>
            </w:pPr>
          </w:p>
        </w:tc>
        <w:tc>
          <w:tcPr>
            <w:tcW w:w="2756" w:type="dxa"/>
            <w:tcBorders>
              <w:top w:val="single" w:sz="6" w:space="0" w:color="auto"/>
              <w:left w:val="single" w:sz="6" w:space="0" w:color="auto"/>
              <w:bottom w:val="nil"/>
              <w:right w:val="single" w:sz="6" w:space="0" w:color="auto"/>
            </w:tcBorders>
          </w:tcPr>
          <w:p w14:paraId="368DC9E5" w14:textId="77777777" w:rsidR="00A958F7" w:rsidRPr="00A958F7" w:rsidRDefault="00A958F7" w:rsidP="00A958F7">
            <w:pPr>
              <w:pStyle w:val="Taulukkoleipis0"/>
              <w:rPr>
                <w:lang w:val="en-US"/>
              </w:rPr>
            </w:pPr>
          </w:p>
        </w:tc>
        <w:tc>
          <w:tcPr>
            <w:tcW w:w="2835" w:type="dxa"/>
            <w:tcBorders>
              <w:top w:val="single" w:sz="6" w:space="0" w:color="auto"/>
              <w:left w:val="single" w:sz="6" w:space="0" w:color="auto"/>
              <w:bottom w:val="single" w:sz="6" w:space="0" w:color="auto"/>
              <w:right w:val="double" w:sz="6" w:space="0" w:color="auto"/>
            </w:tcBorders>
          </w:tcPr>
          <w:p w14:paraId="788730C7" w14:textId="77777777" w:rsidR="00A958F7" w:rsidRPr="00A958F7" w:rsidRDefault="00A958F7" w:rsidP="00A958F7">
            <w:pPr>
              <w:pStyle w:val="Taulukkoleipis0"/>
              <w:rPr>
                <w:lang w:val="en-US"/>
              </w:rPr>
            </w:pPr>
          </w:p>
        </w:tc>
      </w:tr>
      <w:tr w:rsidR="00A958F7" w:rsidRPr="009B1DDD" w14:paraId="3A0FDED4" w14:textId="77777777" w:rsidTr="00A958F7">
        <w:trPr>
          <w:trHeight w:val="480"/>
        </w:trPr>
        <w:tc>
          <w:tcPr>
            <w:tcW w:w="1559" w:type="dxa"/>
            <w:tcBorders>
              <w:top w:val="single" w:sz="6" w:space="0" w:color="auto"/>
              <w:left w:val="double" w:sz="6" w:space="0" w:color="auto"/>
              <w:bottom w:val="nil"/>
              <w:right w:val="nil"/>
            </w:tcBorders>
          </w:tcPr>
          <w:p w14:paraId="14DF1A5A" w14:textId="77777777" w:rsidR="00A958F7" w:rsidRPr="00A958F7" w:rsidRDefault="00A958F7" w:rsidP="00A958F7">
            <w:pPr>
              <w:pStyle w:val="Taulukkoleipis0"/>
              <w:rPr>
                <w:lang w:val="en-US"/>
              </w:rPr>
            </w:pPr>
          </w:p>
        </w:tc>
        <w:tc>
          <w:tcPr>
            <w:tcW w:w="1922" w:type="dxa"/>
            <w:tcBorders>
              <w:top w:val="single" w:sz="6" w:space="0" w:color="auto"/>
              <w:left w:val="single" w:sz="6" w:space="0" w:color="auto"/>
              <w:bottom w:val="nil"/>
              <w:right w:val="nil"/>
            </w:tcBorders>
          </w:tcPr>
          <w:p w14:paraId="4E02B700" w14:textId="77777777" w:rsidR="00A958F7" w:rsidRPr="00A958F7" w:rsidRDefault="00A958F7" w:rsidP="00A958F7">
            <w:pPr>
              <w:pStyle w:val="Taulukkoleipis0"/>
              <w:rPr>
                <w:lang w:val="en-US"/>
              </w:rPr>
            </w:pPr>
          </w:p>
        </w:tc>
        <w:tc>
          <w:tcPr>
            <w:tcW w:w="2756" w:type="dxa"/>
            <w:tcBorders>
              <w:top w:val="single" w:sz="6" w:space="0" w:color="auto"/>
              <w:left w:val="single" w:sz="6" w:space="0" w:color="auto"/>
              <w:bottom w:val="nil"/>
              <w:right w:val="single" w:sz="6" w:space="0" w:color="auto"/>
            </w:tcBorders>
          </w:tcPr>
          <w:p w14:paraId="59335FB4" w14:textId="77777777" w:rsidR="00A958F7" w:rsidRPr="00A958F7" w:rsidRDefault="00A958F7" w:rsidP="00A958F7">
            <w:pPr>
              <w:pStyle w:val="Taulukkoleipis0"/>
              <w:rPr>
                <w:lang w:val="en-US"/>
              </w:rPr>
            </w:pPr>
          </w:p>
        </w:tc>
        <w:tc>
          <w:tcPr>
            <w:tcW w:w="2835" w:type="dxa"/>
            <w:tcBorders>
              <w:top w:val="single" w:sz="6" w:space="0" w:color="auto"/>
              <w:left w:val="single" w:sz="6" w:space="0" w:color="auto"/>
              <w:bottom w:val="single" w:sz="6" w:space="0" w:color="auto"/>
              <w:right w:val="double" w:sz="6" w:space="0" w:color="auto"/>
            </w:tcBorders>
          </w:tcPr>
          <w:p w14:paraId="22EB5B07" w14:textId="77777777" w:rsidR="00A958F7" w:rsidRPr="00A958F7" w:rsidRDefault="00A958F7" w:rsidP="00A958F7">
            <w:pPr>
              <w:pStyle w:val="Taulukkoleipis0"/>
              <w:rPr>
                <w:lang w:val="en-US"/>
              </w:rPr>
            </w:pPr>
          </w:p>
        </w:tc>
      </w:tr>
      <w:tr w:rsidR="00A958F7" w:rsidRPr="009B1DDD" w14:paraId="60B56DE4" w14:textId="77777777" w:rsidTr="00A958F7">
        <w:trPr>
          <w:trHeight w:val="480"/>
        </w:trPr>
        <w:tc>
          <w:tcPr>
            <w:tcW w:w="1559" w:type="dxa"/>
            <w:tcBorders>
              <w:top w:val="single" w:sz="6" w:space="0" w:color="auto"/>
              <w:left w:val="double" w:sz="6" w:space="0" w:color="auto"/>
              <w:bottom w:val="nil"/>
              <w:right w:val="nil"/>
            </w:tcBorders>
          </w:tcPr>
          <w:p w14:paraId="0DE44934" w14:textId="77777777" w:rsidR="00A958F7" w:rsidRPr="00A958F7" w:rsidRDefault="00A958F7" w:rsidP="00A958F7">
            <w:pPr>
              <w:pStyle w:val="Taulukkoleipis0"/>
              <w:rPr>
                <w:lang w:val="en-US"/>
              </w:rPr>
            </w:pPr>
          </w:p>
        </w:tc>
        <w:tc>
          <w:tcPr>
            <w:tcW w:w="1922" w:type="dxa"/>
            <w:tcBorders>
              <w:top w:val="single" w:sz="6" w:space="0" w:color="auto"/>
              <w:left w:val="single" w:sz="6" w:space="0" w:color="auto"/>
              <w:bottom w:val="nil"/>
              <w:right w:val="nil"/>
            </w:tcBorders>
          </w:tcPr>
          <w:p w14:paraId="09D90FBC" w14:textId="77777777" w:rsidR="00A958F7" w:rsidRPr="00A958F7" w:rsidRDefault="00A958F7" w:rsidP="00A958F7">
            <w:pPr>
              <w:pStyle w:val="Taulukkoleipis0"/>
              <w:rPr>
                <w:lang w:val="en-US"/>
              </w:rPr>
            </w:pPr>
          </w:p>
        </w:tc>
        <w:tc>
          <w:tcPr>
            <w:tcW w:w="2756" w:type="dxa"/>
            <w:tcBorders>
              <w:top w:val="single" w:sz="6" w:space="0" w:color="auto"/>
              <w:left w:val="single" w:sz="6" w:space="0" w:color="auto"/>
              <w:bottom w:val="nil"/>
              <w:right w:val="single" w:sz="6" w:space="0" w:color="auto"/>
            </w:tcBorders>
          </w:tcPr>
          <w:p w14:paraId="673D497B" w14:textId="77777777" w:rsidR="00A958F7" w:rsidRPr="00A958F7" w:rsidRDefault="00A958F7" w:rsidP="00A958F7">
            <w:pPr>
              <w:pStyle w:val="Taulukkoleipis0"/>
              <w:rPr>
                <w:lang w:val="en-US"/>
              </w:rPr>
            </w:pPr>
          </w:p>
        </w:tc>
        <w:tc>
          <w:tcPr>
            <w:tcW w:w="2835" w:type="dxa"/>
            <w:tcBorders>
              <w:top w:val="single" w:sz="6" w:space="0" w:color="auto"/>
              <w:left w:val="single" w:sz="6" w:space="0" w:color="auto"/>
              <w:bottom w:val="single" w:sz="6" w:space="0" w:color="auto"/>
              <w:right w:val="double" w:sz="6" w:space="0" w:color="auto"/>
            </w:tcBorders>
          </w:tcPr>
          <w:p w14:paraId="3538D7A4" w14:textId="77777777" w:rsidR="00A958F7" w:rsidRPr="00A958F7" w:rsidRDefault="00A958F7" w:rsidP="00A958F7">
            <w:pPr>
              <w:pStyle w:val="Taulukkoleipis0"/>
              <w:rPr>
                <w:lang w:val="en-US"/>
              </w:rPr>
            </w:pPr>
          </w:p>
        </w:tc>
      </w:tr>
      <w:tr w:rsidR="00A958F7" w:rsidRPr="009B1DDD" w14:paraId="7BEB4F41" w14:textId="77777777" w:rsidTr="00A958F7">
        <w:trPr>
          <w:trHeight w:val="480"/>
        </w:trPr>
        <w:tc>
          <w:tcPr>
            <w:tcW w:w="1559" w:type="dxa"/>
            <w:tcBorders>
              <w:top w:val="single" w:sz="6" w:space="0" w:color="auto"/>
              <w:left w:val="double" w:sz="6" w:space="0" w:color="auto"/>
              <w:bottom w:val="nil"/>
              <w:right w:val="nil"/>
            </w:tcBorders>
          </w:tcPr>
          <w:p w14:paraId="2B45B053" w14:textId="77777777" w:rsidR="00A958F7" w:rsidRPr="00A958F7" w:rsidRDefault="00A958F7" w:rsidP="00A958F7">
            <w:pPr>
              <w:pStyle w:val="Taulukkoleipis0"/>
              <w:rPr>
                <w:lang w:val="en-US"/>
              </w:rPr>
            </w:pPr>
          </w:p>
        </w:tc>
        <w:tc>
          <w:tcPr>
            <w:tcW w:w="1922" w:type="dxa"/>
            <w:tcBorders>
              <w:top w:val="single" w:sz="6" w:space="0" w:color="auto"/>
              <w:left w:val="single" w:sz="6" w:space="0" w:color="auto"/>
              <w:bottom w:val="nil"/>
              <w:right w:val="nil"/>
            </w:tcBorders>
          </w:tcPr>
          <w:p w14:paraId="2B8A3A98" w14:textId="77777777" w:rsidR="00A958F7" w:rsidRPr="00A958F7" w:rsidRDefault="00A958F7" w:rsidP="00A958F7">
            <w:pPr>
              <w:pStyle w:val="Taulukkoleipis0"/>
              <w:rPr>
                <w:lang w:val="en-US"/>
              </w:rPr>
            </w:pPr>
          </w:p>
        </w:tc>
        <w:tc>
          <w:tcPr>
            <w:tcW w:w="2756" w:type="dxa"/>
            <w:tcBorders>
              <w:top w:val="single" w:sz="6" w:space="0" w:color="auto"/>
              <w:left w:val="single" w:sz="6" w:space="0" w:color="auto"/>
              <w:bottom w:val="nil"/>
              <w:right w:val="single" w:sz="6" w:space="0" w:color="auto"/>
            </w:tcBorders>
          </w:tcPr>
          <w:p w14:paraId="70F695E8" w14:textId="77777777" w:rsidR="00A958F7" w:rsidRPr="00A958F7" w:rsidRDefault="00A958F7" w:rsidP="00A958F7">
            <w:pPr>
              <w:pStyle w:val="Taulukkoleipis0"/>
              <w:rPr>
                <w:lang w:val="en-US"/>
              </w:rPr>
            </w:pPr>
          </w:p>
        </w:tc>
        <w:tc>
          <w:tcPr>
            <w:tcW w:w="2835" w:type="dxa"/>
            <w:tcBorders>
              <w:top w:val="single" w:sz="6" w:space="0" w:color="auto"/>
              <w:left w:val="single" w:sz="6" w:space="0" w:color="auto"/>
              <w:bottom w:val="single" w:sz="6" w:space="0" w:color="auto"/>
              <w:right w:val="double" w:sz="6" w:space="0" w:color="auto"/>
            </w:tcBorders>
          </w:tcPr>
          <w:p w14:paraId="3EE1EA6E" w14:textId="77777777" w:rsidR="00A958F7" w:rsidRPr="00A958F7" w:rsidRDefault="00A958F7" w:rsidP="00A958F7">
            <w:pPr>
              <w:pStyle w:val="Taulukkoleipis0"/>
              <w:rPr>
                <w:lang w:val="en-US"/>
              </w:rPr>
            </w:pPr>
          </w:p>
        </w:tc>
      </w:tr>
      <w:tr w:rsidR="00A958F7" w:rsidRPr="009B1DDD" w14:paraId="6782FE74" w14:textId="77777777" w:rsidTr="00A958F7">
        <w:trPr>
          <w:trHeight w:val="480"/>
        </w:trPr>
        <w:tc>
          <w:tcPr>
            <w:tcW w:w="1559" w:type="dxa"/>
            <w:tcBorders>
              <w:top w:val="single" w:sz="6" w:space="0" w:color="auto"/>
              <w:left w:val="double" w:sz="6" w:space="0" w:color="auto"/>
              <w:bottom w:val="nil"/>
              <w:right w:val="nil"/>
            </w:tcBorders>
          </w:tcPr>
          <w:p w14:paraId="0D4C73E4" w14:textId="77777777" w:rsidR="00A958F7" w:rsidRPr="00A958F7" w:rsidRDefault="00A958F7" w:rsidP="00A958F7">
            <w:pPr>
              <w:pStyle w:val="Taulukkoleipis0"/>
              <w:rPr>
                <w:lang w:val="en-US"/>
              </w:rPr>
            </w:pPr>
          </w:p>
        </w:tc>
        <w:tc>
          <w:tcPr>
            <w:tcW w:w="1922" w:type="dxa"/>
            <w:tcBorders>
              <w:top w:val="single" w:sz="6" w:space="0" w:color="auto"/>
              <w:left w:val="single" w:sz="6" w:space="0" w:color="auto"/>
              <w:bottom w:val="nil"/>
              <w:right w:val="nil"/>
            </w:tcBorders>
          </w:tcPr>
          <w:p w14:paraId="4906AE4C" w14:textId="77777777" w:rsidR="00A958F7" w:rsidRPr="00A958F7" w:rsidRDefault="00A958F7" w:rsidP="00A958F7">
            <w:pPr>
              <w:pStyle w:val="Taulukkoleipis0"/>
              <w:rPr>
                <w:lang w:val="en-US"/>
              </w:rPr>
            </w:pPr>
          </w:p>
        </w:tc>
        <w:tc>
          <w:tcPr>
            <w:tcW w:w="2756" w:type="dxa"/>
            <w:tcBorders>
              <w:top w:val="single" w:sz="6" w:space="0" w:color="auto"/>
              <w:left w:val="single" w:sz="6" w:space="0" w:color="auto"/>
              <w:bottom w:val="nil"/>
              <w:right w:val="single" w:sz="6" w:space="0" w:color="auto"/>
            </w:tcBorders>
          </w:tcPr>
          <w:p w14:paraId="2059637E" w14:textId="77777777" w:rsidR="00A958F7" w:rsidRPr="00A958F7" w:rsidRDefault="00A958F7" w:rsidP="00A958F7">
            <w:pPr>
              <w:pStyle w:val="Taulukkoleipis0"/>
              <w:rPr>
                <w:lang w:val="en-US"/>
              </w:rPr>
            </w:pPr>
          </w:p>
        </w:tc>
        <w:tc>
          <w:tcPr>
            <w:tcW w:w="2835" w:type="dxa"/>
            <w:tcBorders>
              <w:top w:val="single" w:sz="6" w:space="0" w:color="auto"/>
              <w:left w:val="single" w:sz="6" w:space="0" w:color="auto"/>
              <w:bottom w:val="single" w:sz="6" w:space="0" w:color="auto"/>
              <w:right w:val="double" w:sz="6" w:space="0" w:color="auto"/>
            </w:tcBorders>
          </w:tcPr>
          <w:p w14:paraId="204A8FFF" w14:textId="77777777" w:rsidR="00A958F7" w:rsidRPr="00A958F7" w:rsidRDefault="00A958F7" w:rsidP="00A958F7">
            <w:pPr>
              <w:pStyle w:val="Taulukkoleipis0"/>
              <w:rPr>
                <w:lang w:val="en-US"/>
              </w:rPr>
            </w:pPr>
          </w:p>
        </w:tc>
      </w:tr>
      <w:tr w:rsidR="00A958F7" w:rsidRPr="009B1DDD" w14:paraId="4C5F222A" w14:textId="77777777" w:rsidTr="00A958F7">
        <w:trPr>
          <w:trHeight w:val="480"/>
        </w:trPr>
        <w:tc>
          <w:tcPr>
            <w:tcW w:w="1559" w:type="dxa"/>
            <w:tcBorders>
              <w:top w:val="single" w:sz="6" w:space="0" w:color="auto"/>
              <w:left w:val="double" w:sz="6" w:space="0" w:color="auto"/>
              <w:bottom w:val="nil"/>
              <w:right w:val="nil"/>
            </w:tcBorders>
          </w:tcPr>
          <w:p w14:paraId="276899A9" w14:textId="77777777" w:rsidR="00A958F7" w:rsidRPr="00A958F7" w:rsidRDefault="00A958F7" w:rsidP="00A958F7">
            <w:pPr>
              <w:pStyle w:val="Taulukkoleipis0"/>
              <w:rPr>
                <w:lang w:val="en-US"/>
              </w:rPr>
            </w:pPr>
          </w:p>
        </w:tc>
        <w:tc>
          <w:tcPr>
            <w:tcW w:w="1922" w:type="dxa"/>
            <w:tcBorders>
              <w:top w:val="single" w:sz="6" w:space="0" w:color="auto"/>
              <w:left w:val="single" w:sz="6" w:space="0" w:color="auto"/>
              <w:bottom w:val="nil"/>
              <w:right w:val="nil"/>
            </w:tcBorders>
          </w:tcPr>
          <w:p w14:paraId="72DBA2FC" w14:textId="77777777" w:rsidR="00A958F7" w:rsidRPr="00A958F7" w:rsidRDefault="00A958F7" w:rsidP="00A958F7">
            <w:pPr>
              <w:pStyle w:val="Taulukkoleipis0"/>
              <w:rPr>
                <w:lang w:val="en-US"/>
              </w:rPr>
            </w:pPr>
          </w:p>
        </w:tc>
        <w:tc>
          <w:tcPr>
            <w:tcW w:w="2756" w:type="dxa"/>
            <w:tcBorders>
              <w:top w:val="single" w:sz="6" w:space="0" w:color="auto"/>
              <w:left w:val="single" w:sz="6" w:space="0" w:color="auto"/>
              <w:bottom w:val="nil"/>
              <w:right w:val="single" w:sz="6" w:space="0" w:color="auto"/>
            </w:tcBorders>
          </w:tcPr>
          <w:p w14:paraId="6F089F65" w14:textId="77777777" w:rsidR="00A958F7" w:rsidRPr="00A958F7" w:rsidRDefault="00A958F7" w:rsidP="00A958F7">
            <w:pPr>
              <w:pStyle w:val="Taulukkoleipis0"/>
              <w:rPr>
                <w:lang w:val="en-US"/>
              </w:rPr>
            </w:pPr>
          </w:p>
        </w:tc>
        <w:tc>
          <w:tcPr>
            <w:tcW w:w="2835" w:type="dxa"/>
            <w:tcBorders>
              <w:top w:val="single" w:sz="6" w:space="0" w:color="auto"/>
              <w:left w:val="single" w:sz="6" w:space="0" w:color="auto"/>
              <w:bottom w:val="single" w:sz="6" w:space="0" w:color="auto"/>
              <w:right w:val="double" w:sz="6" w:space="0" w:color="auto"/>
            </w:tcBorders>
          </w:tcPr>
          <w:p w14:paraId="38D7DDA7" w14:textId="77777777" w:rsidR="00A958F7" w:rsidRPr="00A958F7" w:rsidRDefault="00A958F7" w:rsidP="00A958F7">
            <w:pPr>
              <w:pStyle w:val="Taulukkoleipis0"/>
              <w:rPr>
                <w:lang w:val="en-US"/>
              </w:rPr>
            </w:pPr>
          </w:p>
        </w:tc>
      </w:tr>
      <w:tr w:rsidR="00A958F7" w:rsidRPr="009B1DDD" w14:paraId="636DA76A" w14:textId="77777777" w:rsidTr="00A958F7">
        <w:trPr>
          <w:trHeight w:val="480"/>
        </w:trPr>
        <w:tc>
          <w:tcPr>
            <w:tcW w:w="1559" w:type="dxa"/>
            <w:tcBorders>
              <w:top w:val="single" w:sz="6" w:space="0" w:color="auto"/>
              <w:left w:val="double" w:sz="6" w:space="0" w:color="auto"/>
              <w:bottom w:val="nil"/>
              <w:right w:val="nil"/>
            </w:tcBorders>
          </w:tcPr>
          <w:p w14:paraId="78AE7E92" w14:textId="77777777" w:rsidR="00A958F7" w:rsidRPr="00A958F7" w:rsidRDefault="00A958F7" w:rsidP="00A958F7">
            <w:pPr>
              <w:pStyle w:val="Taulukkoleipis0"/>
              <w:rPr>
                <w:lang w:val="en-US"/>
              </w:rPr>
            </w:pPr>
          </w:p>
        </w:tc>
        <w:tc>
          <w:tcPr>
            <w:tcW w:w="1922" w:type="dxa"/>
            <w:tcBorders>
              <w:top w:val="single" w:sz="6" w:space="0" w:color="auto"/>
              <w:left w:val="single" w:sz="6" w:space="0" w:color="auto"/>
              <w:bottom w:val="nil"/>
              <w:right w:val="nil"/>
            </w:tcBorders>
          </w:tcPr>
          <w:p w14:paraId="593A94A8" w14:textId="77777777" w:rsidR="00A958F7" w:rsidRPr="00A958F7" w:rsidRDefault="00A958F7" w:rsidP="00A958F7">
            <w:pPr>
              <w:pStyle w:val="Taulukkoleipis0"/>
              <w:rPr>
                <w:lang w:val="en-US"/>
              </w:rPr>
            </w:pPr>
          </w:p>
        </w:tc>
        <w:tc>
          <w:tcPr>
            <w:tcW w:w="2756" w:type="dxa"/>
            <w:tcBorders>
              <w:top w:val="single" w:sz="6" w:space="0" w:color="auto"/>
              <w:left w:val="single" w:sz="6" w:space="0" w:color="auto"/>
              <w:bottom w:val="nil"/>
              <w:right w:val="single" w:sz="6" w:space="0" w:color="auto"/>
            </w:tcBorders>
          </w:tcPr>
          <w:p w14:paraId="3765E758" w14:textId="77777777" w:rsidR="00A958F7" w:rsidRPr="00A958F7" w:rsidRDefault="00A958F7" w:rsidP="00A958F7">
            <w:pPr>
              <w:pStyle w:val="Taulukkoleipis0"/>
              <w:rPr>
                <w:lang w:val="en-US"/>
              </w:rPr>
            </w:pPr>
          </w:p>
        </w:tc>
        <w:tc>
          <w:tcPr>
            <w:tcW w:w="2835" w:type="dxa"/>
            <w:tcBorders>
              <w:top w:val="single" w:sz="6" w:space="0" w:color="auto"/>
              <w:left w:val="single" w:sz="6" w:space="0" w:color="auto"/>
              <w:bottom w:val="single" w:sz="6" w:space="0" w:color="auto"/>
              <w:right w:val="double" w:sz="6" w:space="0" w:color="auto"/>
            </w:tcBorders>
          </w:tcPr>
          <w:p w14:paraId="5B68ED8A" w14:textId="77777777" w:rsidR="00A958F7" w:rsidRPr="00A958F7" w:rsidRDefault="00A958F7" w:rsidP="00A958F7">
            <w:pPr>
              <w:pStyle w:val="Taulukkoleipis0"/>
              <w:rPr>
                <w:lang w:val="en-US"/>
              </w:rPr>
            </w:pPr>
          </w:p>
        </w:tc>
      </w:tr>
      <w:tr w:rsidR="00A958F7" w:rsidRPr="009B1DDD" w14:paraId="62611DB0" w14:textId="77777777" w:rsidTr="00A958F7">
        <w:trPr>
          <w:trHeight w:val="480"/>
        </w:trPr>
        <w:tc>
          <w:tcPr>
            <w:tcW w:w="1559" w:type="dxa"/>
            <w:tcBorders>
              <w:top w:val="single" w:sz="6" w:space="0" w:color="auto"/>
              <w:left w:val="double" w:sz="6" w:space="0" w:color="auto"/>
              <w:bottom w:val="single" w:sz="6" w:space="0" w:color="auto"/>
              <w:right w:val="nil"/>
            </w:tcBorders>
          </w:tcPr>
          <w:p w14:paraId="00BC7703" w14:textId="77777777" w:rsidR="00A958F7" w:rsidRPr="00A958F7" w:rsidRDefault="00A958F7" w:rsidP="00A958F7">
            <w:pPr>
              <w:pStyle w:val="Taulukkoleipis0"/>
              <w:rPr>
                <w:lang w:val="en-US"/>
              </w:rPr>
            </w:pPr>
          </w:p>
        </w:tc>
        <w:tc>
          <w:tcPr>
            <w:tcW w:w="1922" w:type="dxa"/>
            <w:tcBorders>
              <w:top w:val="single" w:sz="6" w:space="0" w:color="auto"/>
              <w:left w:val="single" w:sz="6" w:space="0" w:color="auto"/>
              <w:bottom w:val="single" w:sz="6" w:space="0" w:color="auto"/>
              <w:right w:val="nil"/>
            </w:tcBorders>
          </w:tcPr>
          <w:p w14:paraId="592E57F9" w14:textId="77777777" w:rsidR="00A958F7" w:rsidRPr="00A958F7" w:rsidRDefault="00A958F7" w:rsidP="00A958F7">
            <w:pPr>
              <w:pStyle w:val="Taulukkoleipis0"/>
              <w:rPr>
                <w:lang w:val="en-US"/>
              </w:rPr>
            </w:pPr>
          </w:p>
        </w:tc>
        <w:tc>
          <w:tcPr>
            <w:tcW w:w="2756" w:type="dxa"/>
            <w:tcBorders>
              <w:top w:val="single" w:sz="6" w:space="0" w:color="auto"/>
              <w:left w:val="single" w:sz="6" w:space="0" w:color="auto"/>
              <w:bottom w:val="single" w:sz="6" w:space="0" w:color="auto"/>
              <w:right w:val="single" w:sz="6" w:space="0" w:color="auto"/>
            </w:tcBorders>
          </w:tcPr>
          <w:p w14:paraId="61F1D9E7" w14:textId="77777777" w:rsidR="00A958F7" w:rsidRPr="00A958F7" w:rsidRDefault="00A958F7" w:rsidP="00A958F7">
            <w:pPr>
              <w:pStyle w:val="Taulukkoleipis0"/>
              <w:rPr>
                <w:lang w:val="en-US"/>
              </w:rPr>
            </w:pPr>
          </w:p>
        </w:tc>
        <w:tc>
          <w:tcPr>
            <w:tcW w:w="2835" w:type="dxa"/>
            <w:tcBorders>
              <w:top w:val="single" w:sz="6" w:space="0" w:color="auto"/>
              <w:left w:val="single" w:sz="6" w:space="0" w:color="auto"/>
              <w:bottom w:val="single" w:sz="6" w:space="0" w:color="auto"/>
              <w:right w:val="double" w:sz="6" w:space="0" w:color="auto"/>
            </w:tcBorders>
          </w:tcPr>
          <w:p w14:paraId="16414E2F" w14:textId="77777777" w:rsidR="00A958F7" w:rsidRPr="00A958F7" w:rsidRDefault="00A958F7" w:rsidP="00A958F7">
            <w:pPr>
              <w:pStyle w:val="Taulukkoleipis0"/>
              <w:rPr>
                <w:lang w:val="en-US"/>
              </w:rPr>
            </w:pPr>
          </w:p>
        </w:tc>
      </w:tr>
      <w:tr w:rsidR="00A958F7" w:rsidRPr="009B1DDD" w14:paraId="01E56A21" w14:textId="77777777" w:rsidTr="00A958F7">
        <w:trPr>
          <w:trHeight w:val="480"/>
        </w:trPr>
        <w:tc>
          <w:tcPr>
            <w:tcW w:w="1559" w:type="dxa"/>
            <w:tcBorders>
              <w:top w:val="single" w:sz="6" w:space="0" w:color="auto"/>
              <w:left w:val="double" w:sz="6" w:space="0" w:color="auto"/>
              <w:bottom w:val="single" w:sz="6" w:space="0" w:color="auto"/>
              <w:right w:val="nil"/>
            </w:tcBorders>
          </w:tcPr>
          <w:p w14:paraId="42BCE71E" w14:textId="77777777" w:rsidR="00A958F7" w:rsidRPr="00A958F7" w:rsidRDefault="00A958F7" w:rsidP="00A958F7">
            <w:pPr>
              <w:pStyle w:val="Taulukkoleipis0"/>
              <w:rPr>
                <w:lang w:val="en-US"/>
              </w:rPr>
            </w:pPr>
          </w:p>
        </w:tc>
        <w:tc>
          <w:tcPr>
            <w:tcW w:w="1922" w:type="dxa"/>
            <w:tcBorders>
              <w:top w:val="single" w:sz="6" w:space="0" w:color="auto"/>
              <w:left w:val="single" w:sz="6" w:space="0" w:color="auto"/>
              <w:bottom w:val="single" w:sz="6" w:space="0" w:color="auto"/>
              <w:right w:val="nil"/>
            </w:tcBorders>
          </w:tcPr>
          <w:p w14:paraId="63FB3F3D" w14:textId="77777777" w:rsidR="00A958F7" w:rsidRPr="00A958F7" w:rsidRDefault="00A958F7" w:rsidP="00A958F7">
            <w:pPr>
              <w:pStyle w:val="Taulukkoleipis0"/>
              <w:rPr>
                <w:lang w:val="en-US"/>
              </w:rPr>
            </w:pPr>
          </w:p>
        </w:tc>
        <w:tc>
          <w:tcPr>
            <w:tcW w:w="2756" w:type="dxa"/>
            <w:tcBorders>
              <w:top w:val="single" w:sz="6" w:space="0" w:color="auto"/>
              <w:left w:val="single" w:sz="6" w:space="0" w:color="auto"/>
              <w:bottom w:val="single" w:sz="6" w:space="0" w:color="auto"/>
              <w:right w:val="single" w:sz="6" w:space="0" w:color="auto"/>
            </w:tcBorders>
          </w:tcPr>
          <w:p w14:paraId="38B60318" w14:textId="77777777" w:rsidR="00A958F7" w:rsidRPr="00A958F7" w:rsidRDefault="00A958F7" w:rsidP="00A958F7">
            <w:pPr>
              <w:pStyle w:val="Taulukkoleipis0"/>
              <w:rPr>
                <w:lang w:val="en-US"/>
              </w:rPr>
            </w:pPr>
          </w:p>
        </w:tc>
        <w:tc>
          <w:tcPr>
            <w:tcW w:w="2835" w:type="dxa"/>
            <w:tcBorders>
              <w:top w:val="single" w:sz="6" w:space="0" w:color="auto"/>
              <w:left w:val="single" w:sz="6" w:space="0" w:color="auto"/>
              <w:bottom w:val="single" w:sz="6" w:space="0" w:color="auto"/>
              <w:right w:val="double" w:sz="6" w:space="0" w:color="auto"/>
            </w:tcBorders>
          </w:tcPr>
          <w:p w14:paraId="39A173D4" w14:textId="77777777" w:rsidR="00A958F7" w:rsidRPr="00A958F7" w:rsidRDefault="00A958F7" w:rsidP="00A958F7">
            <w:pPr>
              <w:pStyle w:val="Taulukkoleipis0"/>
              <w:rPr>
                <w:lang w:val="en-US"/>
              </w:rPr>
            </w:pPr>
          </w:p>
        </w:tc>
      </w:tr>
      <w:tr w:rsidR="00A958F7" w:rsidRPr="009B1DDD" w14:paraId="48980DD8" w14:textId="77777777" w:rsidTr="00A958F7">
        <w:trPr>
          <w:trHeight w:val="480"/>
        </w:trPr>
        <w:tc>
          <w:tcPr>
            <w:tcW w:w="1559" w:type="dxa"/>
            <w:tcBorders>
              <w:top w:val="single" w:sz="6" w:space="0" w:color="auto"/>
              <w:left w:val="double" w:sz="6" w:space="0" w:color="auto"/>
              <w:bottom w:val="double" w:sz="6" w:space="0" w:color="auto"/>
              <w:right w:val="nil"/>
            </w:tcBorders>
          </w:tcPr>
          <w:p w14:paraId="59252CDC" w14:textId="77777777" w:rsidR="00A958F7" w:rsidRPr="00A958F7" w:rsidRDefault="00A958F7" w:rsidP="00A958F7">
            <w:pPr>
              <w:pStyle w:val="Taulukkoleipis0"/>
              <w:rPr>
                <w:lang w:val="en-US"/>
              </w:rPr>
            </w:pPr>
          </w:p>
        </w:tc>
        <w:tc>
          <w:tcPr>
            <w:tcW w:w="1922" w:type="dxa"/>
            <w:tcBorders>
              <w:top w:val="single" w:sz="6" w:space="0" w:color="auto"/>
              <w:left w:val="single" w:sz="6" w:space="0" w:color="auto"/>
              <w:bottom w:val="double" w:sz="6" w:space="0" w:color="auto"/>
              <w:right w:val="nil"/>
            </w:tcBorders>
          </w:tcPr>
          <w:p w14:paraId="0236C899" w14:textId="77777777" w:rsidR="00A958F7" w:rsidRPr="00A958F7" w:rsidRDefault="00A958F7" w:rsidP="00A958F7">
            <w:pPr>
              <w:pStyle w:val="Taulukkoleipis0"/>
              <w:rPr>
                <w:lang w:val="en-US"/>
              </w:rPr>
            </w:pPr>
          </w:p>
        </w:tc>
        <w:tc>
          <w:tcPr>
            <w:tcW w:w="2756" w:type="dxa"/>
            <w:tcBorders>
              <w:top w:val="single" w:sz="6" w:space="0" w:color="auto"/>
              <w:left w:val="single" w:sz="6" w:space="0" w:color="auto"/>
              <w:bottom w:val="double" w:sz="6" w:space="0" w:color="auto"/>
              <w:right w:val="single" w:sz="6" w:space="0" w:color="auto"/>
            </w:tcBorders>
          </w:tcPr>
          <w:p w14:paraId="0ABA4371" w14:textId="77777777" w:rsidR="00A958F7" w:rsidRPr="00A958F7" w:rsidRDefault="00A958F7" w:rsidP="00A958F7">
            <w:pPr>
              <w:pStyle w:val="Taulukkoleipis0"/>
              <w:rPr>
                <w:lang w:val="en-US"/>
              </w:rPr>
            </w:pPr>
          </w:p>
        </w:tc>
        <w:tc>
          <w:tcPr>
            <w:tcW w:w="2835" w:type="dxa"/>
            <w:tcBorders>
              <w:top w:val="single" w:sz="6" w:space="0" w:color="auto"/>
              <w:left w:val="single" w:sz="6" w:space="0" w:color="auto"/>
              <w:bottom w:val="double" w:sz="6" w:space="0" w:color="auto"/>
              <w:right w:val="double" w:sz="6" w:space="0" w:color="auto"/>
            </w:tcBorders>
          </w:tcPr>
          <w:p w14:paraId="26B9FFD3" w14:textId="77777777" w:rsidR="00A958F7" w:rsidRPr="00A958F7" w:rsidRDefault="00A958F7" w:rsidP="00A958F7">
            <w:pPr>
              <w:pStyle w:val="Taulukkoleipis0"/>
              <w:rPr>
                <w:lang w:val="en-US"/>
              </w:rPr>
            </w:pPr>
          </w:p>
        </w:tc>
      </w:tr>
    </w:tbl>
    <w:p w14:paraId="0C57FE03" w14:textId="77777777" w:rsidR="00A958F7" w:rsidRPr="00A958F7" w:rsidRDefault="00A958F7" w:rsidP="00A958F7">
      <w:pPr>
        <w:pStyle w:val="Taulukkoleipis0"/>
        <w:rPr>
          <w:lang w:val="en-US"/>
        </w:rPr>
      </w:pPr>
      <w:r w:rsidRPr="00A958F7">
        <w:rPr>
          <w:lang w:val="en-US"/>
        </w:rPr>
        <w:br w:type="page"/>
      </w:r>
    </w:p>
    <w:p w14:paraId="26B86F7D" w14:textId="77777777" w:rsidR="00A958F7" w:rsidRPr="00A958F7" w:rsidRDefault="00A958F7" w:rsidP="00A958F7">
      <w:pPr>
        <w:pStyle w:val="Taulukkoleipis0"/>
        <w:rPr>
          <w:b/>
          <w:bCs/>
        </w:rPr>
      </w:pPr>
      <w:r w:rsidRPr="00A958F7">
        <w:rPr>
          <w:b/>
          <w:bCs/>
        </w:rPr>
        <w:t>PESTS CONTROL</w:t>
      </w:r>
    </w:p>
    <w:p w14:paraId="0C99E34F" w14:textId="77777777" w:rsidR="00A958F7" w:rsidRPr="00A958F7" w:rsidRDefault="00A958F7" w:rsidP="00A958F7">
      <w:pPr>
        <w:pStyle w:val="Taulukkoleipis0"/>
      </w:pPr>
      <w:r w:rsidRPr="00A958F7">
        <w:rPr>
          <w:b/>
          <w:bCs/>
        </w:rPr>
        <w:t>Year:</w:t>
      </w:r>
      <w:r w:rsidRPr="00A958F7">
        <w:t xml:space="preserve"> </w:t>
      </w:r>
      <w:r w:rsidRPr="00A958F7">
        <w:fldChar w:fldCharType="begin">
          <w:ffData>
            <w:name w:val="Teksti35"/>
            <w:enabled/>
            <w:calcOnExit w:val="0"/>
            <w:textInput/>
          </w:ffData>
        </w:fldChar>
      </w:r>
      <w:r w:rsidRPr="00A958F7">
        <w:instrText xml:space="preserve"> FORMTEXT </w:instrText>
      </w:r>
      <w:r w:rsidRPr="00A958F7">
        <w:fldChar w:fldCharType="separate"/>
      </w:r>
      <w:r w:rsidRPr="00A958F7">
        <w:t> </w:t>
      </w:r>
      <w:r w:rsidRPr="00A958F7">
        <w:t> </w:t>
      </w:r>
      <w:r w:rsidRPr="00A958F7">
        <w:t> </w:t>
      </w:r>
      <w:r w:rsidRPr="00A958F7">
        <w:t> </w:t>
      </w:r>
      <w:r w:rsidRPr="00A958F7">
        <w:t> </w:t>
      </w:r>
      <w:r w:rsidRPr="00A958F7">
        <w:rPr>
          <w:lang w:val="en-US"/>
        </w:rPr>
        <w:fldChar w:fldCharType="end"/>
      </w:r>
    </w:p>
    <w:tbl>
      <w:tblPr>
        <w:tblW w:w="9495" w:type="dxa"/>
        <w:tblInd w:w="-143" w:type="dxa"/>
        <w:tblLayout w:type="fixed"/>
        <w:tblCellMar>
          <w:left w:w="120" w:type="dxa"/>
          <w:right w:w="120" w:type="dxa"/>
        </w:tblCellMar>
        <w:tblLook w:val="04A0" w:firstRow="1" w:lastRow="0" w:firstColumn="1" w:lastColumn="0" w:noHBand="0" w:noVBand="1"/>
      </w:tblPr>
      <w:tblGrid>
        <w:gridCol w:w="1276"/>
        <w:gridCol w:w="3118"/>
        <w:gridCol w:w="5101"/>
      </w:tblGrid>
      <w:tr w:rsidR="00A958F7" w:rsidRPr="009B1DDD" w14:paraId="48F524BE" w14:textId="77777777" w:rsidTr="00A958F7">
        <w:trPr>
          <w:trHeight w:hRule="exact" w:val="726"/>
        </w:trPr>
        <w:tc>
          <w:tcPr>
            <w:tcW w:w="1276" w:type="dxa"/>
            <w:tcBorders>
              <w:top w:val="double" w:sz="6" w:space="0" w:color="auto"/>
              <w:left w:val="double" w:sz="6" w:space="0" w:color="auto"/>
              <w:bottom w:val="nil"/>
              <w:right w:val="nil"/>
            </w:tcBorders>
            <w:hideMark/>
          </w:tcPr>
          <w:p w14:paraId="06B1F976" w14:textId="77777777" w:rsidR="00A958F7" w:rsidRPr="00A958F7" w:rsidRDefault="00A958F7" w:rsidP="00A958F7">
            <w:pPr>
              <w:pStyle w:val="Taulukkoleipis0"/>
            </w:pPr>
            <w:r w:rsidRPr="00A958F7">
              <w:fldChar w:fldCharType="begin"/>
            </w:r>
            <w:r w:rsidRPr="00A958F7">
              <w:instrText xml:space="preserve">PRIVATE </w:instrText>
            </w:r>
            <w:r w:rsidRPr="00A958F7">
              <w:fldChar w:fldCharType="end"/>
            </w:r>
            <w:r w:rsidRPr="00A958F7">
              <w:t>Date</w:t>
            </w:r>
          </w:p>
        </w:tc>
        <w:tc>
          <w:tcPr>
            <w:tcW w:w="3119" w:type="dxa"/>
            <w:tcBorders>
              <w:top w:val="double" w:sz="6" w:space="0" w:color="auto"/>
              <w:left w:val="single" w:sz="6" w:space="0" w:color="auto"/>
              <w:bottom w:val="nil"/>
              <w:right w:val="nil"/>
            </w:tcBorders>
            <w:hideMark/>
          </w:tcPr>
          <w:p w14:paraId="74BBDA56" w14:textId="77777777" w:rsidR="00A958F7" w:rsidRPr="00A958F7" w:rsidRDefault="00A958F7" w:rsidP="00A958F7">
            <w:pPr>
              <w:pStyle w:val="Taulukkoleipis0"/>
            </w:pPr>
            <w:r w:rsidRPr="00A958F7">
              <w:t>Observation</w:t>
            </w:r>
          </w:p>
        </w:tc>
        <w:tc>
          <w:tcPr>
            <w:tcW w:w="5102" w:type="dxa"/>
            <w:tcBorders>
              <w:top w:val="double" w:sz="6" w:space="0" w:color="auto"/>
              <w:left w:val="single" w:sz="6" w:space="0" w:color="auto"/>
              <w:bottom w:val="single" w:sz="6" w:space="0" w:color="auto"/>
              <w:right w:val="double" w:sz="6" w:space="0" w:color="auto"/>
            </w:tcBorders>
            <w:hideMark/>
          </w:tcPr>
          <w:p w14:paraId="65B41777" w14:textId="77777777" w:rsidR="00A958F7" w:rsidRPr="00A958F7" w:rsidRDefault="00A958F7" w:rsidP="00A958F7">
            <w:pPr>
              <w:pStyle w:val="Taulukkoleipis0"/>
              <w:rPr>
                <w:lang w:val="en-US"/>
              </w:rPr>
            </w:pPr>
            <w:r w:rsidRPr="00A958F7">
              <w:rPr>
                <w:lang w:val="en-US"/>
              </w:rPr>
              <w:t>Observations and further actions (continue on the other side if necessary)</w:t>
            </w:r>
          </w:p>
        </w:tc>
      </w:tr>
      <w:tr w:rsidR="00A958F7" w:rsidRPr="009B1DDD" w14:paraId="7A5D249F" w14:textId="77777777" w:rsidTr="00A958F7">
        <w:trPr>
          <w:trHeight w:val="480"/>
        </w:trPr>
        <w:tc>
          <w:tcPr>
            <w:tcW w:w="1276" w:type="dxa"/>
            <w:tcBorders>
              <w:top w:val="single" w:sz="6" w:space="0" w:color="auto"/>
              <w:left w:val="double" w:sz="6" w:space="0" w:color="auto"/>
              <w:bottom w:val="nil"/>
              <w:right w:val="nil"/>
            </w:tcBorders>
          </w:tcPr>
          <w:p w14:paraId="7F8F782B" w14:textId="77777777" w:rsidR="00A958F7" w:rsidRPr="00A958F7" w:rsidRDefault="00A958F7" w:rsidP="00A958F7">
            <w:pPr>
              <w:pStyle w:val="Taulukkoleipis0"/>
              <w:rPr>
                <w:lang w:val="en-US"/>
              </w:rPr>
            </w:pPr>
          </w:p>
        </w:tc>
        <w:tc>
          <w:tcPr>
            <w:tcW w:w="3119" w:type="dxa"/>
            <w:tcBorders>
              <w:top w:val="single" w:sz="6" w:space="0" w:color="auto"/>
              <w:left w:val="single" w:sz="6" w:space="0" w:color="auto"/>
              <w:bottom w:val="nil"/>
              <w:right w:val="nil"/>
            </w:tcBorders>
          </w:tcPr>
          <w:p w14:paraId="3E020015" w14:textId="77777777" w:rsidR="00A958F7" w:rsidRPr="00A958F7" w:rsidRDefault="00A958F7" w:rsidP="00A958F7">
            <w:pPr>
              <w:pStyle w:val="Taulukkoleipis0"/>
              <w:rPr>
                <w:lang w:val="en-US"/>
              </w:rPr>
            </w:pPr>
          </w:p>
        </w:tc>
        <w:tc>
          <w:tcPr>
            <w:tcW w:w="5102" w:type="dxa"/>
            <w:tcBorders>
              <w:top w:val="single" w:sz="6" w:space="0" w:color="auto"/>
              <w:left w:val="single" w:sz="6" w:space="0" w:color="auto"/>
              <w:bottom w:val="single" w:sz="6" w:space="0" w:color="auto"/>
              <w:right w:val="double" w:sz="6" w:space="0" w:color="auto"/>
            </w:tcBorders>
          </w:tcPr>
          <w:p w14:paraId="6DCA0636" w14:textId="77777777" w:rsidR="00A958F7" w:rsidRPr="00A958F7" w:rsidRDefault="00A958F7" w:rsidP="00A958F7">
            <w:pPr>
              <w:pStyle w:val="Taulukkoleipis0"/>
              <w:rPr>
                <w:lang w:val="en-US"/>
              </w:rPr>
            </w:pPr>
          </w:p>
        </w:tc>
      </w:tr>
      <w:tr w:rsidR="00A958F7" w:rsidRPr="009B1DDD" w14:paraId="56C38691" w14:textId="77777777" w:rsidTr="00A958F7">
        <w:trPr>
          <w:trHeight w:val="480"/>
        </w:trPr>
        <w:tc>
          <w:tcPr>
            <w:tcW w:w="1276" w:type="dxa"/>
            <w:tcBorders>
              <w:top w:val="single" w:sz="6" w:space="0" w:color="auto"/>
              <w:left w:val="double" w:sz="6" w:space="0" w:color="auto"/>
              <w:bottom w:val="nil"/>
              <w:right w:val="nil"/>
            </w:tcBorders>
          </w:tcPr>
          <w:p w14:paraId="6252F440" w14:textId="77777777" w:rsidR="00A958F7" w:rsidRPr="00A958F7" w:rsidRDefault="00A958F7" w:rsidP="00A958F7">
            <w:pPr>
              <w:pStyle w:val="Taulukkoleipis0"/>
              <w:rPr>
                <w:lang w:val="en-US"/>
              </w:rPr>
            </w:pPr>
          </w:p>
        </w:tc>
        <w:tc>
          <w:tcPr>
            <w:tcW w:w="3119" w:type="dxa"/>
            <w:tcBorders>
              <w:top w:val="single" w:sz="6" w:space="0" w:color="auto"/>
              <w:left w:val="single" w:sz="6" w:space="0" w:color="auto"/>
              <w:bottom w:val="nil"/>
              <w:right w:val="nil"/>
            </w:tcBorders>
          </w:tcPr>
          <w:p w14:paraId="23712B45" w14:textId="77777777" w:rsidR="00A958F7" w:rsidRPr="00A958F7" w:rsidRDefault="00A958F7" w:rsidP="00A958F7">
            <w:pPr>
              <w:pStyle w:val="Taulukkoleipis0"/>
              <w:rPr>
                <w:lang w:val="en-US"/>
              </w:rPr>
            </w:pPr>
          </w:p>
        </w:tc>
        <w:tc>
          <w:tcPr>
            <w:tcW w:w="5102" w:type="dxa"/>
            <w:tcBorders>
              <w:top w:val="single" w:sz="6" w:space="0" w:color="auto"/>
              <w:left w:val="single" w:sz="6" w:space="0" w:color="auto"/>
              <w:bottom w:val="single" w:sz="6" w:space="0" w:color="auto"/>
              <w:right w:val="double" w:sz="6" w:space="0" w:color="auto"/>
            </w:tcBorders>
          </w:tcPr>
          <w:p w14:paraId="4795BEBF" w14:textId="77777777" w:rsidR="00A958F7" w:rsidRPr="00A958F7" w:rsidRDefault="00A958F7" w:rsidP="00A958F7">
            <w:pPr>
              <w:pStyle w:val="Taulukkoleipis0"/>
              <w:rPr>
                <w:lang w:val="en-US"/>
              </w:rPr>
            </w:pPr>
          </w:p>
        </w:tc>
      </w:tr>
      <w:tr w:rsidR="00A958F7" w:rsidRPr="009B1DDD" w14:paraId="1BF1F537" w14:textId="77777777" w:rsidTr="00A958F7">
        <w:trPr>
          <w:trHeight w:val="480"/>
        </w:trPr>
        <w:tc>
          <w:tcPr>
            <w:tcW w:w="1276" w:type="dxa"/>
            <w:tcBorders>
              <w:top w:val="single" w:sz="6" w:space="0" w:color="auto"/>
              <w:left w:val="double" w:sz="6" w:space="0" w:color="auto"/>
              <w:bottom w:val="nil"/>
              <w:right w:val="nil"/>
            </w:tcBorders>
          </w:tcPr>
          <w:p w14:paraId="260E5912" w14:textId="77777777" w:rsidR="00A958F7" w:rsidRPr="00A958F7" w:rsidRDefault="00A958F7" w:rsidP="00A958F7">
            <w:pPr>
              <w:pStyle w:val="Taulukkoleipis0"/>
              <w:rPr>
                <w:lang w:val="en-US"/>
              </w:rPr>
            </w:pPr>
          </w:p>
        </w:tc>
        <w:tc>
          <w:tcPr>
            <w:tcW w:w="3119" w:type="dxa"/>
            <w:tcBorders>
              <w:top w:val="single" w:sz="6" w:space="0" w:color="auto"/>
              <w:left w:val="single" w:sz="6" w:space="0" w:color="auto"/>
              <w:bottom w:val="nil"/>
              <w:right w:val="nil"/>
            </w:tcBorders>
          </w:tcPr>
          <w:p w14:paraId="0F7BCCB3" w14:textId="77777777" w:rsidR="00A958F7" w:rsidRPr="00A958F7" w:rsidRDefault="00A958F7" w:rsidP="00A958F7">
            <w:pPr>
              <w:pStyle w:val="Taulukkoleipis0"/>
              <w:rPr>
                <w:lang w:val="en-US"/>
              </w:rPr>
            </w:pPr>
          </w:p>
        </w:tc>
        <w:tc>
          <w:tcPr>
            <w:tcW w:w="5102" w:type="dxa"/>
            <w:tcBorders>
              <w:top w:val="single" w:sz="6" w:space="0" w:color="auto"/>
              <w:left w:val="single" w:sz="6" w:space="0" w:color="auto"/>
              <w:bottom w:val="single" w:sz="6" w:space="0" w:color="auto"/>
              <w:right w:val="double" w:sz="6" w:space="0" w:color="auto"/>
            </w:tcBorders>
          </w:tcPr>
          <w:p w14:paraId="1B68BB9B" w14:textId="77777777" w:rsidR="00A958F7" w:rsidRPr="00A958F7" w:rsidRDefault="00A958F7" w:rsidP="00A958F7">
            <w:pPr>
              <w:pStyle w:val="Taulukkoleipis0"/>
              <w:rPr>
                <w:lang w:val="en-US"/>
              </w:rPr>
            </w:pPr>
          </w:p>
        </w:tc>
      </w:tr>
      <w:tr w:rsidR="00A958F7" w:rsidRPr="009B1DDD" w14:paraId="0710B03E" w14:textId="77777777" w:rsidTr="00A958F7">
        <w:trPr>
          <w:trHeight w:val="480"/>
        </w:trPr>
        <w:tc>
          <w:tcPr>
            <w:tcW w:w="1276" w:type="dxa"/>
            <w:tcBorders>
              <w:top w:val="single" w:sz="6" w:space="0" w:color="auto"/>
              <w:left w:val="double" w:sz="6" w:space="0" w:color="auto"/>
              <w:bottom w:val="nil"/>
              <w:right w:val="nil"/>
            </w:tcBorders>
          </w:tcPr>
          <w:p w14:paraId="2C58F288" w14:textId="77777777" w:rsidR="00A958F7" w:rsidRPr="00A958F7" w:rsidRDefault="00A958F7" w:rsidP="00A958F7">
            <w:pPr>
              <w:pStyle w:val="Taulukkoleipis0"/>
              <w:rPr>
                <w:lang w:val="en-US"/>
              </w:rPr>
            </w:pPr>
          </w:p>
        </w:tc>
        <w:tc>
          <w:tcPr>
            <w:tcW w:w="3119" w:type="dxa"/>
            <w:tcBorders>
              <w:top w:val="single" w:sz="6" w:space="0" w:color="auto"/>
              <w:left w:val="single" w:sz="6" w:space="0" w:color="auto"/>
              <w:bottom w:val="nil"/>
              <w:right w:val="nil"/>
            </w:tcBorders>
          </w:tcPr>
          <w:p w14:paraId="6B5D240B" w14:textId="77777777" w:rsidR="00A958F7" w:rsidRPr="00A958F7" w:rsidRDefault="00A958F7" w:rsidP="00A958F7">
            <w:pPr>
              <w:pStyle w:val="Taulukkoleipis0"/>
              <w:rPr>
                <w:lang w:val="en-US"/>
              </w:rPr>
            </w:pPr>
          </w:p>
        </w:tc>
        <w:tc>
          <w:tcPr>
            <w:tcW w:w="5102" w:type="dxa"/>
            <w:tcBorders>
              <w:top w:val="single" w:sz="6" w:space="0" w:color="auto"/>
              <w:left w:val="single" w:sz="6" w:space="0" w:color="auto"/>
              <w:bottom w:val="single" w:sz="6" w:space="0" w:color="auto"/>
              <w:right w:val="double" w:sz="6" w:space="0" w:color="auto"/>
            </w:tcBorders>
          </w:tcPr>
          <w:p w14:paraId="6F3CB5A0" w14:textId="77777777" w:rsidR="00A958F7" w:rsidRPr="00A958F7" w:rsidRDefault="00A958F7" w:rsidP="00A958F7">
            <w:pPr>
              <w:pStyle w:val="Taulukkoleipis0"/>
              <w:rPr>
                <w:lang w:val="en-US"/>
              </w:rPr>
            </w:pPr>
          </w:p>
        </w:tc>
      </w:tr>
      <w:tr w:rsidR="00A958F7" w:rsidRPr="009B1DDD" w14:paraId="432BD7DE" w14:textId="77777777" w:rsidTr="00A958F7">
        <w:trPr>
          <w:trHeight w:val="480"/>
        </w:trPr>
        <w:tc>
          <w:tcPr>
            <w:tcW w:w="1276" w:type="dxa"/>
            <w:tcBorders>
              <w:top w:val="single" w:sz="6" w:space="0" w:color="auto"/>
              <w:left w:val="double" w:sz="6" w:space="0" w:color="auto"/>
              <w:bottom w:val="nil"/>
              <w:right w:val="nil"/>
            </w:tcBorders>
          </w:tcPr>
          <w:p w14:paraId="2645EA68" w14:textId="77777777" w:rsidR="00A958F7" w:rsidRPr="00A958F7" w:rsidRDefault="00A958F7" w:rsidP="00A958F7">
            <w:pPr>
              <w:pStyle w:val="Taulukkoleipis0"/>
              <w:rPr>
                <w:lang w:val="en-US"/>
              </w:rPr>
            </w:pPr>
          </w:p>
        </w:tc>
        <w:tc>
          <w:tcPr>
            <w:tcW w:w="3119" w:type="dxa"/>
            <w:tcBorders>
              <w:top w:val="single" w:sz="6" w:space="0" w:color="auto"/>
              <w:left w:val="single" w:sz="6" w:space="0" w:color="auto"/>
              <w:bottom w:val="nil"/>
              <w:right w:val="nil"/>
            </w:tcBorders>
          </w:tcPr>
          <w:p w14:paraId="633E4DE1" w14:textId="77777777" w:rsidR="00A958F7" w:rsidRPr="00A958F7" w:rsidRDefault="00A958F7" w:rsidP="00A958F7">
            <w:pPr>
              <w:pStyle w:val="Taulukkoleipis0"/>
              <w:rPr>
                <w:lang w:val="en-US"/>
              </w:rPr>
            </w:pPr>
          </w:p>
        </w:tc>
        <w:tc>
          <w:tcPr>
            <w:tcW w:w="5102" w:type="dxa"/>
            <w:tcBorders>
              <w:top w:val="single" w:sz="6" w:space="0" w:color="auto"/>
              <w:left w:val="single" w:sz="6" w:space="0" w:color="auto"/>
              <w:bottom w:val="single" w:sz="6" w:space="0" w:color="auto"/>
              <w:right w:val="double" w:sz="6" w:space="0" w:color="auto"/>
            </w:tcBorders>
          </w:tcPr>
          <w:p w14:paraId="683E901F" w14:textId="77777777" w:rsidR="00A958F7" w:rsidRPr="00A958F7" w:rsidRDefault="00A958F7" w:rsidP="00A958F7">
            <w:pPr>
              <w:pStyle w:val="Taulukkoleipis0"/>
              <w:rPr>
                <w:lang w:val="en-US"/>
              </w:rPr>
            </w:pPr>
          </w:p>
        </w:tc>
      </w:tr>
      <w:tr w:rsidR="00A958F7" w:rsidRPr="009B1DDD" w14:paraId="7F2E4718" w14:textId="77777777" w:rsidTr="00A958F7">
        <w:trPr>
          <w:trHeight w:val="480"/>
        </w:trPr>
        <w:tc>
          <w:tcPr>
            <w:tcW w:w="1276" w:type="dxa"/>
            <w:tcBorders>
              <w:top w:val="single" w:sz="6" w:space="0" w:color="auto"/>
              <w:left w:val="double" w:sz="6" w:space="0" w:color="auto"/>
              <w:bottom w:val="nil"/>
              <w:right w:val="nil"/>
            </w:tcBorders>
          </w:tcPr>
          <w:p w14:paraId="04053AFD" w14:textId="77777777" w:rsidR="00A958F7" w:rsidRPr="00A958F7" w:rsidRDefault="00A958F7" w:rsidP="00A958F7">
            <w:pPr>
              <w:pStyle w:val="Taulukkoleipis0"/>
              <w:rPr>
                <w:lang w:val="en-US"/>
              </w:rPr>
            </w:pPr>
          </w:p>
        </w:tc>
        <w:tc>
          <w:tcPr>
            <w:tcW w:w="3119" w:type="dxa"/>
            <w:tcBorders>
              <w:top w:val="single" w:sz="6" w:space="0" w:color="auto"/>
              <w:left w:val="single" w:sz="6" w:space="0" w:color="auto"/>
              <w:bottom w:val="nil"/>
              <w:right w:val="nil"/>
            </w:tcBorders>
          </w:tcPr>
          <w:p w14:paraId="57B4BF7F" w14:textId="77777777" w:rsidR="00A958F7" w:rsidRPr="00A958F7" w:rsidRDefault="00A958F7" w:rsidP="00A958F7">
            <w:pPr>
              <w:pStyle w:val="Taulukkoleipis0"/>
              <w:rPr>
                <w:lang w:val="en-US"/>
              </w:rPr>
            </w:pPr>
          </w:p>
        </w:tc>
        <w:tc>
          <w:tcPr>
            <w:tcW w:w="5102" w:type="dxa"/>
            <w:tcBorders>
              <w:top w:val="single" w:sz="6" w:space="0" w:color="auto"/>
              <w:left w:val="single" w:sz="6" w:space="0" w:color="auto"/>
              <w:bottom w:val="single" w:sz="6" w:space="0" w:color="auto"/>
              <w:right w:val="double" w:sz="6" w:space="0" w:color="auto"/>
            </w:tcBorders>
          </w:tcPr>
          <w:p w14:paraId="4C233ED5" w14:textId="77777777" w:rsidR="00A958F7" w:rsidRPr="00A958F7" w:rsidRDefault="00A958F7" w:rsidP="00A958F7">
            <w:pPr>
              <w:pStyle w:val="Taulukkoleipis0"/>
              <w:rPr>
                <w:lang w:val="en-US"/>
              </w:rPr>
            </w:pPr>
          </w:p>
        </w:tc>
      </w:tr>
      <w:tr w:rsidR="00A958F7" w:rsidRPr="009B1DDD" w14:paraId="5A1B6403" w14:textId="77777777" w:rsidTr="00A958F7">
        <w:trPr>
          <w:trHeight w:val="480"/>
        </w:trPr>
        <w:tc>
          <w:tcPr>
            <w:tcW w:w="1276" w:type="dxa"/>
            <w:tcBorders>
              <w:top w:val="single" w:sz="6" w:space="0" w:color="auto"/>
              <w:left w:val="double" w:sz="6" w:space="0" w:color="auto"/>
              <w:bottom w:val="nil"/>
              <w:right w:val="nil"/>
            </w:tcBorders>
          </w:tcPr>
          <w:p w14:paraId="2D6A5C21" w14:textId="77777777" w:rsidR="00A958F7" w:rsidRPr="00A958F7" w:rsidRDefault="00A958F7" w:rsidP="00A958F7">
            <w:pPr>
              <w:pStyle w:val="Taulukkoleipis0"/>
              <w:rPr>
                <w:lang w:val="en-US"/>
              </w:rPr>
            </w:pPr>
          </w:p>
        </w:tc>
        <w:tc>
          <w:tcPr>
            <w:tcW w:w="3119" w:type="dxa"/>
            <w:tcBorders>
              <w:top w:val="single" w:sz="6" w:space="0" w:color="auto"/>
              <w:left w:val="single" w:sz="6" w:space="0" w:color="auto"/>
              <w:bottom w:val="nil"/>
              <w:right w:val="nil"/>
            </w:tcBorders>
          </w:tcPr>
          <w:p w14:paraId="645D33EE" w14:textId="77777777" w:rsidR="00A958F7" w:rsidRPr="00A958F7" w:rsidRDefault="00A958F7" w:rsidP="00A958F7">
            <w:pPr>
              <w:pStyle w:val="Taulukkoleipis0"/>
              <w:rPr>
                <w:lang w:val="en-US"/>
              </w:rPr>
            </w:pPr>
          </w:p>
        </w:tc>
        <w:tc>
          <w:tcPr>
            <w:tcW w:w="5102" w:type="dxa"/>
            <w:tcBorders>
              <w:top w:val="single" w:sz="6" w:space="0" w:color="auto"/>
              <w:left w:val="single" w:sz="6" w:space="0" w:color="auto"/>
              <w:bottom w:val="single" w:sz="6" w:space="0" w:color="auto"/>
              <w:right w:val="double" w:sz="6" w:space="0" w:color="auto"/>
            </w:tcBorders>
          </w:tcPr>
          <w:p w14:paraId="669E1869" w14:textId="77777777" w:rsidR="00A958F7" w:rsidRPr="00A958F7" w:rsidRDefault="00A958F7" w:rsidP="00A958F7">
            <w:pPr>
              <w:pStyle w:val="Taulukkoleipis0"/>
              <w:rPr>
                <w:lang w:val="en-US"/>
              </w:rPr>
            </w:pPr>
          </w:p>
        </w:tc>
      </w:tr>
      <w:tr w:rsidR="00A958F7" w:rsidRPr="009B1DDD" w14:paraId="2736B412" w14:textId="77777777" w:rsidTr="00A958F7">
        <w:trPr>
          <w:trHeight w:val="480"/>
        </w:trPr>
        <w:tc>
          <w:tcPr>
            <w:tcW w:w="1276" w:type="dxa"/>
            <w:tcBorders>
              <w:top w:val="single" w:sz="6" w:space="0" w:color="auto"/>
              <w:left w:val="double" w:sz="6" w:space="0" w:color="auto"/>
              <w:bottom w:val="nil"/>
              <w:right w:val="nil"/>
            </w:tcBorders>
          </w:tcPr>
          <w:p w14:paraId="67D8A832" w14:textId="77777777" w:rsidR="00A958F7" w:rsidRPr="00A958F7" w:rsidRDefault="00A958F7" w:rsidP="00A958F7">
            <w:pPr>
              <w:pStyle w:val="Taulukkoleipis0"/>
              <w:rPr>
                <w:lang w:val="en-US"/>
              </w:rPr>
            </w:pPr>
          </w:p>
        </w:tc>
        <w:tc>
          <w:tcPr>
            <w:tcW w:w="3119" w:type="dxa"/>
            <w:tcBorders>
              <w:top w:val="single" w:sz="6" w:space="0" w:color="auto"/>
              <w:left w:val="single" w:sz="6" w:space="0" w:color="auto"/>
              <w:bottom w:val="nil"/>
              <w:right w:val="nil"/>
            </w:tcBorders>
          </w:tcPr>
          <w:p w14:paraId="7DB96F96" w14:textId="77777777" w:rsidR="00A958F7" w:rsidRPr="00A958F7" w:rsidRDefault="00A958F7" w:rsidP="00A958F7">
            <w:pPr>
              <w:pStyle w:val="Taulukkoleipis0"/>
              <w:rPr>
                <w:lang w:val="en-US"/>
              </w:rPr>
            </w:pPr>
          </w:p>
        </w:tc>
        <w:tc>
          <w:tcPr>
            <w:tcW w:w="5102" w:type="dxa"/>
            <w:tcBorders>
              <w:top w:val="single" w:sz="6" w:space="0" w:color="auto"/>
              <w:left w:val="single" w:sz="6" w:space="0" w:color="auto"/>
              <w:bottom w:val="single" w:sz="6" w:space="0" w:color="auto"/>
              <w:right w:val="double" w:sz="6" w:space="0" w:color="auto"/>
            </w:tcBorders>
          </w:tcPr>
          <w:p w14:paraId="4DFABD23" w14:textId="77777777" w:rsidR="00A958F7" w:rsidRPr="00A958F7" w:rsidRDefault="00A958F7" w:rsidP="00A958F7">
            <w:pPr>
              <w:pStyle w:val="Taulukkoleipis0"/>
              <w:rPr>
                <w:lang w:val="en-US"/>
              </w:rPr>
            </w:pPr>
          </w:p>
        </w:tc>
      </w:tr>
      <w:tr w:rsidR="00A958F7" w:rsidRPr="009B1DDD" w14:paraId="4B93E714" w14:textId="77777777" w:rsidTr="00A958F7">
        <w:trPr>
          <w:trHeight w:val="480"/>
        </w:trPr>
        <w:tc>
          <w:tcPr>
            <w:tcW w:w="1276" w:type="dxa"/>
            <w:tcBorders>
              <w:top w:val="single" w:sz="6" w:space="0" w:color="auto"/>
              <w:left w:val="double" w:sz="6" w:space="0" w:color="auto"/>
              <w:bottom w:val="nil"/>
              <w:right w:val="nil"/>
            </w:tcBorders>
          </w:tcPr>
          <w:p w14:paraId="78A6CD89" w14:textId="77777777" w:rsidR="00A958F7" w:rsidRPr="00A958F7" w:rsidRDefault="00A958F7" w:rsidP="00A958F7">
            <w:pPr>
              <w:pStyle w:val="Taulukkoleipis0"/>
              <w:rPr>
                <w:lang w:val="en-US"/>
              </w:rPr>
            </w:pPr>
          </w:p>
        </w:tc>
        <w:tc>
          <w:tcPr>
            <w:tcW w:w="3119" w:type="dxa"/>
            <w:tcBorders>
              <w:top w:val="single" w:sz="6" w:space="0" w:color="auto"/>
              <w:left w:val="single" w:sz="6" w:space="0" w:color="auto"/>
              <w:bottom w:val="nil"/>
              <w:right w:val="nil"/>
            </w:tcBorders>
          </w:tcPr>
          <w:p w14:paraId="3227E70C" w14:textId="77777777" w:rsidR="00A958F7" w:rsidRPr="00A958F7" w:rsidRDefault="00A958F7" w:rsidP="00A958F7">
            <w:pPr>
              <w:pStyle w:val="Taulukkoleipis0"/>
              <w:rPr>
                <w:lang w:val="en-US"/>
              </w:rPr>
            </w:pPr>
          </w:p>
        </w:tc>
        <w:tc>
          <w:tcPr>
            <w:tcW w:w="5102" w:type="dxa"/>
            <w:tcBorders>
              <w:top w:val="single" w:sz="6" w:space="0" w:color="auto"/>
              <w:left w:val="single" w:sz="6" w:space="0" w:color="auto"/>
              <w:bottom w:val="single" w:sz="6" w:space="0" w:color="auto"/>
              <w:right w:val="double" w:sz="6" w:space="0" w:color="auto"/>
            </w:tcBorders>
          </w:tcPr>
          <w:p w14:paraId="3FD78EF3" w14:textId="77777777" w:rsidR="00A958F7" w:rsidRPr="00A958F7" w:rsidRDefault="00A958F7" w:rsidP="00A958F7">
            <w:pPr>
              <w:pStyle w:val="Taulukkoleipis0"/>
              <w:rPr>
                <w:lang w:val="en-US"/>
              </w:rPr>
            </w:pPr>
          </w:p>
        </w:tc>
      </w:tr>
      <w:tr w:rsidR="00A958F7" w:rsidRPr="009B1DDD" w14:paraId="6E3CFE06" w14:textId="77777777" w:rsidTr="00A958F7">
        <w:trPr>
          <w:trHeight w:val="480"/>
        </w:trPr>
        <w:tc>
          <w:tcPr>
            <w:tcW w:w="1276" w:type="dxa"/>
            <w:tcBorders>
              <w:top w:val="single" w:sz="6" w:space="0" w:color="auto"/>
              <w:left w:val="double" w:sz="6" w:space="0" w:color="auto"/>
              <w:bottom w:val="nil"/>
              <w:right w:val="nil"/>
            </w:tcBorders>
          </w:tcPr>
          <w:p w14:paraId="0414CC33" w14:textId="77777777" w:rsidR="00A958F7" w:rsidRPr="00A958F7" w:rsidRDefault="00A958F7" w:rsidP="00A958F7">
            <w:pPr>
              <w:pStyle w:val="Taulukkoleipis0"/>
              <w:rPr>
                <w:lang w:val="en-US"/>
              </w:rPr>
            </w:pPr>
          </w:p>
        </w:tc>
        <w:tc>
          <w:tcPr>
            <w:tcW w:w="3119" w:type="dxa"/>
            <w:tcBorders>
              <w:top w:val="single" w:sz="6" w:space="0" w:color="auto"/>
              <w:left w:val="single" w:sz="6" w:space="0" w:color="auto"/>
              <w:bottom w:val="nil"/>
              <w:right w:val="nil"/>
            </w:tcBorders>
          </w:tcPr>
          <w:p w14:paraId="2CEA8384" w14:textId="77777777" w:rsidR="00A958F7" w:rsidRPr="00A958F7" w:rsidRDefault="00A958F7" w:rsidP="00A958F7">
            <w:pPr>
              <w:pStyle w:val="Taulukkoleipis0"/>
              <w:rPr>
                <w:lang w:val="en-US"/>
              </w:rPr>
            </w:pPr>
          </w:p>
        </w:tc>
        <w:tc>
          <w:tcPr>
            <w:tcW w:w="5102" w:type="dxa"/>
            <w:tcBorders>
              <w:top w:val="single" w:sz="6" w:space="0" w:color="auto"/>
              <w:left w:val="single" w:sz="6" w:space="0" w:color="auto"/>
              <w:bottom w:val="single" w:sz="6" w:space="0" w:color="auto"/>
              <w:right w:val="double" w:sz="6" w:space="0" w:color="auto"/>
            </w:tcBorders>
          </w:tcPr>
          <w:p w14:paraId="3BC42144" w14:textId="77777777" w:rsidR="00A958F7" w:rsidRPr="00A958F7" w:rsidRDefault="00A958F7" w:rsidP="00A958F7">
            <w:pPr>
              <w:pStyle w:val="Taulukkoleipis0"/>
              <w:rPr>
                <w:lang w:val="en-US"/>
              </w:rPr>
            </w:pPr>
          </w:p>
        </w:tc>
      </w:tr>
      <w:tr w:rsidR="00A958F7" w:rsidRPr="009B1DDD" w14:paraId="118BF636" w14:textId="77777777" w:rsidTr="00A958F7">
        <w:trPr>
          <w:trHeight w:val="480"/>
        </w:trPr>
        <w:tc>
          <w:tcPr>
            <w:tcW w:w="1276" w:type="dxa"/>
            <w:tcBorders>
              <w:top w:val="single" w:sz="6" w:space="0" w:color="auto"/>
              <w:left w:val="double" w:sz="6" w:space="0" w:color="auto"/>
              <w:bottom w:val="nil"/>
              <w:right w:val="nil"/>
            </w:tcBorders>
          </w:tcPr>
          <w:p w14:paraId="34EA2198" w14:textId="77777777" w:rsidR="00A958F7" w:rsidRPr="00A958F7" w:rsidRDefault="00A958F7" w:rsidP="00A958F7">
            <w:pPr>
              <w:pStyle w:val="Taulukkoleipis0"/>
              <w:rPr>
                <w:lang w:val="en-US"/>
              </w:rPr>
            </w:pPr>
          </w:p>
        </w:tc>
        <w:tc>
          <w:tcPr>
            <w:tcW w:w="3119" w:type="dxa"/>
            <w:tcBorders>
              <w:top w:val="single" w:sz="6" w:space="0" w:color="auto"/>
              <w:left w:val="single" w:sz="6" w:space="0" w:color="auto"/>
              <w:bottom w:val="nil"/>
              <w:right w:val="nil"/>
            </w:tcBorders>
          </w:tcPr>
          <w:p w14:paraId="15178FF9" w14:textId="77777777" w:rsidR="00A958F7" w:rsidRPr="00A958F7" w:rsidRDefault="00A958F7" w:rsidP="00A958F7">
            <w:pPr>
              <w:pStyle w:val="Taulukkoleipis0"/>
              <w:rPr>
                <w:lang w:val="en-US"/>
              </w:rPr>
            </w:pPr>
          </w:p>
        </w:tc>
        <w:tc>
          <w:tcPr>
            <w:tcW w:w="5102" w:type="dxa"/>
            <w:tcBorders>
              <w:top w:val="single" w:sz="6" w:space="0" w:color="auto"/>
              <w:left w:val="single" w:sz="6" w:space="0" w:color="auto"/>
              <w:bottom w:val="single" w:sz="6" w:space="0" w:color="auto"/>
              <w:right w:val="double" w:sz="6" w:space="0" w:color="auto"/>
            </w:tcBorders>
          </w:tcPr>
          <w:p w14:paraId="43FB0F6F" w14:textId="77777777" w:rsidR="00A958F7" w:rsidRPr="00A958F7" w:rsidRDefault="00A958F7" w:rsidP="00A958F7">
            <w:pPr>
              <w:pStyle w:val="Taulukkoleipis0"/>
              <w:rPr>
                <w:lang w:val="en-US"/>
              </w:rPr>
            </w:pPr>
          </w:p>
        </w:tc>
      </w:tr>
      <w:tr w:rsidR="00A958F7" w:rsidRPr="009B1DDD" w14:paraId="1A1B8AAD" w14:textId="77777777" w:rsidTr="00A958F7">
        <w:trPr>
          <w:trHeight w:val="480"/>
        </w:trPr>
        <w:tc>
          <w:tcPr>
            <w:tcW w:w="1276" w:type="dxa"/>
            <w:tcBorders>
              <w:top w:val="single" w:sz="6" w:space="0" w:color="auto"/>
              <w:left w:val="double" w:sz="6" w:space="0" w:color="auto"/>
              <w:bottom w:val="nil"/>
              <w:right w:val="nil"/>
            </w:tcBorders>
          </w:tcPr>
          <w:p w14:paraId="417123C6" w14:textId="77777777" w:rsidR="00A958F7" w:rsidRPr="00A958F7" w:rsidRDefault="00A958F7" w:rsidP="00A958F7">
            <w:pPr>
              <w:pStyle w:val="Taulukkoleipis0"/>
              <w:rPr>
                <w:lang w:val="en-US"/>
              </w:rPr>
            </w:pPr>
          </w:p>
        </w:tc>
        <w:tc>
          <w:tcPr>
            <w:tcW w:w="3119" w:type="dxa"/>
            <w:tcBorders>
              <w:top w:val="single" w:sz="6" w:space="0" w:color="auto"/>
              <w:left w:val="single" w:sz="6" w:space="0" w:color="auto"/>
              <w:bottom w:val="nil"/>
              <w:right w:val="nil"/>
            </w:tcBorders>
          </w:tcPr>
          <w:p w14:paraId="2C763893" w14:textId="77777777" w:rsidR="00A958F7" w:rsidRPr="00A958F7" w:rsidRDefault="00A958F7" w:rsidP="00A958F7">
            <w:pPr>
              <w:pStyle w:val="Taulukkoleipis0"/>
              <w:rPr>
                <w:lang w:val="en-US"/>
              </w:rPr>
            </w:pPr>
          </w:p>
        </w:tc>
        <w:tc>
          <w:tcPr>
            <w:tcW w:w="5102" w:type="dxa"/>
            <w:tcBorders>
              <w:top w:val="single" w:sz="6" w:space="0" w:color="auto"/>
              <w:left w:val="single" w:sz="6" w:space="0" w:color="auto"/>
              <w:bottom w:val="single" w:sz="6" w:space="0" w:color="auto"/>
              <w:right w:val="double" w:sz="6" w:space="0" w:color="auto"/>
            </w:tcBorders>
          </w:tcPr>
          <w:p w14:paraId="4E652A7B" w14:textId="77777777" w:rsidR="00A958F7" w:rsidRPr="00A958F7" w:rsidRDefault="00A958F7" w:rsidP="00A958F7">
            <w:pPr>
              <w:pStyle w:val="Taulukkoleipis0"/>
              <w:rPr>
                <w:lang w:val="en-US"/>
              </w:rPr>
            </w:pPr>
          </w:p>
        </w:tc>
      </w:tr>
      <w:tr w:rsidR="00A958F7" w:rsidRPr="009B1DDD" w14:paraId="368DFEFC" w14:textId="77777777" w:rsidTr="00A958F7">
        <w:trPr>
          <w:trHeight w:val="480"/>
        </w:trPr>
        <w:tc>
          <w:tcPr>
            <w:tcW w:w="1276" w:type="dxa"/>
            <w:tcBorders>
              <w:top w:val="single" w:sz="6" w:space="0" w:color="auto"/>
              <w:left w:val="double" w:sz="6" w:space="0" w:color="auto"/>
              <w:bottom w:val="nil"/>
              <w:right w:val="nil"/>
            </w:tcBorders>
          </w:tcPr>
          <w:p w14:paraId="2DA3C818" w14:textId="77777777" w:rsidR="00A958F7" w:rsidRPr="00A958F7" w:rsidRDefault="00A958F7" w:rsidP="00A958F7">
            <w:pPr>
              <w:pStyle w:val="Taulukkoleipis0"/>
              <w:rPr>
                <w:lang w:val="en-US"/>
              </w:rPr>
            </w:pPr>
          </w:p>
        </w:tc>
        <w:tc>
          <w:tcPr>
            <w:tcW w:w="3119" w:type="dxa"/>
            <w:tcBorders>
              <w:top w:val="single" w:sz="6" w:space="0" w:color="auto"/>
              <w:left w:val="single" w:sz="6" w:space="0" w:color="auto"/>
              <w:bottom w:val="nil"/>
              <w:right w:val="nil"/>
            </w:tcBorders>
          </w:tcPr>
          <w:p w14:paraId="7F4011DD" w14:textId="77777777" w:rsidR="00A958F7" w:rsidRPr="00A958F7" w:rsidRDefault="00A958F7" w:rsidP="00A958F7">
            <w:pPr>
              <w:pStyle w:val="Taulukkoleipis0"/>
              <w:rPr>
                <w:lang w:val="en-US"/>
              </w:rPr>
            </w:pPr>
          </w:p>
        </w:tc>
        <w:tc>
          <w:tcPr>
            <w:tcW w:w="5102" w:type="dxa"/>
            <w:tcBorders>
              <w:top w:val="single" w:sz="6" w:space="0" w:color="auto"/>
              <w:left w:val="single" w:sz="6" w:space="0" w:color="auto"/>
              <w:bottom w:val="single" w:sz="6" w:space="0" w:color="auto"/>
              <w:right w:val="double" w:sz="6" w:space="0" w:color="auto"/>
            </w:tcBorders>
          </w:tcPr>
          <w:p w14:paraId="57FA409F" w14:textId="77777777" w:rsidR="00A958F7" w:rsidRPr="00A958F7" w:rsidRDefault="00A958F7" w:rsidP="00A958F7">
            <w:pPr>
              <w:pStyle w:val="Taulukkoleipis0"/>
              <w:rPr>
                <w:lang w:val="en-US"/>
              </w:rPr>
            </w:pPr>
          </w:p>
        </w:tc>
      </w:tr>
      <w:tr w:rsidR="00A958F7" w:rsidRPr="009B1DDD" w14:paraId="36CF7889" w14:textId="77777777" w:rsidTr="00A958F7">
        <w:trPr>
          <w:trHeight w:val="480"/>
        </w:trPr>
        <w:tc>
          <w:tcPr>
            <w:tcW w:w="1276" w:type="dxa"/>
            <w:tcBorders>
              <w:top w:val="single" w:sz="6" w:space="0" w:color="auto"/>
              <w:left w:val="double" w:sz="6" w:space="0" w:color="auto"/>
              <w:bottom w:val="nil"/>
              <w:right w:val="nil"/>
            </w:tcBorders>
          </w:tcPr>
          <w:p w14:paraId="007BE09E" w14:textId="77777777" w:rsidR="00A958F7" w:rsidRPr="00A958F7" w:rsidRDefault="00A958F7" w:rsidP="00A958F7">
            <w:pPr>
              <w:pStyle w:val="Taulukkoleipis0"/>
              <w:rPr>
                <w:lang w:val="en-US"/>
              </w:rPr>
            </w:pPr>
          </w:p>
        </w:tc>
        <w:tc>
          <w:tcPr>
            <w:tcW w:w="3119" w:type="dxa"/>
            <w:tcBorders>
              <w:top w:val="single" w:sz="6" w:space="0" w:color="auto"/>
              <w:left w:val="single" w:sz="6" w:space="0" w:color="auto"/>
              <w:bottom w:val="nil"/>
              <w:right w:val="nil"/>
            </w:tcBorders>
          </w:tcPr>
          <w:p w14:paraId="2B64C36C" w14:textId="77777777" w:rsidR="00A958F7" w:rsidRPr="00A958F7" w:rsidRDefault="00A958F7" w:rsidP="00A958F7">
            <w:pPr>
              <w:pStyle w:val="Taulukkoleipis0"/>
              <w:rPr>
                <w:lang w:val="en-US"/>
              </w:rPr>
            </w:pPr>
          </w:p>
        </w:tc>
        <w:tc>
          <w:tcPr>
            <w:tcW w:w="5102" w:type="dxa"/>
            <w:tcBorders>
              <w:top w:val="single" w:sz="6" w:space="0" w:color="auto"/>
              <w:left w:val="single" w:sz="6" w:space="0" w:color="auto"/>
              <w:bottom w:val="single" w:sz="6" w:space="0" w:color="auto"/>
              <w:right w:val="double" w:sz="6" w:space="0" w:color="auto"/>
            </w:tcBorders>
          </w:tcPr>
          <w:p w14:paraId="53A9DEA6" w14:textId="77777777" w:rsidR="00A958F7" w:rsidRPr="00A958F7" w:rsidRDefault="00A958F7" w:rsidP="00A958F7">
            <w:pPr>
              <w:pStyle w:val="Taulukkoleipis0"/>
              <w:rPr>
                <w:lang w:val="en-US"/>
              </w:rPr>
            </w:pPr>
          </w:p>
        </w:tc>
      </w:tr>
      <w:tr w:rsidR="00A958F7" w:rsidRPr="009B1DDD" w14:paraId="0D98AE9E" w14:textId="77777777" w:rsidTr="00A958F7">
        <w:trPr>
          <w:trHeight w:val="480"/>
        </w:trPr>
        <w:tc>
          <w:tcPr>
            <w:tcW w:w="1276" w:type="dxa"/>
            <w:tcBorders>
              <w:top w:val="single" w:sz="6" w:space="0" w:color="auto"/>
              <w:left w:val="double" w:sz="6" w:space="0" w:color="auto"/>
              <w:bottom w:val="nil"/>
              <w:right w:val="nil"/>
            </w:tcBorders>
          </w:tcPr>
          <w:p w14:paraId="504FE30E" w14:textId="77777777" w:rsidR="00A958F7" w:rsidRPr="00A958F7" w:rsidRDefault="00A958F7" w:rsidP="00A958F7">
            <w:pPr>
              <w:pStyle w:val="Taulukkoleipis0"/>
              <w:rPr>
                <w:lang w:val="en-US"/>
              </w:rPr>
            </w:pPr>
          </w:p>
        </w:tc>
        <w:tc>
          <w:tcPr>
            <w:tcW w:w="3119" w:type="dxa"/>
            <w:tcBorders>
              <w:top w:val="single" w:sz="6" w:space="0" w:color="auto"/>
              <w:left w:val="single" w:sz="6" w:space="0" w:color="auto"/>
              <w:bottom w:val="nil"/>
              <w:right w:val="nil"/>
            </w:tcBorders>
          </w:tcPr>
          <w:p w14:paraId="23C66E46" w14:textId="77777777" w:rsidR="00A958F7" w:rsidRPr="00A958F7" w:rsidRDefault="00A958F7" w:rsidP="00A958F7">
            <w:pPr>
              <w:pStyle w:val="Taulukkoleipis0"/>
              <w:rPr>
                <w:lang w:val="en-US"/>
              </w:rPr>
            </w:pPr>
          </w:p>
        </w:tc>
        <w:tc>
          <w:tcPr>
            <w:tcW w:w="5102" w:type="dxa"/>
            <w:tcBorders>
              <w:top w:val="single" w:sz="6" w:space="0" w:color="auto"/>
              <w:left w:val="single" w:sz="6" w:space="0" w:color="auto"/>
              <w:bottom w:val="single" w:sz="6" w:space="0" w:color="auto"/>
              <w:right w:val="double" w:sz="6" w:space="0" w:color="auto"/>
            </w:tcBorders>
          </w:tcPr>
          <w:p w14:paraId="0E813346" w14:textId="77777777" w:rsidR="00A958F7" w:rsidRPr="00A958F7" w:rsidRDefault="00A958F7" w:rsidP="00A958F7">
            <w:pPr>
              <w:pStyle w:val="Taulukkoleipis0"/>
              <w:rPr>
                <w:lang w:val="en-US"/>
              </w:rPr>
            </w:pPr>
          </w:p>
        </w:tc>
      </w:tr>
      <w:tr w:rsidR="00A958F7" w:rsidRPr="009B1DDD" w14:paraId="2718795A" w14:textId="77777777" w:rsidTr="00A958F7">
        <w:trPr>
          <w:trHeight w:val="480"/>
        </w:trPr>
        <w:tc>
          <w:tcPr>
            <w:tcW w:w="1276" w:type="dxa"/>
            <w:tcBorders>
              <w:top w:val="single" w:sz="6" w:space="0" w:color="auto"/>
              <w:left w:val="double" w:sz="6" w:space="0" w:color="auto"/>
              <w:bottom w:val="nil"/>
              <w:right w:val="nil"/>
            </w:tcBorders>
          </w:tcPr>
          <w:p w14:paraId="356FA0FE" w14:textId="77777777" w:rsidR="00A958F7" w:rsidRPr="00A958F7" w:rsidRDefault="00A958F7" w:rsidP="00A958F7">
            <w:pPr>
              <w:pStyle w:val="Taulukkoleipis0"/>
              <w:rPr>
                <w:lang w:val="en-US"/>
              </w:rPr>
            </w:pPr>
          </w:p>
        </w:tc>
        <w:tc>
          <w:tcPr>
            <w:tcW w:w="3119" w:type="dxa"/>
            <w:tcBorders>
              <w:top w:val="single" w:sz="6" w:space="0" w:color="auto"/>
              <w:left w:val="single" w:sz="6" w:space="0" w:color="auto"/>
              <w:bottom w:val="nil"/>
              <w:right w:val="nil"/>
            </w:tcBorders>
          </w:tcPr>
          <w:p w14:paraId="167FEF97" w14:textId="77777777" w:rsidR="00A958F7" w:rsidRPr="00A958F7" w:rsidRDefault="00A958F7" w:rsidP="00A958F7">
            <w:pPr>
              <w:pStyle w:val="Taulukkoleipis0"/>
              <w:rPr>
                <w:lang w:val="en-US"/>
              </w:rPr>
            </w:pPr>
          </w:p>
        </w:tc>
        <w:tc>
          <w:tcPr>
            <w:tcW w:w="5102" w:type="dxa"/>
            <w:tcBorders>
              <w:top w:val="single" w:sz="6" w:space="0" w:color="auto"/>
              <w:left w:val="single" w:sz="6" w:space="0" w:color="auto"/>
              <w:bottom w:val="single" w:sz="6" w:space="0" w:color="auto"/>
              <w:right w:val="double" w:sz="6" w:space="0" w:color="auto"/>
            </w:tcBorders>
          </w:tcPr>
          <w:p w14:paraId="451739FD" w14:textId="77777777" w:rsidR="00A958F7" w:rsidRPr="00A958F7" w:rsidRDefault="00A958F7" w:rsidP="00A958F7">
            <w:pPr>
              <w:pStyle w:val="Taulukkoleipis0"/>
              <w:rPr>
                <w:lang w:val="en-US"/>
              </w:rPr>
            </w:pPr>
          </w:p>
        </w:tc>
      </w:tr>
      <w:tr w:rsidR="00A958F7" w:rsidRPr="009B1DDD" w14:paraId="10EDBE46" w14:textId="77777777" w:rsidTr="00A958F7">
        <w:trPr>
          <w:trHeight w:val="480"/>
        </w:trPr>
        <w:tc>
          <w:tcPr>
            <w:tcW w:w="1276" w:type="dxa"/>
            <w:tcBorders>
              <w:top w:val="single" w:sz="6" w:space="0" w:color="auto"/>
              <w:left w:val="double" w:sz="6" w:space="0" w:color="auto"/>
              <w:bottom w:val="nil"/>
              <w:right w:val="nil"/>
            </w:tcBorders>
          </w:tcPr>
          <w:p w14:paraId="70F42E62" w14:textId="77777777" w:rsidR="00A958F7" w:rsidRPr="00A958F7" w:rsidRDefault="00A958F7" w:rsidP="00A958F7">
            <w:pPr>
              <w:pStyle w:val="Taulukkoleipis0"/>
              <w:rPr>
                <w:lang w:val="en-US"/>
              </w:rPr>
            </w:pPr>
          </w:p>
        </w:tc>
        <w:tc>
          <w:tcPr>
            <w:tcW w:w="3119" w:type="dxa"/>
            <w:tcBorders>
              <w:top w:val="single" w:sz="6" w:space="0" w:color="auto"/>
              <w:left w:val="single" w:sz="6" w:space="0" w:color="auto"/>
              <w:bottom w:val="nil"/>
              <w:right w:val="nil"/>
            </w:tcBorders>
          </w:tcPr>
          <w:p w14:paraId="62A46ABF" w14:textId="77777777" w:rsidR="00A958F7" w:rsidRPr="00A958F7" w:rsidRDefault="00A958F7" w:rsidP="00A958F7">
            <w:pPr>
              <w:pStyle w:val="Taulukkoleipis0"/>
              <w:rPr>
                <w:lang w:val="en-US"/>
              </w:rPr>
            </w:pPr>
          </w:p>
        </w:tc>
        <w:tc>
          <w:tcPr>
            <w:tcW w:w="5102" w:type="dxa"/>
            <w:tcBorders>
              <w:top w:val="single" w:sz="6" w:space="0" w:color="auto"/>
              <w:left w:val="single" w:sz="6" w:space="0" w:color="auto"/>
              <w:bottom w:val="single" w:sz="6" w:space="0" w:color="auto"/>
              <w:right w:val="double" w:sz="6" w:space="0" w:color="auto"/>
            </w:tcBorders>
          </w:tcPr>
          <w:p w14:paraId="58A0190C" w14:textId="77777777" w:rsidR="00A958F7" w:rsidRPr="00A958F7" w:rsidRDefault="00A958F7" w:rsidP="00A958F7">
            <w:pPr>
              <w:pStyle w:val="Taulukkoleipis0"/>
              <w:rPr>
                <w:lang w:val="en-US"/>
              </w:rPr>
            </w:pPr>
          </w:p>
        </w:tc>
      </w:tr>
      <w:tr w:rsidR="00A958F7" w:rsidRPr="009B1DDD" w14:paraId="705E2689" w14:textId="77777777" w:rsidTr="00A958F7">
        <w:trPr>
          <w:trHeight w:val="480"/>
        </w:trPr>
        <w:tc>
          <w:tcPr>
            <w:tcW w:w="1276" w:type="dxa"/>
            <w:tcBorders>
              <w:top w:val="single" w:sz="6" w:space="0" w:color="auto"/>
              <w:left w:val="double" w:sz="6" w:space="0" w:color="auto"/>
              <w:bottom w:val="nil"/>
              <w:right w:val="nil"/>
            </w:tcBorders>
          </w:tcPr>
          <w:p w14:paraId="0BA93FE6" w14:textId="77777777" w:rsidR="00A958F7" w:rsidRPr="00A958F7" w:rsidRDefault="00A958F7" w:rsidP="00A958F7">
            <w:pPr>
              <w:pStyle w:val="Taulukkoleipis0"/>
              <w:rPr>
                <w:lang w:val="en-US"/>
              </w:rPr>
            </w:pPr>
          </w:p>
        </w:tc>
        <w:tc>
          <w:tcPr>
            <w:tcW w:w="3119" w:type="dxa"/>
            <w:tcBorders>
              <w:top w:val="single" w:sz="6" w:space="0" w:color="auto"/>
              <w:left w:val="single" w:sz="6" w:space="0" w:color="auto"/>
              <w:bottom w:val="nil"/>
              <w:right w:val="nil"/>
            </w:tcBorders>
          </w:tcPr>
          <w:p w14:paraId="7705246E" w14:textId="77777777" w:rsidR="00A958F7" w:rsidRPr="00A958F7" w:rsidRDefault="00A958F7" w:rsidP="00A958F7">
            <w:pPr>
              <w:pStyle w:val="Taulukkoleipis0"/>
              <w:rPr>
                <w:lang w:val="en-US"/>
              </w:rPr>
            </w:pPr>
          </w:p>
        </w:tc>
        <w:tc>
          <w:tcPr>
            <w:tcW w:w="5102" w:type="dxa"/>
            <w:tcBorders>
              <w:top w:val="single" w:sz="6" w:space="0" w:color="auto"/>
              <w:left w:val="single" w:sz="6" w:space="0" w:color="auto"/>
              <w:bottom w:val="single" w:sz="6" w:space="0" w:color="auto"/>
              <w:right w:val="double" w:sz="6" w:space="0" w:color="auto"/>
            </w:tcBorders>
          </w:tcPr>
          <w:p w14:paraId="1B5393EA" w14:textId="77777777" w:rsidR="00A958F7" w:rsidRPr="00A958F7" w:rsidRDefault="00A958F7" w:rsidP="00A958F7">
            <w:pPr>
              <w:pStyle w:val="Taulukkoleipis0"/>
              <w:rPr>
                <w:lang w:val="en-US"/>
              </w:rPr>
            </w:pPr>
          </w:p>
        </w:tc>
      </w:tr>
      <w:tr w:rsidR="00A958F7" w:rsidRPr="009B1DDD" w14:paraId="58BD2C94" w14:textId="77777777" w:rsidTr="00A958F7">
        <w:trPr>
          <w:trHeight w:val="480"/>
        </w:trPr>
        <w:tc>
          <w:tcPr>
            <w:tcW w:w="1276" w:type="dxa"/>
            <w:tcBorders>
              <w:top w:val="single" w:sz="6" w:space="0" w:color="auto"/>
              <w:left w:val="double" w:sz="6" w:space="0" w:color="auto"/>
              <w:bottom w:val="nil"/>
              <w:right w:val="nil"/>
            </w:tcBorders>
          </w:tcPr>
          <w:p w14:paraId="66F94E41" w14:textId="77777777" w:rsidR="00A958F7" w:rsidRPr="00A958F7" w:rsidRDefault="00A958F7" w:rsidP="00A958F7">
            <w:pPr>
              <w:pStyle w:val="Taulukkoleipis0"/>
              <w:rPr>
                <w:lang w:val="en-US"/>
              </w:rPr>
            </w:pPr>
          </w:p>
        </w:tc>
        <w:tc>
          <w:tcPr>
            <w:tcW w:w="3119" w:type="dxa"/>
            <w:tcBorders>
              <w:top w:val="single" w:sz="6" w:space="0" w:color="auto"/>
              <w:left w:val="single" w:sz="6" w:space="0" w:color="auto"/>
              <w:bottom w:val="nil"/>
              <w:right w:val="nil"/>
            </w:tcBorders>
          </w:tcPr>
          <w:p w14:paraId="053BF074" w14:textId="77777777" w:rsidR="00A958F7" w:rsidRPr="00A958F7" w:rsidRDefault="00A958F7" w:rsidP="00A958F7">
            <w:pPr>
              <w:pStyle w:val="Taulukkoleipis0"/>
              <w:rPr>
                <w:lang w:val="en-US"/>
              </w:rPr>
            </w:pPr>
          </w:p>
        </w:tc>
        <w:tc>
          <w:tcPr>
            <w:tcW w:w="5102" w:type="dxa"/>
            <w:tcBorders>
              <w:top w:val="single" w:sz="6" w:space="0" w:color="auto"/>
              <w:left w:val="single" w:sz="6" w:space="0" w:color="auto"/>
              <w:bottom w:val="single" w:sz="6" w:space="0" w:color="auto"/>
              <w:right w:val="double" w:sz="6" w:space="0" w:color="auto"/>
            </w:tcBorders>
          </w:tcPr>
          <w:p w14:paraId="678447A3" w14:textId="77777777" w:rsidR="00A958F7" w:rsidRPr="00A958F7" w:rsidRDefault="00A958F7" w:rsidP="00A958F7">
            <w:pPr>
              <w:pStyle w:val="Taulukkoleipis0"/>
              <w:rPr>
                <w:lang w:val="en-US"/>
              </w:rPr>
            </w:pPr>
          </w:p>
        </w:tc>
      </w:tr>
      <w:tr w:rsidR="00A958F7" w:rsidRPr="009B1DDD" w14:paraId="68205E9F" w14:textId="77777777" w:rsidTr="00A958F7">
        <w:trPr>
          <w:trHeight w:val="480"/>
        </w:trPr>
        <w:tc>
          <w:tcPr>
            <w:tcW w:w="1276" w:type="dxa"/>
            <w:tcBorders>
              <w:top w:val="single" w:sz="6" w:space="0" w:color="auto"/>
              <w:left w:val="double" w:sz="6" w:space="0" w:color="auto"/>
              <w:bottom w:val="nil"/>
              <w:right w:val="nil"/>
            </w:tcBorders>
          </w:tcPr>
          <w:p w14:paraId="6C6406F9" w14:textId="77777777" w:rsidR="00A958F7" w:rsidRPr="00A958F7" w:rsidRDefault="00A958F7" w:rsidP="00A958F7">
            <w:pPr>
              <w:pStyle w:val="Taulukkoleipis0"/>
              <w:rPr>
                <w:lang w:val="en-US"/>
              </w:rPr>
            </w:pPr>
          </w:p>
        </w:tc>
        <w:tc>
          <w:tcPr>
            <w:tcW w:w="3119" w:type="dxa"/>
            <w:tcBorders>
              <w:top w:val="single" w:sz="6" w:space="0" w:color="auto"/>
              <w:left w:val="single" w:sz="6" w:space="0" w:color="auto"/>
              <w:bottom w:val="nil"/>
              <w:right w:val="nil"/>
            </w:tcBorders>
          </w:tcPr>
          <w:p w14:paraId="546C7D29" w14:textId="77777777" w:rsidR="00A958F7" w:rsidRPr="00A958F7" w:rsidRDefault="00A958F7" w:rsidP="00A958F7">
            <w:pPr>
              <w:pStyle w:val="Taulukkoleipis0"/>
              <w:rPr>
                <w:lang w:val="en-US"/>
              </w:rPr>
            </w:pPr>
          </w:p>
        </w:tc>
        <w:tc>
          <w:tcPr>
            <w:tcW w:w="5102" w:type="dxa"/>
            <w:tcBorders>
              <w:top w:val="single" w:sz="6" w:space="0" w:color="auto"/>
              <w:left w:val="single" w:sz="6" w:space="0" w:color="auto"/>
              <w:bottom w:val="single" w:sz="6" w:space="0" w:color="auto"/>
              <w:right w:val="double" w:sz="6" w:space="0" w:color="auto"/>
            </w:tcBorders>
          </w:tcPr>
          <w:p w14:paraId="610A6DBA" w14:textId="77777777" w:rsidR="00A958F7" w:rsidRPr="00A958F7" w:rsidRDefault="00A958F7" w:rsidP="00A958F7">
            <w:pPr>
              <w:pStyle w:val="Taulukkoleipis0"/>
              <w:rPr>
                <w:lang w:val="en-US"/>
              </w:rPr>
            </w:pPr>
          </w:p>
        </w:tc>
      </w:tr>
      <w:tr w:rsidR="00A958F7" w:rsidRPr="009B1DDD" w14:paraId="35E8F691" w14:textId="77777777" w:rsidTr="00A958F7">
        <w:trPr>
          <w:trHeight w:val="480"/>
        </w:trPr>
        <w:tc>
          <w:tcPr>
            <w:tcW w:w="1276" w:type="dxa"/>
            <w:tcBorders>
              <w:top w:val="single" w:sz="6" w:space="0" w:color="auto"/>
              <w:left w:val="double" w:sz="6" w:space="0" w:color="auto"/>
              <w:bottom w:val="nil"/>
              <w:right w:val="nil"/>
            </w:tcBorders>
          </w:tcPr>
          <w:p w14:paraId="3CDAE2BD" w14:textId="77777777" w:rsidR="00A958F7" w:rsidRPr="00A958F7" w:rsidRDefault="00A958F7" w:rsidP="00A958F7">
            <w:pPr>
              <w:pStyle w:val="Taulukkoleipis0"/>
              <w:rPr>
                <w:lang w:val="en-US"/>
              </w:rPr>
            </w:pPr>
          </w:p>
        </w:tc>
        <w:tc>
          <w:tcPr>
            <w:tcW w:w="3119" w:type="dxa"/>
            <w:tcBorders>
              <w:top w:val="single" w:sz="6" w:space="0" w:color="auto"/>
              <w:left w:val="single" w:sz="6" w:space="0" w:color="auto"/>
              <w:bottom w:val="nil"/>
              <w:right w:val="nil"/>
            </w:tcBorders>
          </w:tcPr>
          <w:p w14:paraId="3439327F" w14:textId="77777777" w:rsidR="00A958F7" w:rsidRPr="00A958F7" w:rsidRDefault="00A958F7" w:rsidP="00A958F7">
            <w:pPr>
              <w:pStyle w:val="Taulukkoleipis0"/>
              <w:rPr>
                <w:lang w:val="en-US"/>
              </w:rPr>
            </w:pPr>
          </w:p>
        </w:tc>
        <w:tc>
          <w:tcPr>
            <w:tcW w:w="5102" w:type="dxa"/>
            <w:tcBorders>
              <w:top w:val="single" w:sz="6" w:space="0" w:color="auto"/>
              <w:left w:val="single" w:sz="6" w:space="0" w:color="auto"/>
              <w:bottom w:val="single" w:sz="6" w:space="0" w:color="auto"/>
              <w:right w:val="double" w:sz="6" w:space="0" w:color="auto"/>
            </w:tcBorders>
          </w:tcPr>
          <w:p w14:paraId="1152F0B4" w14:textId="77777777" w:rsidR="00A958F7" w:rsidRPr="00A958F7" w:rsidRDefault="00A958F7" w:rsidP="00A958F7">
            <w:pPr>
              <w:pStyle w:val="Taulukkoleipis0"/>
              <w:rPr>
                <w:lang w:val="en-US"/>
              </w:rPr>
            </w:pPr>
          </w:p>
        </w:tc>
      </w:tr>
      <w:tr w:rsidR="00A958F7" w:rsidRPr="009B1DDD" w14:paraId="108E8195" w14:textId="77777777" w:rsidTr="00A958F7">
        <w:trPr>
          <w:trHeight w:val="480"/>
        </w:trPr>
        <w:tc>
          <w:tcPr>
            <w:tcW w:w="1276" w:type="dxa"/>
            <w:tcBorders>
              <w:top w:val="single" w:sz="6" w:space="0" w:color="auto"/>
              <w:left w:val="double" w:sz="6" w:space="0" w:color="auto"/>
              <w:bottom w:val="double" w:sz="6" w:space="0" w:color="auto"/>
              <w:right w:val="nil"/>
            </w:tcBorders>
          </w:tcPr>
          <w:p w14:paraId="4547F5F6" w14:textId="77777777" w:rsidR="00A958F7" w:rsidRPr="00A958F7" w:rsidRDefault="00A958F7" w:rsidP="00A958F7">
            <w:pPr>
              <w:pStyle w:val="Taulukkoleipis0"/>
              <w:rPr>
                <w:lang w:val="en-US"/>
              </w:rPr>
            </w:pPr>
          </w:p>
        </w:tc>
        <w:tc>
          <w:tcPr>
            <w:tcW w:w="3119" w:type="dxa"/>
            <w:tcBorders>
              <w:top w:val="single" w:sz="6" w:space="0" w:color="auto"/>
              <w:left w:val="single" w:sz="6" w:space="0" w:color="auto"/>
              <w:bottom w:val="double" w:sz="6" w:space="0" w:color="auto"/>
              <w:right w:val="nil"/>
            </w:tcBorders>
          </w:tcPr>
          <w:p w14:paraId="74B3BDAC" w14:textId="77777777" w:rsidR="00A958F7" w:rsidRPr="00A958F7" w:rsidRDefault="00A958F7" w:rsidP="00A958F7">
            <w:pPr>
              <w:pStyle w:val="Taulukkoleipis0"/>
              <w:rPr>
                <w:lang w:val="en-US"/>
              </w:rPr>
            </w:pPr>
          </w:p>
        </w:tc>
        <w:tc>
          <w:tcPr>
            <w:tcW w:w="5102" w:type="dxa"/>
            <w:tcBorders>
              <w:top w:val="single" w:sz="6" w:space="0" w:color="auto"/>
              <w:left w:val="single" w:sz="6" w:space="0" w:color="auto"/>
              <w:bottom w:val="double" w:sz="6" w:space="0" w:color="auto"/>
              <w:right w:val="double" w:sz="6" w:space="0" w:color="auto"/>
            </w:tcBorders>
          </w:tcPr>
          <w:p w14:paraId="2E80717D" w14:textId="77777777" w:rsidR="00A958F7" w:rsidRPr="00A958F7" w:rsidRDefault="00A958F7" w:rsidP="00A958F7">
            <w:pPr>
              <w:pStyle w:val="Taulukkoleipis0"/>
              <w:rPr>
                <w:lang w:val="en-US"/>
              </w:rPr>
            </w:pPr>
          </w:p>
        </w:tc>
      </w:tr>
    </w:tbl>
    <w:p w14:paraId="460DFB4F" w14:textId="77777777" w:rsidR="00A958F7" w:rsidRPr="00A958F7" w:rsidRDefault="00A958F7" w:rsidP="00A958F7">
      <w:pPr>
        <w:pStyle w:val="Taulukkoleipis0"/>
        <w:rPr>
          <w:b/>
          <w:bCs/>
          <w:lang w:val="en-US"/>
        </w:rPr>
      </w:pPr>
      <w:r w:rsidRPr="00A958F7">
        <w:rPr>
          <w:b/>
          <w:bCs/>
          <w:lang w:val="en-US"/>
        </w:rPr>
        <w:br w:type="page"/>
      </w:r>
    </w:p>
    <w:p w14:paraId="216ED8CC" w14:textId="77777777" w:rsidR="00A958F7" w:rsidRPr="00A958F7" w:rsidRDefault="00A958F7" w:rsidP="00A958F7">
      <w:pPr>
        <w:pStyle w:val="Taulukkoleipis0"/>
        <w:rPr>
          <w:b/>
          <w:bCs/>
          <w:lang w:val="en-US"/>
        </w:rPr>
      </w:pPr>
      <w:r w:rsidRPr="00A958F7">
        <w:rPr>
          <w:b/>
          <w:bCs/>
          <w:lang w:val="en-US"/>
        </w:rPr>
        <w:t>SURFACE SAMPLING</w:t>
      </w:r>
    </w:p>
    <w:p w14:paraId="347FCE72" w14:textId="77777777" w:rsidR="00A958F7" w:rsidRPr="00A958F7" w:rsidRDefault="00A958F7" w:rsidP="00A958F7">
      <w:pPr>
        <w:pStyle w:val="Taulukkoleipis0"/>
        <w:rPr>
          <w:b/>
          <w:bCs/>
          <w:lang w:val="en-US"/>
        </w:rPr>
      </w:pPr>
      <w:r w:rsidRPr="00A958F7">
        <w:rPr>
          <w:b/>
          <w:bCs/>
          <w:lang w:val="en-US"/>
        </w:rPr>
        <w:t xml:space="preserve">Year: </w:t>
      </w:r>
      <w:r w:rsidRPr="00A958F7">
        <w:rPr>
          <w:b/>
          <w:bCs/>
        </w:rPr>
        <w:fldChar w:fldCharType="begin">
          <w:ffData>
            <w:name w:val="Teksti35"/>
            <w:enabled/>
            <w:calcOnExit w:val="0"/>
            <w:textInput/>
          </w:ffData>
        </w:fldChar>
      </w:r>
      <w:r w:rsidRPr="00A958F7">
        <w:rPr>
          <w:b/>
          <w:bCs/>
          <w:lang w:val="en-US"/>
        </w:rPr>
        <w:instrText xml:space="preserve"> FORMTEXT </w:instrText>
      </w:r>
      <w:r w:rsidRPr="00A958F7">
        <w:rPr>
          <w:b/>
          <w:bCs/>
        </w:rPr>
      </w:r>
      <w:r w:rsidRPr="00A958F7">
        <w:rPr>
          <w:b/>
          <w:bCs/>
        </w:rPr>
        <w:fldChar w:fldCharType="separate"/>
      </w:r>
      <w:r w:rsidRPr="00A958F7">
        <w:rPr>
          <w:b/>
          <w:bCs/>
        </w:rPr>
        <w:t> </w:t>
      </w:r>
      <w:r w:rsidRPr="00A958F7">
        <w:rPr>
          <w:b/>
          <w:bCs/>
        </w:rPr>
        <w:t> </w:t>
      </w:r>
      <w:r w:rsidRPr="00A958F7">
        <w:rPr>
          <w:b/>
          <w:bCs/>
        </w:rPr>
        <w:t> </w:t>
      </w:r>
      <w:r w:rsidRPr="00A958F7">
        <w:rPr>
          <w:b/>
          <w:bCs/>
        </w:rPr>
        <w:t> </w:t>
      </w:r>
      <w:r w:rsidRPr="00A958F7">
        <w:rPr>
          <w:b/>
          <w:bCs/>
        </w:rPr>
        <w:t> </w:t>
      </w:r>
      <w:r w:rsidRPr="00A958F7">
        <w:rPr>
          <w:lang w:val="en-US"/>
        </w:rPr>
        <w:fldChar w:fldCharType="end"/>
      </w:r>
      <w:r w:rsidRPr="00A958F7">
        <w:rPr>
          <w:b/>
          <w:bCs/>
          <w:lang w:val="en-US"/>
        </w:rPr>
        <w:t xml:space="preserve">  Surface sampling methods: </w:t>
      </w:r>
      <w:r w:rsidRPr="00A958F7">
        <w:fldChar w:fldCharType="begin">
          <w:ffData>
            <w:name w:val="Teksti35"/>
            <w:enabled/>
            <w:calcOnExit w:val="0"/>
            <w:textInput/>
          </w:ffData>
        </w:fldChar>
      </w:r>
      <w:r w:rsidRPr="00A958F7">
        <w:rPr>
          <w:lang w:val="en-US"/>
        </w:rPr>
        <w:instrText xml:space="preserve"> FORMTEXT </w:instrText>
      </w:r>
      <w:r w:rsidRPr="00A958F7">
        <w:fldChar w:fldCharType="separate"/>
      </w:r>
      <w:r w:rsidRPr="00A958F7">
        <w:rPr>
          <w:lang w:val="en-US"/>
        </w:rPr>
        <w:t> </w:t>
      </w:r>
      <w:r w:rsidRPr="00A958F7">
        <w:rPr>
          <w:lang w:val="en-US"/>
        </w:rPr>
        <w:t> </w:t>
      </w:r>
      <w:r w:rsidRPr="00A958F7">
        <w:rPr>
          <w:lang w:val="en-US"/>
        </w:rPr>
        <w:t> </w:t>
      </w:r>
      <w:r w:rsidRPr="00A958F7">
        <w:rPr>
          <w:lang w:val="en-US"/>
        </w:rPr>
        <w:t> </w:t>
      </w:r>
      <w:r w:rsidRPr="00A958F7">
        <w:rPr>
          <w:lang w:val="en-US"/>
        </w:rPr>
        <w:t> </w:t>
      </w:r>
      <w:r w:rsidRPr="00A958F7">
        <w:rPr>
          <w:lang w:val="en-US"/>
        </w:rPr>
        <w:fldChar w:fldCharType="end"/>
      </w:r>
    </w:p>
    <w:tbl>
      <w:tblPr>
        <w:tblW w:w="5450" w:type="pct"/>
        <w:tblInd w:w="-51" w:type="dxa"/>
        <w:tblCellMar>
          <w:left w:w="28" w:type="dxa"/>
          <w:right w:w="28" w:type="dxa"/>
        </w:tblCellMar>
        <w:tblLook w:val="04A0" w:firstRow="1" w:lastRow="0" w:firstColumn="1" w:lastColumn="0" w:noHBand="0" w:noVBand="1"/>
      </w:tblPr>
      <w:tblGrid>
        <w:gridCol w:w="987"/>
        <w:gridCol w:w="2141"/>
        <w:gridCol w:w="1627"/>
        <w:gridCol w:w="1972"/>
        <w:gridCol w:w="3728"/>
      </w:tblGrid>
      <w:tr w:rsidR="00A958F7" w:rsidRPr="009B1DDD" w14:paraId="4A814EA6" w14:textId="77777777" w:rsidTr="00A958F7">
        <w:trPr>
          <w:trHeight w:val="389"/>
        </w:trPr>
        <w:tc>
          <w:tcPr>
            <w:tcW w:w="472" w:type="pct"/>
            <w:tcBorders>
              <w:top w:val="double" w:sz="6" w:space="0" w:color="auto"/>
              <w:left w:val="double" w:sz="6" w:space="0" w:color="auto"/>
              <w:bottom w:val="nil"/>
              <w:right w:val="nil"/>
            </w:tcBorders>
            <w:hideMark/>
          </w:tcPr>
          <w:p w14:paraId="261FB811" w14:textId="77777777" w:rsidR="00A958F7" w:rsidRPr="00A958F7" w:rsidRDefault="00A958F7" w:rsidP="00A958F7">
            <w:pPr>
              <w:pStyle w:val="Taulukkoleipis0"/>
            </w:pPr>
            <w:r w:rsidRPr="00A958F7">
              <w:t>Date</w:t>
            </w:r>
          </w:p>
        </w:tc>
        <w:tc>
          <w:tcPr>
            <w:tcW w:w="1024" w:type="pct"/>
            <w:tcBorders>
              <w:top w:val="double" w:sz="6" w:space="0" w:color="auto"/>
              <w:left w:val="single" w:sz="6" w:space="0" w:color="auto"/>
              <w:bottom w:val="nil"/>
              <w:right w:val="nil"/>
            </w:tcBorders>
            <w:hideMark/>
          </w:tcPr>
          <w:p w14:paraId="29E5370C" w14:textId="77777777" w:rsidR="00A958F7" w:rsidRPr="00A958F7" w:rsidRDefault="00A958F7" w:rsidP="00A958F7">
            <w:pPr>
              <w:pStyle w:val="Taulukkoleipis0"/>
            </w:pPr>
            <w:r w:rsidRPr="00A958F7">
              <w:t>Sample</w:t>
            </w:r>
          </w:p>
        </w:tc>
        <w:tc>
          <w:tcPr>
            <w:tcW w:w="778" w:type="pct"/>
            <w:tcBorders>
              <w:top w:val="double" w:sz="6" w:space="0" w:color="auto"/>
              <w:left w:val="single" w:sz="6" w:space="0" w:color="auto"/>
              <w:bottom w:val="nil"/>
              <w:right w:val="nil"/>
            </w:tcBorders>
            <w:hideMark/>
          </w:tcPr>
          <w:p w14:paraId="597D9D27" w14:textId="77777777" w:rsidR="00A958F7" w:rsidRPr="00A958F7" w:rsidRDefault="00A958F7" w:rsidP="00A958F7">
            <w:pPr>
              <w:pStyle w:val="Taulukkoleipis0"/>
            </w:pPr>
            <w:r w:rsidRPr="00A958F7">
              <w:t>Result (numerical)</w:t>
            </w:r>
          </w:p>
        </w:tc>
        <w:tc>
          <w:tcPr>
            <w:tcW w:w="943" w:type="pct"/>
            <w:tcBorders>
              <w:top w:val="double" w:sz="6" w:space="0" w:color="auto"/>
              <w:left w:val="single" w:sz="6" w:space="0" w:color="auto"/>
              <w:bottom w:val="nil"/>
              <w:right w:val="nil"/>
            </w:tcBorders>
            <w:hideMark/>
          </w:tcPr>
          <w:p w14:paraId="4302BA2F" w14:textId="77777777" w:rsidR="00A958F7" w:rsidRPr="00A958F7" w:rsidRDefault="00A958F7" w:rsidP="00A958F7">
            <w:pPr>
              <w:pStyle w:val="Taulukkoleipis0"/>
            </w:pPr>
            <w:r w:rsidRPr="00A958F7">
              <w:t>Evaluation (good, tolerable, poor)</w:t>
            </w:r>
          </w:p>
        </w:tc>
        <w:tc>
          <w:tcPr>
            <w:tcW w:w="1783" w:type="pct"/>
            <w:tcBorders>
              <w:top w:val="double" w:sz="6" w:space="0" w:color="auto"/>
              <w:left w:val="single" w:sz="6" w:space="0" w:color="auto"/>
              <w:bottom w:val="nil"/>
              <w:right w:val="double" w:sz="6" w:space="0" w:color="auto"/>
            </w:tcBorders>
            <w:hideMark/>
          </w:tcPr>
          <w:p w14:paraId="5AAD6ED2" w14:textId="77777777" w:rsidR="00A958F7" w:rsidRPr="00A958F7" w:rsidRDefault="00A958F7" w:rsidP="00A958F7">
            <w:pPr>
              <w:pStyle w:val="Taulukkoleipis0"/>
              <w:rPr>
                <w:lang w:val="en-US"/>
              </w:rPr>
            </w:pPr>
            <w:r w:rsidRPr="00A958F7">
              <w:rPr>
                <w:lang w:val="en-US"/>
              </w:rPr>
              <w:t>Action taken when the limit value is exceeded (continue on the other side if necessary)</w:t>
            </w:r>
          </w:p>
        </w:tc>
      </w:tr>
      <w:tr w:rsidR="00A958F7" w:rsidRPr="009B1DDD" w14:paraId="164030E9" w14:textId="77777777" w:rsidTr="00A958F7">
        <w:trPr>
          <w:trHeight w:hRule="exact" w:val="306"/>
        </w:trPr>
        <w:tc>
          <w:tcPr>
            <w:tcW w:w="472" w:type="pct"/>
            <w:tcBorders>
              <w:top w:val="single" w:sz="6" w:space="0" w:color="auto"/>
              <w:left w:val="double" w:sz="6" w:space="0" w:color="auto"/>
              <w:bottom w:val="nil"/>
              <w:right w:val="nil"/>
            </w:tcBorders>
          </w:tcPr>
          <w:p w14:paraId="5DB30068" w14:textId="77777777" w:rsidR="00A958F7" w:rsidRPr="00A958F7" w:rsidRDefault="00A958F7" w:rsidP="00A958F7">
            <w:pPr>
              <w:pStyle w:val="Taulukkoleipis0"/>
              <w:rPr>
                <w:lang w:val="en-US"/>
              </w:rPr>
            </w:pPr>
          </w:p>
        </w:tc>
        <w:tc>
          <w:tcPr>
            <w:tcW w:w="1024" w:type="pct"/>
            <w:tcBorders>
              <w:top w:val="single" w:sz="6" w:space="0" w:color="auto"/>
              <w:left w:val="single" w:sz="6" w:space="0" w:color="auto"/>
              <w:bottom w:val="nil"/>
              <w:right w:val="nil"/>
            </w:tcBorders>
          </w:tcPr>
          <w:p w14:paraId="37238846" w14:textId="77777777" w:rsidR="00A958F7" w:rsidRPr="00A958F7" w:rsidRDefault="00A958F7" w:rsidP="00A958F7">
            <w:pPr>
              <w:pStyle w:val="Taulukkoleipis0"/>
              <w:rPr>
                <w:lang w:val="en-US"/>
              </w:rPr>
            </w:pPr>
          </w:p>
        </w:tc>
        <w:tc>
          <w:tcPr>
            <w:tcW w:w="778" w:type="pct"/>
            <w:tcBorders>
              <w:top w:val="single" w:sz="6" w:space="0" w:color="auto"/>
              <w:left w:val="single" w:sz="6" w:space="0" w:color="auto"/>
              <w:bottom w:val="nil"/>
              <w:right w:val="nil"/>
            </w:tcBorders>
          </w:tcPr>
          <w:p w14:paraId="692FADE2" w14:textId="77777777" w:rsidR="00A958F7" w:rsidRPr="00A958F7" w:rsidRDefault="00A958F7" w:rsidP="00A958F7">
            <w:pPr>
              <w:pStyle w:val="Taulukkoleipis0"/>
              <w:rPr>
                <w:lang w:val="en-US"/>
              </w:rPr>
            </w:pPr>
          </w:p>
        </w:tc>
        <w:tc>
          <w:tcPr>
            <w:tcW w:w="943" w:type="pct"/>
            <w:tcBorders>
              <w:top w:val="single" w:sz="6" w:space="0" w:color="auto"/>
              <w:left w:val="single" w:sz="6" w:space="0" w:color="auto"/>
              <w:bottom w:val="nil"/>
              <w:right w:val="nil"/>
            </w:tcBorders>
          </w:tcPr>
          <w:p w14:paraId="652EA9BD" w14:textId="77777777" w:rsidR="00A958F7" w:rsidRPr="00A958F7" w:rsidRDefault="00A958F7" w:rsidP="00A958F7">
            <w:pPr>
              <w:pStyle w:val="Taulukkoleipis0"/>
              <w:rPr>
                <w:lang w:val="en-US"/>
              </w:rPr>
            </w:pPr>
          </w:p>
        </w:tc>
        <w:tc>
          <w:tcPr>
            <w:tcW w:w="1783" w:type="pct"/>
            <w:tcBorders>
              <w:top w:val="single" w:sz="6" w:space="0" w:color="auto"/>
              <w:left w:val="single" w:sz="6" w:space="0" w:color="auto"/>
              <w:bottom w:val="nil"/>
              <w:right w:val="double" w:sz="6" w:space="0" w:color="auto"/>
            </w:tcBorders>
          </w:tcPr>
          <w:p w14:paraId="4A32B46A" w14:textId="77777777" w:rsidR="00A958F7" w:rsidRPr="00A958F7" w:rsidRDefault="00A958F7" w:rsidP="00A958F7">
            <w:pPr>
              <w:pStyle w:val="Taulukkoleipis0"/>
              <w:rPr>
                <w:lang w:val="en-US"/>
              </w:rPr>
            </w:pPr>
          </w:p>
        </w:tc>
      </w:tr>
      <w:tr w:rsidR="00A958F7" w:rsidRPr="009B1DDD" w14:paraId="6D856312" w14:textId="77777777" w:rsidTr="00A958F7">
        <w:trPr>
          <w:trHeight w:hRule="exact" w:val="306"/>
        </w:trPr>
        <w:tc>
          <w:tcPr>
            <w:tcW w:w="472" w:type="pct"/>
            <w:tcBorders>
              <w:top w:val="single" w:sz="6" w:space="0" w:color="auto"/>
              <w:left w:val="double" w:sz="6" w:space="0" w:color="auto"/>
              <w:bottom w:val="nil"/>
              <w:right w:val="nil"/>
            </w:tcBorders>
          </w:tcPr>
          <w:p w14:paraId="37A10B6C" w14:textId="77777777" w:rsidR="00A958F7" w:rsidRPr="00A958F7" w:rsidRDefault="00A958F7" w:rsidP="00A958F7">
            <w:pPr>
              <w:pStyle w:val="Taulukkoleipis0"/>
              <w:rPr>
                <w:lang w:val="en-US"/>
              </w:rPr>
            </w:pPr>
          </w:p>
        </w:tc>
        <w:tc>
          <w:tcPr>
            <w:tcW w:w="1024" w:type="pct"/>
            <w:tcBorders>
              <w:top w:val="single" w:sz="6" w:space="0" w:color="auto"/>
              <w:left w:val="single" w:sz="6" w:space="0" w:color="auto"/>
              <w:bottom w:val="nil"/>
              <w:right w:val="nil"/>
            </w:tcBorders>
          </w:tcPr>
          <w:p w14:paraId="38401197" w14:textId="77777777" w:rsidR="00A958F7" w:rsidRPr="00A958F7" w:rsidRDefault="00A958F7" w:rsidP="00A958F7">
            <w:pPr>
              <w:pStyle w:val="Taulukkoleipis0"/>
              <w:rPr>
                <w:lang w:val="en-US"/>
              </w:rPr>
            </w:pPr>
          </w:p>
        </w:tc>
        <w:tc>
          <w:tcPr>
            <w:tcW w:w="778" w:type="pct"/>
            <w:tcBorders>
              <w:top w:val="single" w:sz="6" w:space="0" w:color="auto"/>
              <w:left w:val="single" w:sz="6" w:space="0" w:color="auto"/>
              <w:bottom w:val="nil"/>
              <w:right w:val="nil"/>
            </w:tcBorders>
          </w:tcPr>
          <w:p w14:paraId="0CEFA227" w14:textId="77777777" w:rsidR="00A958F7" w:rsidRPr="00A958F7" w:rsidRDefault="00A958F7" w:rsidP="00A958F7">
            <w:pPr>
              <w:pStyle w:val="Taulukkoleipis0"/>
              <w:rPr>
                <w:lang w:val="en-US"/>
              </w:rPr>
            </w:pPr>
          </w:p>
        </w:tc>
        <w:tc>
          <w:tcPr>
            <w:tcW w:w="943" w:type="pct"/>
            <w:tcBorders>
              <w:top w:val="single" w:sz="6" w:space="0" w:color="auto"/>
              <w:left w:val="single" w:sz="6" w:space="0" w:color="auto"/>
              <w:bottom w:val="nil"/>
              <w:right w:val="nil"/>
            </w:tcBorders>
          </w:tcPr>
          <w:p w14:paraId="602C72E8" w14:textId="77777777" w:rsidR="00A958F7" w:rsidRPr="00A958F7" w:rsidRDefault="00A958F7" w:rsidP="00A958F7">
            <w:pPr>
              <w:pStyle w:val="Taulukkoleipis0"/>
              <w:rPr>
                <w:lang w:val="en-US"/>
              </w:rPr>
            </w:pPr>
          </w:p>
        </w:tc>
        <w:tc>
          <w:tcPr>
            <w:tcW w:w="1783" w:type="pct"/>
            <w:tcBorders>
              <w:top w:val="single" w:sz="6" w:space="0" w:color="auto"/>
              <w:left w:val="single" w:sz="6" w:space="0" w:color="auto"/>
              <w:bottom w:val="nil"/>
              <w:right w:val="double" w:sz="6" w:space="0" w:color="auto"/>
            </w:tcBorders>
          </w:tcPr>
          <w:p w14:paraId="244105B9" w14:textId="77777777" w:rsidR="00A958F7" w:rsidRPr="00A958F7" w:rsidRDefault="00A958F7" w:rsidP="00A958F7">
            <w:pPr>
              <w:pStyle w:val="Taulukkoleipis0"/>
              <w:rPr>
                <w:lang w:val="en-US"/>
              </w:rPr>
            </w:pPr>
          </w:p>
        </w:tc>
      </w:tr>
      <w:tr w:rsidR="00A958F7" w:rsidRPr="009B1DDD" w14:paraId="0FF2A2EE" w14:textId="77777777" w:rsidTr="00A958F7">
        <w:trPr>
          <w:trHeight w:hRule="exact" w:val="306"/>
        </w:trPr>
        <w:tc>
          <w:tcPr>
            <w:tcW w:w="472" w:type="pct"/>
            <w:tcBorders>
              <w:top w:val="single" w:sz="6" w:space="0" w:color="auto"/>
              <w:left w:val="double" w:sz="6" w:space="0" w:color="auto"/>
              <w:bottom w:val="nil"/>
              <w:right w:val="nil"/>
            </w:tcBorders>
          </w:tcPr>
          <w:p w14:paraId="313693B7" w14:textId="77777777" w:rsidR="00A958F7" w:rsidRPr="00A958F7" w:rsidRDefault="00A958F7" w:rsidP="00A958F7">
            <w:pPr>
              <w:pStyle w:val="Taulukkoleipis0"/>
              <w:rPr>
                <w:lang w:val="en-US"/>
              </w:rPr>
            </w:pPr>
          </w:p>
        </w:tc>
        <w:tc>
          <w:tcPr>
            <w:tcW w:w="1024" w:type="pct"/>
            <w:tcBorders>
              <w:top w:val="single" w:sz="6" w:space="0" w:color="auto"/>
              <w:left w:val="single" w:sz="6" w:space="0" w:color="auto"/>
              <w:bottom w:val="nil"/>
              <w:right w:val="nil"/>
            </w:tcBorders>
          </w:tcPr>
          <w:p w14:paraId="15CD95CB" w14:textId="77777777" w:rsidR="00A958F7" w:rsidRPr="00A958F7" w:rsidRDefault="00A958F7" w:rsidP="00A958F7">
            <w:pPr>
              <w:pStyle w:val="Taulukkoleipis0"/>
              <w:rPr>
                <w:lang w:val="en-US"/>
              </w:rPr>
            </w:pPr>
          </w:p>
        </w:tc>
        <w:tc>
          <w:tcPr>
            <w:tcW w:w="778" w:type="pct"/>
            <w:tcBorders>
              <w:top w:val="single" w:sz="6" w:space="0" w:color="auto"/>
              <w:left w:val="single" w:sz="6" w:space="0" w:color="auto"/>
              <w:bottom w:val="nil"/>
              <w:right w:val="nil"/>
            </w:tcBorders>
          </w:tcPr>
          <w:p w14:paraId="0AF85D13" w14:textId="77777777" w:rsidR="00A958F7" w:rsidRPr="00A958F7" w:rsidRDefault="00A958F7" w:rsidP="00A958F7">
            <w:pPr>
              <w:pStyle w:val="Taulukkoleipis0"/>
              <w:rPr>
                <w:lang w:val="en-US"/>
              </w:rPr>
            </w:pPr>
          </w:p>
        </w:tc>
        <w:tc>
          <w:tcPr>
            <w:tcW w:w="943" w:type="pct"/>
            <w:tcBorders>
              <w:top w:val="single" w:sz="6" w:space="0" w:color="auto"/>
              <w:left w:val="single" w:sz="6" w:space="0" w:color="auto"/>
              <w:bottom w:val="nil"/>
              <w:right w:val="nil"/>
            </w:tcBorders>
          </w:tcPr>
          <w:p w14:paraId="75174A96" w14:textId="77777777" w:rsidR="00A958F7" w:rsidRPr="00A958F7" w:rsidRDefault="00A958F7" w:rsidP="00A958F7">
            <w:pPr>
              <w:pStyle w:val="Taulukkoleipis0"/>
              <w:rPr>
                <w:lang w:val="en-US"/>
              </w:rPr>
            </w:pPr>
          </w:p>
        </w:tc>
        <w:tc>
          <w:tcPr>
            <w:tcW w:w="1783" w:type="pct"/>
            <w:tcBorders>
              <w:top w:val="single" w:sz="6" w:space="0" w:color="auto"/>
              <w:left w:val="single" w:sz="6" w:space="0" w:color="auto"/>
              <w:bottom w:val="nil"/>
              <w:right w:val="double" w:sz="6" w:space="0" w:color="auto"/>
            </w:tcBorders>
          </w:tcPr>
          <w:p w14:paraId="19954E89" w14:textId="77777777" w:rsidR="00A958F7" w:rsidRPr="00A958F7" w:rsidRDefault="00A958F7" w:rsidP="00A958F7">
            <w:pPr>
              <w:pStyle w:val="Taulukkoleipis0"/>
              <w:rPr>
                <w:lang w:val="en-US"/>
              </w:rPr>
            </w:pPr>
          </w:p>
        </w:tc>
      </w:tr>
      <w:tr w:rsidR="00A958F7" w:rsidRPr="009B1DDD" w14:paraId="71628BD9" w14:textId="77777777" w:rsidTr="00A958F7">
        <w:trPr>
          <w:trHeight w:hRule="exact" w:val="306"/>
        </w:trPr>
        <w:tc>
          <w:tcPr>
            <w:tcW w:w="472" w:type="pct"/>
            <w:tcBorders>
              <w:top w:val="single" w:sz="6" w:space="0" w:color="auto"/>
              <w:left w:val="double" w:sz="6" w:space="0" w:color="auto"/>
              <w:bottom w:val="single" w:sz="6" w:space="0" w:color="auto"/>
              <w:right w:val="nil"/>
            </w:tcBorders>
          </w:tcPr>
          <w:p w14:paraId="6A615109" w14:textId="77777777" w:rsidR="00A958F7" w:rsidRPr="00A958F7" w:rsidRDefault="00A958F7" w:rsidP="00A958F7">
            <w:pPr>
              <w:pStyle w:val="Taulukkoleipis0"/>
              <w:rPr>
                <w:lang w:val="en-US"/>
              </w:rPr>
            </w:pPr>
          </w:p>
        </w:tc>
        <w:tc>
          <w:tcPr>
            <w:tcW w:w="1024" w:type="pct"/>
            <w:tcBorders>
              <w:top w:val="single" w:sz="6" w:space="0" w:color="auto"/>
              <w:left w:val="single" w:sz="6" w:space="0" w:color="auto"/>
              <w:bottom w:val="single" w:sz="6" w:space="0" w:color="auto"/>
              <w:right w:val="nil"/>
            </w:tcBorders>
          </w:tcPr>
          <w:p w14:paraId="326EB889" w14:textId="77777777" w:rsidR="00A958F7" w:rsidRPr="00A958F7" w:rsidRDefault="00A958F7" w:rsidP="00A958F7">
            <w:pPr>
              <w:pStyle w:val="Taulukkoleipis0"/>
              <w:rPr>
                <w:lang w:val="en-US"/>
              </w:rPr>
            </w:pPr>
          </w:p>
        </w:tc>
        <w:tc>
          <w:tcPr>
            <w:tcW w:w="778" w:type="pct"/>
            <w:tcBorders>
              <w:top w:val="single" w:sz="6" w:space="0" w:color="auto"/>
              <w:left w:val="single" w:sz="6" w:space="0" w:color="auto"/>
              <w:bottom w:val="single" w:sz="6" w:space="0" w:color="auto"/>
              <w:right w:val="nil"/>
            </w:tcBorders>
          </w:tcPr>
          <w:p w14:paraId="5CAA39AF" w14:textId="77777777" w:rsidR="00A958F7" w:rsidRPr="00A958F7" w:rsidRDefault="00A958F7" w:rsidP="00A958F7">
            <w:pPr>
              <w:pStyle w:val="Taulukkoleipis0"/>
              <w:rPr>
                <w:lang w:val="en-US"/>
              </w:rPr>
            </w:pPr>
          </w:p>
        </w:tc>
        <w:tc>
          <w:tcPr>
            <w:tcW w:w="943" w:type="pct"/>
            <w:tcBorders>
              <w:top w:val="single" w:sz="6" w:space="0" w:color="auto"/>
              <w:left w:val="single" w:sz="6" w:space="0" w:color="auto"/>
              <w:bottom w:val="single" w:sz="6" w:space="0" w:color="auto"/>
              <w:right w:val="nil"/>
            </w:tcBorders>
          </w:tcPr>
          <w:p w14:paraId="0973C738" w14:textId="77777777" w:rsidR="00A958F7" w:rsidRPr="00A958F7" w:rsidRDefault="00A958F7" w:rsidP="00A958F7">
            <w:pPr>
              <w:pStyle w:val="Taulukkoleipis0"/>
              <w:rPr>
                <w:lang w:val="en-US"/>
              </w:rPr>
            </w:pPr>
          </w:p>
        </w:tc>
        <w:tc>
          <w:tcPr>
            <w:tcW w:w="1783" w:type="pct"/>
            <w:tcBorders>
              <w:top w:val="single" w:sz="6" w:space="0" w:color="auto"/>
              <w:left w:val="single" w:sz="6" w:space="0" w:color="auto"/>
              <w:bottom w:val="single" w:sz="6" w:space="0" w:color="auto"/>
              <w:right w:val="double" w:sz="6" w:space="0" w:color="auto"/>
            </w:tcBorders>
          </w:tcPr>
          <w:p w14:paraId="39AE5E40" w14:textId="77777777" w:rsidR="00A958F7" w:rsidRPr="00A958F7" w:rsidRDefault="00A958F7" w:rsidP="00A958F7">
            <w:pPr>
              <w:pStyle w:val="Taulukkoleipis0"/>
              <w:rPr>
                <w:lang w:val="en-US"/>
              </w:rPr>
            </w:pPr>
          </w:p>
        </w:tc>
      </w:tr>
      <w:tr w:rsidR="00A958F7" w:rsidRPr="009B1DDD" w14:paraId="114D3287" w14:textId="77777777" w:rsidTr="00A958F7">
        <w:trPr>
          <w:trHeight w:hRule="exact" w:val="306"/>
        </w:trPr>
        <w:tc>
          <w:tcPr>
            <w:tcW w:w="472" w:type="pct"/>
            <w:tcBorders>
              <w:top w:val="single" w:sz="6" w:space="0" w:color="auto"/>
              <w:left w:val="double" w:sz="6" w:space="0" w:color="auto"/>
              <w:bottom w:val="single" w:sz="4" w:space="0" w:color="auto"/>
              <w:right w:val="nil"/>
            </w:tcBorders>
          </w:tcPr>
          <w:p w14:paraId="6C9BF26C" w14:textId="77777777" w:rsidR="00A958F7" w:rsidRPr="00A958F7" w:rsidRDefault="00A958F7" w:rsidP="00A958F7">
            <w:pPr>
              <w:pStyle w:val="Taulukkoleipis0"/>
              <w:rPr>
                <w:lang w:val="en-US"/>
              </w:rPr>
            </w:pPr>
          </w:p>
        </w:tc>
        <w:tc>
          <w:tcPr>
            <w:tcW w:w="1024" w:type="pct"/>
            <w:tcBorders>
              <w:top w:val="single" w:sz="6" w:space="0" w:color="auto"/>
              <w:left w:val="single" w:sz="6" w:space="0" w:color="auto"/>
              <w:bottom w:val="single" w:sz="4" w:space="0" w:color="auto"/>
              <w:right w:val="nil"/>
            </w:tcBorders>
          </w:tcPr>
          <w:p w14:paraId="35B01D55" w14:textId="77777777" w:rsidR="00A958F7" w:rsidRPr="00A958F7" w:rsidRDefault="00A958F7" w:rsidP="00A958F7">
            <w:pPr>
              <w:pStyle w:val="Taulukkoleipis0"/>
              <w:rPr>
                <w:lang w:val="en-US"/>
              </w:rPr>
            </w:pPr>
          </w:p>
        </w:tc>
        <w:tc>
          <w:tcPr>
            <w:tcW w:w="778" w:type="pct"/>
            <w:tcBorders>
              <w:top w:val="single" w:sz="6" w:space="0" w:color="auto"/>
              <w:left w:val="single" w:sz="6" w:space="0" w:color="auto"/>
              <w:bottom w:val="single" w:sz="4" w:space="0" w:color="auto"/>
              <w:right w:val="nil"/>
            </w:tcBorders>
          </w:tcPr>
          <w:p w14:paraId="406228B6" w14:textId="77777777" w:rsidR="00A958F7" w:rsidRPr="00A958F7" w:rsidRDefault="00A958F7" w:rsidP="00A958F7">
            <w:pPr>
              <w:pStyle w:val="Taulukkoleipis0"/>
              <w:rPr>
                <w:lang w:val="en-US"/>
              </w:rPr>
            </w:pPr>
          </w:p>
        </w:tc>
        <w:tc>
          <w:tcPr>
            <w:tcW w:w="943" w:type="pct"/>
            <w:tcBorders>
              <w:top w:val="single" w:sz="6" w:space="0" w:color="auto"/>
              <w:left w:val="single" w:sz="6" w:space="0" w:color="auto"/>
              <w:bottom w:val="single" w:sz="4" w:space="0" w:color="auto"/>
              <w:right w:val="nil"/>
            </w:tcBorders>
          </w:tcPr>
          <w:p w14:paraId="10C09800" w14:textId="77777777" w:rsidR="00A958F7" w:rsidRPr="00A958F7" w:rsidRDefault="00A958F7" w:rsidP="00A958F7">
            <w:pPr>
              <w:pStyle w:val="Taulukkoleipis0"/>
              <w:rPr>
                <w:lang w:val="en-US"/>
              </w:rPr>
            </w:pPr>
          </w:p>
        </w:tc>
        <w:tc>
          <w:tcPr>
            <w:tcW w:w="1783" w:type="pct"/>
            <w:tcBorders>
              <w:top w:val="single" w:sz="6" w:space="0" w:color="auto"/>
              <w:left w:val="single" w:sz="6" w:space="0" w:color="auto"/>
              <w:bottom w:val="single" w:sz="4" w:space="0" w:color="auto"/>
              <w:right w:val="double" w:sz="6" w:space="0" w:color="auto"/>
            </w:tcBorders>
          </w:tcPr>
          <w:p w14:paraId="4793EF39" w14:textId="77777777" w:rsidR="00A958F7" w:rsidRPr="00A958F7" w:rsidRDefault="00A958F7" w:rsidP="00A958F7">
            <w:pPr>
              <w:pStyle w:val="Taulukkoleipis0"/>
              <w:rPr>
                <w:lang w:val="en-US"/>
              </w:rPr>
            </w:pPr>
          </w:p>
        </w:tc>
      </w:tr>
    </w:tbl>
    <w:p w14:paraId="59983032" w14:textId="77777777" w:rsidR="00A958F7" w:rsidRPr="00A958F7" w:rsidRDefault="00A958F7" w:rsidP="00A958F7">
      <w:pPr>
        <w:pStyle w:val="Taulukkoleipis0"/>
        <w:rPr>
          <w:lang w:val="en-US"/>
        </w:rPr>
      </w:pPr>
    </w:p>
    <w:tbl>
      <w:tblPr>
        <w:tblW w:w="5450" w:type="pct"/>
        <w:tblInd w:w="-51" w:type="dxa"/>
        <w:tblCellMar>
          <w:left w:w="28" w:type="dxa"/>
          <w:right w:w="28" w:type="dxa"/>
        </w:tblCellMar>
        <w:tblLook w:val="04A0" w:firstRow="1" w:lastRow="0" w:firstColumn="1" w:lastColumn="0" w:noHBand="0" w:noVBand="1"/>
      </w:tblPr>
      <w:tblGrid>
        <w:gridCol w:w="987"/>
        <w:gridCol w:w="2141"/>
        <w:gridCol w:w="1627"/>
        <w:gridCol w:w="1972"/>
        <w:gridCol w:w="3728"/>
      </w:tblGrid>
      <w:tr w:rsidR="00A958F7" w:rsidRPr="009B1DDD" w14:paraId="26528DFD" w14:textId="77777777" w:rsidTr="00A958F7">
        <w:trPr>
          <w:trHeight w:val="389"/>
        </w:trPr>
        <w:tc>
          <w:tcPr>
            <w:tcW w:w="472" w:type="pct"/>
            <w:tcBorders>
              <w:top w:val="double" w:sz="6" w:space="0" w:color="auto"/>
              <w:left w:val="double" w:sz="6" w:space="0" w:color="auto"/>
              <w:bottom w:val="nil"/>
              <w:right w:val="nil"/>
            </w:tcBorders>
            <w:hideMark/>
          </w:tcPr>
          <w:p w14:paraId="3E7DCF1F" w14:textId="77777777" w:rsidR="00A958F7" w:rsidRPr="00A958F7" w:rsidRDefault="00A958F7" w:rsidP="00A958F7">
            <w:pPr>
              <w:pStyle w:val="Taulukkoleipis0"/>
            </w:pPr>
            <w:r w:rsidRPr="00A958F7">
              <w:t>Date</w:t>
            </w:r>
          </w:p>
        </w:tc>
        <w:tc>
          <w:tcPr>
            <w:tcW w:w="1024" w:type="pct"/>
            <w:tcBorders>
              <w:top w:val="double" w:sz="6" w:space="0" w:color="auto"/>
              <w:left w:val="single" w:sz="6" w:space="0" w:color="auto"/>
              <w:bottom w:val="nil"/>
              <w:right w:val="nil"/>
            </w:tcBorders>
            <w:hideMark/>
          </w:tcPr>
          <w:p w14:paraId="7B7FB3BF" w14:textId="77777777" w:rsidR="00A958F7" w:rsidRPr="00A958F7" w:rsidRDefault="00A958F7" w:rsidP="00A958F7">
            <w:pPr>
              <w:pStyle w:val="Taulukkoleipis0"/>
            </w:pPr>
            <w:r w:rsidRPr="00A958F7">
              <w:t>Sample</w:t>
            </w:r>
          </w:p>
        </w:tc>
        <w:tc>
          <w:tcPr>
            <w:tcW w:w="778" w:type="pct"/>
            <w:tcBorders>
              <w:top w:val="double" w:sz="6" w:space="0" w:color="auto"/>
              <w:left w:val="single" w:sz="6" w:space="0" w:color="auto"/>
              <w:bottom w:val="nil"/>
              <w:right w:val="nil"/>
            </w:tcBorders>
            <w:hideMark/>
          </w:tcPr>
          <w:p w14:paraId="6D1F9E45" w14:textId="77777777" w:rsidR="00A958F7" w:rsidRPr="00A958F7" w:rsidRDefault="00A958F7" w:rsidP="00A958F7">
            <w:pPr>
              <w:pStyle w:val="Taulukkoleipis0"/>
            </w:pPr>
            <w:r w:rsidRPr="00A958F7">
              <w:t>Result (numerical)</w:t>
            </w:r>
          </w:p>
        </w:tc>
        <w:tc>
          <w:tcPr>
            <w:tcW w:w="943" w:type="pct"/>
            <w:tcBorders>
              <w:top w:val="double" w:sz="6" w:space="0" w:color="auto"/>
              <w:left w:val="single" w:sz="6" w:space="0" w:color="auto"/>
              <w:bottom w:val="nil"/>
              <w:right w:val="nil"/>
            </w:tcBorders>
            <w:hideMark/>
          </w:tcPr>
          <w:p w14:paraId="7107AEE1" w14:textId="77777777" w:rsidR="00A958F7" w:rsidRPr="00A958F7" w:rsidRDefault="00A958F7" w:rsidP="00A958F7">
            <w:pPr>
              <w:pStyle w:val="Taulukkoleipis0"/>
            </w:pPr>
            <w:r w:rsidRPr="00A958F7">
              <w:t>Evaluation (good, tolerable, poor)</w:t>
            </w:r>
          </w:p>
        </w:tc>
        <w:tc>
          <w:tcPr>
            <w:tcW w:w="1783" w:type="pct"/>
            <w:tcBorders>
              <w:top w:val="double" w:sz="6" w:space="0" w:color="auto"/>
              <w:left w:val="single" w:sz="6" w:space="0" w:color="auto"/>
              <w:bottom w:val="nil"/>
              <w:right w:val="double" w:sz="6" w:space="0" w:color="auto"/>
            </w:tcBorders>
            <w:hideMark/>
          </w:tcPr>
          <w:p w14:paraId="4ECCEAA5" w14:textId="77777777" w:rsidR="00A958F7" w:rsidRPr="00A958F7" w:rsidRDefault="00A958F7" w:rsidP="00A958F7">
            <w:pPr>
              <w:pStyle w:val="Taulukkoleipis0"/>
              <w:rPr>
                <w:lang w:val="en-US"/>
              </w:rPr>
            </w:pPr>
            <w:r w:rsidRPr="00A958F7">
              <w:rPr>
                <w:lang w:val="en-US"/>
              </w:rPr>
              <w:t>Action taken when the limit value is exceeded (continue on the other side if necessary)</w:t>
            </w:r>
          </w:p>
        </w:tc>
      </w:tr>
      <w:tr w:rsidR="00A958F7" w:rsidRPr="009B1DDD" w14:paraId="341018B7" w14:textId="77777777" w:rsidTr="00A958F7">
        <w:trPr>
          <w:trHeight w:hRule="exact" w:val="306"/>
        </w:trPr>
        <w:tc>
          <w:tcPr>
            <w:tcW w:w="472" w:type="pct"/>
            <w:tcBorders>
              <w:top w:val="single" w:sz="6" w:space="0" w:color="auto"/>
              <w:left w:val="double" w:sz="6" w:space="0" w:color="auto"/>
              <w:bottom w:val="nil"/>
              <w:right w:val="nil"/>
            </w:tcBorders>
          </w:tcPr>
          <w:p w14:paraId="481DF8C7" w14:textId="77777777" w:rsidR="00A958F7" w:rsidRPr="00A958F7" w:rsidRDefault="00A958F7" w:rsidP="00A958F7">
            <w:pPr>
              <w:pStyle w:val="Taulukkoleipis0"/>
              <w:rPr>
                <w:lang w:val="en-US"/>
              </w:rPr>
            </w:pPr>
          </w:p>
        </w:tc>
        <w:tc>
          <w:tcPr>
            <w:tcW w:w="1024" w:type="pct"/>
            <w:tcBorders>
              <w:top w:val="single" w:sz="6" w:space="0" w:color="auto"/>
              <w:left w:val="single" w:sz="6" w:space="0" w:color="auto"/>
              <w:bottom w:val="nil"/>
              <w:right w:val="nil"/>
            </w:tcBorders>
          </w:tcPr>
          <w:p w14:paraId="40DDCA47" w14:textId="77777777" w:rsidR="00A958F7" w:rsidRPr="00A958F7" w:rsidRDefault="00A958F7" w:rsidP="00A958F7">
            <w:pPr>
              <w:pStyle w:val="Taulukkoleipis0"/>
              <w:rPr>
                <w:lang w:val="en-US"/>
              </w:rPr>
            </w:pPr>
          </w:p>
        </w:tc>
        <w:tc>
          <w:tcPr>
            <w:tcW w:w="778" w:type="pct"/>
            <w:tcBorders>
              <w:top w:val="single" w:sz="6" w:space="0" w:color="auto"/>
              <w:left w:val="single" w:sz="6" w:space="0" w:color="auto"/>
              <w:bottom w:val="nil"/>
              <w:right w:val="nil"/>
            </w:tcBorders>
          </w:tcPr>
          <w:p w14:paraId="17A5D36C" w14:textId="77777777" w:rsidR="00A958F7" w:rsidRPr="00A958F7" w:rsidRDefault="00A958F7" w:rsidP="00A958F7">
            <w:pPr>
              <w:pStyle w:val="Taulukkoleipis0"/>
              <w:rPr>
                <w:lang w:val="en-US"/>
              </w:rPr>
            </w:pPr>
          </w:p>
        </w:tc>
        <w:tc>
          <w:tcPr>
            <w:tcW w:w="943" w:type="pct"/>
            <w:tcBorders>
              <w:top w:val="single" w:sz="6" w:space="0" w:color="auto"/>
              <w:left w:val="single" w:sz="6" w:space="0" w:color="auto"/>
              <w:bottom w:val="nil"/>
              <w:right w:val="nil"/>
            </w:tcBorders>
          </w:tcPr>
          <w:p w14:paraId="4FAC909A" w14:textId="77777777" w:rsidR="00A958F7" w:rsidRPr="00A958F7" w:rsidRDefault="00A958F7" w:rsidP="00A958F7">
            <w:pPr>
              <w:pStyle w:val="Taulukkoleipis0"/>
              <w:rPr>
                <w:lang w:val="en-US"/>
              </w:rPr>
            </w:pPr>
          </w:p>
        </w:tc>
        <w:tc>
          <w:tcPr>
            <w:tcW w:w="1783" w:type="pct"/>
            <w:tcBorders>
              <w:top w:val="single" w:sz="6" w:space="0" w:color="auto"/>
              <w:left w:val="single" w:sz="6" w:space="0" w:color="auto"/>
              <w:bottom w:val="nil"/>
              <w:right w:val="double" w:sz="6" w:space="0" w:color="auto"/>
            </w:tcBorders>
          </w:tcPr>
          <w:p w14:paraId="2A3450E5" w14:textId="77777777" w:rsidR="00A958F7" w:rsidRPr="00A958F7" w:rsidRDefault="00A958F7" w:rsidP="00A958F7">
            <w:pPr>
              <w:pStyle w:val="Taulukkoleipis0"/>
              <w:rPr>
                <w:lang w:val="en-US"/>
              </w:rPr>
            </w:pPr>
          </w:p>
        </w:tc>
      </w:tr>
      <w:tr w:rsidR="00A958F7" w:rsidRPr="009B1DDD" w14:paraId="49678549" w14:textId="77777777" w:rsidTr="00A958F7">
        <w:trPr>
          <w:trHeight w:hRule="exact" w:val="306"/>
        </w:trPr>
        <w:tc>
          <w:tcPr>
            <w:tcW w:w="472" w:type="pct"/>
            <w:tcBorders>
              <w:top w:val="single" w:sz="6" w:space="0" w:color="auto"/>
              <w:left w:val="double" w:sz="6" w:space="0" w:color="auto"/>
              <w:bottom w:val="nil"/>
              <w:right w:val="nil"/>
            </w:tcBorders>
          </w:tcPr>
          <w:p w14:paraId="6890EECF" w14:textId="77777777" w:rsidR="00A958F7" w:rsidRPr="00A958F7" w:rsidRDefault="00A958F7" w:rsidP="00A958F7">
            <w:pPr>
              <w:pStyle w:val="Taulukkoleipis0"/>
              <w:rPr>
                <w:lang w:val="en-US"/>
              </w:rPr>
            </w:pPr>
          </w:p>
        </w:tc>
        <w:tc>
          <w:tcPr>
            <w:tcW w:w="1024" w:type="pct"/>
            <w:tcBorders>
              <w:top w:val="single" w:sz="6" w:space="0" w:color="auto"/>
              <w:left w:val="single" w:sz="6" w:space="0" w:color="auto"/>
              <w:bottom w:val="nil"/>
              <w:right w:val="nil"/>
            </w:tcBorders>
          </w:tcPr>
          <w:p w14:paraId="1B265C3C" w14:textId="77777777" w:rsidR="00A958F7" w:rsidRPr="00A958F7" w:rsidRDefault="00A958F7" w:rsidP="00A958F7">
            <w:pPr>
              <w:pStyle w:val="Taulukkoleipis0"/>
              <w:rPr>
                <w:lang w:val="en-US"/>
              </w:rPr>
            </w:pPr>
          </w:p>
        </w:tc>
        <w:tc>
          <w:tcPr>
            <w:tcW w:w="778" w:type="pct"/>
            <w:tcBorders>
              <w:top w:val="single" w:sz="6" w:space="0" w:color="auto"/>
              <w:left w:val="single" w:sz="6" w:space="0" w:color="auto"/>
              <w:bottom w:val="nil"/>
              <w:right w:val="nil"/>
            </w:tcBorders>
          </w:tcPr>
          <w:p w14:paraId="29AD25E4" w14:textId="77777777" w:rsidR="00A958F7" w:rsidRPr="00A958F7" w:rsidRDefault="00A958F7" w:rsidP="00A958F7">
            <w:pPr>
              <w:pStyle w:val="Taulukkoleipis0"/>
              <w:rPr>
                <w:lang w:val="en-US"/>
              </w:rPr>
            </w:pPr>
          </w:p>
        </w:tc>
        <w:tc>
          <w:tcPr>
            <w:tcW w:w="943" w:type="pct"/>
            <w:tcBorders>
              <w:top w:val="single" w:sz="6" w:space="0" w:color="auto"/>
              <w:left w:val="single" w:sz="6" w:space="0" w:color="auto"/>
              <w:bottom w:val="nil"/>
              <w:right w:val="nil"/>
            </w:tcBorders>
          </w:tcPr>
          <w:p w14:paraId="7293693A" w14:textId="77777777" w:rsidR="00A958F7" w:rsidRPr="00A958F7" w:rsidRDefault="00A958F7" w:rsidP="00A958F7">
            <w:pPr>
              <w:pStyle w:val="Taulukkoleipis0"/>
              <w:rPr>
                <w:lang w:val="en-US"/>
              </w:rPr>
            </w:pPr>
          </w:p>
        </w:tc>
        <w:tc>
          <w:tcPr>
            <w:tcW w:w="1783" w:type="pct"/>
            <w:tcBorders>
              <w:top w:val="single" w:sz="6" w:space="0" w:color="auto"/>
              <w:left w:val="single" w:sz="6" w:space="0" w:color="auto"/>
              <w:bottom w:val="nil"/>
              <w:right w:val="double" w:sz="6" w:space="0" w:color="auto"/>
            </w:tcBorders>
          </w:tcPr>
          <w:p w14:paraId="1C38C843" w14:textId="77777777" w:rsidR="00A958F7" w:rsidRPr="00A958F7" w:rsidRDefault="00A958F7" w:rsidP="00A958F7">
            <w:pPr>
              <w:pStyle w:val="Taulukkoleipis0"/>
              <w:rPr>
                <w:lang w:val="en-US"/>
              </w:rPr>
            </w:pPr>
          </w:p>
        </w:tc>
      </w:tr>
      <w:tr w:rsidR="00A958F7" w:rsidRPr="009B1DDD" w14:paraId="39460A87" w14:textId="77777777" w:rsidTr="00A958F7">
        <w:trPr>
          <w:trHeight w:hRule="exact" w:val="306"/>
        </w:trPr>
        <w:tc>
          <w:tcPr>
            <w:tcW w:w="472" w:type="pct"/>
            <w:tcBorders>
              <w:top w:val="single" w:sz="6" w:space="0" w:color="auto"/>
              <w:left w:val="double" w:sz="6" w:space="0" w:color="auto"/>
              <w:bottom w:val="nil"/>
              <w:right w:val="nil"/>
            </w:tcBorders>
          </w:tcPr>
          <w:p w14:paraId="23711E48" w14:textId="77777777" w:rsidR="00A958F7" w:rsidRPr="00A958F7" w:rsidRDefault="00A958F7" w:rsidP="00A958F7">
            <w:pPr>
              <w:pStyle w:val="Taulukkoleipis0"/>
              <w:rPr>
                <w:lang w:val="en-US"/>
              </w:rPr>
            </w:pPr>
          </w:p>
        </w:tc>
        <w:tc>
          <w:tcPr>
            <w:tcW w:w="1024" w:type="pct"/>
            <w:tcBorders>
              <w:top w:val="single" w:sz="6" w:space="0" w:color="auto"/>
              <w:left w:val="single" w:sz="6" w:space="0" w:color="auto"/>
              <w:bottom w:val="nil"/>
              <w:right w:val="nil"/>
            </w:tcBorders>
          </w:tcPr>
          <w:p w14:paraId="45A3850D" w14:textId="77777777" w:rsidR="00A958F7" w:rsidRPr="00A958F7" w:rsidRDefault="00A958F7" w:rsidP="00A958F7">
            <w:pPr>
              <w:pStyle w:val="Taulukkoleipis0"/>
              <w:rPr>
                <w:lang w:val="en-US"/>
              </w:rPr>
            </w:pPr>
          </w:p>
        </w:tc>
        <w:tc>
          <w:tcPr>
            <w:tcW w:w="778" w:type="pct"/>
            <w:tcBorders>
              <w:top w:val="single" w:sz="6" w:space="0" w:color="auto"/>
              <w:left w:val="single" w:sz="6" w:space="0" w:color="auto"/>
              <w:bottom w:val="nil"/>
              <w:right w:val="nil"/>
            </w:tcBorders>
          </w:tcPr>
          <w:p w14:paraId="2D3415D8" w14:textId="77777777" w:rsidR="00A958F7" w:rsidRPr="00A958F7" w:rsidRDefault="00A958F7" w:rsidP="00A958F7">
            <w:pPr>
              <w:pStyle w:val="Taulukkoleipis0"/>
              <w:rPr>
                <w:lang w:val="en-US"/>
              </w:rPr>
            </w:pPr>
          </w:p>
        </w:tc>
        <w:tc>
          <w:tcPr>
            <w:tcW w:w="943" w:type="pct"/>
            <w:tcBorders>
              <w:top w:val="single" w:sz="6" w:space="0" w:color="auto"/>
              <w:left w:val="single" w:sz="6" w:space="0" w:color="auto"/>
              <w:bottom w:val="nil"/>
              <w:right w:val="nil"/>
            </w:tcBorders>
          </w:tcPr>
          <w:p w14:paraId="4236DC4E" w14:textId="77777777" w:rsidR="00A958F7" w:rsidRPr="00A958F7" w:rsidRDefault="00A958F7" w:rsidP="00A958F7">
            <w:pPr>
              <w:pStyle w:val="Taulukkoleipis0"/>
              <w:rPr>
                <w:lang w:val="en-US"/>
              </w:rPr>
            </w:pPr>
          </w:p>
        </w:tc>
        <w:tc>
          <w:tcPr>
            <w:tcW w:w="1783" w:type="pct"/>
            <w:tcBorders>
              <w:top w:val="single" w:sz="6" w:space="0" w:color="auto"/>
              <w:left w:val="single" w:sz="6" w:space="0" w:color="auto"/>
              <w:bottom w:val="nil"/>
              <w:right w:val="double" w:sz="6" w:space="0" w:color="auto"/>
            </w:tcBorders>
          </w:tcPr>
          <w:p w14:paraId="4DAE7833" w14:textId="77777777" w:rsidR="00A958F7" w:rsidRPr="00A958F7" w:rsidRDefault="00A958F7" w:rsidP="00A958F7">
            <w:pPr>
              <w:pStyle w:val="Taulukkoleipis0"/>
              <w:rPr>
                <w:lang w:val="en-US"/>
              </w:rPr>
            </w:pPr>
          </w:p>
        </w:tc>
      </w:tr>
      <w:tr w:rsidR="00A958F7" w:rsidRPr="009B1DDD" w14:paraId="49511B4E" w14:textId="77777777" w:rsidTr="00A958F7">
        <w:trPr>
          <w:trHeight w:hRule="exact" w:val="306"/>
        </w:trPr>
        <w:tc>
          <w:tcPr>
            <w:tcW w:w="472" w:type="pct"/>
            <w:tcBorders>
              <w:top w:val="single" w:sz="6" w:space="0" w:color="auto"/>
              <w:left w:val="double" w:sz="6" w:space="0" w:color="auto"/>
              <w:bottom w:val="single" w:sz="6" w:space="0" w:color="auto"/>
              <w:right w:val="nil"/>
            </w:tcBorders>
          </w:tcPr>
          <w:p w14:paraId="4F0EBA41" w14:textId="77777777" w:rsidR="00A958F7" w:rsidRPr="00A958F7" w:rsidRDefault="00A958F7" w:rsidP="00A958F7">
            <w:pPr>
              <w:pStyle w:val="Taulukkoleipis0"/>
              <w:rPr>
                <w:lang w:val="en-US"/>
              </w:rPr>
            </w:pPr>
          </w:p>
        </w:tc>
        <w:tc>
          <w:tcPr>
            <w:tcW w:w="1024" w:type="pct"/>
            <w:tcBorders>
              <w:top w:val="single" w:sz="6" w:space="0" w:color="auto"/>
              <w:left w:val="single" w:sz="6" w:space="0" w:color="auto"/>
              <w:bottom w:val="single" w:sz="6" w:space="0" w:color="auto"/>
              <w:right w:val="nil"/>
            </w:tcBorders>
          </w:tcPr>
          <w:p w14:paraId="030C27F5" w14:textId="77777777" w:rsidR="00A958F7" w:rsidRPr="00A958F7" w:rsidRDefault="00A958F7" w:rsidP="00A958F7">
            <w:pPr>
              <w:pStyle w:val="Taulukkoleipis0"/>
              <w:rPr>
                <w:lang w:val="en-US"/>
              </w:rPr>
            </w:pPr>
          </w:p>
        </w:tc>
        <w:tc>
          <w:tcPr>
            <w:tcW w:w="778" w:type="pct"/>
            <w:tcBorders>
              <w:top w:val="single" w:sz="6" w:space="0" w:color="auto"/>
              <w:left w:val="single" w:sz="6" w:space="0" w:color="auto"/>
              <w:bottom w:val="single" w:sz="6" w:space="0" w:color="auto"/>
              <w:right w:val="nil"/>
            </w:tcBorders>
          </w:tcPr>
          <w:p w14:paraId="04659B67" w14:textId="77777777" w:rsidR="00A958F7" w:rsidRPr="00A958F7" w:rsidRDefault="00A958F7" w:rsidP="00A958F7">
            <w:pPr>
              <w:pStyle w:val="Taulukkoleipis0"/>
              <w:rPr>
                <w:lang w:val="en-US"/>
              </w:rPr>
            </w:pPr>
          </w:p>
        </w:tc>
        <w:tc>
          <w:tcPr>
            <w:tcW w:w="943" w:type="pct"/>
            <w:tcBorders>
              <w:top w:val="single" w:sz="6" w:space="0" w:color="auto"/>
              <w:left w:val="single" w:sz="6" w:space="0" w:color="auto"/>
              <w:bottom w:val="single" w:sz="6" w:space="0" w:color="auto"/>
              <w:right w:val="nil"/>
            </w:tcBorders>
          </w:tcPr>
          <w:p w14:paraId="49077724" w14:textId="77777777" w:rsidR="00A958F7" w:rsidRPr="00A958F7" w:rsidRDefault="00A958F7" w:rsidP="00A958F7">
            <w:pPr>
              <w:pStyle w:val="Taulukkoleipis0"/>
              <w:rPr>
                <w:lang w:val="en-US"/>
              </w:rPr>
            </w:pPr>
          </w:p>
        </w:tc>
        <w:tc>
          <w:tcPr>
            <w:tcW w:w="1783" w:type="pct"/>
            <w:tcBorders>
              <w:top w:val="single" w:sz="6" w:space="0" w:color="auto"/>
              <w:left w:val="single" w:sz="6" w:space="0" w:color="auto"/>
              <w:bottom w:val="single" w:sz="6" w:space="0" w:color="auto"/>
              <w:right w:val="double" w:sz="6" w:space="0" w:color="auto"/>
            </w:tcBorders>
          </w:tcPr>
          <w:p w14:paraId="3E727DCE" w14:textId="77777777" w:rsidR="00A958F7" w:rsidRPr="00A958F7" w:rsidRDefault="00A958F7" w:rsidP="00A958F7">
            <w:pPr>
              <w:pStyle w:val="Taulukkoleipis0"/>
              <w:rPr>
                <w:lang w:val="en-US"/>
              </w:rPr>
            </w:pPr>
          </w:p>
        </w:tc>
      </w:tr>
      <w:tr w:rsidR="00A958F7" w:rsidRPr="009B1DDD" w14:paraId="3D1ED4C1" w14:textId="77777777" w:rsidTr="00A958F7">
        <w:trPr>
          <w:trHeight w:hRule="exact" w:val="306"/>
        </w:trPr>
        <w:tc>
          <w:tcPr>
            <w:tcW w:w="472" w:type="pct"/>
            <w:tcBorders>
              <w:top w:val="single" w:sz="6" w:space="0" w:color="auto"/>
              <w:left w:val="double" w:sz="6" w:space="0" w:color="auto"/>
              <w:bottom w:val="single" w:sz="4" w:space="0" w:color="auto"/>
              <w:right w:val="nil"/>
            </w:tcBorders>
          </w:tcPr>
          <w:p w14:paraId="47916683" w14:textId="77777777" w:rsidR="00A958F7" w:rsidRPr="00A958F7" w:rsidRDefault="00A958F7" w:rsidP="00A958F7">
            <w:pPr>
              <w:pStyle w:val="Taulukkoleipis0"/>
              <w:rPr>
                <w:lang w:val="en-US"/>
              </w:rPr>
            </w:pPr>
          </w:p>
        </w:tc>
        <w:tc>
          <w:tcPr>
            <w:tcW w:w="1024" w:type="pct"/>
            <w:tcBorders>
              <w:top w:val="single" w:sz="6" w:space="0" w:color="auto"/>
              <w:left w:val="single" w:sz="6" w:space="0" w:color="auto"/>
              <w:bottom w:val="single" w:sz="4" w:space="0" w:color="auto"/>
              <w:right w:val="nil"/>
            </w:tcBorders>
          </w:tcPr>
          <w:p w14:paraId="30168E00" w14:textId="77777777" w:rsidR="00A958F7" w:rsidRPr="00A958F7" w:rsidRDefault="00A958F7" w:rsidP="00A958F7">
            <w:pPr>
              <w:pStyle w:val="Taulukkoleipis0"/>
              <w:rPr>
                <w:lang w:val="en-US"/>
              </w:rPr>
            </w:pPr>
          </w:p>
        </w:tc>
        <w:tc>
          <w:tcPr>
            <w:tcW w:w="778" w:type="pct"/>
            <w:tcBorders>
              <w:top w:val="single" w:sz="6" w:space="0" w:color="auto"/>
              <w:left w:val="single" w:sz="6" w:space="0" w:color="auto"/>
              <w:bottom w:val="single" w:sz="4" w:space="0" w:color="auto"/>
              <w:right w:val="nil"/>
            </w:tcBorders>
          </w:tcPr>
          <w:p w14:paraId="6C526ABE" w14:textId="77777777" w:rsidR="00A958F7" w:rsidRPr="00A958F7" w:rsidRDefault="00A958F7" w:rsidP="00A958F7">
            <w:pPr>
              <w:pStyle w:val="Taulukkoleipis0"/>
              <w:rPr>
                <w:lang w:val="en-US"/>
              </w:rPr>
            </w:pPr>
          </w:p>
        </w:tc>
        <w:tc>
          <w:tcPr>
            <w:tcW w:w="943" w:type="pct"/>
            <w:tcBorders>
              <w:top w:val="single" w:sz="6" w:space="0" w:color="auto"/>
              <w:left w:val="single" w:sz="6" w:space="0" w:color="auto"/>
              <w:bottom w:val="single" w:sz="4" w:space="0" w:color="auto"/>
              <w:right w:val="nil"/>
            </w:tcBorders>
          </w:tcPr>
          <w:p w14:paraId="30D5E593" w14:textId="77777777" w:rsidR="00A958F7" w:rsidRPr="00A958F7" w:rsidRDefault="00A958F7" w:rsidP="00A958F7">
            <w:pPr>
              <w:pStyle w:val="Taulukkoleipis0"/>
              <w:rPr>
                <w:lang w:val="en-US"/>
              </w:rPr>
            </w:pPr>
          </w:p>
        </w:tc>
        <w:tc>
          <w:tcPr>
            <w:tcW w:w="1783" w:type="pct"/>
            <w:tcBorders>
              <w:top w:val="single" w:sz="6" w:space="0" w:color="auto"/>
              <w:left w:val="single" w:sz="6" w:space="0" w:color="auto"/>
              <w:bottom w:val="single" w:sz="4" w:space="0" w:color="auto"/>
              <w:right w:val="double" w:sz="6" w:space="0" w:color="auto"/>
            </w:tcBorders>
          </w:tcPr>
          <w:p w14:paraId="18D4F745" w14:textId="77777777" w:rsidR="00A958F7" w:rsidRPr="00A958F7" w:rsidRDefault="00A958F7" w:rsidP="00A958F7">
            <w:pPr>
              <w:pStyle w:val="Taulukkoleipis0"/>
              <w:rPr>
                <w:lang w:val="en-US"/>
              </w:rPr>
            </w:pPr>
          </w:p>
        </w:tc>
      </w:tr>
    </w:tbl>
    <w:p w14:paraId="62D4BCEA" w14:textId="77777777" w:rsidR="00A958F7" w:rsidRPr="00A958F7" w:rsidRDefault="00A958F7" w:rsidP="00A958F7">
      <w:pPr>
        <w:pStyle w:val="Taulukkoleipis0"/>
        <w:rPr>
          <w:lang w:val="en-US"/>
        </w:rPr>
      </w:pPr>
    </w:p>
    <w:tbl>
      <w:tblPr>
        <w:tblW w:w="5450" w:type="pct"/>
        <w:tblInd w:w="-51" w:type="dxa"/>
        <w:tblCellMar>
          <w:left w:w="28" w:type="dxa"/>
          <w:right w:w="28" w:type="dxa"/>
        </w:tblCellMar>
        <w:tblLook w:val="04A0" w:firstRow="1" w:lastRow="0" w:firstColumn="1" w:lastColumn="0" w:noHBand="0" w:noVBand="1"/>
      </w:tblPr>
      <w:tblGrid>
        <w:gridCol w:w="987"/>
        <w:gridCol w:w="2141"/>
        <w:gridCol w:w="1627"/>
        <w:gridCol w:w="1972"/>
        <w:gridCol w:w="3728"/>
      </w:tblGrid>
      <w:tr w:rsidR="00A958F7" w:rsidRPr="009B1DDD" w14:paraId="6A5A6632" w14:textId="77777777" w:rsidTr="00A958F7">
        <w:trPr>
          <w:trHeight w:val="389"/>
        </w:trPr>
        <w:tc>
          <w:tcPr>
            <w:tcW w:w="472" w:type="pct"/>
            <w:tcBorders>
              <w:top w:val="double" w:sz="6" w:space="0" w:color="auto"/>
              <w:left w:val="double" w:sz="6" w:space="0" w:color="auto"/>
              <w:bottom w:val="nil"/>
              <w:right w:val="nil"/>
            </w:tcBorders>
            <w:hideMark/>
          </w:tcPr>
          <w:p w14:paraId="16603DD1" w14:textId="77777777" w:rsidR="00A958F7" w:rsidRPr="00A958F7" w:rsidRDefault="00A958F7" w:rsidP="00A958F7">
            <w:pPr>
              <w:pStyle w:val="Taulukkoleipis0"/>
            </w:pPr>
            <w:r w:rsidRPr="00A958F7">
              <w:t>Date</w:t>
            </w:r>
          </w:p>
        </w:tc>
        <w:tc>
          <w:tcPr>
            <w:tcW w:w="1024" w:type="pct"/>
            <w:tcBorders>
              <w:top w:val="double" w:sz="6" w:space="0" w:color="auto"/>
              <w:left w:val="single" w:sz="6" w:space="0" w:color="auto"/>
              <w:bottom w:val="nil"/>
              <w:right w:val="nil"/>
            </w:tcBorders>
            <w:hideMark/>
          </w:tcPr>
          <w:p w14:paraId="0530487B" w14:textId="77777777" w:rsidR="00A958F7" w:rsidRPr="00A958F7" w:rsidRDefault="00A958F7" w:rsidP="00A958F7">
            <w:pPr>
              <w:pStyle w:val="Taulukkoleipis0"/>
            </w:pPr>
            <w:r w:rsidRPr="00A958F7">
              <w:t>Sample</w:t>
            </w:r>
          </w:p>
        </w:tc>
        <w:tc>
          <w:tcPr>
            <w:tcW w:w="778" w:type="pct"/>
            <w:tcBorders>
              <w:top w:val="double" w:sz="6" w:space="0" w:color="auto"/>
              <w:left w:val="single" w:sz="6" w:space="0" w:color="auto"/>
              <w:bottom w:val="nil"/>
              <w:right w:val="nil"/>
            </w:tcBorders>
            <w:hideMark/>
          </w:tcPr>
          <w:p w14:paraId="28594A16" w14:textId="77777777" w:rsidR="00A958F7" w:rsidRPr="00A958F7" w:rsidRDefault="00A958F7" w:rsidP="00A958F7">
            <w:pPr>
              <w:pStyle w:val="Taulukkoleipis0"/>
            </w:pPr>
            <w:r w:rsidRPr="00A958F7">
              <w:t>Result (numerical)</w:t>
            </w:r>
          </w:p>
        </w:tc>
        <w:tc>
          <w:tcPr>
            <w:tcW w:w="943" w:type="pct"/>
            <w:tcBorders>
              <w:top w:val="double" w:sz="6" w:space="0" w:color="auto"/>
              <w:left w:val="single" w:sz="6" w:space="0" w:color="auto"/>
              <w:bottom w:val="nil"/>
              <w:right w:val="nil"/>
            </w:tcBorders>
            <w:hideMark/>
          </w:tcPr>
          <w:p w14:paraId="047BF8B3" w14:textId="77777777" w:rsidR="00A958F7" w:rsidRPr="00A958F7" w:rsidRDefault="00A958F7" w:rsidP="00A958F7">
            <w:pPr>
              <w:pStyle w:val="Taulukkoleipis0"/>
            </w:pPr>
            <w:r w:rsidRPr="00A958F7">
              <w:t>Evaluation (good, tolerable, poor)</w:t>
            </w:r>
          </w:p>
        </w:tc>
        <w:tc>
          <w:tcPr>
            <w:tcW w:w="1783" w:type="pct"/>
            <w:tcBorders>
              <w:top w:val="double" w:sz="6" w:space="0" w:color="auto"/>
              <w:left w:val="single" w:sz="6" w:space="0" w:color="auto"/>
              <w:bottom w:val="nil"/>
              <w:right w:val="double" w:sz="6" w:space="0" w:color="auto"/>
            </w:tcBorders>
            <w:hideMark/>
          </w:tcPr>
          <w:p w14:paraId="2300A22D" w14:textId="77777777" w:rsidR="00A958F7" w:rsidRPr="00A958F7" w:rsidRDefault="00A958F7" w:rsidP="00A958F7">
            <w:pPr>
              <w:pStyle w:val="Taulukkoleipis0"/>
              <w:rPr>
                <w:lang w:val="en-US"/>
              </w:rPr>
            </w:pPr>
            <w:r w:rsidRPr="00A958F7">
              <w:rPr>
                <w:lang w:val="en-US"/>
              </w:rPr>
              <w:t>Action taken when the limit value is exceeded (continue on the other side if necessary)</w:t>
            </w:r>
          </w:p>
        </w:tc>
      </w:tr>
      <w:tr w:rsidR="00A958F7" w:rsidRPr="009B1DDD" w14:paraId="31671639" w14:textId="77777777" w:rsidTr="00A958F7">
        <w:trPr>
          <w:trHeight w:hRule="exact" w:val="306"/>
        </w:trPr>
        <w:tc>
          <w:tcPr>
            <w:tcW w:w="472" w:type="pct"/>
            <w:tcBorders>
              <w:top w:val="single" w:sz="6" w:space="0" w:color="auto"/>
              <w:left w:val="double" w:sz="6" w:space="0" w:color="auto"/>
              <w:bottom w:val="nil"/>
              <w:right w:val="nil"/>
            </w:tcBorders>
          </w:tcPr>
          <w:p w14:paraId="290F81CE" w14:textId="77777777" w:rsidR="00A958F7" w:rsidRPr="00A958F7" w:rsidRDefault="00A958F7" w:rsidP="00A958F7">
            <w:pPr>
              <w:pStyle w:val="Taulukkoleipis0"/>
              <w:rPr>
                <w:lang w:val="en-US"/>
              </w:rPr>
            </w:pPr>
          </w:p>
        </w:tc>
        <w:tc>
          <w:tcPr>
            <w:tcW w:w="1024" w:type="pct"/>
            <w:tcBorders>
              <w:top w:val="single" w:sz="6" w:space="0" w:color="auto"/>
              <w:left w:val="single" w:sz="6" w:space="0" w:color="auto"/>
              <w:bottom w:val="nil"/>
              <w:right w:val="nil"/>
            </w:tcBorders>
          </w:tcPr>
          <w:p w14:paraId="52F3760E" w14:textId="77777777" w:rsidR="00A958F7" w:rsidRPr="00A958F7" w:rsidRDefault="00A958F7" w:rsidP="00A958F7">
            <w:pPr>
              <w:pStyle w:val="Taulukkoleipis0"/>
              <w:rPr>
                <w:lang w:val="en-US"/>
              </w:rPr>
            </w:pPr>
          </w:p>
        </w:tc>
        <w:tc>
          <w:tcPr>
            <w:tcW w:w="778" w:type="pct"/>
            <w:tcBorders>
              <w:top w:val="single" w:sz="6" w:space="0" w:color="auto"/>
              <w:left w:val="single" w:sz="6" w:space="0" w:color="auto"/>
              <w:bottom w:val="nil"/>
              <w:right w:val="nil"/>
            </w:tcBorders>
          </w:tcPr>
          <w:p w14:paraId="6104D618" w14:textId="77777777" w:rsidR="00A958F7" w:rsidRPr="00A958F7" w:rsidRDefault="00A958F7" w:rsidP="00A958F7">
            <w:pPr>
              <w:pStyle w:val="Taulukkoleipis0"/>
              <w:rPr>
                <w:lang w:val="en-US"/>
              </w:rPr>
            </w:pPr>
          </w:p>
        </w:tc>
        <w:tc>
          <w:tcPr>
            <w:tcW w:w="943" w:type="pct"/>
            <w:tcBorders>
              <w:top w:val="single" w:sz="6" w:space="0" w:color="auto"/>
              <w:left w:val="single" w:sz="6" w:space="0" w:color="auto"/>
              <w:bottom w:val="nil"/>
              <w:right w:val="nil"/>
            </w:tcBorders>
          </w:tcPr>
          <w:p w14:paraId="11963CD9" w14:textId="77777777" w:rsidR="00A958F7" w:rsidRPr="00A958F7" w:rsidRDefault="00A958F7" w:rsidP="00A958F7">
            <w:pPr>
              <w:pStyle w:val="Taulukkoleipis0"/>
              <w:rPr>
                <w:lang w:val="en-US"/>
              </w:rPr>
            </w:pPr>
          </w:p>
        </w:tc>
        <w:tc>
          <w:tcPr>
            <w:tcW w:w="1783" w:type="pct"/>
            <w:tcBorders>
              <w:top w:val="single" w:sz="6" w:space="0" w:color="auto"/>
              <w:left w:val="single" w:sz="6" w:space="0" w:color="auto"/>
              <w:bottom w:val="nil"/>
              <w:right w:val="double" w:sz="6" w:space="0" w:color="auto"/>
            </w:tcBorders>
          </w:tcPr>
          <w:p w14:paraId="4BA91A69" w14:textId="77777777" w:rsidR="00A958F7" w:rsidRPr="00A958F7" w:rsidRDefault="00A958F7" w:rsidP="00A958F7">
            <w:pPr>
              <w:pStyle w:val="Taulukkoleipis0"/>
              <w:rPr>
                <w:lang w:val="en-US"/>
              </w:rPr>
            </w:pPr>
          </w:p>
        </w:tc>
      </w:tr>
      <w:tr w:rsidR="00A958F7" w:rsidRPr="009B1DDD" w14:paraId="04B22D35" w14:textId="77777777" w:rsidTr="00A958F7">
        <w:trPr>
          <w:trHeight w:hRule="exact" w:val="306"/>
        </w:trPr>
        <w:tc>
          <w:tcPr>
            <w:tcW w:w="472" w:type="pct"/>
            <w:tcBorders>
              <w:top w:val="single" w:sz="6" w:space="0" w:color="auto"/>
              <w:left w:val="double" w:sz="6" w:space="0" w:color="auto"/>
              <w:bottom w:val="nil"/>
              <w:right w:val="nil"/>
            </w:tcBorders>
          </w:tcPr>
          <w:p w14:paraId="5ACC47A5" w14:textId="77777777" w:rsidR="00A958F7" w:rsidRPr="00A958F7" w:rsidRDefault="00A958F7" w:rsidP="00A958F7">
            <w:pPr>
              <w:pStyle w:val="Taulukkoleipis0"/>
              <w:rPr>
                <w:lang w:val="en-US"/>
              </w:rPr>
            </w:pPr>
          </w:p>
        </w:tc>
        <w:tc>
          <w:tcPr>
            <w:tcW w:w="1024" w:type="pct"/>
            <w:tcBorders>
              <w:top w:val="single" w:sz="6" w:space="0" w:color="auto"/>
              <w:left w:val="single" w:sz="6" w:space="0" w:color="auto"/>
              <w:bottom w:val="nil"/>
              <w:right w:val="nil"/>
            </w:tcBorders>
          </w:tcPr>
          <w:p w14:paraId="69E574F5" w14:textId="77777777" w:rsidR="00A958F7" w:rsidRPr="00A958F7" w:rsidRDefault="00A958F7" w:rsidP="00A958F7">
            <w:pPr>
              <w:pStyle w:val="Taulukkoleipis0"/>
              <w:rPr>
                <w:lang w:val="en-US"/>
              </w:rPr>
            </w:pPr>
          </w:p>
        </w:tc>
        <w:tc>
          <w:tcPr>
            <w:tcW w:w="778" w:type="pct"/>
            <w:tcBorders>
              <w:top w:val="single" w:sz="6" w:space="0" w:color="auto"/>
              <w:left w:val="single" w:sz="6" w:space="0" w:color="auto"/>
              <w:bottom w:val="nil"/>
              <w:right w:val="nil"/>
            </w:tcBorders>
          </w:tcPr>
          <w:p w14:paraId="22C4CA0D" w14:textId="77777777" w:rsidR="00A958F7" w:rsidRPr="00A958F7" w:rsidRDefault="00A958F7" w:rsidP="00A958F7">
            <w:pPr>
              <w:pStyle w:val="Taulukkoleipis0"/>
              <w:rPr>
                <w:lang w:val="en-US"/>
              </w:rPr>
            </w:pPr>
          </w:p>
        </w:tc>
        <w:tc>
          <w:tcPr>
            <w:tcW w:w="943" w:type="pct"/>
            <w:tcBorders>
              <w:top w:val="single" w:sz="6" w:space="0" w:color="auto"/>
              <w:left w:val="single" w:sz="6" w:space="0" w:color="auto"/>
              <w:bottom w:val="nil"/>
              <w:right w:val="nil"/>
            </w:tcBorders>
          </w:tcPr>
          <w:p w14:paraId="72880F8A" w14:textId="77777777" w:rsidR="00A958F7" w:rsidRPr="00A958F7" w:rsidRDefault="00A958F7" w:rsidP="00A958F7">
            <w:pPr>
              <w:pStyle w:val="Taulukkoleipis0"/>
              <w:rPr>
                <w:lang w:val="en-US"/>
              </w:rPr>
            </w:pPr>
          </w:p>
        </w:tc>
        <w:tc>
          <w:tcPr>
            <w:tcW w:w="1783" w:type="pct"/>
            <w:tcBorders>
              <w:top w:val="single" w:sz="6" w:space="0" w:color="auto"/>
              <w:left w:val="single" w:sz="6" w:space="0" w:color="auto"/>
              <w:bottom w:val="nil"/>
              <w:right w:val="double" w:sz="6" w:space="0" w:color="auto"/>
            </w:tcBorders>
          </w:tcPr>
          <w:p w14:paraId="68C91186" w14:textId="77777777" w:rsidR="00A958F7" w:rsidRPr="00A958F7" w:rsidRDefault="00A958F7" w:rsidP="00A958F7">
            <w:pPr>
              <w:pStyle w:val="Taulukkoleipis0"/>
              <w:rPr>
                <w:lang w:val="en-US"/>
              </w:rPr>
            </w:pPr>
          </w:p>
        </w:tc>
      </w:tr>
      <w:tr w:rsidR="00A958F7" w:rsidRPr="009B1DDD" w14:paraId="16CDECB0" w14:textId="77777777" w:rsidTr="00A958F7">
        <w:trPr>
          <w:trHeight w:hRule="exact" w:val="306"/>
        </w:trPr>
        <w:tc>
          <w:tcPr>
            <w:tcW w:w="472" w:type="pct"/>
            <w:tcBorders>
              <w:top w:val="single" w:sz="6" w:space="0" w:color="auto"/>
              <w:left w:val="double" w:sz="6" w:space="0" w:color="auto"/>
              <w:bottom w:val="nil"/>
              <w:right w:val="nil"/>
            </w:tcBorders>
          </w:tcPr>
          <w:p w14:paraId="427CF078" w14:textId="77777777" w:rsidR="00A958F7" w:rsidRPr="00A958F7" w:rsidRDefault="00A958F7" w:rsidP="00A958F7">
            <w:pPr>
              <w:pStyle w:val="Taulukkoleipis0"/>
              <w:rPr>
                <w:lang w:val="en-US"/>
              </w:rPr>
            </w:pPr>
          </w:p>
        </w:tc>
        <w:tc>
          <w:tcPr>
            <w:tcW w:w="1024" w:type="pct"/>
            <w:tcBorders>
              <w:top w:val="single" w:sz="6" w:space="0" w:color="auto"/>
              <w:left w:val="single" w:sz="6" w:space="0" w:color="auto"/>
              <w:bottom w:val="nil"/>
              <w:right w:val="nil"/>
            </w:tcBorders>
          </w:tcPr>
          <w:p w14:paraId="4E21F77F" w14:textId="77777777" w:rsidR="00A958F7" w:rsidRPr="00A958F7" w:rsidRDefault="00A958F7" w:rsidP="00A958F7">
            <w:pPr>
              <w:pStyle w:val="Taulukkoleipis0"/>
              <w:rPr>
                <w:lang w:val="en-US"/>
              </w:rPr>
            </w:pPr>
          </w:p>
        </w:tc>
        <w:tc>
          <w:tcPr>
            <w:tcW w:w="778" w:type="pct"/>
            <w:tcBorders>
              <w:top w:val="single" w:sz="6" w:space="0" w:color="auto"/>
              <w:left w:val="single" w:sz="6" w:space="0" w:color="auto"/>
              <w:bottom w:val="nil"/>
              <w:right w:val="nil"/>
            </w:tcBorders>
          </w:tcPr>
          <w:p w14:paraId="08209D0E" w14:textId="77777777" w:rsidR="00A958F7" w:rsidRPr="00A958F7" w:rsidRDefault="00A958F7" w:rsidP="00A958F7">
            <w:pPr>
              <w:pStyle w:val="Taulukkoleipis0"/>
              <w:rPr>
                <w:lang w:val="en-US"/>
              </w:rPr>
            </w:pPr>
          </w:p>
        </w:tc>
        <w:tc>
          <w:tcPr>
            <w:tcW w:w="943" w:type="pct"/>
            <w:tcBorders>
              <w:top w:val="single" w:sz="6" w:space="0" w:color="auto"/>
              <w:left w:val="single" w:sz="6" w:space="0" w:color="auto"/>
              <w:bottom w:val="nil"/>
              <w:right w:val="nil"/>
            </w:tcBorders>
          </w:tcPr>
          <w:p w14:paraId="6635D45C" w14:textId="77777777" w:rsidR="00A958F7" w:rsidRPr="00A958F7" w:rsidRDefault="00A958F7" w:rsidP="00A958F7">
            <w:pPr>
              <w:pStyle w:val="Taulukkoleipis0"/>
              <w:rPr>
                <w:lang w:val="en-US"/>
              </w:rPr>
            </w:pPr>
          </w:p>
        </w:tc>
        <w:tc>
          <w:tcPr>
            <w:tcW w:w="1783" w:type="pct"/>
            <w:tcBorders>
              <w:top w:val="single" w:sz="6" w:space="0" w:color="auto"/>
              <w:left w:val="single" w:sz="6" w:space="0" w:color="auto"/>
              <w:bottom w:val="nil"/>
              <w:right w:val="double" w:sz="6" w:space="0" w:color="auto"/>
            </w:tcBorders>
          </w:tcPr>
          <w:p w14:paraId="3A20C90E" w14:textId="77777777" w:rsidR="00A958F7" w:rsidRPr="00A958F7" w:rsidRDefault="00A958F7" w:rsidP="00A958F7">
            <w:pPr>
              <w:pStyle w:val="Taulukkoleipis0"/>
              <w:rPr>
                <w:lang w:val="en-US"/>
              </w:rPr>
            </w:pPr>
          </w:p>
        </w:tc>
      </w:tr>
      <w:tr w:rsidR="00A958F7" w:rsidRPr="009B1DDD" w14:paraId="4EA5876C" w14:textId="77777777" w:rsidTr="00A958F7">
        <w:trPr>
          <w:trHeight w:hRule="exact" w:val="306"/>
        </w:trPr>
        <w:tc>
          <w:tcPr>
            <w:tcW w:w="472" w:type="pct"/>
            <w:tcBorders>
              <w:top w:val="single" w:sz="6" w:space="0" w:color="auto"/>
              <w:left w:val="double" w:sz="6" w:space="0" w:color="auto"/>
              <w:bottom w:val="single" w:sz="6" w:space="0" w:color="auto"/>
              <w:right w:val="nil"/>
            </w:tcBorders>
          </w:tcPr>
          <w:p w14:paraId="74FDE42A" w14:textId="77777777" w:rsidR="00A958F7" w:rsidRPr="00A958F7" w:rsidRDefault="00A958F7" w:rsidP="00A958F7">
            <w:pPr>
              <w:pStyle w:val="Taulukkoleipis0"/>
              <w:rPr>
                <w:lang w:val="en-US"/>
              </w:rPr>
            </w:pPr>
          </w:p>
        </w:tc>
        <w:tc>
          <w:tcPr>
            <w:tcW w:w="1024" w:type="pct"/>
            <w:tcBorders>
              <w:top w:val="single" w:sz="6" w:space="0" w:color="auto"/>
              <w:left w:val="single" w:sz="6" w:space="0" w:color="auto"/>
              <w:bottom w:val="single" w:sz="6" w:space="0" w:color="auto"/>
              <w:right w:val="nil"/>
            </w:tcBorders>
          </w:tcPr>
          <w:p w14:paraId="4B27235B" w14:textId="77777777" w:rsidR="00A958F7" w:rsidRPr="00A958F7" w:rsidRDefault="00A958F7" w:rsidP="00A958F7">
            <w:pPr>
              <w:pStyle w:val="Taulukkoleipis0"/>
              <w:rPr>
                <w:lang w:val="en-US"/>
              </w:rPr>
            </w:pPr>
          </w:p>
        </w:tc>
        <w:tc>
          <w:tcPr>
            <w:tcW w:w="778" w:type="pct"/>
            <w:tcBorders>
              <w:top w:val="single" w:sz="6" w:space="0" w:color="auto"/>
              <w:left w:val="single" w:sz="6" w:space="0" w:color="auto"/>
              <w:bottom w:val="single" w:sz="6" w:space="0" w:color="auto"/>
              <w:right w:val="nil"/>
            </w:tcBorders>
          </w:tcPr>
          <w:p w14:paraId="37843CE4" w14:textId="77777777" w:rsidR="00A958F7" w:rsidRPr="00A958F7" w:rsidRDefault="00A958F7" w:rsidP="00A958F7">
            <w:pPr>
              <w:pStyle w:val="Taulukkoleipis0"/>
              <w:rPr>
                <w:lang w:val="en-US"/>
              </w:rPr>
            </w:pPr>
          </w:p>
        </w:tc>
        <w:tc>
          <w:tcPr>
            <w:tcW w:w="943" w:type="pct"/>
            <w:tcBorders>
              <w:top w:val="single" w:sz="6" w:space="0" w:color="auto"/>
              <w:left w:val="single" w:sz="6" w:space="0" w:color="auto"/>
              <w:bottom w:val="single" w:sz="6" w:space="0" w:color="auto"/>
              <w:right w:val="nil"/>
            </w:tcBorders>
          </w:tcPr>
          <w:p w14:paraId="6720C0B5" w14:textId="77777777" w:rsidR="00A958F7" w:rsidRPr="00A958F7" w:rsidRDefault="00A958F7" w:rsidP="00A958F7">
            <w:pPr>
              <w:pStyle w:val="Taulukkoleipis0"/>
              <w:rPr>
                <w:lang w:val="en-US"/>
              </w:rPr>
            </w:pPr>
          </w:p>
        </w:tc>
        <w:tc>
          <w:tcPr>
            <w:tcW w:w="1783" w:type="pct"/>
            <w:tcBorders>
              <w:top w:val="single" w:sz="6" w:space="0" w:color="auto"/>
              <w:left w:val="single" w:sz="6" w:space="0" w:color="auto"/>
              <w:bottom w:val="single" w:sz="6" w:space="0" w:color="auto"/>
              <w:right w:val="double" w:sz="6" w:space="0" w:color="auto"/>
            </w:tcBorders>
          </w:tcPr>
          <w:p w14:paraId="6E8DBD56" w14:textId="77777777" w:rsidR="00A958F7" w:rsidRPr="00A958F7" w:rsidRDefault="00A958F7" w:rsidP="00A958F7">
            <w:pPr>
              <w:pStyle w:val="Taulukkoleipis0"/>
              <w:rPr>
                <w:lang w:val="en-US"/>
              </w:rPr>
            </w:pPr>
          </w:p>
        </w:tc>
      </w:tr>
      <w:tr w:rsidR="00A958F7" w:rsidRPr="009B1DDD" w14:paraId="632F5ECA" w14:textId="77777777" w:rsidTr="00A958F7">
        <w:trPr>
          <w:trHeight w:hRule="exact" w:val="306"/>
        </w:trPr>
        <w:tc>
          <w:tcPr>
            <w:tcW w:w="472" w:type="pct"/>
            <w:tcBorders>
              <w:top w:val="single" w:sz="6" w:space="0" w:color="auto"/>
              <w:left w:val="double" w:sz="6" w:space="0" w:color="auto"/>
              <w:bottom w:val="single" w:sz="4" w:space="0" w:color="auto"/>
              <w:right w:val="nil"/>
            </w:tcBorders>
          </w:tcPr>
          <w:p w14:paraId="3F492BC0" w14:textId="77777777" w:rsidR="00A958F7" w:rsidRPr="00A958F7" w:rsidRDefault="00A958F7" w:rsidP="00A958F7">
            <w:pPr>
              <w:pStyle w:val="Taulukkoleipis0"/>
              <w:rPr>
                <w:lang w:val="en-US"/>
              </w:rPr>
            </w:pPr>
          </w:p>
        </w:tc>
        <w:tc>
          <w:tcPr>
            <w:tcW w:w="1024" w:type="pct"/>
            <w:tcBorders>
              <w:top w:val="single" w:sz="6" w:space="0" w:color="auto"/>
              <w:left w:val="single" w:sz="6" w:space="0" w:color="auto"/>
              <w:bottom w:val="single" w:sz="4" w:space="0" w:color="auto"/>
              <w:right w:val="nil"/>
            </w:tcBorders>
          </w:tcPr>
          <w:p w14:paraId="752045B4" w14:textId="77777777" w:rsidR="00A958F7" w:rsidRPr="00A958F7" w:rsidRDefault="00A958F7" w:rsidP="00A958F7">
            <w:pPr>
              <w:pStyle w:val="Taulukkoleipis0"/>
              <w:rPr>
                <w:lang w:val="en-US"/>
              </w:rPr>
            </w:pPr>
          </w:p>
        </w:tc>
        <w:tc>
          <w:tcPr>
            <w:tcW w:w="778" w:type="pct"/>
            <w:tcBorders>
              <w:top w:val="single" w:sz="6" w:space="0" w:color="auto"/>
              <w:left w:val="single" w:sz="6" w:space="0" w:color="auto"/>
              <w:bottom w:val="single" w:sz="4" w:space="0" w:color="auto"/>
              <w:right w:val="nil"/>
            </w:tcBorders>
          </w:tcPr>
          <w:p w14:paraId="721F0C3D" w14:textId="77777777" w:rsidR="00A958F7" w:rsidRPr="00A958F7" w:rsidRDefault="00A958F7" w:rsidP="00A958F7">
            <w:pPr>
              <w:pStyle w:val="Taulukkoleipis0"/>
              <w:rPr>
                <w:lang w:val="en-US"/>
              </w:rPr>
            </w:pPr>
          </w:p>
        </w:tc>
        <w:tc>
          <w:tcPr>
            <w:tcW w:w="943" w:type="pct"/>
            <w:tcBorders>
              <w:top w:val="single" w:sz="6" w:space="0" w:color="auto"/>
              <w:left w:val="single" w:sz="6" w:space="0" w:color="auto"/>
              <w:bottom w:val="single" w:sz="4" w:space="0" w:color="auto"/>
              <w:right w:val="nil"/>
            </w:tcBorders>
          </w:tcPr>
          <w:p w14:paraId="2C25781F" w14:textId="77777777" w:rsidR="00A958F7" w:rsidRPr="00A958F7" w:rsidRDefault="00A958F7" w:rsidP="00A958F7">
            <w:pPr>
              <w:pStyle w:val="Taulukkoleipis0"/>
              <w:rPr>
                <w:lang w:val="en-US"/>
              </w:rPr>
            </w:pPr>
          </w:p>
        </w:tc>
        <w:tc>
          <w:tcPr>
            <w:tcW w:w="1783" w:type="pct"/>
            <w:tcBorders>
              <w:top w:val="single" w:sz="6" w:space="0" w:color="auto"/>
              <w:left w:val="single" w:sz="6" w:space="0" w:color="auto"/>
              <w:bottom w:val="single" w:sz="4" w:space="0" w:color="auto"/>
              <w:right w:val="double" w:sz="6" w:space="0" w:color="auto"/>
            </w:tcBorders>
          </w:tcPr>
          <w:p w14:paraId="347E0FC2" w14:textId="77777777" w:rsidR="00A958F7" w:rsidRPr="00A958F7" w:rsidRDefault="00A958F7" w:rsidP="00A958F7">
            <w:pPr>
              <w:pStyle w:val="Taulukkoleipis0"/>
              <w:rPr>
                <w:lang w:val="en-US"/>
              </w:rPr>
            </w:pPr>
          </w:p>
        </w:tc>
      </w:tr>
    </w:tbl>
    <w:p w14:paraId="2B545901" w14:textId="77777777" w:rsidR="00A958F7" w:rsidRPr="00A958F7" w:rsidRDefault="00A958F7" w:rsidP="00A958F7">
      <w:pPr>
        <w:pStyle w:val="Taulukkoleipis0"/>
        <w:rPr>
          <w:lang w:val="en-US"/>
        </w:rPr>
      </w:pPr>
    </w:p>
    <w:tbl>
      <w:tblPr>
        <w:tblW w:w="5450" w:type="pct"/>
        <w:tblInd w:w="-51" w:type="dxa"/>
        <w:tblCellMar>
          <w:left w:w="28" w:type="dxa"/>
          <w:right w:w="28" w:type="dxa"/>
        </w:tblCellMar>
        <w:tblLook w:val="04A0" w:firstRow="1" w:lastRow="0" w:firstColumn="1" w:lastColumn="0" w:noHBand="0" w:noVBand="1"/>
      </w:tblPr>
      <w:tblGrid>
        <w:gridCol w:w="987"/>
        <w:gridCol w:w="2141"/>
        <w:gridCol w:w="1627"/>
        <w:gridCol w:w="1972"/>
        <w:gridCol w:w="3728"/>
      </w:tblGrid>
      <w:tr w:rsidR="00A958F7" w:rsidRPr="009B1DDD" w14:paraId="2F4F4397" w14:textId="77777777" w:rsidTr="00A958F7">
        <w:trPr>
          <w:trHeight w:val="389"/>
        </w:trPr>
        <w:tc>
          <w:tcPr>
            <w:tcW w:w="472" w:type="pct"/>
            <w:tcBorders>
              <w:top w:val="double" w:sz="6" w:space="0" w:color="auto"/>
              <w:left w:val="double" w:sz="6" w:space="0" w:color="auto"/>
              <w:bottom w:val="nil"/>
              <w:right w:val="nil"/>
            </w:tcBorders>
            <w:hideMark/>
          </w:tcPr>
          <w:p w14:paraId="5DE74B3C" w14:textId="77777777" w:rsidR="00A958F7" w:rsidRPr="00A958F7" w:rsidRDefault="00A958F7" w:rsidP="00A958F7">
            <w:pPr>
              <w:pStyle w:val="Taulukkoleipis0"/>
            </w:pPr>
            <w:r w:rsidRPr="00A958F7">
              <w:t>Date</w:t>
            </w:r>
          </w:p>
        </w:tc>
        <w:tc>
          <w:tcPr>
            <w:tcW w:w="1024" w:type="pct"/>
            <w:tcBorders>
              <w:top w:val="double" w:sz="6" w:space="0" w:color="auto"/>
              <w:left w:val="single" w:sz="6" w:space="0" w:color="auto"/>
              <w:bottom w:val="nil"/>
              <w:right w:val="nil"/>
            </w:tcBorders>
            <w:hideMark/>
          </w:tcPr>
          <w:p w14:paraId="0D3E2EC4" w14:textId="77777777" w:rsidR="00A958F7" w:rsidRPr="00A958F7" w:rsidRDefault="00A958F7" w:rsidP="00A958F7">
            <w:pPr>
              <w:pStyle w:val="Taulukkoleipis0"/>
            </w:pPr>
            <w:r w:rsidRPr="00A958F7">
              <w:t>Sample</w:t>
            </w:r>
          </w:p>
        </w:tc>
        <w:tc>
          <w:tcPr>
            <w:tcW w:w="778" w:type="pct"/>
            <w:tcBorders>
              <w:top w:val="double" w:sz="6" w:space="0" w:color="auto"/>
              <w:left w:val="single" w:sz="6" w:space="0" w:color="auto"/>
              <w:bottom w:val="nil"/>
              <w:right w:val="nil"/>
            </w:tcBorders>
            <w:hideMark/>
          </w:tcPr>
          <w:p w14:paraId="2594D33F" w14:textId="77777777" w:rsidR="00A958F7" w:rsidRPr="00A958F7" w:rsidRDefault="00A958F7" w:rsidP="00A958F7">
            <w:pPr>
              <w:pStyle w:val="Taulukkoleipis0"/>
            </w:pPr>
            <w:r w:rsidRPr="00A958F7">
              <w:t>Result (numerical)</w:t>
            </w:r>
          </w:p>
        </w:tc>
        <w:tc>
          <w:tcPr>
            <w:tcW w:w="943" w:type="pct"/>
            <w:tcBorders>
              <w:top w:val="double" w:sz="6" w:space="0" w:color="auto"/>
              <w:left w:val="single" w:sz="6" w:space="0" w:color="auto"/>
              <w:bottom w:val="nil"/>
              <w:right w:val="nil"/>
            </w:tcBorders>
            <w:hideMark/>
          </w:tcPr>
          <w:p w14:paraId="5978DAA6" w14:textId="77777777" w:rsidR="00A958F7" w:rsidRPr="00A958F7" w:rsidRDefault="00A958F7" w:rsidP="00A958F7">
            <w:pPr>
              <w:pStyle w:val="Taulukkoleipis0"/>
            </w:pPr>
            <w:r w:rsidRPr="00A958F7">
              <w:t>Evaluation (good, tolerable, poor)</w:t>
            </w:r>
          </w:p>
        </w:tc>
        <w:tc>
          <w:tcPr>
            <w:tcW w:w="1783" w:type="pct"/>
            <w:tcBorders>
              <w:top w:val="double" w:sz="6" w:space="0" w:color="auto"/>
              <w:left w:val="single" w:sz="6" w:space="0" w:color="auto"/>
              <w:bottom w:val="nil"/>
              <w:right w:val="double" w:sz="6" w:space="0" w:color="auto"/>
            </w:tcBorders>
            <w:hideMark/>
          </w:tcPr>
          <w:p w14:paraId="0C68E614" w14:textId="77777777" w:rsidR="00A958F7" w:rsidRPr="00A958F7" w:rsidRDefault="00A958F7" w:rsidP="00A958F7">
            <w:pPr>
              <w:pStyle w:val="Taulukkoleipis0"/>
              <w:rPr>
                <w:lang w:val="en-US"/>
              </w:rPr>
            </w:pPr>
            <w:r w:rsidRPr="00A958F7">
              <w:rPr>
                <w:lang w:val="en-US"/>
              </w:rPr>
              <w:t>Action taken when the limit value is exceeded (continue on the other side if necessary)</w:t>
            </w:r>
          </w:p>
        </w:tc>
      </w:tr>
      <w:tr w:rsidR="00A958F7" w:rsidRPr="009B1DDD" w14:paraId="7EF82089" w14:textId="77777777" w:rsidTr="00A958F7">
        <w:trPr>
          <w:trHeight w:hRule="exact" w:val="306"/>
        </w:trPr>
        <w:tc>
          <w:tcPr>
            <w:tcW w:w="472" w:type="pct"/>
            <w:tcBorders>
              <w:top w:val="single" w:sz="6" w:space="0" w:color="auto"/>
              <w:left w:val="double" w:sz="6" w:space="0" w:color="auto"/>
              <w:bottom w:val="nil"/>
              <w:right w:val="nil"/>
            </w:tcBorders>
          </w:tcPr>
          <w:p w14:paraId="0EE0C5C9" w14:textId="77777777" w:rsidR="00A958F7" w:rsidRPr="00A958F7" w:rsidRDefault="00A958F7" w:rsidP="00A958F7">
            <w:pPr>
              <w:pStyle w:val="Taulukkoleipis0"/>
              <w:rPr>
                <w:lang w:val="en-US"/>
              </w:rPr>
            </w:pPr>
          </w:p>
        </w:tc>
        <w:tc>
          <w:tcPr>
            <w:tcW w:w="1024" w:type="pct"/>
            <w:tcBorders>
              <w:top w:val="single" w:sz="6" w:space="0" w:color="auto"/>
              <w:left w:val="single" w:sz="6" w:space="0" w:color="auto"/>
              <w:bottom w:val="nil"/>
              <w:right w:val="nil"/>
            </w:tcBorders>
          </w:tcPr>
          <w:p w14:paraId="60105FE6" w14:textId="77777777" w:rsidR="00A958F7" w:rsidRPr="00A958F7" w:rsidRDefault="00A958F7" w:rsidP="00A958F7">
            <w:pPr>
              <w:pStyle w:val="Taulukkoleipis0"/>
              <w:rPr>
                <w:lang w:val="en-US"/>
              </w:rPr>
            </w:pPr>
          </w:p>
        </w:tc>
        <w:tc>
          <w:tcPr>
            <w:tcW w:w="778" w:type="pct"/>
            <w:tcBorders>
              <w:top w:val="single" w:sz="6" w:space="0" w:color="auto"/>
              <w:left w:val="single" w:sz="6" w:space="0" w:color="auto"/>
              <w:bottom w:val="nil"/>
              <w:right w:val="nil"/>
            </w:tcBorders>
          </w:tcPr>
          <w:p w14:paraId="6F3BD703" w14:textId="77777777" w:rsidR="00A958F7" w:rsidRPr="00A958F7" w:rsidRDefault="00A958F7" w:rsidP="00A958F7">
            <w:pPr>
              <w:pStyle w:val="Taulukkoleipis0"/>
              <w:rPr>
                <w:lang w:val="en-US"/>
              </w:rPr>
            </w:pPr>
          </w:p>
        </w:tc>
        <w:tc>
          <w:tcPr>
            <w:tcW w:w="943" w:type="pct"/>
            <w:tcBorders>
              <w:top w:val="single" w:sz="6" w:space="0" w:color="auto"/>
              <w:left w:val="single" w:sz="6" w:space="0" w:color="auto"/>
              <w:bottom w:val="nil"/>
              <w:right w:val="nil"/>
            </w:tcBorders>
          </w:tcPr>
          <w:p w14:paraId="65B493D6" w14:textId="77777777" w:rsidR="00A958F7" w:rsidRPr="00A958F7" w:rsidRDefault="00A958F7" w:rsidP="00A958F7">
            <w:pPr>
              <w:pStyle w:val="Taulukkoleipis0"/>
              <w:rPr>
                <w:lang w:val="en-US"/>
              </w:rPr>
            </w:pPr>
          </w:p>
        </w:tc>
        <w:tc>
          <w:tcPr>
            <w:tcW w:w="1783" w:type="pct"/>
            <w:tcBorders>
              <w:top w:val="single" w:sz="6" w:space="0" w:color="auto"/>
              <w:left w:val="single" w:sz="6" w:space="0" w:color="auto"/>
              <w:bottom w:val="nil"/>
              <w:right w:val="double" w:sz="6" w:space="0" w:color="auto"/>
            </w:tcBorders>
          </w:tcPr>
          <w:p w14:paraId="5B985B6C" w14:textId="77777777" w:rsidR="00A958F7" w:rsidRPr="00A958F7" w:rsidRDefault="00A958F7" w:rsidP="00A958F7">
            <w:pPr>
              <w:pStyle w:val="Taulukkoleipis0"/>
              <w:rPr>
                <w:lang w:val="en-US"/>
              </w:rPr>
            </w:pPr>
          </w:p>
        </w:tc>
      </w:tr>
      <w:tr w:rsidR="00A958F7" w:rsidRPr="009B1DDD" w14:paraId="26457AED" w14:textId="77777777" w:rsidTr="00A958F7">
        <w:trPr>
          <w:trHeight w:hRule="exact" w:val="306"/>
        </w:trPr>
        <w:tc>
          <w:tcPr>
            <w:tcW w:w="472" w:type="pct"/>
            <w:tcBorders>
              <w:top w:val="single" w:sz="6" w:space="0" w:color="auto"/>
              <w:left w:val="double" w:sz="6" w:space="0" w:color="auto"/>
              <w:bottom w:val="nil"/>
              <w:right w:val="nil"/>
            </w:tcBorders>
          </w:tcPr>
          <w:p w14:paraId="100533F7" w14:textId="77777777" w:rsidR="00A958F7" w:rsidRPr="00A958F7" w:rsidRDefault="00A958F7" w:rsidP="00A958F7">
            <w:pPr>
              <w:pStyle w:val="Taulukkoleipis0"/>
              <w:rPr>
                <w:lang w:val="en-US"/>
              </w:rPr>
            </w:pPr>
          </w:p>
        </w:tc>
        <w:tc>
          <w:tcPr>
            <w:tcW w:w="1024" w:type="pct"/>
            <w:tcBorders>
              <w:top w:val="single" w:sz="6" w:space="0" w:color="auto"/>
              <w:left w:val="single" w:sz="6" w:space="0" w:color="auto"/>
              <w:bottom w:val="nil"/>
              <w:right w:val="nil"/>
            </w:tcBorders>
          </w:tcPr>
          <w:p w14:paraId="32A73883" w14:textId="77777777" w:rsidR="00A958F7" w:rsidRPr="00A958F7" w:rsidRDefault="00A958F7" w:rsidP="00A958F7">
            <w:pPr>
              <w:pStyle w:val="Taulukkoleipis0"/>
              <w:rPr>
                <w:lang w:val="en-US"/>
              </w:rPr>
            </w:pPr>
          </w:p>
        </w:tc>
        <w:tc>
          <w:tcPr>
            <w:tcW w:w="778" w:type="pct"/>
            <w:tcBorders>
              <w:top w:val="single" w:sz="6" w:space="0" w:color="auto"/>
              <w:left w:val="single" w:sz="6" w:space="0" w:color="auto"/>
              <w:bottom w:val="nil"/>
              <w:right w:val="nil"/>
            </w:tcBorders>
          </w:tcPr>
          <w:p w14:paraId="542FD2C1" w14:textId="77777777" w:rsidR="00A958F7" w:rsidRPr="00A958F7" w:rsidRDefault="00A958F7" w:rsidP="00A958F7">
            <w:pPr>
              <w:pStyle w:val="Taulukkoleipis0"/>
              <w:rPr>
                <w:lang w:val="en-US"/>
              </w:rPr>
            </w:pPr>
          </w:p>
        </w:tc>
        <w:tc>
          <w:tcPr>
            <w:tcW w:w="943" w:type="pct"/>
            <w:tcBorders>
              <w:top w:val="single" w:sz="6" w:space="0" w:color="auto"/>
              <w:left w:val="single" w:sz="6" w:space="0" w:color="auto"/>
              <w:bottom w:val="nil"/>
              <w:right w:val="nil"/>
            </w:tcBorders>
          </w:tcPr>
          <w:p w14:paraId="49B515CC" w14:textId="77777777" w:rsidR="00A958F7" w:rsidRPr="00A958F7" w:rsidRDefault="00A958F7" w:rsidP="00A958F7">
            <w:pPr>
              <w:pStyle w:val="Taulukkoleipis0"/>
              <w:rPr>
                <w:lang w:val="en-US"/>
              </w:rPr>
            </w:pPr>
          </w:p>
        </w:tc>
        <w:tc>
          <w:tcPr>
            <w:tcW w:w="1783" w:type="pct"/>
            <w:tcBorders>
              <w:top w:val="single" w:sz="6" w:space="0" w:color="auto"/>
              <w:left w:val="single" w:sz="6" w:space="0" w:color="auto"/>
              <w:bottom w:val="nil"/>
              <w:right w:val="double" w:sz="6" w:space="0" w:color="auto"/>
            </w:tcBorders>
          </w:tcPr>
          <w:p w14:paraId="43120B3A" w14:textId="77777777" w:rsidR="00A958F7" w:rsidRPr="00A958F7" w:rsidRDefault="00A958F7" w:rsidP="00A958F7">
            <w:pPr>
              <w:pStyle w:val="Taulukkoleipis0"/>
              <w:rPr>
                <w:lang w:val="en-US"/>
              </w:rPr>
            </w:pPr>
          </w:p>
        </w:tc>
      </w:tr>
      <w:tr w:rsidR="00A958F7" w:rsidRPr="009B1DDD" w14:paraId="128490FB" w14:textId="77777777" w:rsidTr="00A958F7">
        <w:trPr>
          <w:trHeight w:hRule="exact" w:val="306"/>
        </w:trPr>
        <w:tc>
          <w:tcPr>
            <w:tcW w:w="472" w:type="pct"/>
            <w:tcBorders>
              <w:top w:val="single" w:sz="6" w:space="0" w:color="auto"/>
              <w:left w:val="double" w:sz="6" w:space="0" w:color="auto"/>
              <w:bottom w:val="nil"/>
              <w:right w:val="nil"/>
            </w:tcBorders>
          </w:tcPr>
          <w:p w14:paraId="52899B2E" w14:textId="77777777" w:rsidR="00A958F7" w:rsidRPr="00A958F7" w:rsidRDefault="00A958F7" w:rsidP="00A958F7">
            <w:pPr>
              <w:pStyle w:val="Taulukkoleipis0"/>
              <w:rPr>
                <w:lang w:val="en-US"/>
              </w:rPr>
            </w:pPr>
          </w:p>
        </w:tc>
        <w:tc>
          <w:tcPr>
            <w:tcW w:w="1024" w:type="pct"/>
            <w:tcBorders>
              <w:top w:val="single" w:sz="6" w:space="0" w:color="auto"/>
              <w:left w:val="single" w:sz="6" w:space="0" w:color="auto"/>
              <w:bottom w:val="nil"/>
              <w:right w:val="nil"/>
            </w:tcBorders>
          </w:tcPr>
          <w:p w14:paraId="04131FB0" w14:textId="77777777" w:rsidR="00A958F7" w:rsidRPr="00A958F7" w:rsidRDefault="00A958F7" w:rsidP="00A958F7">
            <w:pPr>
              <w:pStyle w:val="Taulukkoleipis0"/>
              <w:rPr>
                <w:lang w:val="en-US"/>
              </w:rPr>
            </w:pPr>
          </w:p>
        </w:tc>
        <w:tc>
          <w:tcPr>
            <w:tcW w:w="778" w:type="pct"/>
            <w:tcBorders>
              <w:top w:val="single" w:sz="6" w:space="0" w:color="auto"/>
              <w:left w:val="single" w:sz="6" w:space="0" w:color="auto"/>
              <w:bottom w:val="nil"/>
              <w:right w:val="nil"/>
            </w:tcBorders>
          </w:tcPr>
          <w:p w14:paraId="6CB34C98" w14:textId="77777777" w:rsidR="00A958F7" w:rsidRPr="00A958F7" w:rsidRDefault="00A958F7" w:rsidP="00A958F7">
            <w:pPr>
              <w:pStyle w:val="Taulukkoleipis0"/>
              <w:rPr>
                <w:lang w:val="en-US"/>
              </w:rPr>
            </w:pPr>
          </w:p>
        </w:tc>
        <w:tc>
          <w:tcPr>
            <w:tcW w:w="943" w:type="pct"/>
            <w:tcBorders>
              <w:top w:val="single" w:sz="6" w:space="0" w:color="auto"/>
              <w:left w:val="single" w:sz="6" w:space="0" w:color="auto"/>
              <w:bottom w:val="nil"/>
              <w:right w:val="nil"/>
            </w:tcBorders>
          </w:tcPr>
          <w:p w14:paraId="358E631F" w14:textId="77777777" w:rsidR="00A958F7" w:rsidRPr="00A958F7" w:rsidRDefault="00A958F7" w:rsidP="00A958F7">
            <w:pPr>
              <w:pStyle w:val="Taulukkoleipis0"/>
              <w:rPr>
                <w:lang w:val="en-US"/>
              </w:rPr>
            </w:pPr>
          </w:p>
        </w:tc>
        <w:tc>
          <w:tcPr>
            <w:tcW w:w="1783" w:type="pct"/>
            <w:tcBorders>
              <w:top w:val="single" w:sz="6" w:space="0" w:color="auto"/>
              <w:left w:val="single" w:sz="6" w:space="0" w:color="auto"/>
              <w:bottom w:val="nil"/>
              <w:right w:val="double" w:sz="6" w:space="0" w:color="auto"/>
            </w:tcBorders>
          </w:tcPr>
          <w:p w14:paraId="327D7880" w14:textId="77777777" w:rsidR="00A958F7" w:rsidRPr="00A958F7" w:rsidRDefault="00A958F7" w:rsidP="00A958F7">
            <w:pPr>
              <w:pStyle w:val="Taulukkoleipis0"/>
              <w:rPr>
                <w:lang w:val="en-US"/>
              </w:rPr>
            </w:pPr>
          </w:p>
        </w:tc>
      </w:tr>
      <w:tr w:rsidR="00A958F7" w:rsidRPr="009B1DDD" w14:paraId="0D137D84" w14:textId="77777777" w:rsidTr="00A958F7">
        <w:trPr>
          <w:trHeight w:hRule="exact" w:val="306"/>
        </w:trPr>
        <w:tc>
          <w:tcPr>
            <w:tcW w:w="472" w:type="pct"/>
            <w:tcBorders>
              <w:top w:val="single" w:sz="6" w:space="0" w:color="auto"/>
              <w:left w:val="double" w:sz="6" w:space="0" w:color="auto"/>
              <w:bottom w:val="single" w:sz="6" w:space="0" w:color="auto"/>
              <w:right w:val="nil"/>
            </w:tcBorders>
          </w:tcPr>
          <w:p w14:paraId="02BAB5CB" w14:textId="77777777" w:rsidR="00A958F7" w:rsidRPr="00A958F7" w:rsidRDefault="00A958F7" w:rsidP="00A958F7">
            <w:pPr>
              <w:pStyle w:val="Taulukkoleipis0"/>
              <w:rPr>
                <w:lang w:val="en-US"/>
              </w:rPr>
            </w:pPr>
          </w:p>
        </w:tc>
        <w:tc>
          <w:tcPr>
            <w:tcW w:w="1024" w:type="pct"/>
            <w:tcBorders>
              <w:top w:val="single" w:sz="6" w:space="0" w:color="auto"/>
              <w:left w:val="single" w:sz="6" w:space="0" w:color="auto"/>
              <w:bottom w:val="single" w:sz="6" w:space="0" w:color="auto"/>
              <w:right w:val="nil"/>
            </w:tcBorders>
          </w:tcPr>
          <w:p w14:paraId="4FDCE099" w14:textId="77777777" w:rsidR="00A958F7" w:rsidRPr="00A958F7" w:rsidRDefault="00A958F7" w:rsidP="00A958F7">
            <w:pPr>
              <w:pStyle w:val="Taulukkoleipis0"/>
              <w:rPr>
                <w:lang w:val="en-US"/>
              </w:rPr>
            </w:pPr>
          </w:p>
        </w:tc>
        <w:tc>
          <w:tcPr>
            <w:tcW w:w="778" w:type="pct"/>
            <w:tcBorders>
              <w:top w:val="single" w:sz="6" w:space="0" w:color="auto"/>
              <w:left w:val="single" w:sz="6" w:space="0" w:color="auto"/>
              <w:bottom w:val="single" w:sz="6" w:space="0" w:color="auto"/>
              <w:right w:val="nil"/>
            </w:tcBorders>
          </w:tcPr>
          <w:p w14:paraId="67A11BBC" w14:textId="77777777" w:rsidR="00A958F7" w:rsidRPr="00A958F7" w:rsidRDefault="00A958F7" w:rsidP="00A958F7">
            <w:pPr>
              <w:pStyle w:val="Taulukkoleipis0"/>
              <w:rPr>
                <w:lang w:val="en-US"/>
              </w:rPr>
            </w:pPr>
          </w:p>
        </w:tc>
        <w:tc>
          <w:tcPr>
            <w:tcW w:w="943" w:type="pct"/>
            <w:tcBorders>
              <w:top w:val="single" w:sz="6" w:space="0" w:color="auto"/>
              <w:left w:val="single" w:sz="6" w:space="0" w:color="auto"/>
              <w:bottom w:val="single" w:sz="6" w:space="0" w:color="auto"/>
              <w:right w:val="nil"/>
            </w:tcBorders>
          </w:tcPr>
          <w:p w14:paraId="2AB1D716" w14:textId="77777777" w:rsidR="00A958F7" w:rsidRPr="00A958F7" w:rsidRDefault="00A958F7" w:rsidP="00A958F7">
            <w:pPr>
              <w:pStyle w:val="Taulukkoleipis0"/>
              <w:rPr>
                <w:lang w:val="en-US"/>
              </w:rPr>
            </w:pPr>
          </w:p>
        </w:tc>
        <w:tc>
          <w:tcPr>
            <w:tcW w:w="1783" w:type="pct"/>
            <w:tcBorders>
              <w:top w:val="single" w:sz="6" w:space="0" w:color="auto"/>
              <w:left w:val="single" w:sz="6" w:space="0" w:color="auto"/>
              <w:bottom w:val="single" w:sz="6" w:space="0" w:color="auto"/>
              <w:right w:val="double" w:sz="6" w:space="0" w:color="auto"/>
            </w:tcBorders>
          </w:tcPr>
          <w:p w14:paraId="03952E07" w14:textId="77777777" w:rsidR="00A958F7" w:rsidRPr="00A958F7" w:rsidRDefault="00A958F7" w:rsidP="00A958F7">
            <w:pPr>
              <w:pStyle w:val="Taulukkoleipis0"/>
              <w:rPr>
                <w:lang w:val="en-US"/>
              </w:rPr>
            </w:pPr>
          </w:p>
        </w:tc>
      </w:tr>
      <w:tr w:rsidR="00A958F7" w:rsidRPr="009B1DDD" w14:paraId="2351AE55" w14:textId="77777777" w:rsidTr="00A958F7">
        <w:trPr>
          <w:trHeight w:hRule="exact" w:val="306"/>
        </w:trPr>
        <w:tc>
          <w:tcPr>
            <w:tcW w:w="472" w:type="pct"/>
            <w:tcBorders>
              <w:top w:val="single" w:sz="6" w:space="0" w:color="auto"/>
              <w:left w:val="double" w:sz="6" w:space="0" w:color="auto"/>
              <w:bottom w:val="single" w:sz="4" w:space="0" w:color="auto"/>
              <w:right w:val="nil"/>
            </w:tcBorders>
          </w:tcPr>
          <w:p w14:paraId="3FC2E28E" w14:textId="77777777" w:rsidR="00A958F7" w:rsidRPr="00A958F7" w:rsidRDefault="00A958F7" w:rsidP="00A958F7">
            <w:pPr>
              <w:pStyle w:val="Taulukkoleipis0"/>
              <w:rPr>
                <w:lang w:val="en-US"/>
              </w:rPr>
            </w:pPr>
          </w:p>
        </w:tc>
        <w:tc>
          <w:tcPr>
            <w:tcW w:w="1024" w:type="pct"/>
            <w:tcBorders>
              <w:top w:val="single" w:sz="6" w:space="0" w:color="auto"/>
              <w:left w:val="single" w:sz="6" w:space="0" w:color="auto"/>
              <w:bottom w:val="single" w:sz="4" w:space="0" w:color="auto"/>
              <w:right w:val="nil"/>
            </w:tcBorders>
          </w:tcPr>
          <w:p w14:paraId="327A44DE" w14:textId="77777777" w:rsidR="00A958F7" w:rsidRPr="00A958F7" w:rsidRDefault="00A958F7" w:rsidP="00A958F7">
            <w:pPr>
              <w:pStyle w:val="Taulukkoleipis0"/>
              <w:rPr>
                <w:lang w:val="en-US"/>
              </w:rPr>
            </w:pPr>
          </w:p>
        </w:tc>
        <w:tc>
          <w:tcPr>
            <w:tcW w:w="778" w:type="pct"/>
            <w:tcBorders>
              <w:top w:val="single" w:sz="6" w:space="0" w:color="auto"/>
              <w:left w:val="single" w:sz="6" w:space="0" w:color="auto"/>
              <w:bottom w:val="single" w:sz="4" w:space="0" w:color="auto"/>
              <w:right w:val="nil"/>
            </w:tcBorders>
          </w:tcPr>
          <w:p w14:paraId="17B0C5FA" w14:textId="77777777" w:rsidR="00A958F7" w:rsidRPr="00A958F7" w:rsidRDefault="00A958F7" w:rsidP="00A958F7">
            <w:pPr>
              <w:pStyle w:val="Taulukkoleipis0"/>
              <w:rPr>
                <w:lang w:val="en-US"/>
              </w:rPr>
            </w:pPr>
          </w:p>
        </w:tc>
        <w:tc>
          <w:tcPr>
            <w:tcW w:w="943" w:type="pct"/>
            <w:tcBorders>
              <w:top w:val="single" w:sz="6" w:space="0" w:color="auto"/>
              <w:left w:val="single" w:sz="6" w:space="0" w:color="auto"/>
              <w:bottom w:val="single" w:sz="4" w:space="0" w:color="auto"/>
              <w:right w:val="nil"/>
            </w:tcBorders>
          </w:tcPr>
          <w:p w14:paraId="73A7CCAD" w14:textId="77777777" w:rsidR="00A958F7" w:rsidRPr="00A958F7" w:rsidRDefault="00A958F7" w:rsidP="00A958F7">
            <w:pPr>
              <w:pStyle w:val="Taulukkoleipis0"/>
              <w:rPr>
                <w:lang w:val="en-US"/>
              </w:rPr>
            </w:pPr>
          </w:p>
        </w:tc>
        <w:tc>
          <w:tcPr>
            <w:tcW w:w="1783" w:type="pct"/>
            <w:tcBorders>
              <w:top w:val="single" w:sz="6" w:space="0" w:color="auto"/>
              <w:left w:val="single" w:sz="6" w:space="0" w:color="auto"/>
              <w:bottom w:val="single" w:sz="4" w:space="0" w:color="auto"/>
              <w:right w:val="double" w:sz="6" w:space="0" w:color="auto"/>
            </w:tcBorders>
          </w:tcPr>
          <w:p w14:paraId="07640648" w14:textId="77777777" w:rsidR="00A958F7" w:rsidRPr="00A958F7" w:rsidRDefault="00A958F7" w:rsidP="00A958F7">
            <w:pPr>
              <w:pStyle w:val="Taulukkoleipis0"/>
              <w:rPr>
                <w:lang w:val="en-US"/>
              </w:rPr>
            </w:pPr>
          </w:p>
        </w:tc>
      </w:tr>
    </w:tbl>
    <w:p w14:paraId="0F99B2DF" w14:textId="77777777" w:rsidR="00A958F7" w:rsidRPr="00A958F7" w:rsidRDefault="00A958F7" w:rsidP="00A958F7">
      <w:pPr>
        <w:pStyle w:val="Taulukkoleipis0"/>
        <w:rPr>
          <w:lang w:val="en-US"/>
        </w:rPr>
      </w:pPr>
      <w:r w:rsidRPr="00A958F7">
        <w:rPr>
          <w:lang w:val="en-GB"/>
        </w:rPr>
        <w:tab/>
      </w:r>
    </w:p>
    <w:p w14:paraId="2E2CA0C2" w14:textId="77777777" w:rsidR="00EB2428" w:rsidRPr="0022792B" w:rsidRDefault="00EB2428" w:rsidP="000C3415">
      <w:pPr>
        <w:pStyle w:val="Taulukkoleipis0"/>
        <w:rPr>
          <w:lang w:val="en-US"/>
        </w:rPr>
      </w:pPr>
    </w:p>
    <w:p w14:paraId="576D3E1C" w14:textId="77777777" w:rsidR="00EB2428" w:rsidRPr="0022792B" w:rsidRDefault="00EB2428" w:rsidP="000C3415">
      <w:pPr>
        <w:pStyle w:val="Taulukkoleipis0"/>
        <w:rPr>
          <w:lang w:val="en-US"/>
        </w:rPr>
      </w:pPr>
    </w:p>
    <w:p w14:paraId="35738F43" w14:textId="2DC2D989" w:rsidR="00931888" w:rsidRPr="0022792B" w:rsidRDefault="00931888" w:rsidP="00931888">
      <w:pPr>
        <w:pStyle w:val="Leipteksti"/>
        <w:rPr>
          <w:lang w:val="en-US"/>
        </w:rPr>
        <w:sectPr w:rsidR="00931888" w:rsidRPr="0022792B" w:rsidSect="00A62111">
          <w:footerReference w:type="default" r:id="rId37"/>
          <w:pgSz w:w="11906" w:h="16838"/>
          <w:pgMar w:top="1134" w:right="1134" w:bottom="1134" w:left="1134" w:header="567" w:footer="567" w:gutter="0"/>
          <w:cols w:space="708"/>
          <w:titlePg/>
          <w:docGrid w:linePitch="360"/>
        </w:sectPr>
      </w:pPr>
    </w:p>
    <w:p w14:paraId="15CD2C5D" w14:textId="1567C948" w:rsidR="003D7ABE" w:rsidRPr="00A63E78" w:rsidRDefault="00E36452" w:rsidP="00987BB8">
      <w:pPr>
        <w:pStyle w:val="TakakansiLogo"/>
      </w:pPr>
      <w:r w:rsidRPr="00A63E78">
        <w:rPr>
          <w:lang w:val="en-GB"/>
        </w:rPr>
        <mc:AlternateContent>
          <mc:Choice Requires="wps">
            <w:drawing>
              <wp:anchor distT="0" distB="0" distL="114300" distR="114300" simplePos="0" relativeHeight="251656190" behindDoc="1" locked="1" layoutInCell="1" allowOverlap="1" wp14:anchorId="49A19716" wp14:editId="3EB225EC">
                <wp:simplePos x="0" y="0"/>
                <wp:positionH relativeFrom="page">
                  <wp:align>center</wp:align>
                </wp:positionH>
                <wp:positionV relativeFrom="page">
                  <wp:align>center</wp:align>
                </wp:positionV>
                <wp:extent cx="7776000" cy="107136000"/>
                <wp:effectExtent l="0" t="0" r="0" b="1270"/>
                <wp:wrapNone/>
                <wp:docPr id="918220676" name="Tausta">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6000" cy="1071360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svg="http://schemas.microsoft.com/office/drawing/2016/SVG/main" xmlns:adec="http://schemas.microsoft.com/office/drawing/2017/decorative" xmlns:a14="http://schemas.microsoft.com/office/drawing/2010/main">
            <w:pict>
              <v:rect id="Tausta" style="position:absolute;margin-left:0;margin-top:0;width:612.3pt;height:8435.9pt;z-index:-25166029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alt="&quot;&quot;" o:spid="_x0000_s1026" fillcolor="#9fc9eb [3214]" stroked="f" strokeweight="1pt" w14:anchorId="1EBD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uCXfAIAAGEFAAAOAAAAZHJzL2Uyb0RvYy54bWysVE1v2zAMvQ/YfxB0X21nbbMFdYqgRYcB&#10;RVusHXpWZCkWIIuapMTJfv0oyXa6rthh2MUWxcfHD5G8uNx3muyE8wpMTauTkhJhODTKbGr6/enm&#10;wydKfGCmYRqMqOlBeHq5fP/uorcLMYMWdCMcQRLjF72taRuCXRSF563omD8BKwwqJbiOBRTdpmgc&#10;65G908WsLM+LHlxjHXDhPd5eZyVdJn4pBQ/3UnoRiK4pxhbS16XvOn6L5QVbbByzreJDGOwfouiY&#10;Muh0orpmgZGtU39QdYo78CDDCYeuACkVFykHzKYqX2Xz2DIrUi5YHG+nMvn/R8vvdo/2wWEZeusX&#10;Ho8xi710XfxjfGSfinWYiiX2gXC8nM/n52WJNeWoq8p59TGJyFQcCazz4YuAjsRDTR2+RyoT2936&#10;kKEjJPrzoFVzo7ROQuwBcaUd2TF8vfVmFl8LyX9DaROxBqJVVseb4phNOoWDFhGnzTchiWow/lkK&#10;JDXa0QnjXJhQZVXLGpF9V2cx08H7GFaKJRFGZon+J+6BYERmkpE70wz4aCpSn07G5d8Cy8aTRfIM&#10;JkzGnTLg3iLQmNXgOePHIuXSxCqtoTk8OOIgT4m3/Ebhs90yHx6Yw7HAx8ZRD/f4kRr6msJwoqQF&#10;9/Ot+4jHbkUtJT2OWU39jy1zghL91WAff65OT+NcJuH0bD5Dwb3UrF9qzLa7AuyFCpeK5ekY8UGP&#10;R+mge8aNsIpeUcUMR9815cGNwlXI4487hYvVKsFwFi0Lt+bR8kgeqxrb8mn/zJwdejdg49/BOJJs&#10;8aqFMzZaGlhtA0iV+vtY16HeOMepcYadExfFSzmhjptx+QsAAP//AwBQSwMEFAAGAAgAAAAhAI/i&#10;lMnfAAAACAEAAA8AAABkcnMvZG93bnJldi54bWxMj81OwzAQhO9IvIO1SNyok6iEEOJUFaLlSn+E&#10;OLrxkkTE6yh2m5SnZ8sFLqtdzWj2m2Ix2U6ccPCtIwXxLAKBVDnTUq1gv1vdZSB80GR05wgVnNHD&#10;ory+KnRu3EgbPG1DLTiEfK4VNCH0uZS+atBqP3M9EmufbrA68DnU0gx65HDbySSKUml1S/yh0T0+&#10;N1h9bY9WQX3eL9fx/SZ9/F6/fqza3dv85X1U6vZmWj6BCDiFPzNc8BkdSmY6uCMZLzoFXCT8zouW&#10;JPMUxIG3NHuIM5BlIf8XKH8AAAD//wMAUEsBAi0AFAAGAAgAAAAhALaDOJL+AAAA4QEAABMAAAAA&#10;AAAAAAAAAAAAAAAAAFtDb250ZW50X1R5cGVzXS54bWxQSwECLQAUAAYACAAAACEAOP0h/9YAAACU&#10;AQAACwAAAAAAAAAAAAAAAAAvAQAAX3JlbHMvLnJlbHNQSwECLQAUAAYACAAAACEAExLgl3wCAABh&#10;BQAADgAAAAAAAAAAAAAAAAAuAgAAZHJzL2Uyb0RvYy54bWxQSwECLQAUAAYACAAAACEAj+KUyd8A&#10;AAAIAQAADwAAAAAAAAAAAAAAAADWBAAAZHJzL2Rvd25yZXYueG1sUEsFBgAAAAAEAAQA8wAAAOIF&#10;AAAAAA==&#10;">
                <w10:wrap anchorx="page" anchory="page"/>
                <w10:anchorlock/>
              </v:rect>
            </w:pict>
          </mc:Fallback>
        </mc:AlternateContent>
      </w:r>
      <w:r w:rsidRPr="00A63E78">
        <w:rPr>
          <w:lang w:val="en-GB"/>
        </w:rPr>
        <w:drawing>
          <wp:inline distT="0" distB="0" distL="0" distR="0" wp14:anchorId="497AB20E" wp14:editId="2B479F50">
            <wp:extent cx="1567744" cy="720000"/>
            <wp:effectExtent l="0" t="0" r="0" b="4445"/>
            <wp:docPr id="186756894" name="Logo" descr="City of Helsink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56894" name="Logo" descr="Helsingin kaupungin tunnus."/>
                    <pic:cNvPicPr/>
                  </pic:nvPicPr>
                  <pic:blipFill>
                    <a:blip r:embed="rId12">
                      <a:extLst>
                        <a:ext uri="{96DAC541-7B7A-43D3-8B79-37D633B846F1}">
                          <asvg:svgBlip xmlns:asvg="http://schemas.microsoft.com/office/drawing/2016/SVG/main" r:embed="rId13"/>
                        </a:ext>
                      </a:extLst>
                    </a:blip>
                    <a:stretch>
                      <a:fillRect/>
                    </a:stretch>
                  </pic:blipFill>
                  <pic:spPr>
                    <a:xfrm>
                      <a:off x="0" y="0"/>
                      <a:ext cx="1567744" cy="720000"/>
                    </a:xfrm>
                    <a:prstGeom prst="rect">
                      <a:avLst/>
                    </a:prstGeom>
                  </pic:spPr>
                </pic:pic>
              </a:graphicData>
            </a:graphic>
          </wp:inline>
        </w:drawing>
      </w:r>
    </w:p>
    <w:p w14:paraId="16F393EF" w14:textId="06914105" w:rsidR="00E36452" w:rsidRPr="00A63E78" w:rsidRDefault="00E36452" w:rsidP="00E36452">
      <w:pPr>
        <w:pStyle w:val="TakakansiYhteystiedot"/>
        <w:sectPr w:rsidR="00E36452" w:rsidRPr="00A63E78" w:rsidSect="00A44EE9">
          <w:headerReference w:type="first" r:id="rId38"/>
          <w:footerReference w:type="first" r:id="rId39"/>
          <w:pgSz w:w="11906" w:h="16838"/>
          <w:pgMar w:top="1134" w:right="1134" w:bottom="1134" w:left="1134" w:header="567" w:footer="567" w:gutter="0"/>
          <w:cols w:space="708"/>
          <w:titlePg/>
          <w:docGrid w:linePitch="360"/>
        </w:sectPr>
      </w:pPr>
    </w:p>
    <w:p w14:paraId="2B1B5DD4" w14:textId="2323F06A" w:rsidR="003E12A4" w:rsidRPr="00A63E78" w:rsidRDefault="00B325F0" w:rsidP="00303C1A">
      <w:pPr>
        <w:pStyle w:val="TakakansiYhteystiedot"/>
        <w:rPr>
          <w:rStyle w:val="Voimakaskorostus"/>
        </w:rPr>
      </w:pPr>
      <w:sdt>
        <w:sdtPr>
          <w:rPr>
            <w:rStyle w:val="Voimakaskorostus"/>
          </w:rPr>
          <w:alias w:val="Yritys"/>
          <w:tag w:val=""/>
          <w:id w:val="-727299322"/>
          <w:placeholder>
            <w:docPart w:val="7BA5E83961D54132AD4957704CD315BE"/>
          </w:placeholder>
          <w:dataBinding w:prefixMappings="xmlns:ns0='http://schemas.openxmlformats.org/officeDocument/2006/extended-properties' " w:xpath="/ns0:Properties[1]/ns0:Company[1]" w:storeItemID="{6668398D-A668-4E3E-A5EB-62B293D839F1}"/>
          <w:text/>
        </w:sdtPr>
        <w:sdtEndPr>
          <w:rPr>
            <w:rStyle w:val="Voimakaskorostus"/>
          </w:rPr>
        </w:sdtEndPr>
        <w:sdtContent>
          <w:r w:rsidR="00A63E78" w:rsidRPr="00A63E78">
            <w:rPr>
              <w:rStyle w:val="Voimakaskorostus"/>
            </w:rPr>
            <w:t>Helsingin kaupunki</w:t>
          </w:r>
        </w:sdtContent>
      </w:sdt>
      <w:r w:rsidR="00EE04E5" w:rsidRPr="00A63E78">
        <w:rPr>
          <w:rStyle w:val="Voimakaskorostus"/>
          <w:bCs/>
          <w:iCs w:val="0"/>
        </w:rPr>
        <w:t xml:space="preserve"> </w:t>
      </w:r>
    </w:p>
    <w:p w14:paraId="53EB5306" w14:textId="31D78D04" w:rsidR="003E12A4" w:rsidRPr="00A63E78" w:rsidRDefault="00B325F0" w:rsidP="00303C1A">
      <w:pPr>
        <w:pStyle w:val="TakakansiYhteystiedot"/>
        <w:rPr>
          <w:rStyle w:val="Voimakaskorostus"/>
        </w:rPr>
      </w:pPr>
      <w:sdt>
        <w:sdtPr>
          <w:rPr>
            <w:rStyle w:val="Voimakaskorostus"/>
          </w:rPr>
          <w:alias w:val="Toimiala/osasto"/>
          <w:tag w:val="Toimiala/osasto"/>
          <w:id w:val="229902549"/>
          <w:placeholder>
            <w:docPart w:val="4BA0B7723CC3418FA751E275559388DF"/>
          </w:placeholder>
          <w:text w:multiLine="1"/>
        </w:sdtPr>
        <w:sdtEndPr>
          <w:rPr>
            <w:rStyle w:val="Voimakaskorostus"/>
          </w:rPr>
        </w:sdtEndPr>
        <w:sdtContent>
          <w:r w:rsidR="00EE04E5" w:rsidRPr="00A63E78">
            <w:rPr>
              <w:rStyle w:val="Voimakaskorostus"/>
              <w:bCs/>
              <w:iCs w:val="0"/>
            </w:rPr>
            <w:t>Food Safety Unit</w:t>
          </w:r>
        </w:sdtContent>
      </w:sdt>
    </w:p>
    <w:p w14:paraId="1C338A93" w14:textId="77777777" w:rsidR="003E12A4" w:rsidRPr="00A63E78" w:rsidRDefault="003E12A4" w:rsidP="00303C1A">
      <w:pPr>
        <w:pStyle w:val="TakakansiYhteystiedot"/>
        <w:rPr>
          <w:rStyle w:val="Voimakaskorostus"/>
        </w:rPr>
      </w:pPr>
    </w:p>
    <w:p w14:paraId="38F041E0" w14:textId="71290649" w:rsidR="003E12A4" w:rsidRPr="00A63E78" w:rsidRDefault="00B325F0" w:rsidP="00303C1A">
      <w:pPr>
        <w:pStyle w:val="TakakansiYhteystiedot"/>
      </w:pPr>
      <w:sdt>
        <w:sdtPr>
          <w:rPr>
            <w:b/>
            <w:iCs/>
          </w:rPr>
          <w:alias w:val="Yrityksen osoite"/>
          <w:tag w:val=""/>
          <w:id w:val="353467974"/>
          <w:placeholder>
            <w:docPart w:val="9E37AA3BFB1F4989BAAEABDBA51D8EF6"/>
          </w:placeholder>
          <w:dataBinding w:prefixMappings="xmlns:ns0='http://schemas.microsoft.com/office/2006/coverPageProps' " w:xpath="/ns0:CoverPageProperties[1]/ns0:CompanyAddress[1]" w:storeItemID="{55AF091B-3C7A-41E3-B477-F2FDAA23CFDA}"/>
          <w:text w:multiLine="1"/>
        </w:sdtPr>
        <w:sdtEndPr>
          <w:rPr>
            <w:b w:val="0"/>
            <w:iCs w:val="0"/>
          </w:rPr>
        </w:sdtEndPr>
        <w:sdtContent>
          <w:r w:rsidR="00EE04E5" w:rsidRPr="00A63E78">
            <w:t>Työpajankatu 8, 00580 Helsinki</w:t>
          </w:r>
        </w:sdtContent>
      </w:sdt>
      <w:r w:rsidR="00EE04E5" w:rsidRPr="00A63E78">
        <w:t xml:space="preserve"> </w:t>
      </w:r>
    </w:p>
    <w:p w14:paraId="741C1147" w14:textId="0AE346C2" w:rsidR="003E12A4" w:rsidRPr="00A63E78" w:rsidRDefault="00B325F0" w:rsidP="00303C1A">
      <w:pPr>
        <w:pStyle w:val="TakakansiYhteystiedot"/>
        <w:rPr>
          <w:lang w:val="en-US"/>
        </w:rPr>
      </w:pPr>
      <w:sdt>
        <w:sdtPr>
          <w:alias w:val="Yrityksen sähköposti"/>
          <w:tag w:val=""/>
          <w:id w:val="52208999"/>
          <w:placeholder>
            <w:docPart w:val="DA1CF805ABAD46579FDBB2E5F5292BD4"/>
          </w:placeholder>
          <w:dataBinding w:prefixMappings="xmlns:ns0='http://schemas.microsoft.com/office/2006/coverPageProps' " w:xpath="/ns0:CoverPageProperties[1]/ns0:CompanyEmail[1]" w:storeItemID="{55AF091B-3C7A-41E3-B477-F2FDAA23CFDA}"/>
          <w:text/>
        </w:sdtPr>
        <w:sdtEndPr/>
        <w:sdtContent>
          <w:r w:rsidR="00EE04E5" w:rsidRPr="00A63E78">
            <w:rPr>
              <w:lang w:val="en-GB"/>
            </w:rPr>
            <w:t>kymp.elintarviketurvallisuus@hel.fi</w:t>
          </w:r>
        </w:sdtContent>
      </w:sdt>
      <w:r w:rsidR="00EE04E5" w:rsidRPr="00A63E78">
        <w:rPr>
          <w:lang w:val="en-GB"/>
        </w:rPr>
        <w:t xml:space="preserve"> </w:t>
      </w:r>
    </w:p>
    <w:p w14:paraId="0C9DCCEE" w14:textId="2E284C7E" w:rsidR="00873938" w:rsidRPr="00A63E78" w:rsidRDefault="00873938" w:rsidP="003E12A4">
      <w:pPr>
        <w:pStyle w:val="TakakansiYhteystiedot"/>
        <w:rPr>
          <w:lang w:val="en-US"/>
        </w:rPr>
      </w:pPr>
      <w:hyperlink r:id="rId40" w:history="1">
        <w:sdt>
          <w:sdtPr>
            <w:rPr>
              <w:rStyle w:val="Hyperlinkki"/>
            </w:rPr>
            <w:alias w:val="www-osoite"/>
            <w:id w:val="729043591"/>
            <w:placeholder>
              <w:docPart w:val="DA104A872F4143DCB2B96140EE2E0600"/>
            </w:placeholder>
          </w:sdtPr>
          <w:sdtContent>
            <w:r w:rsidRPr="00A63E78">
              <w:rPr>
                <w:rStyle w:val="Hyperlinkki"/>
                <w:lang w:val="en-GB"/>
              </w:rPr>
              <w:t>Website</w:t>
            </w:r>
          </w:sdtContent>
        </w:sdt>
      </w:hyperlink>
      <w:r w:rsidRPr="00A63E78">
        <w:rPr>
          <w:lang w:val="en-GB"/>
        </w:rPr>
        <w:t xml:space="preserve"> </w:t>
      </w:r>
    </w:p>
    <w:sectPr w:rsidR="00873938" w:rsidRPr="00A63E78" w:rsidSect="003E12A4">
      <w:type w:val="continuous"/>
      <w:pgSz w:w="11906" w:h="16838"/>
      <w:pgMar w:top="1134" w:right="1134" w:bottom="1134" w:left="1134" w:header="567" w:footer="567"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39DC1" w14:textId="77777777" w:rsidR="00EE04E5" w:rsidRPr="00FF19EF" w:rsidRDefault="00EE04E5" w:rsidP="00AA6C21">
      <w:pPr>
        <w:spacing w:after="0" w:line="240" w:lineRule="auto"/>
      </w:pPr>
      <w:r>
        <w:separator/>
      </w:r>
    </w:p>
    <w:p w14:paraId="6207D877" w14:textId="77777777" w:rsidR="00EE04E5" w:rsidRPr="00FF19EF" w:rsidRDefault="00EE04E5"/>
  </w:endnote>
  <w:endnote w:type="continuationSeparator" w:id="0">
    <w:p w14:paraId="72BAB690" w14:textId="77777777" w:rsidR="00EE04E5" w:rsidRPr="00FF19EF" w:rsidRDefault="00EE04E5" w:rsidP="00AA6C21">
      <w:pPr>
        <w:spacing w:after="0" w:line="240" w:lineRule="auto"/>
      </w:pPr>
      <w:r>
        <w:continuationSeparator/>
      </w:r>
    </w:p>
    <w:p w14:paraId="7FFAB01D" w14:textId="77777777" w:rsidR="00EE04E5" w:rsidRPr="00FF19EF" w:rsidRDefault="00EE0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CD95" w14:textId="09B9B60A" w:rsidR="003D7ABE" w:rsidRPr="00A63E78" w:rsidRDefault="00B325F0" w:rsidP="00A44EE9">
    <w:pPr>
      <w:pStyle w:val="Alatunniste"/>
      <w:rPr>
        <w:lang w:val="en-US"/>
      </w:rPr>
    </w:pPr>
    <w:sdt>
      <w:sdtPr>
        <w:rPr>
          <w:lang w:val="en-US"/>
        </w:rPr>
        <w:alias w:val="Otsikko"/>
        <w:tag w:val=""/>
        <w:id w:val="-2069186174"/>
        <w:placeholder>
          <w:docPart w:val="0EF06BB2279E4C35A5A07C6C61FADC42"/>
        </w:placeholder>
        <w:dataBinding w:prefixMappings="xmlns:ns0='http://purl.org/dc/elements/1.1/' xmlns:ns1='http://schemas.openxmlformats.org/package/2006/metadata/core-properties' " w:xpath="/ns1:coreProperties[1]/ns0:title[1]" w:storeItemID="{6C3C8BC8-F283-45AE-878A-BAB7291924A1}"/>
        <w:text/>
      </w:sdtPr>
      <w:sdtEndPr/>
      <w:sdtContent>
        <w:r w:rsidR="00A63E78" w:rsidRPr="00A63E78">
          <w:rPr>
            <w:lang w:val="en-US"/>
          </w:rPr>
          <w:t>In-house control plan for a shop</w:t>
        </w:r>
      </w:sdtContent>
    </w:sdt>
    <w:r w:rsidR="00EE04E5">
      <w:rPr>
        <w:lang w:val="en-GB"/>
      </w:rPr>
      <w:t> </w:t>
    </w:r>
    <w:r w:rsidR="00EE04E5">
      <w:rPr>
        <w:lang w:val="en-GB"/>
      </w:rPr>
      <w:fldChar w:fldCharType="begin"/>
    </w:r>
    <w:r w:rsidR="00EE04E5">
      <w:rPr>
        <w:lang w:val="en-GB"/>
      </w:rPr>
      <w:instrText xml:space="preserve"> PAGE  \* Arabic  \* MERGEFORMAT </w:instrText>
    </w:r>
    <w:r w:rsidR="00EE04E5">
      <w:rPr>
        <w:lang w:val="en-GB"/>
      </w:rPr>
      <w:fldChar w:fldCharType="separate"/>
    </w:r>
    <w:r w:rsidR="00EE04E5">
      <w:rPr>
        <w:b/>
        <w:bCs/>
        <w:lang w:val="en-GB"/>
      </w:rPr>
      <w:t>5</w:t>
    </w:r>
    <w:r w:rsidR="00EE04E5">
      <w:rPr>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AFCEC" w14:textId="1471FFE8" w:rsidR="003D7ABE" w:rsidRPr="00A63E78" w:rsidRDefault="00B325F0" w:rsidP="00A44EE9">
    <w:pPr>
      <w:pStyle w:val="Alatunniste"/>
      <w:rPr>
        <w:lang w:val="en-US"/>
      </w:rPr>
    </w:pPr>
    <w:sdt>
      <w:sdtPr>
        <w:rPr>
          <w:lang w:val="en-US"/>
        </w:rPr>
        <w:alias w:val="Otsikko"/>
        <w:tag w:val=""/>
        <w:id w:val="189421740"/>
        <w:placeholder>
          <w:docPart w:val="B0241C56624E42ED83F73B55CD436162"/>
        </w:placeholder>
        <w:dataBinding w:prefixMappings="xmlns:ns0='http://purl.org/dc/elements/1.1/' xmlns:ns1='http://schemas.openxmlformats.org/package/2006/metadata/core-properties' " w:xpath="/ns1:coreProperties[1]/ns0:title[1]" w:storeItemID="{6C3C8BC8-F283-45AE-878A-BAB7291924A1}"/>
        <w:text/>
      </w:sdtPr>
      <w:sdtEndPr/>
      <w:sdtContent>
        <w:r w:rsidR="00A63E78" w:rsidRPr="00A63E78">
          <w:rPr>
            <w:lang w:val="en-US"/>
          </w:rPr>
          <w:t>In-house control plan for a shop</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83321"/>
      <w:docPartObj>
        <w:docPartGallery w:val="Page Numbers (Bottom of Page)"/>
        <w:docPartUnique/>
      </w:docPartObj>
    </w:sdtPr>
    <w:sdtEndPr/>
    <w:sdtContent>
      <w:p w14:paraId="7D2684D5" w14:textId="6FA77170" w:rsidR="00553AFF" w:rsidRDefault="00553AFF">
        <w:pPr>
          <w:pStyle w:val="Alatunniste"/>
        </w:pPr>
        <w:r>
          <w:rPr>
            <w:lang w:val="en-GB"/>
          </w:rPr>
          <w:fldChar w:fldCharType="begin"/>
        </w:r>
        <w:r>
          <w:rPr>
            <w:lang w:val="en-GB"/>
          </w:rPr>
          <w:instrText>PAGE   \* MERGEFORMAT</w:instrText>
        </w:r>
        <w:r>
          <w:rPr>
            <w:lang w:val="en-GB"/>
          </w:rPr>
          <w:fldChar w:fldCharType="separate"/>
        </w:r>
        <w:r>
          <w:rPr>
            <w:lang w:val="en-GB"/>
          </w:rPr>
          <w:t>2</w:t>
        </w:r>
        <w:r>
          <w:rPr>
            <w:lang w:val="en-GB"/>
          </w:rPr>
          <w:fldChar w:fldCharType="end"/>
        </w:r>
      </w:p>
    </w:sdtContent>
  </w:sdt>
  <w:p w14:paraId="2A93FCAB" w14:textId="77777777" w:rsidR="00ED3821" w:rsidRDefault="00ED3821">
    <w:pPr>
      <w:pStyle w:val="Alatunnist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CEF5F" w14:textId="2544E1FD" w:rsidR="009E5E37" w:rsidRPr="00A63E78" w:rsidRDefault="00B325F0" w:rsidP="00A44EE9">
    <w:pPr>
      <w:pStyle w:val="Alatunniste"/>
      <w:rPr>
        <w:lang w:val="en-US"/>
      </w:rPr>
    </w:pPr>
    <w:sdt>
      <w:sdtPr>
        <w:rPr>
          <w:lang w:val="en-US"/>
        </w:rPr>
        <w:alias w:val="Otsikko"/>
        <w:tag w:val=""/>
        <w:id w:val="-1164396275"/>
        <w:placeholder>
          <w:docPart w:val="33F09DAE4C9846E0BDFA1DC3DF7C5144"/>
        </w:placeholder>
        <w:dataBinding w:prefixMappings="xmlns:ns0='http://purl.org/dc/elements/1.1/' xmlns:ns1='http://schemas.openxmlformats.org/package/2006/metadata/core-properties' " w:xpath="/ns1:coreProperties[1]/ns0:title[1]" w:storeItemID="{6C3C8BC8-F283-45AE-878A-BAB7291924A1}"/>
        <w:text/>
      </w:sdtPr>
      <w:sdtEndPr/>
      <w:sdtContent>
        <w:r w:rsidR="00A63E78" w:rsidRPr="00A63E78">
          <w:rPr>
            <w:lang w:val="en-US"/>
          </w:rPr>
          <w:t>In-house control plan for a shop</w:t>
        </w:r>
      </w:sdtContent>
    </w:sdt>
    <w:r w:rsidR="00EE04E5">
      <w:rPr>
        <w:lang w:val="en-GB"/>
      </w:rPr>
      <w:t>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487514"/>
      <w:docPartObj>
        <w:docPartGallery w:val="Page Numbers (Bottom of Page)"/>
        <w:docPartUnique/>
      </w:docPartObj>
    </w:sdtPr>
    <w:sdtEndPr/>
    <w:sdtContent>
      <w:p w14:paraId="6C42C3C3" w14:textId="56CC746D" w:rsidR="00723920" w:rsidRPr="00A63E78" w:rsidRDefault="009B5190">
        <w:pPr>
          <w:pStyle w:val="Alatunniste"/>
          <w:rPr>
            <w:lang w:val="en-US"/>
          </w:rPr>
        </w:pPr>
        <w:r>
          <w:rPr>
            <w:lang w:val="en-GB"/>
          </w:rPr>
          <w:t xml:space="preserve">In-house control plan for a shop </w:t>
        </w:r>
        <w:r>
          <w:rPr>
            <w:lang w:val="en-GB"/>
          </w:rPr>
          <w:fldChar w:fldCharType="begin"/>
        </w:r>
        <w:r>
          <w:rPr>
            <w:lang w:val="en-GB"/>
          </w:rPr>
          <w:instrText>PAGE   \* MERGEFORMAT</w:instrText>
        </w:r>
        <w:r>
          <w:rPr>
            <w:lang w:val="en-GB"/>
          </w:rPr>
          <w:fldChar w:fldCharType="separate"/>
        </w:r>
        <w:r>
          <w:rPr>
            <w:lang w:val="en-GB"/>
          </w:rPr>
          <w:t>2</w:t>
        </w:r>
        <w:r>
          <w:rPr>
            <w:lang w:val="en-GB"/>
          </w:rPr>
          <w:fldChar w:fldCharType="end"/>
        </w:r>
      </w:p>
    </w:sdtContent>
  </w:sdt>
  <w:p w14:paraId="794212CA" w14:textId="4D0FA53C" w:rsidR="00723920" w:rsidRPr="00A63E78" w:rsidRDefault="00723920" w:rsidP="00A44EE9">
    <w:pPr>
      <w:pStyle w:val="Alatunniste"/>
      <w:rPr>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986362"/>
      <w:docPartObj>
        <w:docPartGallery w:val="Page Numbers (Bottom of Page)"/>
        <w:docPartUnique/>
      </w:docPartObj>
    </w:sdtPr>
    <w:sdtEndPr/>
    <w:sdtContent>
      <w:p w14:paraId="22012CBE" w14:textId="6F970BEC" w:rsidR="00723920" w:rsidRPr="00A63E78" w:rsidRDefault="009B5190">
        <w:pPr>
          <w:pStyle w:val="Alatunniste"/>
          <w:rPr>
            <w:lang w:val="en-US"/>
          </w:rPr>
        </w:pPr>
        <w:r>
          <w:rPr>
            <w:lang w:val="en-GB"/>
          </w:rPr>
          <w:t xml:space="preserve">In-house control plan for a shop </w:t>
        </w:r>
        <w:r>
          <w:rPr>
            <w:lang w:val="en-GB"/>
          </w:rPr>
          <w:fldChar w:fldCharType="begin"/>
        </w:r>
        <w:r>
          <w:rPr>
            <w:lang w:val="en-GB"/>
          </w:rPr>
          <w:instrText>PAGE   \* MERGEFORMAT</w:instrText>
        </w:r>
        <w:r>
          <w:rPr>
            <w:lang w:val="en-GB"/>
          </w:rPr>
          <w:fldChar w:fldCharType="separate"/>
        </w:r>
        <w:r>
          <w:rPr>
            <w:lang w:val="en-GB"/>
          </w:rPr>
          <w:t>2</w:t>
        </w:r>
        <w:r>
          <w:rPr>
            <w:lang w:val="en-GB"/>
          </w:rPr>
          <w:fldChar w:fldCharType="end"/>
        </w:r>
      </w:p>
    </w:sdtContent>
  </w:sdt>
  <w:p w14:paraId="221E2834" w14:textId="77777777" w:rsidR="00723920" w:rsidRPr="00A63E78" w:rsidRDefault="00723920">
    <w:pPr>
      <w:pStyle w:val="Alatunniste"/>
      <w:rPr>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4D10" w14:textId="3C7DA503" w:rsidR="00A62111" w:rsidRDefault="00A62111">
    <w:pPr>
      <w:pStyle w:val="Alatunniste"/>
    </w:pPr>
  </w:p>
  <w:p w14:paraId="618208D9" w14:textId="77777777" w:rsidR="00A62111" w:rsidRPr="00A44EE9" w:rsidRDefault="00A62111" w:rsidP="00A44EE9">
    <w:pPr>
      <w:pStyle w:val="Alatunnist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BE1D" w14:textId="77777777" w:rsidR="00CF03D8" w:rsidRPr="00FF19EF" w:rsidRDefault="00CF03D8" w:rsidP="004C6C1B">
    <w:pPr>
      <w:pStyle w:val="Alatunniste"/>
      <w:tabs>
        <w:tab w:val="clear" w:pos="4819"/>
        <w:tab w:val="clear" w:pos="9638"/>
        <w:tab w:val="left" w:pos="1917"/>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6EC05" w14:textId="77777777" w:rsidR="00EE04E5" w:rsidRPr="00FF19EF" w:rsidRDefault="00EE04E5" w:rsidP="00AA6C21">
      <w:pPr>
        <w:spacing w:after="0" w:line="240" w:lineRule="auto"/>
      </w:pPr>
      <w:r>
        <w:separator/>
      </w:r>
    </w:p>
    <w:p w14:paraId="57C96E4E" w14:textId="77777777" w:rsidR="00EE04E5" w:rsidRPr="00FF19EF" w:rsidRDefault="00EE04E5"/>
  </w:footnote>
  <w:footnote w:type="continuationSeparator" w:id="0">
    <w:p w14:paraId="4FFBEBCF" w14:textId="77777777" w:rsidR="00EE04E5" w:rsidRPr="00FF19EF" w:rsidRDefault="00EE04E5" w:rsidP="00AA6C21">
      <w:pPr>
        <w:spacing w:after="0" w:line="240" w:lineRule="auto"/>
      </w:pPr>
      <w:r>
        <w:continuationSeparator/>
      </w:r>
    </w:p>
    <w:p w14:paraId="0E923A98" w14:textId="77777777" w:rsidR="00EE04E5" w:rsidRPr="00FF19EF" w:rsidRDefault="00EE04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BF4B" w14:textId="77777777" w:rsidR="00840280" w:rsidRPr="00FF19EF" w:rsidRDefault="00840280" w:rsidP="004C6C1B">
    <w:pPr>
      <w:pStyle w:val="Yltunniste"/>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30C4" w14:textId="77777777" w:rsidR="00CF03D8" w:rsidRPr="00FF19EF" w:rsidRDefault="00CF03D8" w:rsidP="004C6C1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721"/>
    <w:multiLevelType w:val="hybridMultilevel"/>
    <w:tmpl w:val="711E1310"/>
    <w:lvl w:ilvl="0" w:tplc="040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8B6266"/>
    <w:multiLevelType w:val="hybridMultilevel"/>
    <w:tmpl w:val="3DF8C0DE"/>
    <w:lvl w:ilvl="0" w:tplc="EF52E568">
      <w:start w:val="1"/>
      <w:numFmt w:val="bullet"/>
      <w:pStyle w:val="Merkittyluettelo"/>
      <w:lvlText w:val=""/>
      <w:lvlJc w:val="left"/>
      <w:pPr>
        <w:ind w:left="397" w:hanging="397"/>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69B10AF"/>
    <w:multiLevelType w:val="hybridMultilevel"/>
    <w:tmpl w:val="9BF233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82112DA"/>
    <w:multiLevelType w:val="hybridMultilevel"/>
    <w:tmpl w:val="F336E7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 w15:restartNumberingAfterBreak="0">
    <w:nsid w:val="11E41904"/>
    <w:multiLevelType w:val="multilevel"/>
    <w:tmpl w:val="511ACCF6"/>
    <w:lvl w:ilvl="0">
      <w:start w:val="1"/>
      <w:numFmt w:val="decimal"/>
      <w:pStyle w:val="Otsikko1"/>
      <w:lvlText w:val="%1"/>
      <w:lvlJc w:val="left"/>
      <w:pPr>
        <w:ind w:left="786" w:hanging="360"/>
      </w:pPr>
      <w:rPr>
        <w:rFonts w:hint="default"/>
        <w:i w:val="0"/>
        <w:iCs/>
      </w:rPr>
    </w:lvl>
    <w:lvl w:ilvl="1">
      <w:start w:val="1"/>
      <w:numFmt w:val="decimal"/>
      <w:pStyle w:val="Otsikko2"/>
      <w:lvlText w:val="%1.%2"/>
      <w:lvlJc w:val="left"/>
      <w:pPr>
        <w:ind w:left="2559" w:hanging="432"/>
      </w:pPr>
      <w:rPr>
        <w:rFonts w:hint="default"/>
        <w:i w:val="0"/>
        <w:iCs/>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pStyle w:val="Otsikko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194F3F"/>
    <w:multiLevelType w:val="hybridMultilevel"/>
    <w:tmpl w:val="C9AC58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B9C5EEE"/>
    <w:multiLevelType w:val="hybridMultilevel"/>
    <w:tmpl w:val="38A44F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ED04233"/>
    <w:multiLevelType w:val="hybridMultilevel"/>
    <w:tmpl w:val="E74CE6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58A4B0C"/>
    <w:multiLevelType w:val="multilevel"/>
    <w:tmpl w:val="578E350E"/>
    <w:lvl w:ilvl="0">
      <w:start w:val="1"/>
      <w:numFmt w:val="bullet"/>
      <w:pStyle w:val="Luettelokappale"/>
      <w:lvlText w:val="•"/>
      <w:lvlJc w:val="left"/>
      <w:pPr>
        <w:ind w:left="567" w:hanging="283"/>
      </w:pPr>
      <w:rPr>
        <w:rFonts w:ascii="Arial" w:hAnsi="Arial" w:cs="Arial" w:hint="default"/>
      </w:rPr>
    </w:lvl>
    <w:lvl w:ilvl="1">
      <w:start w:val="1"/>
      <w:numFmt w:val="bullet"/>
      <w:lvlText w:val="•"/>
      <w:lvlJc w:val="left"/>
      <w:pPr>
        <w:ind w:left="851" w:hanging="283"/>
      </w:pPr>
      <w:rPr>
        <w:rFonts w:ascii="Arial" w:hAnsi="Arial" w:cs="Arial" w:hint="default"/>
      </w:rPr>
    </w:lvl>
    <w:lvl w:ilvl="2">
      <w:start w:val="1"/>
      <w:numFmt w:val="bullet"/>
      <w:lvlText w:val="•"/>
      <w:lvlJc w:val="left"/>
      <w:pPr>
        <w:ind w:left="1135" w:hanging="283"/>
      </w:pPr>
      <w:rPr>
        <w:rFonts w:ascii="Arial" w:hAnsi="Arial" w:cs="Arial" w:hint="default"/>
      </w:rPr>
    </w:lvl>
    <w:lvl w:ilvl="3">
      <w:start w:val="1"/>
      <w:numFmt w:val="bullet"/>
      <w:lvlText w:val="•"/>
      <w:lvlJc w:val="left"/>
      <w:pPr>
        <w:ind w:left="1419" w:hanging="283"/>
      </w:pPr>
      <w:rPr>
        <w:rFonts w:ascii="Arial" w:hAnsi="Arial" w:cs="Arial" w:hint="default"/>
      </w:rPr>
    </w:lvl>
    <w:lvl w:ilvl="4">
      <w:start w:val="1"/>
      <w:numFmt w:val="bullet"/>
      <w:lvlText w:val="•"/>
      <w:lvlJc w:val="left"/>
      <w:pPr>
        <w:ind w:left="1703" w:hanging="283"/>
      </w:pPr>
      <w:rPr>
        <w:rFonts w:ascii="Arial" w:hAnsi="Arial" w:cs="Arial" w:hint="default"/>
      </w:rPr>
    </w:lvl>
    <w:lvl w:ilvl="5">
      <w:start w:val="1"/>
      <w:numFmt w:val="bullet"/>
      <w:lvlText w:val="•"/>
      <w:lvlJc w:val="left"/>
      <w:pPr>
        <w:ind w:left="1987" w:hanging="283"/>
      </w:pPr>
      <w:rPr>
        <w:rFonts w:ascii="Arial" w:hAnsi="Arial" w:cs="Arial" w:hint="default"/>
      </w:rPr>
    </w:lvl>
    <w:lvl w:ilvl="6">
      <w:start w:val="1"/>
      <w:numFmt w:val="bullet"/>
      <w:lvlText w:val="•"/>
      <w:lvlJc w:val="left"/>
      <w:pPr>
        <w:ind w:left="2271" w:hanging="283"/>
      </w:pPr>
      <w:rPr>
        <w:rFonts w:ascii="Arial" w:hAnsi="Arial" w:cs="Arial" w:hint="default"/>
      </w:rPr>
    </w:lvl>
    <w:lvl w:ilvl="7">
      <w:start w:val="1"/>
      <w:numFmt w:val="bullet"/>
      <w:lvlText w:val="•"/>
      <w:lvlJc w:val="left"/>
      <w:pPr>
        <w:ind w:left="2555" w:hanging="283"/>
      </w:pPr>
      <w:rPr>
        <w:rFonts w:ascii="Arial" w:hAnsi="Arial" w:cs="Arial" w:hint="default"/>
      </w:rPr>
    </w:lvl>
    <w:lvl w:ilvl="8">
      <w:start w:val="1"/>
      <w:numFmt w:val="bullet"/>
      <w:lvlText w:val="•"/>
      <w:lvlJc w:val="left"/>
      <w:pPr>
        <w:ind w:left="2839" w:hanging="283"/>
      </w:pPr>
      <w:rPr>
        <w:rFonts w:ascii="Arial" w:hAnsi="Arial" w:cs="Arial" w:hint="default"/>
      </w:rPr>
    </w:lvl>
  </w:abstractNum>
  <w:abstractNum w:abstractNumId="9" w15:restartNumberingAfterBreak="0">
    <w:nsid w:val="267F113E"/>
    <w:multiLevelType w:val="hybridMultilevel"/>
    <w:tmpl w:val="7506F612"/>
    <w:lvl w:ilvl="0" w:tplc="23C8F8C4">
      <w:start w:val="1"/>
      <w:numFmt w:val="bullet"/>
      <w:pStyle w:val="Listaviiva"/>
      <w:lvlText w:val="-"/>
      <w:lvlJc w:val="left"/>
      <w:pPr>
        <w:ind w:left="397" w:hanging="397"/>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261FA9"/>
    <w:multiLevelType w:val="hybridMultilevel"/>
    <w:tmpl w:val="C1683C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C126210"/>
    <w:multiLevelType w:val="hybridMultilevel"/>
    <w:tmpl w:val="9BE2D2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D11204C"/>
    <w:multiLevelType w:val="hybridMultilevel"/>
    <w:tmpl w:val="347253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E4C4858"/>
    <w:multiLevelType w:val="hybridMultilevel"/>
    <w:tmpl w:val="13B42D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26A50E4"/>
    <w:multiLevelType w:val="hybridMultilevel"/>
    <w:tmpl w:val="9F003E6E"/>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cs="Courier New" w:hint="default"/>
      </w:rPr>
    </w:lvl>
    <w:lvl w:ilvl="2" w:tplc="040B0001">
      <w:start w:val="1"/>
      <w:numFmt w:val="bullet"/>
      <w:lvlText w:val=""/>
      <w:lvlJc w:val="left"/>
      <w:pPr>
        <w:tabs>
          <w:tab w:val="num" w:pos="1800"/>
        </w:tabs>
        <w:ind w:left="1800" w:hanging="360"/>
      </w:pPr>
      <w:rPr>
        <w:rFonts w:ascii="Symbol" w:hAnsi="Symbol"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6E52735"/>
    <w:multiLevelType w:val="hybridMultilevel"/>
    <w:tmpl w:val="B2BC7B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9A23622"/>
    <w:multiLevelType w:val="hybridMultilevel"/>
    <w:tmpl w:val="D19262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C4574DD"/>
    <w:multiLevelType w:val="hybridMultilevel"/>
    <w:tmpl w:val="116A72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0344983"/>
    <w:multiLevelType w:val="hybridMultilevel"/>
    <w:tmpl w:val="CE809B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35021F2"/>
    <w:multiLevelType w:val="hybridMultilevel"/>
    <w:tmpl w:val="809ECD56"/>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9B97E6E"/>
    <w:multiLevelType w:val="hybridMultilevel"/>
    <w:tmpl w:val="0C9C27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8016B1F"/>
    <w:multiLevelType w:val="hybridMultilevel"/>
    <w:tmpl w:val="B15495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895150B"/>
    <w:multiLevelType w:val="hybridMultilevel"/>
    <w:tmpl w:val="0D18CF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964095F"/>
    <w:multiLevelType w:val="hybridMultilevel"/>
    <w:tmpl w:val="848684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A6C189D"/>
    <w:multiLevelType w:val="hybridMultilevel"/>
    <w:tmpl w:val="0BFAB3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C3704DF"/>
    <w:multiLevelType w:val="hybridMultilevel"/>
    <w:tmpl w:val="C53899DC"/>
    <w:lvl w:ilvl="0" w:tplc="040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E331E7E"/>
    <w:multiLevelType w:val="hybridMultilevel"/>
    <w:tmpl w:val="2892F660"/>
    <w:lvl w:ilvl="0" w:tplc="65A284DE">
      <w:start w:val="1"/>
      <w:numFmt w:val="decimal"/>
      <w:pStyle w:val="Listanumeroitu"/>
      <w:lvlText w:val="%1."/>
      <w:lvlJc w:val="left"/>
      <w:pPr>
        <w:ind w:left="397" w:hanging="397"/>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0EA42DB"/>
    <w:multiLevelType w:val="hybridMultilevel"/>
    <w:tmpl w:val="2E12D2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2676834"/>
    <w:multiLevelType w:val="hybridMultilevel"/>
    <w:tmpl w:val="9D7C34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8D46CA8"/>
    <w:multiLevelType w:val="multilevel"/>
    <w:tmpl w:val="232C9878"/>
    <w:lvl w:ilvl="0">
      <w:start w:val="1"/>
      <w:numFmt w:val="decimal"/>
      <w:pStyle w:val="Luettelokappalenumeroitu"/>
      <w:lvlText w:val="%1."/>
      <w:lvlJc w:val="left"/>
      <w:pPr>
        <w:ind w:left="-489" w:hanging="360"/>
      </w:pPr>
      <w:rPr>
        <w:rFonts w:hint="default"/>
      </w:rPr>
    </w:lvl>
    <w:lvl w:ilvl="1">
      <w:start w:val="1"/>
      <w:numFmt w:val="decimal"/>
      <w:lvlText w:val="%1.%2."/>
      <w:lvlJc w:val="left"/>
      <w:pPr>
        <w:ind w:left="-57" w:hanging="432"/>
      </w:pPr>
      <w:rPr>
        <w:rFonts w:hint="default"/>
      </w:rPr>
    </w:lvl>
    <w:lvl w:ilvl="2">
      <w:start w:val="1"/>
      <w:numFmt w:val="decimal"/>
      <w:lvlText w:val="%1.%2.%3."/>
      <w:lvlJc w:val="left"/>
      <w:pPr>
        <w:ind w:left="375" w:hanging="504"/>
      </w:pPr>
      <w:rPr>
        <w:rFonts w:hint="default"/>
      </w:rPr>
    </w:lvl>
    <w:lvl w:ilvl="3">
      <w:start w:val="1"/>
      <w:numFmt w:val="decimal"/>
      <w:lvlText w:val="%1.%2.%3.%4."/>
      <w:lvlJc w:val="left"/>
      <w:pPr>
        <w:ind w:left="879" w:hanging="648"/>
      </w:pPr>
      <w:rPr>
        <w:rFonts w:hint="default"/>
      </w:rPr>
    </w:lvl>
    <w:lvl w:ilvl="4">
      <w:start w:val="1"/>
      <w:numFmt w:val="decimal"/>
      <w:lvlText w:val="%1.%2.%3.%4.%5."/>
      <w:lvlJc w:val="left"/>
      <w:pPr>
        <w:ind w:left="1383" w:hanging="792"/>
      </w:pPr>
      <w:rPr>
        <w:rFonts w:hint="default"/>
      </w:rPr>
    </w:lvl>
    <w:lvl w:ilvl="5">
      <w:start w:val="1"/>
      <w:numFmt w:val="decimal"/>
      <w:lvlText w:val="%1.%2.%3.%4.%5.%6."/>
      <w:lvlJc w:val="left"/>
      <w:pPr>
        <w:ind w:left="1887" w:hanging="936"/>
      </w:pPr>
      <w:rPr>
        <w:rFonts w:hint="default"/>
      </w:rPr>
    </w:lvl>
    <w:lvl w:ilvl="6">
      <w:start w:val="1"/>
      <w:numFmt w:val="decimal"/>
      <w:lvlText w:val="%1.%2.%3.%4.%5.%6.%7."/>
      <w:lvlJc w:val="left"/>
      <w:pPr>
        <w:ind w:left="2391" w:hanging="1080"/>
      </w:pPr>
      <w:rPr>
        <w:rFonts w:hint="default"/>
      </w:rPr>
    </w:lvl>
    <w:lvl w:ilvl="7">
      <w:start w:val="1"/>
      <w:numFmt w:val="decimal"/>
      <w:lvlText w:val="%1.%2.%3.%4.%5.%6.%7.%8."/>
      <w:lvlJc w:val="left"/>
      <w:pPr>
        <w:ind w:left="2895" w:hanging="1224"/>
      </w:pPr>
      <w:rPr>
        <w:rFonts w:hint="default"/>
      </w:rPr>
    </w:lvl>
    <w:lvl w:ilvl="8">
      <w:start w:val="1"/>
      <w:numFmt w:val="decimal"/>
      <w:lvlText w:val="%1.%2.%3.%4.%5.%6.%7.%8.%9."/>
      <w:lvlJc w:val="left"/>
      <w:pPr>
        <w:ind w:left="3471" w:hanging="1440"/>
      </w:pPr>
      <w:rPr>
        <w:rFonts w:hint="default"/>
      </w:rPr>
    </w:lvl>
  </w:abstractNum>
  <w:abstractNum w:abstractNumId="30" w15:restartNumberingAfterBreak="0">
    <w:nsid w:val="6BE8679F"/>
    <w:multiLevelType w:val="hybridMultilevel"/>
    <w:tmpl w:val="F2A0A4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7AE13A4"/>
    <w:multiLevelType w:val="multilevel"/>
    <w:tmpl w:val="3150185C"/>
    <w:lvl w:ilvl="0">
      <w:start w:val="1"/>
      <w:numFmt w:val="decimal"/>
      <w:pStyle w:val="Otsake1numeroitu"/>
      <w:lvlText w:val="%1."/>
      <w:lvlJc w:val="left"/>
      <w:pPr>
        <w:tabs>
          <w:tab w:val="num" w:pos="964"/>
        </w:tabs>
        <w:ind w:left="0" w:firstLine="964"/>
      </w:pPr>
      <w:rPr>
        <w:rFonts w:hint="default"/>
      </w:rPr>
    </w:lvl>
    <w:lvl w:ilvl="1">
      <w:start w:val="1"/>
      <w:numFmt w:val="decimal"/>
      <w:pStyle w:val="Otsake2numeroitu"/>
      <w:lvlText w:val="%1.%2."/>
      <w:lvlJc w:val="left"/>
      <w:pPr>
        <w:tabs>
          <w:tab w:val="num" w:pos="8222"/>
        </w:tabs>
        <w:ind w:left="7258" w:firstLine="964"/>
      </w:pPr>
      <w:rPr>
        <w:rFonts w:hint="default"/>
      </w:rPr>
    </w:lvl>
    <w:lvl w:ilvl="2">
      <w:start w:val="1"/>
      <w:numFmt w:val="decimal"/>
      <w:pStyle w:val="Otsake3numeroitu"/>
      <w:lvlText w:val="%1.%2.%3."/>
      <w:lvlJc w:val="left"/>
      <w:pPr>
        <w:tabs>
          <w:tab w:val="num" w:pos="964"/>
        </w:tabs>
        <w:ind w:left="0" w:firstLine="964"/>
      </w:pPr>
      <w:rPr>
        <w:rFonts w:hint="default"/>
      </w:rPr>
    </w:lvl>
    <w:lvl w:ilvl="3">
      <w:start w:val="1"/>
      <w:numFmt w:val="decimal"/>
      <w:lvlText w:val="%1.%2.%3.%4."/>
      <w:lvlJc w:val="left"/>
      <w:pPr>
        <w:tabs>
          <w:tab w:val="num" w:pos="964"/>
        </w:tabs>
        <w:ind w:left="0" w:firstLine="964"/>
      </w:pPr>
      <w:rPr>
        <w:rFonts w:hint="default"/>
      </w:rPr>
    </w:lvl>
    <w:lvl w:ilvl="4">
      <w:start w:val="1"/>
      <w:numFmt w:val="decimal"/>
      <w:lvlText w:val="%1.%2.%3.%4.%5."/>
      <w:lvlJc w:val="left"/>
      <w:pPr>
        <w:tabs>
          <w:tab w:val="num" w:pos="964"/>
        </w:tabs>
        <w:ind w:left="0" w:firstLine="964"/>
      </w:pPr>
      <w:rPr>
        <w:rFonts w:hint="default"/>
      </w:rPr>
    </w:lvl>
    <w:lvl w:ilvl="5">
      <w:start w:val="1"/>
      <w:numFmt w:val="decimal"/>
      <w:lvlText w:val="%1.%2.%3.%4.%5.%6."/>
      <w:lvlJc w:val="left"/>
      <w:pPr>
        <w:tabs>
          <w:tab w:val="num" w:pos="964"/>
        </w:tabs>
        <w:ind w:left="0" w:firstLine="964"/>
      </w:pPr>
      <w:rPr>
        <w:rFonts w:hint="default"/>
      </w:rPr>
    </w:lvl>
    <w:lvl w:ilvl="6">
      <w:start w:val="1"/>
      <w:numFmt w:val="decimal"/>
      <w:lvlText w:val="%1.%2.%3.%4.%5.%6.%7."/>
      <w:lvlJc w:val="left"/>
      <w:pPr>
        <w:tabs>
          <w:tab w:val="num" w:pos="964"/>
        </w:tabs>
        <w:ind w:left="0" w:firstLine="964"/>
      </w:pPr>
      <w:rPr>
        <w:rFonts w:hint="default"/>
      </w:rPr>
    </w:lvl>
    <w:lvl w:ilvl="7">
      <w:start w:val="1"/>
      <w:numFmt w:val="decimal"/>
      <w:lvlText w:val="%1.%2.%3.%4.%5.%6.%7.%8."/>
      <w:lvlJc w:val="left"/>
      <w:pPr>
        <w:tabs>
          <w:tab w:val="num" w:pos="964"/>
        </w:tabs>
        <w:ind w:left="0" w:firstLine="964"/>
      </w:pPr>
      <w:rPr>
        <w:rFonts w:hint="default"/>
      </w:rPr>
    </w:lvl>
    <w:lvl w:ilvl="8">
      <w:start w:val="1"/>
      <w:numFmt w:val="decimal"/>
      <w:lvlText w:val="%1.%2.%3.%4.%5.%6.%7.%8.%9."/>
      <w:lvlJc w:val="left"/>
      <w:pPr>
        <w:tabs>
          <w:tab w:val="num" w:pos="964"/>
        </w:tabs>
        <w:ind w:left="0" w:firstLine="964"/>
      </w:pPr>
      <w:rPr>
        <w:rFonts w:hint="default"/>
      </w:rPr>
    </w:lvl>
  </w:abstractNum>
  <w:abstractNum w:abstractNumId="32" w15:restartNumberingAfterBreak="0">
    <w:nsid w:val="78935F3E"/>
    <w:multiLevelType w:val="hybridMultilevel"/>
    <w:tmpl w:val="3D10F5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494495175">
    <w:abstractNumId w:val="8"/>
  </w:num>
  <w:num w:numId="2" w16cid:durableId="1497459065">
    <w:abstractNumId w:val="4"/>
  </w:num>
  <w:num w:numId="3" w16cid:durableId="1584993119">
    <w:abstractNumId w:val="29"/>
  </w:num>
  <w:num w:numId="4" w16cid:durableId="314648937">
    <w:abstractNumId w:val="28"/>
  </w:num>
  <w:num w:numId="5" w16cid:durableId="1505852942">
    <w:abstractNumId w:val="12"/>
  </w:num>
  <w:num w:numId="6" w16cid:durableId="2034645489">
    <w:abstractNumId w:val="1"/>
  </w:num>
  <w:num w:numId="7" w16cid:durableId="143740954">
    <w:abstractNumId w:val="19"/>
  </w:num>
  <w:num w:numId="8" w16cid:durableId="1392461015">
    <w:abstractNumId w:val="7"/>
  </w:num>
  <w:num w:numId="9" w16cid:durableId="1028027523">
    <w:abstractNumId w:val="10"/>
  </w:num>
  <w:num w:numId="10" w16cid:durableId="1704397872">
    <w:abstractNumId w:val="0"/>
  </w:num>
  <w:num w:numId="11" w16cid:durableId="200554545">
    <w:abstractNumId w:val="26"/>
  </w:num>
  <w:num w:numId="12" w16cid:durableId="600256683">
    <w:abstractNumId w:val="9"/>
  </w:num>
  <w:num w:numId="13" w16cid:durableId="1610166616">
    <w:abstractNumId w:val="31"/>
  </w:num>
  <w:num w:numId="14" w16cid:durableId="782579924">
    <w:abstractNumId w:val="30"/>
  </w:num>
  <w:num w:numId="15" w16cid:durableId="467627521">
    <w:abstractNumId w:val="25"/>
  </w:num>
  <w:num w:numId="16" w16cid:durableId="1537620710">
    <w:abstractNumId w:val="18"/>
  </w:num>
  <w:num w:numId="17" w16cid:durableId="356590070">
    <w:abstractNumId w:val="6"/>
  </w:num>
  <w:num w:numId="18" w16cid:durableId="30888319">
    <w:abstractNumId w:val="13"/>
  </w:num>
  <w:num w:numId="19" w16cid:durableId="1990013561">
    <w:abstractNumId w:val="32"/>
  </w:num>
  <w:num w:numId="20" w16cid:durableId="1840731180">
    <w:abstractNumId w:val="22"/>
  </w:num>
  <w:num w:numId="21" w16cid:durableId="439570232">
    <w:abstractNumId w:val="23"/>
  </w:num>
  <w:num w:numId="22" w16cid:durableId="750002589">
    <w:abstractNumId w:val="20"/>
  </w:num>
  <w:num w:numId="23" w16cid:durableId="1819833495">
    <w:abstractNumId w:val="2"/>
  </w:num>
  <w:num w:numId="24" w16cid:durableId="232468379">
    <w:abstractNumId w:val="5"/>
  </w:num>
  <w:num w:numId="25" w16cid:durableId="2137139651">
    <w:abstractNumId w:val="24"/>
  </w:num>
  <w:num w:numId="26" w16cid:durableId="1555922850">
    <w:abstractNumId w:val="11"/>
  </w:num>
  <w:num w:numId="27" w16cid:durableId="671641698">
    <w:abstractNumId w:val="17"/>
  </w:num>
  <w:num w:numId="28" w16cid:durableId="1462579304">
    <w:abstractNumId w:val="15"/>
  </w:num>
  <w:num w:numId="29" w16cid:durableId="557591893">
    <w:abstractNumId w:val="21"/>
  </w:num>
  <w:num w:numId="30" w16cid:durableId="382679745">
    <w:abstractNumId w:val="16"/>
  </w:num>
  <w:num w:numId="31" w16cid:durableId="96948985">
    <w:abstractNumId w:val="27"/>
  </w:num>
  <w:num w:numId="32" w16cid:durableId="1756245434">
    <w:abstractNumId w:val="14"/>
  </w:num>
  <w:num w:numId="33" w16cid:durableId="19269156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28694639">
    <w:abstractNumId w:val="1"/>
  </w:num>
  <w:num w:numId="35" w16cid:durableId="1392267629">
    <w:abstractNumId w:val="8"/>
  </w:num>
  <w:num w:numId="36" w16cid:durableId="13511014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4505310">
    <w:abstractNumId w:val="9"/>
  </w:num>
  <w:num w:numId="38" w16cid:durableId="16355240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97491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11669726">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1304"/>
  <w:autoHyphenation/>
  <w:hyphenationZone w:val="425"/>
  <w:defaultTableStyle w:val="Taulukko"/>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6F3"/>
    <w:rsid w:val="00000554"/>
    <w:rsid w:val="00001244"/>
    <w:rsid w:val="00002878"/>
    <w:rsid w:val="00003C65"/>
    <w:rsid w:val="000061CF"/>
    <w:rsid w:val="000116EF"/>
    <w:rsid w:val="0002310A"/>
    <w:rsid w:val="00030896"/>
    <w:rsid w:val="00031AD9"/>
    <w:rsid w:val="0003796E"/>
    <w:rsid w:val="00050308"/>
    <w:rsid w:val="000548AB"/>
    <w:rsid w:val="00054C59"/>
    <w:rsid w:val="00055F13"/>
    <w:rsid w:val="00061DC4"/>
    <w:rsid w:val="0006552B"/>
    <w:rsid w:val="0008581B"/>
    <w:rsid w:val="00093F69"/>
    <w:rsid w:val="0009724E"/>
    <w:rsid w:val="000A27F0"/>
    <w:rsid w:val="000A4BF3"/>
    <w:rsid w:val="000B3D08"/>
    <w:rsid w:val="000C3415"/>
    <w:rsid w:val="000C3430"/>
    <w:rsid w:val="000C5E11"/>
    <w:rsid w:val="000D069E"/>
    <w:rsid w:val="000E17CC"/>
    <w:rsid w:val="000E4FC4"/>
    <w:rsid w:val="000F3267"/>
    <w:rsid w:val="00100FF0"/>
    <w:rsid w:val="00102768"/>
    <w:rsid w:val="001168C8"/>
    <w:rsid w:val="00120269"/>
    <w:rsid w:val="00130BD2"/>
    <w:rsid w:val="00143981"/>
    <w:rsid w:val="00145279"/>
    <w:rsid w:val="00147837"/>
    <w:rsid w:val="00192319"/>
    <w:rsid w:val="001E1DD1"/>
    <w:rsid w:val="001E5EB8"/>
    <w:rsid w:val="001F336C"/>
    <w:rsid w:val="001F378F"/>
    <w:rsid w:val="001F46D6"/>
    <w:rsid w:val="002017C7"/>
    <w:rsid w:val="0020401A"/>
    <w:rsid w:val="00205112"/>
    <w:rsid w:val="002166F3"/>
    <w:rsid w:val="002212C8"/>
    <w:rsid w:val="00224652"/>
    <w:rsid w:val="0022792B"/>
    <w:rsid w:val="00241706"/>
    <w:rsid w:val="00241F95"/>
    <w:rsid w:val="0024701B"/>
    <w:rsid w:val="0025073D"/>
    <w:rsid w:val="00263F22"/>
    <w:rsid w:val="00277C6E"/>
    <w:rsid w:val="002813EC"/>
    <w:rsid w:val="002862CC"/>
    <w:rsid w:val="00286B92"/>
    <w:rsid w:val="002944E6"/>
    <w:rsid w:val="002960B6"/>
    <w:rsid w:val="002B2F4F"/>
    <w:rsid w:val="002C50D9"/>
    <w:rsid w:val="002C5F9C"/>
    <w:rsid w:val="002D21B2"/>
    <w:rsid w:val="002D48C4"/>
    <w:rsid w:val="002D4F12"/>
    <w:rsid w:val="002D5174"/>
    <w:rsid w:val="002D6547"/>
    <w:rsid w:val="002D7F16"/>
    <w:rsid w:val="002E09EA"/>
    <w:rsid w:val="002F6ED4"/>
    <w:rsid w:val="00303C1A"/>
    <w:rsid w:val="00305A6D"/>
    <w:rsid w:val="00306011"/>
    <w:rsid w:val="0030771B"/>
    <w:rsid w:val="00311D1E"/>
    <w:rsid w:val="0031467D"/>
    <w:rsid w:val="003309C8"/>
    <w:rsid w:val="00333E12"/>
    <w:rsid w:val="00340896"/>
    <w:rsid w:val="00343E33"/>
    <w:rsid w:val="003474D8"/>
    <w:rsid w:val="00351D89"/>
    <w:rsid w:val="003543CE"/>
    <w:rsid w:val="00370432"/>
    <w:rsid w:val="003724F1"/>
    <w:rsid w:val="00382B2A"/>
    <w:rsid w:val="003908FA"/>
    <w:rsid w:val="00391103"/>
    <w:rsid w:val="00395752"/>
    <w:rsid w:val="00396ABF"/>
    <w:rsid w:val="003A0CF4"/>
    <w:rsid w:val="003A4F9E"/>
    <w:rsid w:val="003A5048"/>
    <w:rsid w:val="003A6A0D"/>
    <w:rsid w:val="003B1E33"/>
    <w:rsid w:val="003D29C7"/>
    <w:rsid w:val="003D4E28"/>
    <w:rsid w:val="003D7ABE"/>
    <w:rsid w:val="003E12A4"/>
    <w:rsid w:val="003E4413"/>
    <w:rsid w:val="003E4719"/>
    <w:rsid w:val="003E7720"/>
    <w:rsid w:val="0040136F"/>
    <w:rsid w:val="004139D1"/>
    <w:rsid w:val="0042420B"/>
    <w:rsid w:val="00425A27"/>
    <w:rsid w:val="00455556"/>
    <w:rsid w:val="00464B69"/>
    <w:rsid w:val="004674D7"/>
    <w:rsid w:val="0047440E"/>
    <w:rsid w:val="0047516D"/>
    <w:rsid w:val="00481FB7"/>
    <w:rsid w:val="0048599A"/>
    <w:rsid w:val="00496300"/>
    <w:rsid w:val="004A6907"/>
    <w:rsid w:val="004B3334"/>
    <w:rsid w:val="004C398A"/>
    <w:rsid w:val="004C6C1B"/>
    <w:rsid w:val="004C7B50"/>
    <w:rsid w:val="004D1513"/>
    <w:rsid w:val="004D510E"/>
    <w:rsid w:val="004D6DBE"/>
    <w:rsid w:val="004E23C6"/>
    <w:rsid w:val="004E4F00"/>
    <w:rsid w:val="004F74DA"/>
    <w:rsid w:val="00505E8C"/>
    <w:rsid w:val="00507C92"/>
    <w:rsid w:val="0051090C"/>
    <w:rsid w:val="00511047"/>
    <w:rsid w:val="005113D0"/>
    <w:rsid w:val="00513064"/>
    <w:rsid w:val="00536A92"/>
    <w:rsid w:val="0054434E"/>
    <w:rsid w:val="00553AFF"/>
    <w:rsid w:val="0056189F"/>
    <w:rsid w:val="005634BE"/>
    <w:rsid w:val="00565E95"/>
    <w:rsid w:val="0057327F"/>
    <w:rsid w:val="00580448"/>
    <w:rsid w:val="00581547"/>
    <w:rsid w:val="00585236"/>
    <w:rsid w:val="005864A6"/>
    <w:rsid w:val="00592AD8"/>
    <w:rsid w:val="00593043"/>
    <w:rsid w:val="00596C87"/>
    <w:rsid w:val="005B55BA"/>
    <w:rsid w:val="005B589C"/>
    <w:rsid w:val="005D3650"/>
    <w:rsid w:val="005E0B1A"/>
    <w:rsid w:val="005E3B02"/>
    <w:rsid w:val="005E587B"/>
    <w:rsid w:val="005E69CE"/>
    <w:rsid w:val="005F098B"/>
    <w:rsid w:val="005F3F3C"/>
    <w:rsid w:val="005F4A33"/>
    <w:rsid w:val="005F7B58"/>
    <w:rsid w:val="00605FBA"/>
    <w:rsid w:val="00617BCB"/>
    <w:rsid w:val="00621767"/>
    <w:rsid w:val="00626508"/>
    <w:rsid w:val="006265AD"/>
    <w:rsid w:val="00634DD3"/>
    <w:rsid w:val="00636F82"/>
    <w:rsid w:val="00640C1D"/>
    <w:rsid w:val="00651B05"/>
    <w:rsid w:val="00652B20"/>
    <w:rsid w:val="00667FC2"/>
    <w:rsid w:val="006745C8"/>
    <w:rsid w:val="006822FF"/>
    <w:rsid w:val="0069789D"/>
    <w:rsid w:val="006A66B1"/>
    <w:rsid w:val="006A7C5D"/>
    <w:rsid w:val="006B2E4A"/>
    <w:rsid w:val="006D0CA4"/>
    <w:rsid w:val="006D32C6"/>
    <w:rsid w:val="006D577D"/>
    <w:rsid w:val="006E2555"/>
    <w:rsid w:val="006E7A44"/>
    <w:rsid w:val="006F6CDE"/>
    <w:rsid w:val="007037D0"/>
    <w:rsid w:val="00723920"/>
    <w:rsid w:val="00726009"/>
    <w:rsid w:val="00741933"/>
    <w:rsid w:val="00742DA4"/>
    <w:rsid w:val="00753478"/>
    <w:rsid w:val="00756755"/>
    <w:rsid w:val="00771316"/>
    <w:rsid w:val="00771EC7"/>
    <w:rsid w:val="00774743"/>
    <w:rsid w:val="00775728"/>
    <w:rsid w:val="00780740"/>
    <w:rsid w:val="007827E8"/>
    <w:rsid w:val="0078448A"/>
    <w:rsid w:val="00785F1E"/>
    <w:rsid w:val="00790503"/>
    <w:rsid w:val="00792CD0"/>
    <w:rsid w:val="007A1B31"/>
    <w:rsid w:val="007A3D84"/>
    <w:rsid w:val="007A78B7"/>
    <w:rsid w:val="007A78C0"/>
    <w:rsid w:val="007C44C9"/>
    <w:rsid w:val="007D0983"/>
    <w:rsid w:val="007E3100"/>
    <w:rsid w:val="008035B3"/>
    <w:rsid w:val="0081272F"/>
    <w:rsid w:val="00815013"/>
    <w:rsid w:val="00823025"/>
    <w:rsid w:val="008232C4"/>
    <w:rsid w:val="008301A1"/>
    <w:rsid w:val="00836781"/>
    <w:rsid w:val="00837C1D"/>
    <w:rsid w:val="00840280"/>
    <w:rsid w:val="00851547"/>
    <w:rsid w:val="00851BB1"/>
    <w:rsid w:val="00856DB9"/>
    <w:rsid w:val="00873938"/>
    <w:rsid w:val="008B28C3"/>
    <w:rsid w:val="008C3CB7"/>
    <w:rsid w:val="008D65B4"/>
    <w:rsid w:val="008D6D31"/>
    <w:rsid w:val="008E01BF"/>
    <w:rsid w:val="008E7510"/>
    <w:rsid w:val="00904819"/>
    <w:rsid w:val="00905AF2"/>
    <w:rsid w:val="00910708"/>
    <w:rsid w:val="00912EC3"/>
    <w:rsid w:val="00914CD6"/>
    <w:rsid w:val="009165E4"/>
    <w:rsid w:val="00927B89"/>
    <w:rsid w:val="00931038"/>
    <w:rsid w:val="009315B9"/>
    <w:rsid w:val="00931888"/>
    <w:rsid w:val="00933656"/>
    <w:rsid w:val="0093417B"/>
    <w:rsid w:val="009435E4"/>
    <w:rsid w:val="00950D13"/>
    <w:rsid w:val="00951490"/>
    <w:rsid w:val="0095239B"/>
    <w:rsid w:val="00952C56"/>
    <w:rsid w:val="00965C9F"/>
    <w:rsid w:val="00972E56"/>
    <w:rsid w:val="00980395"/>
    <w:rsid w:val="00984839"/>
    <w:rsid w:val="00987152"/>
    <w:rsid w:val="00987BB8"/>
    <w:rsid w:val="009B1DDD"/>
    <w:rsid w:val="009B5190"/>
    <w:rsid w:val="009D0613"/>
    <w:rsid w:val="009D2324"/>
    <w:rsid w:val="009E5E37"/>
    <w:rsid w:val="009F2455"/>
    <w:rsid w:val="009F678A"/>
    <w:rsid w:val="00A13445"/>
    <w:rsid w:val="00A239FD"/>
    <w:rsid w:val="00A313CA"/>
    <w:rsid w:val="00A31E01"/>
    <w:rsid w:val="00A44EE9"/>
    <w:rsid w:val="00A56439"/>
    <w:rsid w:val="00A606AA"/>
    <w:rsid w:val="00A619C1"/>
    <w:rsid w:val="00A62111"/>
    <w:rsid w:val="00A63E78"/>
    <w:rsid w:val="00A63F2B"/>
    <w:rsid w:val="00A766AB"/>
    <w:rsid w:val="00A76D3D"/>
    <w:rsid w:val="00A87073"/>
    <w:rsid w:val="00A9117C"/>
    <w:rsid w:val="00A949DA"/>
    <w:rsid w:val="00A958F7"/>
    <w:rsid w:val="00AA69EA"/>
    <w:rsid w:val="00AA6C21"/>
    <w:rsid w:val="00AC1AA3"/>
    <w:rsid w:val="00AD7817"/>
    <w:rsid w:val="00AE0F53"/>
    <w:rsid w:val="00AF0C95"/>
    <w:rsid w:val="00AF15F7"/>
    <w:rsid w:val="00B00AA4"/>
    <w:rsid w:val="00B35450"/>
    <w:rsid w:val="00B44349"/>
    <w:rsid w:val="00B53674"/>
    <w:rsid w:val="00B547D2"/>
    <w:rsid w:val="00B55BAA"/>
    <w:rsid w:val="00B55EB3"/>
    <w:rsid w:val="00B619F5"/>
    <w:rsid w:val="00BB622F"/>
    <w:rsid w:val="00BC4DE9"/>
    <w:rsid w:val="00BD2C40"/>
    <w:rsid w:val="00BD5A7A"/>
    <w:rsid w:val="00BF5258"/>
    <w:rsid w:val="00BF6C9E"/>
    <w:rsid w:val="00BF7F6B"/>
    <w:rsid w:val="00C051CB"/>
    <w:rsid w:val="00C054A1"/>
    <w:rsid w:val="00C10FE4"/>
    <w:rsid w:val="00C2036B"/>
    <w:rsid w:val="00C5175C"/>
    <w:rsid w:val="00C56C8F"/>
    <w:rsid w:val="00C63D05"/>
    <w:rsid w:val="00C733C4"/>
    <w:rsid w:val="00C8361E"/>
    <w:rsid w:val="00CB52A0"/>
    <w:rsid w:val="00CD5DB6"/>
    <w:rsid w:val="00CD7CF1"/>
    <w:rsid w:val="00CF03D8"/>
    <w:rsid w:val="00D053FE"/>
    <w:rsid w:val="00D171FB"/>
    <w:rsid w:val="00D24980"/>
    <w:rsid w:val="00D30380"/>
    <w:rsid w:val="00D34AE6"/>
    <w:rsid w:val="00D43BF0"/>
    <w:rsid w:val="00D513A7"/>
    <w:rsid w:val="00D52382"/>
    <w:rsid w:val="00D60F35"/>
    <w:rsid w:val="00D668D6"/>
    <w:rsid w:val="00D747F7"/>
    <w:rsid w:val="00D8729F"/>
    <w:rsid w:val="00D8787C"/>
    <w:rsid w:val="00D97979"/>
    <w:rsid w:val="00DA6A1B"/>
    <w:rsid w:val="00DB3EB0"/>
    <w:rsid w:val="00DB63FE"/>
    <w:rsid w:val="00DD6C1D"/>
    <w:rsid w:val="00DE713C"/>
    <w:rsid w:val="00DE7C0C"/>
    <w:rsid w:val="00DF3ED3"/>
    <w:rsid w:val="00E00BB3"/>
    <w:rsid w:val="00E00DA0"/>
    <w:rsid w:val="00E058C8"/>
    <w:rsid w:val="00E21B18"/>
    <w:rsid w:val="00E26A31"/>
    <w:rsid w:val="00E33E09"/>
    <w:rsid w:val="00E36452"/>
    <w:rsid w:val="00E41A05"/>
    <w:rsid w:val="00E52062"/>
    <w:rsid w:val="00E7340C"/>
    <w:rsid w:val="00EB2286"/>
    <w:rsid w:val="00EB2428"/>
    <w:rsid w:val="00EB39CF"/>
    <w:rsid w:val="00EC0B0F"/>
    <w:rsid w:val="00EC5439"/>
    <w:rsid w:val="00ED3821"/>
    <w:rsid w:val="00EE04E5"/>
    <w:rsid w:val="00EE07FC"/>
    <w:rsid w:val="00EE237C"/>
    <w:rsid w:val="00EF160D"/>
    <w:rsid w:val="00EF1E62"/>
    <w:rsid w:val="00EF243D"/>
    <w:rsid w:val="00EF3302"/>
    <w:rsid w:val="00F01917"/>
    <w:rsid w:val="00F10724"/>
    <w:rsid w:val="00F156AD"/>
    <w:rsid w:val="00F27C64"/>
    <w:rsid w:val="00F31661"/>
    <w:rsid w:val="00F35C7E"/>
    <w:rsid w:val="00F52110"/>
    <w:rsid w:val="00F63B64"/>
    <w:rsid w:val="00F75CC9"/>
    <w:rsid w:val="00F83C86"/>
    <w:rsid w:val="00F863A5"/>
    <w:rsid w:val="00F924AB"/>
    <w:rsid w:val="00F964D6"/>
    <w:rsid w:val="00FA2180"/>
    <w:rsid w:val="00FA4257"/>
    <w:rsid w:val="00FB36D7"/>
    <w:rsid w:val="00FC059B"/>
    <w:rsid w:val="00FC411E"/>
    <w:rsid w:val="00FC4D5F"/>
    <w:rsid w:val="00FD02AC"/>
    <w:rsid w:val="00FD441C"/>
    <w:rsid w:val="00FD6BC2"/>
    <w:rsid w:val="00FE3ABD"/>
    <w:rsid w:val="00FF009C"/>
    <w:rsid w:val="00FF19EF"/>
    <w:rsid w:val="00FF1BFC"/>
    <w:rsid w:val="00FF3252"/>
    <w:rsid w:val="00FF5B32"/>
    <w:rsid w:val="44E2EB07"/>
    <w:rsid w:val="5FA98037"/>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85896"/>
  <w15:chartTrackingRefBased/>
  <w15:docId w15:val="{006275C3-C7B4-46EE-9646-24D02BF9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3" w:qFormat="1"/>
    <w:lsdException w:name="heading 2" w:semiHidden="1" w:uiPriority="3" w:unhideWhenUsed="1" w:qFormat="1"/>
    <w:lsdException w:name="heading 3" w:semiHidden="1" w:uiPriority="3"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205112"/>
    <w:pPr>
      <w:keepLines/>
      <w:suppressAutoHyphens/>
      <w:spacing w:after="240" w:line="288" w:lineRule="auto"/>
    </w:pPr>
    <w:rPr>
      <w:noProof/>
      <w:sz w:val="22"/>
      <w:szCs w:val="22"/>
    </w:rPr>
  </w:style>
  <w:style w:type="paragraph" w:styleId="Otsikko1">
    <w:name w:val="heading 1"/>
    <w:aliases w:val="Otsake 1"/>
    <w:basedOn w:val="Normaali"/>
    <w:next w:val="Leipteksti"/>
    <w:link w:val="Otsikko1Char"/>
    <w:autoRedefine/>
    <w:uiPriority w:val="3"/>
    <w:qFormat/>
    <w:rsid w:val="008B28C3"/>
    <w:pPr>
      <w:keepNext/>
      <w:numPr>
        <w:numId w:val="2"/>
      </w:numPr>
      <w:spacing w:before="240" w:line="240" w:lineRule="auto"/>
      <w:ind w:left="567" w:right="397" w:hanging="567"/>
      <w:outlineLvl w:val="0"/>
    </w:pPr>
    <w:rPr>
      <w:rFonts w:asciiTheme="majorHAnsi" w:hAnsiTheme="majorHAnsi"/>
      <w:b/>
      <w:sz w:val="56"/>
      <w:szCs w:val="56"/>
    </w:rPr>
  </w:style>
  <w:style w:type="paragraph" w:styleId="Otsikko2">
    <w:name w:val="heading 2"/>
    <w:aliases w:val="Otsake 2"/>
    <w:basedOn w:val="Normaali"/>
    <w:next w:val="Leipteksti"/>
    <w:link w:val="Otsikko2Char"/>
    <w:autoRedefine/>
    <w:uiPriority w:val="3"/>
    <w:unhideWhenUsed/>
    <w:qFormat/>
    <w:rsid w:val="007037D0"/>
    <w:pPr>
      <w:keepNext/>
      <w:numPr>
        <w:ilvl w:val="1"/>
        <w:numId w:val="2"/>
      </w:numPr>
      <w:spacing w:before="480" w:after="120" w:line="240" w:lineRule="auto"/>
      <w:ind w:left="792" w:right="850" w:hanging="792"/>
      <w:outlineLvl w:val="1"/>
    </w:pPr>
    <w:rPr>
      <w:rFonts w:asciiTheme="majorHAnsi" w:hAnsiTheme="majorHAnsi"/>
      <w:b/>
      <w:bCs/>
      <w:sz w:val="44"/>
      <w:szCs w:val="44"/>
    </w:rPr>
  </w:style>
  <w:style w:type="paragraph" w:styleId="Otsikko3">
    <w:name w:val="heading 3"/>
    <w:aliases w:val="Otsake 3"/>
    <w:basedOn w:val="Normaali"/>
    <w:next w:val="Normaali"/>
    <w:link w:val="Otsikko3Char"/>
    <w:uiPriority w:val="3"/>
    <w:unhideWhenUsed/>
    <w:qFormat/>
    <w:rsid w:val="00303C1A"/>
    <w:pPr>
      <w:keepNext/>
      <w:numPr>
        <w:ilvl w:val="2"/>
        <w:numId w:val="2"/>
      </w:numPr>
      <w:spacing w:before="360" w:after="120" w:line="240" w:lineRule="auto"/>
      <w:ind w:left="1080" w:hanging="1080"/>
      <w:outlineLvl w:val="2"/>
    </w:pPr>
    <w:rPr>
      <w:rFonts w:asciiTheme="majorHAnsi" w:eastAsiaTheme="majorEastAsia" w:hAnsiTheme="majorHAnsi" w:cstheme="majorBidi"/>
      <w:b/>
      <w:sz w:val="36"/>
      <w:szCs w:val="36"/>
    </w:rPr>
  </w:style>
  <w:style w:type="paragraph" w:styleId="Otsikko4">
    <w:name w:val="heading 4"/>
    <w:basedOn w:val="Normaali"/>
    <w:next w:val="Normaali"/>
    <w:link w:val="Otsikko4Char"/>
    <w:autoRedefine/>
    <w:uiPriority w:val="99"/>
    <w:unhideWhenUsed/>
    <w:qFormat/>
    <w:rsid w:val="0047440E"/>
    <w:pPr>
      <w:keepNext/>
      <w:numPr>
        <w:ilvl w:val="3"/>
        <w:numId w:val="2"/>
      </w:numPr>
      <w:spacing w:before="360" w:after="120" w:line="240" w:lineRule="auto"/>
      <w:ind w:left="851" w:hanging="851"/>
      <w:outlineLvl w:val="3"/>
    </w:pPr>
    <w:rPr>
      <w:rFonts w:asciiTheme="majorHAnsi" w:hAnsiTheme="majorHAnsi"/>
      <w:b/>
      <w:bCs/>
      <w:sz w:val="28"/>
      <w:szCs w:val="28"/>
    </w:rPr>
  </w:style>
  <w:style w:type="paragraph" w:styleId="Otsikko5">
    <w:name w:val="heading 5"/>
    <w:basedOn w:val="Otsikko4"/>
    <w:next w:val="Normaali"/>
    <w:link w:val="Otsikko5Char"/>
    <w:uiPriority w:val="9"/>
    <w:unhideWhenUsed/>
    <w:qFormat/>
    <w:rsid w:val="0030771B"/>
    <w:pPr>
      <w:numPr>
        <w:ilvl w:val="4"/>
      </w:numPr>
      <w:ind w:left="1134" w:hanging="1134"/>
      <w:outlineLvl w:val="4"/>
    </w:pPr>
    <w:rPr>
      <w:b w:val="0"/>
      <w:bCs w:val="0"/>
      <w:sz w:val="22"/>
      <w:szCs w:val="22"/>
    </w:rPr>
  </w:style>
  <w:style w:type="paragraph" w:styleId="Otsikko6">
    <w:name w:val="heading 6"/>
    <w:basedOn w:val="Normaali"/>
    <w:next w:val="Normaali"/>
    <w:link w:val="Otsikko6Char"/>
    <w:uiPriority w:val="9"/>
    <w:unhideWhenUsed/>
    <w:qFormat/>
    <w:rsid w:val="00EB39CF"/>
    <w:pPr>
      <w:keepNext/>
      <w:spacing w:before="40" w:after="0"/>
      <w:outlineLvl w:val="5"/>
    </w:pPr>
    <w:rPr>
      <w:rFonts w:eastAsiaTheme="majorEastAsia" w:cstheme="majorBidi"/>
    </w:rPr>
  </w:style>
  <w:style w:type="paragraph" w:styleId="Otsikko7">
    <w:name w:val="heading 7"/>
    <w:basedOn w:val="Normaali"/>
    <w:next w:val="Normaali"/>
    <w:link w:val="Otsikko7Char"/>
    <w:uiPriority w:val="9"/>
    <w:unhideWhenUsed/>
    <w:qFormat/>
    <w:rsid w:val="002166F3"/>
    <w:pPr>
      <w:keepNext/>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166F3"/>
    <w:pPr>
      <w:keepNext/>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166F3"/>
    <w:pPr>
      <w:keepNext/>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Otsake 1 Char"/>
    <w:basedOn w:val="Kappaleenoletusfontti"/>
    <w:link w:val="Otsikko1"/>
    <w:uiPriority w:val="3"/>
    <w:rsid w:val="008B28C3"/>
    <w:rPr>
      <w:rFonts w:asciiTheme="majorHAnsi" w:hAnsiTheme="majorHAnsi"/>
      <w:b/>
      <w:noProof/>
      <w:sz w:val="56"/>
      <w:szCs w:val="56"/>
    </w:rPr>
  </w:style>
  <w:style w:type="character" w:customStyle="1" w:styleId="Otsikko2Char">
    <w:name w:val="Otsikko 2 Char"/>
    <w:aliases w:val="Otsake 2 Char"/>
    <w:basedOn w:val="Kappaleenoletusfontti"/>
    <w:link w:val="Otsikko2"/>
    <w:uiPriority w:val="3"/>
    <w:rsid w:val="007037D0"/>
    <w:rPr>
      <w:rFonts w:asciiTheme="majorHAnsi" w:hAnsiTheme="majorHAnsi"/>
      <w:b/>
      <w:bCs/>
      <w:noProof/>
      <w:sz w:val="44"/>
      <w:szCs w:val="44"/>
    </w:rPr>
  </w:style>
  <w:style w:type="character" w:customStyle="1" w:styleId="Otsikko3Char">
    <w:name w:val="Otsikko 3 Char"/>
    <w:aliases w:val="Otsake 3 Char"/>
    <w:basedOn w:val="Kappaleenoletusfontti"/>
    <w:link w:val="Otsikko3"/>
    <w:uiPriority w:val="3"/>
    <w:rsid w:val="00303C1A"/>
    <w:rPr>
      <w:rFonts w:asciiTheme="majorHAnsi" w:eastAsiaTheme="majorEastAsia" w:hAnsiTheme="majorHAnsi" w:cstheme="majorBidi"/>
      <w:b/>
      <w:noProof/>
      <w:sz w:val="36"/>
      <w:szCs w:val="36"/>
    </w:rPr>
  </w:style>
  <w:style w:type="character" w:customStyle="1" w:styleId="Otsikko4Char">
    <w:name w:val="Otsikko 4 Char"/>
    <w:basedOn w:val="Kappaleenoletusfontti"/>
    <w:link w:val="Otsikko4"/>
    <w:uiPriority w:val="99"/>
    <w:rsid w:val="0047440E"/>
    <w:rPr>
      <w:rFonts w:asciiTheme="majorHAnsi" w:hAnsiTheme="majorHAnsi"/>
      <w:b/>
      <w:bCs/>
      <w:noProof/>
      <w:sz w:val="28"/>
      <w:szCs w:val="28"/>
    </w:rPr>
  </w:style>
  <w:style w:type="character" w:customStyle="1" w:styleId="Otsikko5Char">
    <w:name w:val="Otsikko 5 Char"/>
    <w:basedOn w:val="Kappaleenoletusfontti"/>
    <w:link w:val="Otsikko5"/>
    <w:uiPriority w:val="9"/>
    <w:rsid w:val="0030771B"/>
    <w:rPr>
      <w:rFonts w:asciiTheme="majorHAnsi" w:hAnsiTheme="majorHAnsi"/>
      <w:noProof/>
      <w:sz w:val="22"/>
      <w:szCs w:val="22"/>
    </w:rPr>
  </w:style>
  <w:style w:type="character" w:customStyle="1" w:styleId="Otsikko6Char">
    <w:name w:val="Otsikko 6 Char"/>
    <w:basedOn w:val="Kappaleenoletusfontti"/>
    <w:link w:val="Otsikko6"/>
    <w:uiPriority w:val="9"/>
    <w:rsid w:val="00EB39CF"/>
    <w:rPr>
      <w:rFonts w:eastAsiaTheme="majorEastAsia" w:cstheme="majorBidi"/>
      <w:noProof/>
      <w:sz w:val="22"/>
      <w:szCs w:val="22"/>
    </w:rPr>
  </w:style>
  <w:style w:type="character" w:customStyle="1" w:styleId="Otsikko7Char">
    <w:name w:val="Otsikko 7 Char"/>
    <w:basedOn w:val="Kappaleenoletusfontti"/>
    <w:link w:val="Otsikko7"/>
    <w:uiPriority w:val="9"/>
    <w:rsid w:val="002166F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166F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166F3"/>
    <w:rPr>
      <w:rFonts w:eastAsiaTheme="majorEastAsia" w:cstheme="majorBidi"/>
      <w:color w:val="272727" w:themeColor="text1" w:themeTint="D8"/>
    </w:rPr>
  </w:style>
  <w:style w:type="paragraph" w:customStyle="1" w:styleId="Objekti">
    <w:name w:val="Objekti"/>
    <w:basedOn w:val="Normaali"/>
    <w:qFormat/>
    <w:rsid w:val="006A66B1"/>
    <w:pPr>
      <w:keepNext/>
      <w:spacing w:after="0"/>
    </w:pPr>
  </w:style>
  <w:style w:type="character" w:styleId="Hyperlinkki">
    <w:name w:val="Hyperlink"/>
    <w:basedOn w:val="Kappaleenoletusfontti"/>
    <w:uiPriority w:val="99"/>
    <w:unhideWhenUsed/>
    <w:qFormat/>
    <w:rsid w:val="00002878"/>
    <w:rPr>
      <w:color w:val="0000BF" w:themeColor="text2"/>
      <w:u w:val="single"/>
    </w:rPr>
  </w:style>
  <w:style w:type="character" w:styleId="Ratkaisematonmaininta">
    <w:name w:val="Unresolved Mention"/>
    <w:basedOn w:val="Kappaleenoletusfontti"/>
    <w:uiPriority w:val="99"/>
    <w:semiHidden/>
    <w:unhideWhenUsed/>
    <w:rsid w:val="00B35450"/>
    <w:rPr>
      <w:color w:val="605E5C"/>
      <w:shd w:val="clear" w:color="auto" w:fill="E1DFDD"/>
    </w:rPr>
  </w:style>
  <w:style w:type="paragraph" w:styleId="Kuvaotsikko">
    <w:name w:val="caption"/>
    <w:aliases w:val="Kuvateksti"/>
    <w:basedOn w:val="Normaali"/>
    <w:next w:val="Leipteksti"/>
    <w:uiPriority w:val="2"/>
    <w:unhideWhenUsed/>
    <w:qFormat/>
    <w:rsid w:val="00652B20"/>
    <w:pPr>
      <w:keepNext/>
      <w:spacing w:before="80" w:after="80" w:line="240" w:lineRule="auto"/>
    </w:pPr>
  </w:style>
  <w:style w:type="paragraph" w:customStyle="1" w:styleId="TaulukkoLeipis">
    <w:name w:val="Taulukko Leipis"/>
    <w:basedOn w:val="Leipteksti"/>
    <w:rsid w:val="006A66B1"/>
    <w:pPr>
      <w:spacing w:after="0"/>
    </w:pPr>
    <w:rPr>
      <w:sz w:val="20"/>
      <w:szCs w:val="20"/>
    </w:rPr>
  </w:style>
  <w:style w:type="character" w:styleId="Voimakaskorostus">
    <w:name w:val="Intense Emphasis"/>
    <w:basedOn w:val="Kappaleenoletusfontti"/>
    <w:uiPriority w:val="21"/>
    <w:qFormat/>
    <w:rsid w:val="000061CF"/>
    <w:rPr>
      <w:b/>
      <w:i w:val="0"/>
      <w:iCs/>
      <w:color w:val="auto"/>
    </w:rPr>
  </w:style>
  <w:style w:type="paragraph" w:customStyle="1" w:styleId="Julkaisuntiedot">
    <w:name w:val="Julkaisun tiedot"/>
    <w:basedOn w:val="Normaali"/>
    <w:qFormat/>
    <w:rsid w:val="0025073D"/>
    <w:pPr>
      <w:spacing w:after="0"/>
    </w:pPr>
    <w:rPr>
      <w:sz w:val="24"/>
      <w:szCs w:val="24"/>
    </w:rPr>
  </w:style>
  <w:style w:type="paragraph" w:customStyle="1" w:styleId="KansiPotsikko">
    <w:name w:val="Kansi Pääotsikko"/>
    <w:basedOn w:val="Normaali"/>
    <w:rsid w:val="004D6DBE"/>
    <w:pPr>
      <w:spacing w:after="480" w:line="240" w:lineRule="auto"/>
      <w:ind w:left="1134" w:right="1417"/>
    </w:pPr>
    <w:rPr>
      <w:rFonts w:asciiTheme="majorHAnsi" w:hAnsiTheme="majorHAnsi" w:cstheme="majorHAnsi"/>
      <w:b/>
      <w:sz w:val="72"/>
      <w:szCs w:val="24"/>
    </w:rPr>
  </w:style>
  <w:style w:type="paragraph" w:styleId="Yltunniste">
    <w:name w:val="header"/>
    <w:basedOn w:val="Normaali"/>
    <w:link w:val="YltunnisteChar"/>
    <w:uiPriority w:val="99"/>
    <w:unhideWhenUsed/>
    <w:rsid w:val="000061CF"/>
    <w:pPr>
      <w:tabs>
        <w:tab w:val="center" w:pos="4819"/>
        <w:tab w:val="right" w:pos="9638"/>
      </w:tabs>
      <w:spacing w:after="0" w:line="240" w:lineRule="auto"/>
      <w:jc w:val="right"/>
    </w:pPr>
  </w:style>
  <w:style w:type="character" w:customStyle="1" w:styleId="YltunnisteChar">
    <w:name w:val="Ylätunniste Char"/>
    <w:basedOn w:val="Kappaleenoletusfontti"/>
    <w:link w:val="Yltunniste"/>
    <w:uiPriority w:val="99"/>
    <w:rsid w:val="000061CF"/>
    <w:rPr>
      <w:sz w:val="22"/>
      <w:szCs w:val="22"/>
    </w:rPr>
  </w:style>
  <w:style w:type="paragraph" w:styleId="Alatunniste">
    <w:name w:val="footer"/>
    <w:basedOn w:val="Normaali"/>
    <w:link w:val="AlatunnisteChar"/>
    <w:uiPriority w:val="99"/>
    <w:unhideWhenUsed/>
    <w:rsid w:val="004C6C1B"/>
    <w:pPr>
      <w:tabs>
        <w:tab w:val="center" w:pos="4819"/>
        <w:tab w:val="right" w:pos="9638"/>
      </w:tabs>
      <w:spacing w:after="0" w:line="240" w:lineRule="auto"/>
      <w:jc w:val="right"/>
    </w:pPr>
    <w:rPr>
      <w:sz w:val="20"/>
      <w:szCs w:val="20"/>
    </w:rPr>
  </w:style>
  <w:style w:type="character" w:customStyle="1" w:styleId="AlatunnisteChar">
    <w:name w:val="Alatunniste Char"/>
    <w:basedOn w:val="Kappaleenoletusfontti"/>
    <w:link w:val="Alatunniste"/>
    <w:uiPriority w:val="99"/>
    <w:rsid w:val="004C6C1B"/>
    <w:rPr>
      <w:sz w:val="20"/>
      <w:szCs w:val="20"/>
    </w:rPr>
  </w:style>
  <w:style w:type="character" w:styleId="Paikkamerkkiteksti">
    <w:name w:val="Placeholder Text"/>
    <w:basedOn w:val="Kappaleenoletusfontti"/>
    <w:uiPriority w:val="99"/>
    <w:semiHidden/>
    <w:rsid w:val="002E09EA"/>
    <w:rPr>
      <w:color w:val="666666"/>
    </w:rPr>
  </w:style>
  <w:style w:type="paragraph" w:customStyle="1" w:styleId="TakakansiYhteystiedot">
    <w:name w:val="Takakansi Yhteystiedot"/>
    <w:basedOn w:val="Normaali"/>
    <w:rsid w:val="00303C1A"/>
    <w:pPr>
      <w:spacing w:after="0"/>
      <w:contextualSpacing/>
    </w:pPr>
    <w:rPr>
      <w:sz w:val="24"/>
    </w:rPr>
  </w:style>
  <w:style w:type="paragraph" w:styleId="Eivli">
    <w:name w:val="No Spacing"/>
    <w:link w:val="EivliChar"/>
    <w:uiPriority w:val="1"/>
    <w:qFormat/>
    <w:rsid w:val="00F27C64"/>
    <w:pPr>
      <w:spacing w:after="0" w:line="240" w:lineRule="auto"/>
    </w:pPr>
    <w:rPr>
      <w:rFonts w:eastAsiaTheme="minorEastAsia"/>
      <w:sz w:val="22"/>
      <w:szCs w:val="22"/>
      <w:lang w:eastAsia="fi-FI"/>
      <w14:ligatures w14:val="none"/>
    </w:rPr>
  </w:style>
  <w:style w:type="character" w:customStyle="1" w:styleId="EivliChar">
    <w:name w:val="Ei väliä Char"/>
    <w:basedOn w:val="Kappaleenoletusfontti"/>
    <w:link w:val="Eivli"/>
    <w:uiPriority w:val="1"/>
    <w:rsid w:val="00F27C64"/>
    <w:rPr>
      <w:rFonts w:eastAsiaTheme="minorEastAsia"/>
      <w:sz w:val="22"/>
      <w:szCs w:val="22"/>
      <w:lang w:eastAsia="fi-FI"/>
      <w14:ligatures w14:val="none"/>
    </w:rPr>
  </w:style>
  <w:style w:type="paragraph" w:customStyle="1" w:styleId="KansiLogo">
    <w:name w:val="Kansi Logo"/>
    <w:basedOn w:val="Normaali"/>
    <w:rsid w:val="00093F69"/>
    <w:pPr>
      <w:tabs>
        <w:tab w:val="left" w:pos="5338"/>
      </w:tabs>
      <w:spacing w:before="840" w:after="480"/>
      <w:ind w:left="1134"/>
      <w:contextualSpacing/>
    </w:pPr>
  </w:style>
  <w:style w:type="paragraph" w:styleId="Sisllysluettelonotsikko">
    <w:name w:val="TOC Heading"/>
    <w:aliases w:val="Sisallysluettelo Otsake"/>
    <w:basedOn w:val="Otsikko1"/>
    <w:next w:val="Normaali"/>
    <w:autoRedefine/>
    <w:uiPriority w:val="39"/>
    <w:unhideWhenUsed/>
    <w:qFormat/>
    <w:rsid w:val="00FC4D5F"/>
    <w:pPr>
      <w:numPr>
        <w:numId w:val="0"/>
      </w:numPr>
      <w:spacing w:after="600"/>
    </w:pPr>
  </w:style>
  <w:style w:type="paragraph" w:styleId="Sisluet1">
    <w:name w:val="toc 1"/>
    <w:aliases w:val="Sisallysluettelo 1"/>
    <w:basedOn w:val="Normaali"/>
    <w:next w:val="Normaali"/>
    <w:autoRedefine/>
    <w:uiPriority w:val="39"/>
    <w:unhideWhenUsed/>
    <w:rsid w:val="008301A1"/>
    <w:pPr>
      <w:tabs>
        <w:tab w:val="left" w:pos="426"/>
        <w:tab w:val="right" w:leader="dot" w:pos="9628"/>
      </w:tabs>
      <w:spacing w:before="120" w:after="0"/>
    </w:pPr>
    <w:rPr>
      <w:rFonts w:eastAsiaTheme="minorEastAsia"/>
      <w:b/>
      <w:kern w:val="2"/>
      <w:sz w:val="24"/>
      <w:szCs w:val="24"/>
      <w:lang w:eastAsia="fi-FI"/>
    </w:rPr>
  </w:style>
  <w:style w:type="paragraph" w:styleId="Sisluet2">
    <w:name w:val="toc 2"/>
    <w:aliases w:val="Sisallysluettelo 2"/>
    <w:basedOn w:val="Normaali"/>
    <w:next w:val="Normaali"/>
    <w:autoRedefine/>
    <w:uiPriority w:val="39"/>
    <w:unhideWhenUsed/>
    <w:rsid w:val="005E0B1A"/>
    <w:pPr>
      <w:tabs>
        <w:tab w:val="left" w:pos="993"/>
        <w:tab w:val="right" w:leader="dot" w:pos="9628"/>
      </w:tabs>
      <w:spacing w:after="0"/>
      <w:ind w:left="397"/>
    </w:pPr>
    <w:rPr>
      <w:rFonts w:eastAsiaTheme="minorEastAsia"/>
      <w:kern w:val="2"/>
      <w:sz w:val="24"/>
      <w:lang w:eastAsia="fi-FI"/>
    </w:rPr>
  </w:style>
  <w:style w:type="paragraph" w:styleId="Sisluet3">
    <w:name w:val="toc 3"/>
    <w:aliases w:val="Sisallysluettelo 3"/>
    <w:basedOn w:val="Normaali"/>
    <w:next w:val="Normaali"/>
    <w:autoRedefine/>
    <w:uiPriority w:val="39"/>
    <w:unhideWhenUsed/>
    <w:rsid w:val="000A4BF3"/>
    <w:pPr>
      <w:tabs>
        <w:tab w:val="left" w:pos="1843"/>
        <w:tab w:val="right" w:leader="dot" w:pos="9628"/>
      </w:tabs>
      <w:spacing w:after="100"/>
      <w:ind w:left="1531" w:hanging="680"/>
      <w:contextualSpacing/>
    </w:pPr>
    <w:rPr>
      <w:rFonts w:eastAsiaTheme="minorEastAsia"/>
      <w:kern w:val="2"/>
      <w:sz w:val="24"/>
      <w:lang w:eastAsia="fi-FI"/>
    </w:rPr>
  </w:style>
  <w:style w:type="paragraph" w:customStyle="1" w:styleId="KansiTeksti">
    <w:name w:val="Kansi Teksti"/>
    <w:basedOn w:val="Normaali"/>
    <w:rsid w:val="004D6DBE"/>
    <w:pPr>
      <w:ind w:left="1134" w:right="2835"/>
    </w:pPr>
    <w:rPr>
      <w:b/>
      <w:bCs/>
      <w:sz w:val="28"/>
      <w:szCs w:val="28"/>
    </w:rPr>
  </w:style>
  <w:style w:type="paragraph" w:customStyle="1" w:styleId="Kansikuva">
    <w:name w:val="Kansikuva"/>
    <w:basedOn w:val="Normaali"/>
    <w:rsid w:val="00093F69"/>
    <w:pPr>
      <w:spacing w:after="0"/>
    </w:pPr>
    <w:rPr>
      <w:sz w:val="56"/>
      <w:szCs w:val="56"/>
    </w:rPr>
  </w:style>
  <w:style w:type="paragraph" w:customStyle="1" w:styleId="Vliotsikko">
    <w:name w:val="Väliotsikko"/>
    <w:basedOn w:val="Normaali"/>
    <w:next w:val="Leipteksti"/>
    <w:qFormat/>
    <w:rsid w:val="002B2F4F"/>
    <w:pPr>
      <w:keepNext/>
      <w:spacing w:before="360" w:after="0"/>
    </w:pPr>
    <w:rPr>
      <w:b/>
      <w:bCs/>
      <w:sz w:val="24"/>
      <w:szCs w:val="24"/>
    </w:rPr>
  </w:style>
  <w:style w:type="paragraph" w:customStyle="1" w:styleId="TakakansiLogo">
    <w:name w:val="Takakansi Logo"/>
    <w:basedOn w:val="Normaali"/>
    <w:rsid w:val="00987BB8"/>
    <w:pPr>
      <w:spacing w:after="10800"/>
    </w:pPr>
  </w:style>
  <w:style w:type="paragraph" w:styleId="Leipteksti">
    <w:name w:val="Body Text"/>
    <w:basedOn w:val="Normaali"/>
    <w:link w:val="LeiptekstiChar"/>
    <w:unhideWhenUsed/>
    <w:qFormat/>
    <w:rsid w:val="002B2F4F"/>
    <w:rPr>
      <w:sz w:val="24"/>
    </w:rPr>
  </w:style>
  <w:style w:type="character" w:customStyle="1" w:styleId="LeiptekstiChar">
    <w:name w:val="Leipäteksti Char"/>
    <w:basedOn w:val="Kappaleenoletusfontti"/>
    <w:link w:val="Leipteksti"/>
    <w:rsid w:val="002B2F4F"/>
    <w:rPr>
      <w:noProof/>
      <w:szCs w:val="22"/>
    </w:rPr>
  </w:style>
  <w:style w:type="paragraph" w:styleId="Luettelokappale">
    <w:name w:val="List Paragraph"/>
    <w:basedOn w:val="Normaali"/>
    <w:uiPriority w:val="34"/>
    <w:qFormat/>
    <w:rsid w:val="000A4BF3"/>
    <w:pPr>
      <w:numPr>
        <w:numId w:val="1"/>
      </w:numPr>
      <w:spacing w:before="120" w:after="120"/>
    </w:pPr>
    <w:rPr>
      <w:sz w:val="24"/>
    </w:rPr>
  </w:style>
  <w:style w:type="paragraph" w:customStyle="1" w:styleId="Luettelokappalenumeroitu">
    <w:name w:val="Luettelokappale numeroitu"/>
    <w:basedOn w:val="Normaali"/>
    <w:qFormat/>
    <w:rsid w:val="000A4BF3"/>
    <w:pPr>
      <w:numPr>
        <w:numId w:val="3"/>
      </w:numPr>
      <w:spacing w:after="120"/>
      <w:ind w:left="643" w:right="1417"/>
    </w:pPr>
    <w:rPr>
      <w:sz w:val="24"/>
      <w:szCs w:val="24"/>
    </w:rPr>
  </w:style>
  <w:style w:type="table" w:styleId="TaulukkoRuudukko">
    <w:name w:val="Table Grid"/>
    <w:basedOn w:val="Normaalitaulukko"/>
    <w:uiPriority w:val="39"/>
    <w:rsid w:val="00634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Ruudukkotaulukko4-korostus1">
    <w:name w:val="Grid Table 4 Accent 1"/>
    <w:basedOn w:val="Normaalitaulukko"/>
    <w:uiPriority w:val="49"/>
    <w:rsid w:val="00952C56"/>
    <w:pPr>
      <w:spacing w:after="0" w:line="240" w:lineRule="auto"/>
    </w:pPr>
    <w:tblPr>
      <w:tblStyleRowBandSize w:val="1"/>
      <w:tblStyleColBandSize w:val="1"/>
      <w:tblBorders>
        <w:top w:val="single" w:sz="4" w:space="0" w:color="43AEFF" w:themeColor="accent1" w:themeTint="99"/>
        <w:left w:val="single" w:sz="4" w:space="0" w:color="43AEFF" w:themeColor="accent1" w:themeTint="99"/>
        <w:bottom w:val="single" w:sz="4" w:space="0" w:color="43AEFF" w:themeColor="accent1" w:themeTint="99"/>
        <w:right w:val="single" w:sz="4" w:space="0" w:color="43AEFF" w:themeColor="accent1" w:themeTint="99"/>
        <w:insideH w:val="single" w:sz="4" w:space="0" w:color="43AEFF" w:themeColor="accent1" w:themeTint="99"/>
        <w:insideV w:val="single" w:sz="4" w:space="0" w:color="43AEFF" w:themeColor="accent1" w:themeTint="99"/>
      </w:tblBorders>
    </w:tblPr>
    <w:tcPr>
      <w:vAlign w:val="center"/>
    </w:tcPr>
    <w:tblStylePr w:type="firstRow">
      <w:rPr>
        <w:b/>
        <w:bCs/>
        <w:color w:val="FFFFFF" w:themeColor="background1"/>
      </w:rPr>
      <w:tblPr/>
      <w:tcPr>
        <w:tcBorders>
          <w:top w:val="single" w:sz="4" w:space="0" w:color="0072C6" w:themeColor="accent1"/>
          <w:left w:val="single" w:sz="4" w:space="0" w:color="0072C6" w:themeColor="accent1"/>
          <w:bottom w:val="single" w:sz="4" w:space="0" w:color="0072C6" w:themeColor="accent1"/>
          <w:right w:val="single" w:sz="4" w:space="0" w:color="0072C6" w:themeColor="accent1"/>
          <w:insideH w:val="nil"/>
          <w:insideV w:val="nil"/>
        </w:tcBorders>
        <w:shd w:val="clear" w:color="auto" w:fill="0072C6" w:themeFill="accent1"/>
      </w:tcPr>
    </w:tblStylePr>
    <w:tblStylePr w:type="lastRow">
      <w:rPr>
        <w:b/>
        <w:bCs/>
      </w:rPr>
      <w:tblPr/>
      <w:tcPr>
        <w:tcBorders>
          <w:top w:val="double" w:sz="4" w:space="0" w:color="0072C6" w:themeColor="accent1"/>
        </w:tcBorders>
      </w:tcPr>
    </w:tblStylePr>
    <w:tblStylePr w:type="firstCol">
      <w:rPr>
        <w:b/>
        <w:bCs/>
      </w:rPr>
    </w:tblStylePr>
    <w:tblStylePr w:type="lastCol">
      <w:rPr>
        <w:b/>
        <w:bCs/>
      </w:rPr>
    </w:tblStylePr>
    <w:tblStylePr w:type="band1Vert">
      <w:tblPr/>
      <w:tcPr>
        <w:shd w:val="clear" w:color="auto" w:fill="C0E4FF" w:themeFill="accent1" w:themeFillTint="33"/>
      </w:tcPr>
    </w:tblStylePr>
    <w:tblStylePr w:type="band1Horz">
      <w:tblPr/>
      <w:tcPr>
        <w:shd w:val="clear" w:color="auto" w:fill="C0E4FF" w:themeFill="accent1" w:themeFillTint="33"/>
      </w:tcPr>
    </w:tblStylePr>
  </w:style>
  <w:style w:type="table" w:styleId="Luettelotaulukko4-korostus1">
    <w:name w:val="List Table 4 Accent 1"/>
    <w:basedOn w:val="Normaalitaulukko"/>
    <w:uiPriority w:val="49"/>
    <w:rsid w:val="0057327F"/>
    <w:pPr>
      <w:spacing w:after="0" w:line="240" w:lineRule="auto"/>
    </w:pPr>
    <w:tblPr>
      <w:tblStyleRowBandSize w:val="1"/>
      <w:tblStyleColBandSize w:val="1"/>
      <w:tblBorders>
        <w:top w:val="single" w:sz="4" w:space="0" w:color="43AEFF" w:themeColor="accent1" w:themeTint="99"/>
        <w:left w:val="single" w:sz="4" w:space="0" w:color="43AEFF" w:themeColor="accent1" w:themeTint="99"/>
        <w:bottom w:val="single" w:sz="4" w:space="0" w:color="43AEFF" w:themeColor="accent1" w:themeTint="99"/>
        <w:right w:val="single" w:sz="4" w:space="0" w:color="43AEFF" w:themeColor="accent1" w:themeTint="99"/>
        <w:insideH w:val="single" w:sz="4" w:space="0" w:color="43AEFF" w:themeColor="accent1" w:themeTint="99"/>
      </w:tblBorders>
    </w:tblPr>
    <w:tblStylePr w:type="firstRow">
      <w:rPr>
        <w:b/>
        <w:bCs/>
        <w:color w:val="FFFFFF" w:themeColor="background1"/>
      </w:rPr>
      <w:tblPr/>
      <w:tcPr>
        <w:tcBorders>
          <w:top w:val="single" w:sz="4" w:space="0" w:color="0072C6" w:themeColor="accent1"/>
          <w:left w:val="single" w:sz="4" w:space="0" w:color="0072C6" w:themeColor="accent1"/>
          <w:bottom w:val="single" w:sz="4" w:space="0" w:color="0072C6" w:themeColor="accent1"/>
          <w:right w:val="single" w:sz="4" w:space="0" w:color="0072C6" w:themeColor="accent1"/>
          <w:insideH w:val="nil"/>
        </w:tcBorders>
        <w:shd w:val="clear" w:color="auto" w:fill="0072C6" w:themeFill="accent1"/>
      </w:tcPr>
    </w:tblStylePr>
    <w:tblStylePr w:type="lastRow">
      <w:rPr>
        <w:b/>
        <w:bCs/>
      </w:rPr>
      <w:tblPr/>
      <w:tcPr>
        <w:tcBorders>
          <w:top w:val="double" w:sz="4" w:space="0" w:color="43AEFF" w:themeColor="accent1" w:themeTint="99"/>
        </w:tcBorders>
      </w:tcPr>
    </w:tblStylePr>
    <w:tblStylePr w:type="firstCol">
      <w:rPr>
        <w:b/>
        <w:bCs/>
      </w:rPr>
    </w:tblStylePr>
    <w:tblStylePr w:type="lastCol">
      <w:rPr>
        <w:b/>
        <w:bCs/>
      </w:rPr>
    </w:tblStylePr>
    <w:tblStylePr w:type="band1Vert">
      <w:tblPr/>
      <w:tcPr>
        <w:shd w:val="clear" w:color="auto" w:fill="C0E4FF" w:themeFill="accent1" w:themeFillTint="33"/>
      </w:tcPr>
    </w:tblStylePr>
    <w:tblStylePr w:type="band1Horz">
      <w:tblPr/>
      <w:tcPr>
        <w:shd w:val="clear" w:color="auto" w:fill="C0E4FF" w:themeFill="accent1" w:themeFillTint="33"/>
      </w:tcPr>
    </w:tblStylePr>
  </w:style>
  <w:style w:type="paragraph" w:customStyle="1" w:styleId="Taulukkoleipis0">
    <w:name w:val="Taulukko leipis"/>
    <w:basedOn w:val="Normaali"/>
    <w:qFormat/>
    <w:rsid w:val="00002878"/>
    <w:pPr>
      <w:keepNext/>
      <w:spacing w:after="0"/>
    </w:pPr>
    <w:rPr>
      <w:rFonts w:cstheme="minorHAnsi"/>
      <w:sz w:val="24"/>
      <w:szCs w:val="20"/>
    </w:rPr>
  </w:style>
  <w:style w:type="table" w:customStyle="1" w:styleId="Taulukko">
    <w:name w:val="Taulukko"/>
    <w:basedOn w:val="Normaalitaulukko"/>
    <w:uiPriority w:val="99"/>
    <w:rsid w:val="000379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rPr>
        <w:b/>
        <w:color w:val="FFFFFF" w:themeColor="background1"/>
      </w:rPr>
      <w:tblPr/>
      <w:tcPr>
        <w:shd w:val="clear" w:color="auto" w:fill="0072C6" w:themeFill="accent1"/>
      </w:tcPr>
    </w:tblStylePr>
  </w:style>
  <w:style w:type="table" w:styleId="Vaaleataulukkoruudukko">
    <w:name w:val="Grid Table Light"/>
    <w:basedOn w:val="Normaalitaulukko"/>
    <w:uiPriority w:val="40"/>
    <w:rsid w:val="00634DD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imiLogo">
    <w:name w:val="Nimiö Logo"/>
    <w:basedOn w:val="Vliotsikko"/>
    <w:rsid w:val="000A4BF3"/>
    <w:pPr>
      <w:spacing w:after="1800"/>
    </w:pPr>
  </w:style>
  <w:style w:type="paragraph" w:styleId="Merkittyluettelo">
    <w:name w:val="List Bullet"/>
    <w:aliases w:val="Lista (pallo)"/>
    <w:basedOn w:val="Leipteksti"/>
    <w:rsid w:val="00FA4257"/>
    <w:pPr>
      <w:keepLines w:val="0"/>
      <w:numPr>
        <w:numId w:val="6"/>
      </w:numPr>
      <w:suppressAutoHyphens w:val="0"/>
      <w:spacing w:line="240" w:lineRule="atLeast"/>
      <w:contextualSpacing/>
    </w:pPr>
    <w:rPr>
      <w:rFonts w:cstheme="minorHAnsi"/>
      <w:noProof w:val="0"/>
      <w:sz w:val="20"/>
      <w14:ligatures w14:val="none"/>
    </w:rPr>
  </w:style>
  <w:style w:type="paragraph" w:styleId="Otsikko">
    <w:name w:val="Title"/>
    <w:basedOn w:val="Normaali"/>
    <w:next w:val="Leipteksti"/>
    <w:link w:val="OtsikkoChar"/>
    <w:uiPriority w:val="99"/>
    <w:qFormat/>
    <w:rsid w:val="006A7C5D"/>
    <w:pPr>
      <w:keepLines w:val="0"/>
      <w:spacing w:before="240" w:line="240" w:lineRule="auto"/>
    </w:pPr>
    <w:rPr>
      <w:rFonts w:asciiTheme="majorHAnsi" w:eastAsiaTheme="majorEastAsia" w:hAnsiTheme="majorHAnsi" w:cstheme="majorHAnsi"/>
      <w:b/>
      <w:noProof w:val="0"/>
      <w:kern w:val="28"/>
      <w:sz w:val="60"/>
      <w:szCs w:val="52"/>
      <w14:ligatures w14:val="none"/>
    </w:rPr>
  </w:style>
  <w:style w:type="character" w:customStyle="1" w:styleId="OtsikkoChar">
    <w:name w:val="Otsikko Char"/>
    <w:basedOn w:val="Kappaleenoletusfontti"/>
    <w:link w:val="Otsikko"/>
    <w:uiPriority w:val="99"/>
    <w:rsid w:val="006A7C5D"/>
    <w:rPr>
      <w:rFonts w:asciiTheme="majorHAnsi" w:eastAsiaTheme="majorEastAsia" w:hAnsiTheme="majorHAnsi" w:cstheme="majorHAnsi"/>
      <w:b/>
      <w:kern w:val="28"/>
      <w:sz w:val="60"/>
      <w:szCs w:val="52"/>
      <w14:ligatures w14:val="none"/>
    </w:rPr>
  </w:style>
  <w:style w:type="paragraph" w:styleId="Alaotsikko">
    <w:name w:val="Subtitle"/>
    <w:basedOn w:val="Normaali"/>
    <w:next w:val="Leipteksti"/>
    <w:link w:val="AlaotsikkoChar"/>
    <w:uiPriority w:val="99"/>
    <w:qFormat/>
    <w:rsid w:val="006A7C5D"/>
    <w:pPr>
      <w:keepLines w:val="0"/>
      <w:numPr>
        <w:ilvl w:val="1"/>
      </w:numPr>
      <w:spacing w:before="240" w:line="240" w:lineRule="auto"/>
    </w:pPr>
    <w:rPr>
      <w:rFonts w:asciiTheme="majorHAnsi" w:eastAsiaTheme="majorEastAsia" w:hAnsiTheme="majorHAnsi" w:cstheme="majorHAnsi"/>
      <w:b/>
      <w:iCs/>
      <w:noProof w:val="0"/>
      <w:sz w:val="28"/>
      <w:szCs w:val="24"/>
      <w14:ligatures w14:val="none"/>
    </w:rPr>
  </w:style>
  <w:style w:type="character" w:customStyle="1" w:styleId="AlaotsikkoChar">
    <w:name w:val="Alaotsikko Char"/>
    <w:basedOn w:val="Kappaleenoletusfontti"/>
    <w:link w:val="Alaotsikko"/>
    <w:uiPriority w:val="99"/>
    <w:rsid w:val="006A7C5D"/>
    <w:rPr>
      <w:rFonts w:asciiTheme="majorHAnsi" w:eastAsiaTheme="majorEastAsia" w:hAnsiTheme="majorHAnsi" w:cstheme="majorHAnsi"/>
      <w:b/>
      <w:iCs/>
      <w:sz w:val="28"/>
      <w14:ligatures w14:val="none"/>
    </w:rPr>
  </w:style>
  <w:style w:type="paragraph" w:styleId="Seliteteksti">
    <w:name w:val="Balloon Text"/>
    <w:basedOn w:val="Normaali"/>
    <w:link w:val="SelitetekstiChar"/>
    <w:uiPriority w:val="99"/>
    <w:semiHidden/>
    <w:unhideWhenUsed/>
    <w:rsid w:val="006A7C5D"/>
    <w:pPr>
      <w:keepLines w:val="0"/>
      <w:spacing w:after="0" w:line="240" w:lineRule="auto"/>
    </w:pPr>
    <w:rPr>
      <w:rFonts w:ascii="Tahoma" w:hAnsi="Tahoma" w:cs="Tahoma"/>
      <w:noProof w:val="0"/>
      <w:sz w:val="16"/>
      <w:szCs w:val="16"/>
      <w14:ligatures w14:val="none"/>
    </w:rPr>
  </w:style>
  <w:style w:type="character" w:customStyle="1" w:styleId="SelitetekstiChar">
    <w:name w:val="Seliteteksti Char"/>
    <w:basedOn w:val="Kappaleenoletusfontti"/>
    <w:link w:val="Seliteteksti"/>
    <w:uiPriority w:val="99"/>
    <w:semiHidden/>
    <w:rsid w:val="006A7C5D"/>
    <w:rPr>
      <w:rFonts w:ascii="Tahoma" w:hAnsi="Tahoma" w:cs="Tahoma"/>
      <w:sz w:val="16"/>
      <w:szCs w:val="16"/>
      <w14:ligatures w14:val="none"/>
    </w:rPr>
  </w:style>
  <w:style w:type="paragraph" w:styleId="Pivmr">
    <w:name w:val="Date"/>
    <w:basedOn w:val="Normaali"/>
    <w:next w:val="Normaali"/>
    <w:link w:val="PivmrChar"/>
    <w:uiPriority w:val="99"/>
    <w:semiHidden/>
    <w:rsid w:val="006A7C5D"/>
    <w:pPr>
      <w:keepLines w:val="0"/>
      <w:spacing w:after="200" w:line="276" w:lineRule="auto"/>
    </w:pPr>
    <w:rPr>
      <w:b/>
      <w:noProof w:val="0"/>
      <w:color w:val="0072C6" w:themeColor="accent1"/>
      <w:sz w:val="20"/>
      <w:szCs w:val="20"/>
      <w:lang w:eastAsia="fi-FI"/>
      <w14:ligatures w14:val="none"/>
    </w:rPr>
  </w:style>
  <w:style w:type="character" w:customStyle="1" w:styleId="PivmrChar">
    <w:name w:val="Päivämäärä Char"/>
    <w:basedOn w:val="Kappaleenoletusfontti"/>
    <w:link w:val="Pivmr"/>
    <w:uiPriority w:val="99"/>
    <w:semiHidden/>
    <w:rsid w:val="006A7C5D"/>
    <w:rPr>
      <w:b/>
      <w:color w:val="0072C6" w:themeColor="accent1"/>
      <w:sz w:val="20"/>
      <w:szCs w:val="20"/>
      <w:lang w:eastAsia="fi-FI"/>
      <w14:ligatures w14:val="none"/>
    </w:rPr>
  </w:style>
  <w:style w:type="paragraph" w:customStyle="1" w:styleId="Listaviiva">
    <w:name w:val="Lista (viiva)"/>
    <w:basedOn w:val="Merkittyluettelo"/>
    <w:uiPriority w:val="1"/>
    <w:rsid w:val="006A7C5D"/>
    <w:pPr>
      <w:numPr>
        <w:numId w:val="12"/>
      </w:numPr>
    </w:pPr>
    <w:rPr>
      <w:noProof/>
    </w:rPr>
  </w:style>
  <w:style w:type="paragraph" w:customStyle="1" w:styleId="Allekirjoitus-yhteystiedot-muut">
    <w:name w:val="Allekirjoitus - yhteystiedot - muut"/>
    <w:basedOn w:val="Leipteksti"/>
    <w:uiPriority w:val="7"/>
    <w:semiHidden/>
    <w:rsid w:val="006A7C5D"/>
    <w:pPr>
      <w:keepLines w:val="0"/>
      <w:suppressAutoHyphens w:val="0"/>
      <w:spacing w:after="0" w:line="240" w:lineRule="atLeast"/>
    </w:pPr>
    <w:rPr>
      <w:rFonts w:cstheme="minorHAnsi"/>
      <w:noProof w:val="0"/>
      <w:sz w:val="20"/>
      <w14:ligatures w14:val="none"/>
    </w:rPr>
  </w:style>
  <w:style w:type="paragraph" w:customStyle="1" w:styleId="HKIkontaktitiedot-alareuna-alue1">
    <w:name w:val="HKI kontaktitiedot - alareuna - alue 1"/>
    <w:basedOn w:val="Normaali"/>
    <w:uiPriority w:val="8"/>
    <w:semiHidden/>
    <w:rsid w:val="006A7C5D"/>
    <w:pPr>
      <w:keepLines w:val="0"/>
      <w:framePr w:w="6804" w:h="1247" w:hRule="exact" w:wrap="around" w:vAnchor="page" w:hAnchor="page" w:yAlign="bottom"/>
      <w:spacing w:after="0" w:line="200" w:lineRule="exact"/>
      <w:ind w:left="2552"/>
      <w:contextualSpacing/>
    </w:pPr>
    <w:rPr>
      <w:rFonts w:ascii="Arial" w:hAnsi="Arial"/>
      <w:color w:val="FFFFFF"/>
      <w:sz w:val="16"/>
      <w14:ligatures w14:val="none"/>
    </w:rPr>
  </w:style>
  <w:style w:type="paragraph" w:customStyle="1" w:styleId="HKIkontaktitiedot-alareuna-alue2">
    <w:name w:val="HKI kontaktitiedot - alareuna - alue 2"/>
    <w:basedOn w:val="HKIkontaktitiedot-alareuna-alue1"/>
    <w:uiPriority w:val="8"/>
    <w:semiHidden/>
    <w:rsid w:val="006A7C5D"/>
    <w:pPr>
      <w:framePr w:w="9639" w:wrap="around"/>
      <w:ind w:left="6946"/>
    </w:pPr>
  </w:style>
  <w:style w:type="paragraph" w:customStyle="1" w:styleId="HKIkontaktitiedot-alareuna-alue3">
    <w:name w:val="HKI kontaktitiedot - alareuna - alue 3"/>
    <w:basedOn w:val="HKIkontaktitiedot-alareuna-alue2"/>
    <w:uiPriority w:val="8"/>
    <w:semiHidden/>
    <w:rsid w:val="006A7C5D"/>
    <w:pPr>
      <w:framePr w:w="11907" w:wrap="around"/>
      <w:ind w:left="0" w:right="1134"/>
      <w:jc w:val="right"/>
    </w:pPr>
  </w:style>
  <w:style w:type="paragraph" w:customStyle="1" w:styleId="Otsake1uudensivunaloittavaotsikko">
    <w:name w:val="Otsake 1 (uuden sivun aloittava otsikko)"/>
    <w:basedOn w:val="Otsikko1"/>
    <w:next w:val="Leipteksti"/>
    <w:uiPriority w:val="2"/>
    <w:rsid w:val="006A7C5D"/>
    <w:pPr>
      <w:numPr>
        <w:numId w:val="0"/>
      </w:numPr>
      <w:spacing w:before="0" w:after="600"/>
      <w:ind w:right="0"/>
      <w:contextualSpacing/>
    </w:pPr>
    <w:rPr>
      <w:rFonts w:eastAsiaTheme="majorEastAsia" w:cstheme="majorHAnsi"/>
      <w:bCs/>
      <w:sz w:val="60"/>
      <w:szCs w:val="28"/>
      <w14:ligatures w14:val="none"/>
    </w:rPr>
  </w:style>
  <w:style w:type="paragraph" w:customStyle="1" w:styleId="Kansi-Otsikko">
    <w:name w:val="Kansi - Otsikko"/>
    <w:basedOn w:val="Otsikko1"/>
    <w:uiPriority w:val="9"/>
    <w:rsid w:val="006A7C5D"/>
    <w:pPr>
      <w:numPr>
        <w:numId w:val="0"/>
      </w:numPr>
      <w:spacing w:before="0" w:after="0"/>
      <w:ind w:right="0"/>
      <w:contextualSpacing/>
    </w:pPr>
    <w:rPr>
      <w:rFonts w:eastAsiaTheme="majorEastAsia" w:cstheme="majorHAnsi"/>
      <w:bCs/>
      <w:color w:val="000000"/>
      <w:sz w:val="72"/>
      <w:szCs w:val="72"/>
      <w14:ligatures w14:val="none"/>
    </w:rPr>
  </w:style>
  <w:style w:type="paragraph" w:customStyle="1" w:styleId="HKIToimijannimi-yltunniste">
    <w:name w:val="HKI Toimijan nimi - ylätunniste"/>
    <w:basedOn w:val="Normaali"/>
    <w:uiPriority w:val="8"/>
    <w:semiHidden/>
    <w:rsid w:val="006A7C5D"/>
    <w:pPr>
      <w:keepLines w:val="0"/>
      <w:spacing w:after="200" w:line="240" w:lineRule="auto"/>
      <w:contextualSpacing/>
      <w:jc w:val="right"/>
    </w:pPr>
    <w:rPr>
      <w:rFonts w:asciiTheme="majorHAnsi" w:eastAsiaTheme="majorEastAsia" w:hAnsiTheme="majorHAnsi" w:cstheme="majorBidi"/>
      <w:b/>
      <w:bCs/>
      <w:noProof w:val="0"/>
      <w:sz w:val="24"/>
      <w:szCs w:val="26"/>
      <w14:ligatures w14:val="none"/>
    </w:rPr>
  </w:style>
  <w:style w:type="paragraph" w:customStyle="1" w:styleId="Allekirjoitus-paikkajaaika">
    <w:name w:val="Allekirjoitus - paikka ja aika"/>
    <w:basedOn w:val="Leipteksti"/>
    <w:uiPriority w:val="6"/>
    <w:semiHidden/>
    <w:rsid w:val="006A7C5D"/>
    <w:pPr>
      <w:keepLines w:val="0"/>
      <w:suppressAutoHyphens w:val="0"/>
      <w:spacing w:before="600" w:line="240" w:lineRule="atLeast"/>
      <w:contextualSpacing/>
    </w:pPr>
    <w:rPr>
      <w:rFonts w:cstheme="minorHAnsi"/>
      <w:sz w:val="20"/>
      <w14:ligatures w14:val="none"/>
    </w:rPr>
  </w:style>
  <w:style w:type="paragraph" w:customStyle="1" w:styleId="Allekirjoitus-yhteystiedot-nimi">
    <w:name w:val="Allekirjoitus - yhteystiedot - nimi"/>
    <w:basedOn w:val="Allekirjoitus-yhteystiedot-muut"/>
    <w:uiPriority w:val="6"/>
    <w:semiHidden/>
    <w:rsid w:val="006A7C5D"/>
    <w:pPr>
      <w:spacing w:before="600"/>
    </w:pPr>
    <w:rPr>
      <w:b/>
      <w:i/>
    </w:rPr>
  </w:style>
  <w:style w:type="paragraph" w:customStyle="1" w:styleId="Allekirjoitus-yhteystiedot-titteli">
    <w:name w:val="Allekirjoitus - yhteystiedot - titteli"/>
    <w:basedOn w:val="Allekirjoitus-yhteystiedot-nimi"/>
    <w:uiPriority w:val="6"/>
    <w:semiHidden/>
    <w:rsid w:val="006A7C5D"/>
    <w:pPr>
      <w:spacing w:before="0" w:after="240"/>
    </w:pPr>
    <w:rPr>
      <w:b w:val="0"/>
      <w:i w:val="0"/>
      <w:noProof/>
    </w:rPr>
  </w:style>
  <w:style w:type="paragraph" w:customStyle="1" w:styleId="Listanumeroitu">
    <w:name w:val="Lista (numeroitu)"/>
    <w:basedOn w:val="Merkittyluettelo"/>
    <w:uiPriority w:val="1"/>
    <w:rsid w:val="006A7C5D"/>
    <w:pPr>
      <w:numPr>
        <w:numId w:val="11"/>
      </w:numPr>
    </w:pPr>
    <w:rPr>
      <w:noProof/>
    </w:rPr>
  </w:style>
  <w:style w:type="paragraph" w:customStyle="1" w:styleId="Allekirjoitus-tervehdys">
    <w:name w:val="Allekirjoitus - tervehdys"/>
    <w:basedOn w:val="Allekirjoitus-paikkajaaika"/>
    <w:uiPriority w:val="6"/>
    <w:semiHidden/>
    <w:rsid w:val="006A7C5D"/>
    <w:pPr>
      <w:spacing w:before="240"/>
    </w:pPr>
  </w:style>
  <w:style w:type="paragraph" w:customStyle="1" w:styleId="Otsake1numeroitu">
    <w:name w:val="Otsake 1 (numeroitu)"/>
    <w:basedOn w:val="Otsikko1"/>
    <w:next w:val="Leipteksti"/>
    <w:uiPriority w:val="5"/>
    <w:rsid w:val="006A7C5D"/>
    <w:pPr>
      <w:numPr>
        <w:numId w:val="13"/>
      </w:numPr>
      <w:tabs>
        <w:tab w:val="clear" w:pos="964"/>
      </w:tabs>
      <w:spacing w:before="600" w:after="600"/>
      <w:ind w:left="964" w:right="0" w:hanging="964"/>
      <w:contextualSpacing/>
    </w:pPr>
    <w:rPr>
      <w:rFonts w:eastAsiaTheme="majorEastAsia" w:cstheme="majorHAnsi"/>
      <w:bCs/>
      <w:sz w:val="60"/>
      <w:szCs w:val="28"/>
      <w14:ligatures w14:val="none"/>
    </w:rPr>
  </w:style>
  <w:style w:type="paragraph" w:customStyle="1" w:styleId="Otsake2numeroitu">
    <w:name w:val="Otsake 2 (numeroitu)"/>
    <w:basedOn w:val="Otsake1numeroitu"/>
    <w:next w:val="Leipteksti"/>
    <w:uiPriority w:val="5"/>
    <w:rsid w:val="006A7C5D"/>
    <w:pPr>
      <w:numPr>
        <w:ilvl w:val="1"/>
      </w:numPr>
      <w:tabs>
        <w:tab w:val="clear" w:pos="8222"/>
      </w:tabs>
      <w:spacing w:before="240" w:after="240"/>
      <w:ind w:left="964" w:hanging="964"/>
      <w:outlineLvl w:val="1"/>
    </w:pPr>
    <w:rPr>
      <w:sz w:val="28"/>
    </w:rPr>
  </w:style>
  <w:style w:type="paragraph" w:customStyle="1" w:styleId="Otsake3numeroitu">
    <w:name w:val="Otsake 3 (numeroitu)"/>
    <w:basedOn w:val="Otsake2numeroitu"/>
    <w:next w:val="Leipteksti"/>
    <w:uiPriority w:val="5"/>
    <w:rsid w:val="006A7C5D"/>
    <w:pPr>
      <w:numPr>
        <w:ilvl w:val="2"/>
      </w:numPr>
      <w:tabs>
        <w:tab w:val="clear" w:pos="964"/>
      </w:tabs>
      <w:spacing w:after="120"/>
      <w:ind w:left="964" w:hanging="964"/>
      <w:outlineLvl w:val="2"/>
    </w:pPr>
    <w:rPr>
      <w:i/>
      <w:sz w:val="24"/>
    </w:rPr>
  </w:style>
  <w:style w:type="paragraph" w:customStyle="1" w:styleId="Otsake1numeroituuudensivunaloittavaotsikko">
    <w:name w:val="Otsake 1 (numeroitu) (uuden sivun aloittava otsikko)"/>
    <w:basedOn w:val="Otsake1numeroitu"/>
    <w:uiPriority w:val="4"/>
    <w:rsid w:val="006A7C5D"/>
    <w:pPr>
      <w:pageBreakBefore/>
      <w:spacing w:before="0"/>
    </w:pPr>
  </w:style>
  <w:style w:type="paragraph" w:customStyle="1" w:styleId="Takakansi-Yhteystiedotosoitejne">
    <w:name w:val="Takakansi - Yhteystiedot (osoite jne)"/>
    <w:basedOn w:val="Takakansi-Yhteystiedotorganisaatio"/>
    <w:uiPriority w:val="16"/>
    <w:rsid w:val="006A7C5D"/>
    <w:pPr>
      <w:tabs>
        <w:tab w:val="left" w:pos="1304"/>
        <w:tab w:val="left" w:pos="2608"/>
        <w:tab w:val="left" w:pos="3912"/>
      </w:tabs>
      <w:suppressAutoHyphens w:val="0"/>
    </w:pPr>
    <w:rPr>
      <w:rFonts w:eastAsia="Times New Roman" w:cs="Times New Roman"/>
      <w:b w:val="0"/>
      <w:lang w:val="en-US"/>
    </w:rPr>
  </w:style>
  <w:style w:type="paragraph" w:customStyle="1" w:styleId="Takakansi-Yhteystiedotorganisaatio">
    <w:name w:val="Takakansi - Yhteystiedot (organisaatio)"/>
    <w:basedOn w:val="Normaali"/>
    <w:uiPriority w:val="16"/>
    <w:rsid w:val="006A7C5D"/>
    <w:pPr>
      <w:keepLines w:val="0"/>
      <w:spacing w:after="0" w:line="240" w:lineRule="auto"/>
    </w:pPr>
    <w:rPr>
      <w:rFonts w:cstheme="minorHAnsi"/>
      <w:b/>
      <w:noProof w:val="0"/>
      <w:color w:val="FFFFFF"/>
      <w:sz w:val="20"/>
      <w14:ligatures w14:val="none"/>
    </w:rPr>
  </w:style>
  <w:style w:type="character" w:styleId="Kommentinviite">
    <w:name w:val="annotation reference"/>
    <w:basedOn w:val="Kappaleenoletusfontti"/>
    <w:uiPriority w:val="99"/>
    <w:semiHidden/>
    <w:unhideWhenUsed/>
    <w:rsid w:val="006A7C5D"/>
    <w:rPr>
      <w:sz w:val="16"/>
      <w:szCs w:val="16"/>
    </w:rPr>
  </w:style>
  <w:style w:type="paragraph" w:styleId="Kommentinteksti">
    <w:name w:val="annotation text"/>
    <w:basedOn w:val="Normaali"/>
    <w:link w:val="KommentintekstiChar"/>
    <w:uiPriority w:val="99"/>
    <w:unhideWhenUsed/>
    <w:rsid w:val="006A7C5D"/>
    <w:pPr>
      <w:keepLines w:val="0"/>
      <w:spacing w:after="0" w:line="240" w:lineRule="auto"/>
    </w:pPr>
    <w:rPr>
      <w:rFonts w:cstheme="minorHAnsi"/>
      <w:noProof w:val="0"/>
      <w:sz w:val="20"/>
      <w:szCs w:val="20"/>
      <w14:ligatures w14:val="none"/>
    </w:rPr>
  </w:style>
  <w:style w:type="character" w:customStyle="1" w:styleId="KommentintekstiChar">
    <w:name w:val="Kommentin teksti Char"/>
    <w:basedOn w:val="Kappaleenoletusfontti"/>
    <w:link w:val="Kommentinteksti"/>
    <w:uiPriority w:val="99"/>
    <w:rsid w:val="006A7C5D"/>
    <w:rPr>
      <w:rFonts w:cstheme="minorHAnsi"/>
      <w:sz w:val="20"/>
      <w:szCs w:val="20"/>
      <w14:ligatures w14:val="none"/>
    </w:rPr>
  </w:style>
  <w:style w:type="paragraph" w:styleId="Kommentinotsikko">
    <w:name w:val="annotation subject"/>
    <w:basedOn w:val="Kommentinteksti"/>
    <w:next w:val="Kommentinteksti"/>
    <w:link w:val="KommentinotsikkoChar"/>
    <w:uiPriority w:val="99"/>
    <w:semiHidden/>
    <w:unhideWhenUsed/>
    <w:rsid w:val="006A7C5D"/>
    <w:rPr>
      <w:b/>
      <w:bCs/>
    </w:rPr>
  </w:style>
  <w:style w:type="character" w:customStyle="1" w:styleId="KommentinotsikkoChar">
    <w:name w:val="Kommentin otsikko Char"/>
    <w:basedOn w:val="KommentintekstiChar"/>
    <w:link w:val="Kommentinotsikko"/>
    <w:uiPriority w:val="99"/>
    <w:semiHidden/>
    <w:rsid w:val="006A7C5D"/>
    <w:rPr>
      <w:rFonts w:cstheme="minorHAnsi"/>
      <w:b/>
      <w:bCs/>
      <w:sz w:val="20"/>
      <w:szCs w:val="20"/>
      <w14:ligatures w14:val="none"/>
    </w:rPr>
  </w:style>
  <w:style w:type="character" w:styleId="Voimakas">
    <w:name w:val="Strong"/>
    <w:uiPriority w:val="22"/>
    <w:qFormat/>
    <w:rsid w:val="006A7C5D"/>
    <w:rPr>
      <w:b/>
      <w:bCs/>
    </w:rPr>
  </w:style>
  <w:style w:type="table" w:customStyle="1" w:styleId="TaulukkoRuudukko2">
    <w:name w:val="Taulukko Ruudukko2"/>
    <w:basedOn w:val="Normaalitaulukko"/>
    <w:next w:val="TaulukkoRuudukko"/>
    <w:uiPriority w:val="39"/>
    <w:rsid w:val="006A7C5D"/>
    <w:pPr>
      <w:spacing w:after="0" w:line="240" w:lineRule="auto"/>
    </w:pPr>
    <w:rPr>
      <w:rFonts w:ascii="Calibri" w:eastAsia="Calibri" w:hAnsi="Calibri" w:cs="Times New Roman"/>
      <w:sz w:val="20"/>
      <w:szCs w:val="20"/>
      <w:lang w:eastAsia="fi-F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vattuHyperlinkki">
    <w:name w:val="FollowedHyperlink"/>
    <w:basedOn w:val="Kappaleenoletusfontti"/>
    <w:uiPriority w:val="99"/>
    <w:semiHidden/>
    <w:unhideWhenUsed/>
    <w:rsid w:val="006A7C5D"/>
    <w:rPr>
      <w:color w:val="000000" w:themeColor="followedHyperlink"/>
      <w:u w:val="single"/>
    </w:rPr>
  </w:style>
  <w:style w:type="table" w:customStyle="1" w:styleId="TaulukkoRuudukko3">
    <w:name w:val="Taulukko Ruudukko3"/>
    <w:basedOn w:val="Normaalitaulukko"/>
    <w:next w:val="TaulukkoRuudukko"/>
    <w:uiPriority w:val="39"/>
    <w:rsid w:val="006A7C5D"/>
    <w:pPr>
      <w:spacing w:after="0" w:line="240" w:lineRule="auto"/>
    </w:pPr>
    <w:rPr>
      <w:rFonts w:ascii="Calibri" w:eastAsia="Calibri" w:hAnsi="Calibri" w:cs="Times New Roman"/>
      <w:sz w:val="20"/>
      <w:szCs w:val="20"/>
      <w:lang w:eastAsia="fi-F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ali"/>
    <w:uiPriority w:val="99"/>
    <w:rsid w:val="006A7C5D"/>
    <w:pPr>
      <w:keepLines w:val="0"/>
      <w:suppressAutoHyphens w:val="0"/>
      <w:spacing w:after="160"/>
      <w:textAlignment w:val="center"/>
    </w:pPr>
    <w:rPr>
      <w:rFonts w:ascii="Minion Pro" w:eastAsia="Calibri" w:hAnsi="Minion Pro" w:cs="Minion Pro"/>
      <w:b/>
      <w:noProof w:val="0"/>
      <w:color w:val="000000"/>
      <w:szCs w:val="24"/>
      <w:lang w:val="en-GB"/>
      <w14:ligatures w14:val="none"/>
    </w:rPr>
  </w:style>
  <w:style w:type="table" w:customStyle="1" w:styleId="TaulukkoRuudukko11">
    <w:name w:val="Taulukko Ruudukko11"/>
    <w:basedOn w:val="Normaalitaulukko"/>
    <w:next w:val="TaulukkoRuudukko"/>
    <w:uiPriority w:val="39"/>
    <w:rsid w:val="006A7C5D"/>
    <w:pPr>
      <w:spacing w:after="0" w:line="240" w:lineRule="auto"/>
    </w:pPr>
    <w:rPr>
      <w:rFonts w:ascii="Arial" w:eastAsia="Arial" w:hAnsi="Arial"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semiHidden/>
    <w:unhideWhenUsed/>
    <w:rsid w:val="007037D0"/>
    <w:pPr>
      <w:keepLines w:val="0"/>
      <w:suppressAutoHyphens w:val="0"/>
      <w:spacing w:before="100" w:beforeAutospacing="1" w:after="100" w:afterAutospacing="1" w:line="240" w:lineRule="auto"/>
    </w:pPr>
    <w:rPr>
      <w:rFonts w:ascii="Times New Roman" w:eastAsia="Times New Roman" w:hAnsi="Times New Roman" w:cs="Times New Roman"/>
      <w:noProof w:val="0"/>
      <w:sz w:val="24"/>
      <w:szCs w:val="24"/>
      <w:lang w:eastAsia="fi-FI"/>
      <w14:ligatures w14:val="none"/>
    </w:rPr>
  </w:style>
  <w:style w:type="paragraph" w:customStyle="1" w:styleId="pf0">
    <w:name w:val="pf0"/>
    <w:basedOn w:val="Normaali"/>
    <w:rsid w:val="000548AB"/>
    <w:pPr>
      <w:keepLines w:val="0"/>
      <w:suppressAutoHyphens w:val="0"/>
      <w:spacing w:before="100" w:beforeAutospacing="1" w:after="100" w:afterAutospacing="1" w:line="240" w:lineRule="auto"/>
    </w:pPr>
    <w:rPr>
      <w:rFonts w:ascii="Times New Roman" w:eastAsia="Times New Roman" w:hAnsi="Times New Roman" w:cs="Times New Roman"/>
      <w:noProof w:val="0"/>
      <w:sz w:val="24"/>
      <w:szCs w:val="24"/>
      <w:lang w:eastAsia="fi-FI"/>
      <w14:ligatures w14:val="none"/>
    </w:rPr>
  </w:style>
  <w:style w:type="character" w:customStyle="1" w:styleId="cf01">
    <w:name w:val="cf01"/>
    <w:basedOn w:val="Kappaleenoletusfontti"/>
    <w:rsid w:val="000548AB"/>
    <w:rPr>
      <w:rFonts w:ascii="Segoe UI" w:hAnsi="Segoe UI" w:cs="Segoe UI" w:hint="default"/>
      <w:sz w:val="18"/>
      <w:szCs w:val="18"/>
    </w:rPr>
  </w:style>
  <w:style w:type="character" w:customStyle="1" w:styleId="Otsikko1Char1">
    <w:name w:val="Otsikko 1 Char1"/>
    <w:aliases w:val="Otsake 1 Char1"/>
    <w:basedOn w:val="Kappaleenoletusfontti"/>
    <w:uiPriority w:val="3"/>
    <w:rsid w:val="00A958F7"/>
    <w:rPr>
      <w:rFonts w:asciiTheme="majorHAnsi" w:eastAsiaTheme="majorEastAsia" w:hAnsiTheme="majorHAnsi" w:cstheme="majorBidi"/>
      <w:noProof/>
      <w:color w:val="005494" w:themeColor="accent1" w:themeShade="BF"/>
      <w:sz w:val="40"/>
      <w:szCs w:val="40"/>
      <w14:ligatures w14:val="standardContextual"/>
    </w:rPr>
  </w:style>
  <w:style w:type="character" w:customStyle="1" w:styleId="Otsikko2Char1">
    <w:name w:val="Otsikko 2 Char1"/>
    <w:aliases w:val="Otsake 2 Char1"/>
    <w:basedOn w:val="Kappaleenoletusfontti"/>
    <w:uiPriority w:val="3"/>
    <w:semiHidden/>
    <w:rsid w:val="00A958F7"/>
    <w:rPr>
      <w:rFonts w:asciiTheme="majorHAnsi" w:eastAsiaTheme="majorEastAsia" w:hAnsiTheme="majorHAnsi" w:cstheme="majorBidi"/>
      <w:noProof/>
      <w:color w:val="005494" w:themeColor="accent1" w:themeShade="BF"/>
      <w:sz w:val="32"/>
      <w:szCs w:val="32"/>
      <w14:ligatures w14:val="standardContextual"/>
    </w:rPr>
  </w:style>
  <w:style w:type="character" w:customStyle="1" w:styleId="Otsikko3Char1">
    <w:name w:val="Otsikko 3 Char1"/>
    <w:aliases w:val="Otsake 3 Char1"/>
    <w:basedOn w:val="Kappaleenoletusfontti"/>
    <w:uiPriority w:val="3"/>
    <w:semiHidden/>
    <w:rsid w:val="00A958F7"/>
    <w:rPr>
      <w:rFonts w:eastAsiaTheme="majorEastAsia" w:cstheme="majorBidi"/>
      <w:noProof/>
      <w:color w:val="005494" w:themeColor="accent1" w:themeShade="BF"/>
      <w:sz w:val="28"/>
      <w:szCs w:val="28"/>
      <w14:ligatures w14:val="standardContextual"/>
    </w:rPr>
  </w:style>
  <w:style w:type="paragraph" w:customStyle="1" w:styleId="msonormal0">
    <w:name w:val="msonormal"/>
    <w:basedOn w:val="Normaali"/>
    <w:rsid w:val="00A958F7"/>
    <w:pPr>
      <w:keepLines w:val="0"/>
      <w:suppressAutoHyphens w:val="0"/>
      <w:spacing w:before="100" w:beforeAutospacing="1" w:after="100" w:afterAutospacing="1" w:line="240" w:lineRule="auto"/>
    </w:pPr>
    <w:rPr>
      <w:rFonts w:ascii="Times New Roman" w:eastAsia="Times New Roman" w:hAnsi="Times New Roman" w:cs="Times New Roman"/>
      <w:noProof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4503">
      <w:bodyDiv w:val="1"/>
      <w:marLeft w:val="0"/>
      <w:marRight w:val="0"/>
      <w:marTop w:val="0"/>
      <w:marBottom w:val="0"/>
      <w:divBdr>
        <w:top w:val="none" w:sz="0" w:space="0" w:color="auto"/>
        <w:left w:val="none" w:sz="0" w:space="0" w:color="auto"/>
        <w:bottom w:val="none" w:sz="0" w:space="0" w:color="auto"/>
        <w:right w:val="none" w:sz="0" w:space="0" w:color="auto"/>
      </w:divBdr>
    </w:div>
    <w:div w:id="517430716">
      <w:bodyDiv w:val="1"/>
      <w:marLeft w:val="0"/>
      <w:marRight w:val="0"/>
      <w:marTop w:val="0"/>
      <w:marBottom w:val="0"/>
      <w:divBdr>
        <w:top w:val="none" w:sz="0" w:space="0" w:color="auto"/>
        <w:left w:val="none" w:sz="0" w:space="0" w:color="auto"/>
        <w:bottom w:val="none" w:sz="0" w:space="0" w:color="auto"/>
        <w:right w:val="none" w:sz="0" w:space="0" w:color="auto"/>
      </w:divBdr>
    </w:div>
    <w:div w:id="614295045">
      <w:bodyDiv w:val="1"/>
      <w:marLeft w:val="0"/>
      <w:marRight w:val="0"/>
      <w:marTop w:val="0"/>
      <w:marBottom w:val="0"/>
      <w:divBdr>
        <w:top w:val="none" w:sz="0" w:space="0" w:color="auto"/>
        <w:left w:val="none" w:sz="0" w:space="0" w:color="auto"/>
        <w:bottom w:val="none" w:sz="0" w:space="0" w:color="auto"/>
        <w:right w:val="none" w:sz="0" w:space="0" w:color="auto"/>
      </w:divBdr>
    </w:div>
    <w:div w:id="875043781">
      <w:bodyDiv w:val="1"/>
      <w:marLeft w:val="0"/>
      <w:marRight w:val="0"/>
      <w:marTop w:val="0"/>
      <w:marBottom w:val="0"/>
      <w:divBdr>
        <w:top w:val="none" w:sz="0" w:space="0" w:color="auto"/>
        <w:left w:val="none" w:sz="0" w:space="0" w:color="auto"/>
        <w:bottom w:val="none" w:sz="0" w:space="0" w:color="auto"/>
        <w:right w:val="none" w:sz="0" w:space="0" w:color="auto"/>
      </w:divBdr>
    </w:div>
    <w:div w:id="940143494">
      <w:bodyDiv w:val="1"/>
      <w:marLeft w:val="0"/>
      <w:marRight w:val="0"/>
      <w:marTop w:val="0"/>
      <w:marBottom w:val="0"/>
      <w:divBdr>
        <w:top w:val="none" w:sz="0" w:space="0" w:color="auto"/>
        <w:left w:val="none" w:sz="0" w:space="0" w:color="auto"/>
        <w:bottom w:val="none" w:sz="0" w:space="0" w:color="auto"/>
        <w:right w:val="none" w:sz="0" w:space="0" w:color="auto"/>
      </w:divBdr>
    </w:div>
    <w:div w:id="1199775444">
      <w:bodyDiv w:val="1"/>
      <w:marLeft w:val="0"/>
      <w:marRight w:val="0"/>
      <w:marTop w:val="0"/>
      <w:marBottom w:val="0"/>
      <w:divBdr>
        <w:top w:val="none" w:sz="0" w:space="0" w:color="auto"/>
        <w:left w:val="none" w:sz="0" w:space="0" w:color="auto"/>
        <w:bottom w:val="none" w:sz="0" w:space="0" w:color="auto"/>
        <w:right w:val="none" w:sz="0" w:space="0" w:color="auto"/>
      </w:divBdr>
    </w:div>
    <w:div w:id="1230994935">
      <w:bodyDiv w:val="1"/>
      <w:marLeft w:val="0"/>
      <w:marRight w:val="0"/>
      <w:marTop w:val="0"/>
      <w:marBottom w:val="0"/>
      <w:divBdr>
        <w:top w:val="none" w:sz="0" w:space="0" w:color="auto"/>
        <w:left w:val="none" w:sz="0" w:space="0" w:color="auto"/>
        <w:bottom w:val="none" w:sz="0" w:space="0" w:color="auto"/>
        <w:right w:val="none" w:sz="0" w:space="0" w:color="auto"/>
      </w:divBdr>
    </w:div>
    <w:div w:id="1387028941">
      <w:bodyDiv w:val="1"/>
      <w:marLeft w:val="0"/>
      <w:marRight w:val="0"/>
      <w:marTop w:val="0"/>
      <w:marBottom w:val="0"/>
      <w:divBdr>
        <w:top w:val="none" w:sz="0" w:space="0" w:color="auto"/>
        <w:left w:val="none" w:sz="0" w:space="0" w:color="auto"/>
        <w:bottom w:val="none" w:sz="0" w:space="0" w:color="auto"/>
        <w:right w:val="none" w:sz="0" w:space="0" w:color="auto"/>
      </w:divBdr>
    </w:div>
    <w:div w:id="1583224606">
      <w:bodyDiv w:val="1"/>
      <w:marLeft w:val="0"/>
      <w:marRight w:val="0"/>
      <w:marTop w:val="0"/>
      <w:marBottom w:val="0"/>
      <w:divBdr>
        <w:top w:val="none" w:sz="0" w:space="0" w:color="auto"/>
        <w:left w:val="none" w:sz="0" w:space="0" w:color="auto"/>
        <w:bottom w:val="none" w:sz="0" w:space="0" w:color="auto"/>
        <w:right w:val="none" w:sz="0" w:space="0" w:color="auto"/>
      </w:divBdr>
    </w:div>
    <w:div w:id="169962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footer" Target="footer3.xml"/><Relationship Id="rId26" Type="http://schemas.openxmlformats.org/officeDocument/2006/relationships/hyperlink" Target="https://www.ruokavirasto.fi/globalassets/tietoa-meista/julkaisut/esitteet/elintarvikkeet/ruokavirasto_kasienpesuohje_eng-final.pdf" TargetMode="External"/><Relationship Id="rId39" Type="http://schemas.openxmlformats.org/officeDocument/2006/relationships/footer" Target="footer8.xml"/><Relationship Id="rId21" Type="http://schemas.openxmlformats.org/officeDocument/2006/relationships/hyperlink" Target="https://www.hel.fi/en/business-and-work/apply-for-permits-and-facilities/food-business/registering-a-food-business" TargetMode="External"/><Relationship Id="rId34" Type="http://schemas.openxmlformats.org/officeDocument/2006/relationships/hyperlink" Target="https://www.hel.fi/en/business-and-work/apply-for-permits-and-facilities/food-business/registering-a-food-business" TargetMode="External"/><Relationship Id="rId42"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https://www.ruokavirasto.fi/elintarvikkeet/elintarvikeala/ainesosat-ja-sisalto/allergeeni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julkari.fi/bitstream/handle/10024/135327/URN_ISBN_978-952-302-932-3.pdf?sequence=1&amp;isAllowed=y" TargetMode="External"/><Relationship Id="rId32" Type="http://schemas.openxmlformats.org/officeDocument/2006/relationships/hyperlink" Target="https://www.hel.fi/static/ymk/lomakkeet/ohjeita_ja_maarayksia/ov_naytteenotto_myymalat.pdf" TargetMode="External"/><Relationship Id="rId37" Type="http://schemas.openxmlformats.org/officeDocument/2006/relationships/footer" Target="footer7.xml"/><Relationship Id="rId40" Type="http://schemas.openxmlformats.org/officeDocument/2006/relationships/hyperlink" Target="https://www.hel.fi/en/business-and-work/apply-for-permits-and-facilities/food-business"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ruokavirasto.fi/globalassets/yritykset/elintarvikeala/elintarvikealan-yhteiset-vaatimukset/pakkaamattoman-helposti-pilaantuvan-elintarvikkeen-kasittely/pakkaamattoman_helposti_pilaantuvan_elintarvikkeen_kasittely_17.6.2021_eng.pdf" TargetMode="External"/><Relationship Id="rId28" Type="http://schemas.openxmlformats.org/officeDocument/2006/relationships/hyperlink" Target="https://www.ruokavirasto.fi/elintarvikkeet/elintarvikeala/tuote--ja-toimialakohtaiset-vaatimukset/kalat-ja-kalastustuotteet/jaadytysvaatimus/" TargetMode="External"/><Relationship Id="rId36"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hyperlink" Target="https://www.ruokavirasto.fi/en/foodstuffs/food-sector/poikkeustilanteet/guidelines-on-withdrawal-of-produc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ymp.elintarviketurvallisuus@hel.fi" TargetMode="External"/><Relationship Id="rId22" Type="http://schemas.openxmlformats.org/officeDocument/2006/relationships/hyperlink" Target="https://ilppa.fi/etusivu" TargetMode="External"/><Relationship Id="rId27" Type="http://schemas.openxmlformats.org/officeDocument/2006/relationships/hyperlink" Target="https://www.ruokavirasto.fi/globalassets/elintarvikkeet/elintarvikeala/ohjeet-ja-lainsaadanto/hygieeninen-toiminta/disposable-protective-gloves.pdf" TargetMode="External"/><Relationship Id="rId30" Type="http://schemas.openxmlformats.org/officeDocument/2006/relationships/hyperlink" Target="https://www.hel.fi/static/ymk/lomakkeet/ohjeita_ja_maarayksia/elintarviketiedot_myynti_en.pdf" TargetMode="External"/><Relationship Id="rId35" Type="http://schemas.openxmlformats.org/officeDocument/2006/relationships/footer" Target="footer5.xm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www.ruokavirasto.fi/globalassets/yritykset/elintarvikeala/elintarvikealan-yhteiset-vaatimukset/pakkaamattoman-helposti-pilaantuvan-elintarvikkeen-kasittely/pakkaamattoman_helposti_pilaantuvan_elintarvikkeen_kasittely_17.6.2021_eng.pdf" TargetMode="External"/><Relationship Id="rId33" Type="http://schemas.openxmlformats.org/officeDocument/2006/relationships/hyperlink" Target="https://www.ruokavirasto.fi/elintarvikkeet/oppaat/elintarvikkeiden-mikrobiologiset-vaatimukset---ohje-elintarvikealan-toimijoille/elintarvikkeiden-mikrobiologiset-vaatimukset---ohje-elintarvikealan-toimijoille/" TargetMode="External"/><Relationship Id="rId38"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1EB9A958AC41FBB2CF82696C2533D5"/>
        <w:category>
          <w:name w:val="Yleiset"/>
          <w:gallery w:val="placeholder"/>
        </w:category>
        <w:types>
          <w:type w:val="bbPlcHdr"/>
        </w:types>
        <w:behaviors>
          <w:behavior w:val="content"/>
        </w:behaviors>
        <w:guid w:val="{46E38485-BAFD-40A1-B2F8-EC227C71C0B3}"/>
      </w:docPartPr>
      <w:docPartBody>
        <w:p w:rsidR="009165E4" w:rsidRDefault="009165E4">
          <w:r w:rsidRPr="003539A9">
            <w:rPr>
              <w:rStyle w:val="Paikkamerkkiteksti"/>
            </w:rPr>
            <w:t>[Otsikko]</w:t>
          </w:r>
        </w:p>
      </w:docPartBody>
    </w:docPart>
    <w:docPart>
      <w:docPartPr>
        <w:name w:val="B0241C56624E42ED83F73B55CD436162"/>
        <w:category>
          <w:name w:val="Yleiset"/>
          <w:gallery w:val="placeholder"/>
        </w:category>
        <w:types>
          <w:type w:val="bbPlcHdr"/>
        </w:types>
        <w:behaviors>
          <w:behavior w:val="content"/>
        </w:behaviors>
        <w:guid w:val="{BD7C74DF-5118-4C2D-9668-1851F9CA7268}"/>
      </w:docPartPr>
      <w:docPartBody>
        <w:p w:rsidR="005B589C" w:rsidRDefault="005B589C">
          <w:r w:rsidRPr="00C80A50">
            <w:rPr>
              <w:rStyle w:val="Paikkamerkkiteksti"/>
            </w:rPr>
            <w:t>[Otsikko]</w:t>
          </w:r>
        </w:p>
      </w:docPartBody>
    </w:docPart>
    <w:docPart>
      <w:docPartPr>
        <w:name w:val="0EF06BB2279E4C35A5A07C6C61FADC42"/>
        <w:category>
          <w:name w:val="Yleiset"/>
          <w:gallery w:val="placeholder"/>
        </w:category>
        <w:types>
          <w:type w:val="bbPlcHdr"/>
        </w:types>
        <w:behaviors>
          <w:behavior w:val="content"/>
        </w:behaviors>
        <w:guid w:val="{7E0C092B-09E4-4945-AFD3-560807D7C4D4}"/>
      </w:docPartPr>
      <w:docPartBody>
        <w:p w:rsidR="005B589C" w:rsidRDefault="005B589C">
          <w:r w:rsidRPr="00C80A50">
            <w:rPr>
              <w:rStyle w:val="Paikkamerkkiteksti"/>
            </w:rPr>
            <w:t>[Otsikko]</w:t>
          </w:r>
        </w:p>
      </w:docPartBody>
    </w:docPart>
    <w:docPart>
      <w:docPartPr>
        <w:name w:val="7BA5E83961D54132AD4957704CD315BE"/>
        <w:category>
          <w:name w:val="Yleiset"/>
          <w:gallery w:val="placeholder"/>
        </w:category>
        <w:types>
          <w:type w:val="bbPlcHdr"/>
        </w:types>
        <w:behaviors>
          <w:behavior w:val="content"/>
        </w:behaviors>
        <w:guid w:val="{342DD218-5096-4A42-BA70-B4A592C01212}"/>
      </w:docPartPr>
      <w:docPartBody>
        <w:p w:rsidR="004F74DA" w:rsidRDefault="004F74DA" w:rsidP="004F74DA">
          <w:pPr>
            <w:pStyle w:val="7BA5E83961D54132AD4957704CD315BE"/>
          </w:pPr>
          <w:r w:rsidRPr="00887A7E">
            <w:rPr>
              <w:rStyle w:val="Paikkamerkkiteksti"/>
            </w:rPr>
            <w:t>[Yritys]</w:t>
          </w:r>
        </w:p>
      </w:docPartBody>
    </w:docPart>
    <w:docPart>
      <w:docPartPr>
        <w:name w:val="4BA0B7723CC3418FA751E275559388DF"/>
        <w:category>
          <w:name w:val="Yleiset"/>
          <w:gallery w:val="placeholder"/>
        </w:category>
        <w:types>
          <w:type w:val="bbPlcHdr"/>
        </w:types>
        <w:behaviors>
          <w:behavior w:val="content"/>
        </w:behaviors>
        <w:guid w:val="{19B3A6FE-E16F-4F41-92EE-085964835014}"/>
      </w:docPartPr>
      <w:docPartBody>
        <w:p w:rsidR="004F74DA" w:rsidRDefault="004F74DA" w:rsidP="004F74DA">
          <w:pPr>
            <w:pStyle w:val="4BA0B7723CC3418FA751E275559388DF"/>
          </w:pPr>
          <w:r w:rsidRPr="00887A7E">
            <w:rPr>
              <w:rStyle w:val="Paikkamerkkiteksti"/>
            </w:rPr>
            <w:t>Kirjoita tekstiä napsauttamalla tai napauttamalla tätä.</w:t>
          </w:r>
        </w:p>
      </w:docPartBody>
    </w:docPart>
    <w:docPart>
      <w:docPartPr>
        <w:name w:val="9E37AA3BFB1F4989BAAEABDBA51D8EF6"/>
        <w:category>
          <w:name w:val="Yleiset"/>
          <w:gallery w:val="placeholder"/>
        </w:category>
        <w:types>
          <w:type w:val="bbPlcHdr"/>
        </w:types>
        <w:behaviors>
          <w:behavior w:val="content"/>
        </w:behaviors>
        <w:guid w:val="{9575A2CF-C14F-48D7-A675-BB8B74FE7279}"/>
      </w:docPartPr>
      <w:docPartBody>
        <w:p w:rsidR="004F74DA" w:rsidRDefault="004F74DA" w:rsidP="004F74DA">
          <w:pPr>
            <w:pStyle w:val="9E37AA3BFB1F4989BAAEABDBA51D8EF6"/>
          </w:pPr>
          <w:r w:rsidRPr="00887A7E">
            <w:rPr>
              <w:rStyle w:val="Paikkamerkkiteksti"/>
            </w:rPr>
            <w:t>[Yrityksen osoite]</w:t>
          </w:r>
        </w:p>
      </w:docPartBody>
    </w:docPart>
    <w:docPart>
      <w:docPartPr>
        <w:name w:val="DA1CF805ABAD46579FDBB2E5F5292BD4"/>
        <w:category>
          <w:name w:val="Yleiset"/>
          <w:gallery w:val="placeholder"/>
        </w:category>
        <w:types>
          <w:type w:val="bbPlcHdr"/>
        </w:types>
        <w:behaviors>
          <w:behavior w:val="content"/>
        </w:behaviors>
        <w:guid w:val="{51E3D4C4-C7C1-4016-B95B-2C06F1AFD91C}"/>
      </w:docPartPr>
      <w:docPartBody>
        <w:p w:rsidR="004F74DA" w:rsidRDefault="004F74DA" w:rsidP="004F74DA">
          <w:pPr>
            <w:pStyle w:val="DA1CF805ABAD46579FDBB2E5F5292BD4"/>
          </w:pPr>
          <w:r w:rsidRPr="00887A7E">
            <w:rPr>
              <w:rStyle w:val="Paikkamerkkiteksti"/>
            </w:rPr>
            <w:t>[Yrityksen sähköposti]</w:t>
          </w:r>
        </w:p>
      </w:docPartBody>
    </w:docPart>
    <w:docPart>
      <w:docPartPr>
        <w:name w:val="DA104A872F4143DCB2B96140EE2E0600"/>
        <w:category>
          <w:name w:val="Yleiset"/>
          <w:gallery w:val="placeholder"/>
        </w:category>
        <w:types>
          <w:type w:val="bbPlcHdr"/>
        </w:types>
        <w:behaviors>
          <w:behavior w:val="content"/>
        </w:behaviors>
        <w:guid w:val="{1426973A-663E-46F4-859B-AA5AB2E2926A}"/>
      </w:docPartPr>
      <w:docPartBody>
        <w:p w:rsidR="004F74DA" w:rsidRDefault="004F74DA" w:rsidP="004F74DA">
          <w:pPr>
            <w:pStyle w:val="DA104A872F4143DCB2B96140EE2E0600"/>
          </w:pPr>
          <w:r w:rsidRPr="00887A7E">
            <w:rPr>
              <w:rStyle w:val="Paikkamerkkiteksti"/>
            </w:rPr>
            <w:t>Kirjoita tekstiä napsauttamalla tai napauttamalla tätä.</w:t>
          </w:r>
        </w:p>
      </w:docPartBody>
    </w:docPart>
    <w:docPart>
      <w:docPartPr>
        <w:name w:val="33F09DAE4C9846E0BDFA1DC3DF7C5144"/>
        <w:category>
          <w:name w:val="Yleiset"/>
          <w:gallery w:val="placeholder"/>
        </w:category>
        <w:types>
          <w:type w:val="bbPlcHdr"/>
        </w:types>
        <w:behaviors>
          <w:behavior w:val="content"/>
        </w:behaviors>
        <w:guid w:val="{6F1C05CF-1317-43C6-BF5F-7EEDB97AF0AB}"/>
      </w:docPartPr>
      <w:docPartBody>
        <w:p w:rsidR="007F16BF" w:rsidRDefault="007F16BF" w:rsidP="007F16BF">
          <w:pPr>
            <w:pStyle w:val="33F09DAE4C9846E0BDFA1DC3DF7C5144"/>
          </w:pPr>
          <w:r w:rsidRPr="00C80A50">
            <w:rPr>
              <w:rStyle w:val="Paikkamerkkiteksti"/>
            </w:rPr>
            <w:t>[Otsikko]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5E4"/>
    <w:rsid w:val="00000554"/>
    <w:rsid w:val="00030896"/>
    <w:rsid w:val="00076989"/>
    <w:rsid w:val="000B4F80"/>
    <w:rsid w:val="000D069E"/>
    <w:rsid w:val="000E17CC"/>
    <w:rsid w:val="00123FD0"/>
    <w:rsid w:val="001C2A02"/>
    <w:rsid w:val="001E0EC4"/>
    <w:rsid w:val="001F378F"/>
    <w:rsid w:val="001F46D6"/>
    <w:rsid w:val="00241F95"/>
    <w:rsid w:val="00263F22"/>
    <w:rsid w:val="00276D5F"/>
    <w:rsid w:val="00277C6E"/>
    <w:rsid w:val="002944E6"/>
    <w:rsid w:val="002D4578"/>
    <w:rsid w:val="003474D8"/>
    <w:rsid w:val="00370432"/>
    <w:rsid w:val="003724F1"/>
    <w:rsid w:val="003D29C7"/>
    <w:rsid w:val="004139D1"/>
    <w:rsid w:val="00425A27"/>
    <w:rsid w:val="00455556"/>
    <w:rsid w:val="004674D7"/>
    <w:rsid w:val="004A116D"/>
    <w:rsid w:val="004B3334"/>
    <w:rsid w:val="004D1513"/>
    <w:rsid w:val="004E23C6"/>
    <w:rsid w:val="004F74DA"/>
    <w:rsid w:val="00505E8C"/>
    <w:rsid w:val="00543277"/>
    <w:rsid w:val="00585236"/>
    <w:rsid w:val="005B589C"/>
    <w:rsid w:val="005D6A76"/>
    <w:rsid w:val="00605FBA"/>
    <w:rsid w:val="00640C1D"/>
    <w:rsid w:val="006664B8"/>
    <w:rsid w:val="006F6CDE"/>
    <w:rsid w:val="00726009"/>
    <w:rsid w:val="00771EC7"/>
    <w:rsid w:val="00775728"/>
    <w:rsid w:val="007A1B31"/>
    <w:rsid w:val="007F16BF"/>
    <w:rsid w:val="00804C3F"/>
    <w:rsid w:val="0081272F"/>
    <w:rsid w:val="00851547"/>
    <w:rsid w:val="00856DB9"/>
    <w:rsid w:val="008E7510"/>
    <w:rsid w:val="009165E4"/>
    <w:rsid w:val="00951490"/>
    <w:rsid w:val="009F2455"/>
    <w:rsid w:val="00A313CA"/>
    <w:rsid w:val="00A545F0"/>
    <w:rsid w:val="00A949DA"/>
    <w:rsid w:val="00B55EB3"/>
    <w:rsid w:val="00BC4DE9"/>
    <w:rsid w:val="00BF7F6B"/>
    <w:rsid w:val="00C051CB"/>
    <w:rsid w:val="00C679F9"/>
    <w:rsid w:val="00CA3D89"/>
    <w:rsid w:val="00CA4A68"/>
    <w:rsid w:val="00D24980"/>
    <w:rsid w:val="00D37868"/>
    <w:rsid w:val="00D60F35"/>
    <w:rsid w:val="00E2161C"/>
    <w:rsid w:val="00E41A05"/>
    <w:rsid w:val="00E52062"/>
    <w:rsid w:val="00E7340C"/>
    <w:rsid w:val="00E93907"/>
    <w:rsid w:val="00EC0B0F"/>
    <w:rsid w:val="00EF243D"/>
    <w:rsid w:val="00F01917"/>
    <w:rsid w:val="00FA2180"/>
    <w:rsid w:val="00FD441C"/>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C679F9"/>
    <w:rPr>
      <w:color w:val="666666"/>
    </w:rPr>
  </w:style>
  <w:style w:type="paragraph" w:customStyle="1" w:styleId="7BA5E83961D54132AD4957704CD315BE">
    <w:name w:val="7BA5E83961D54132AD4957704CD315BE"/>
    <w:rsid w:val="004F74DA"/>
  </w:style>
  <w:style w:type="paragraph" w:customStyle="1" w:styleId="4BA0B7723CC3418FA751E275559388DF">
    <w:name w:val="4BA0B7723CC3418FA751E275559388DF"/>
    <w:rsid w:val="004F74DA"/>
  </w:style>
  <w:style w:type="paragraph" w:customStyle="1" w:styleId="9E37AA3BFB1F4989BAAEABDBA51D8EF6">
    <w:name w:val="9E37AA3BFB1F4989BAAEABDBA51D8EF6"/>
    <w:rsid w:val="004F74DA"/>
  </w:style>
  <w:style w:type="paragraph" w:customStyle="1" w:styleId="DA1CF805ABAD46579FDBB2E5F5292BD4">
    <w:name w:val="DA1CF805ABAD46579FDBB2E5F5292BD4"/>
    <w:rsid w:val="004F74DA"/>
  </w:style>
  <w:style w:type="paragraph" w:customStyle="1" w:styleId="DA104A872F4143DCB2B96140EE2E0600">
    <w:name w:val="DA104A872F4143DCB2B96140EE2E0600"/>
    <w:rsid w:val="004F74DA"/>
  </w:style>
  <w:style w:type="paragraph" w:customStyle="1" w:styleId="33F09DAE4C9846E0BDFA1DC3DF7C5144">
    <w:name w:val="33F09DAE4C9846E0BDFA1DC3DF7C5144"/>
    <w:rsid w:val="007F16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Helsinki2025">
      <a:dk1>
        <a:sysClr val="windowText" lastClr="000000"/>
      </a:dk1>
      <a:lt1>
        <a:sysClr val="window" lastClr="FFFFFF"/>
      </a:lt1>
      <a:dk2>
        <a:srgbClr val="0000BF"/>
      </a:dk2>
      <a:lt2>
        <a:srgbClr val="9FC9EB"/>
      </a:lt2>
      <a:accent1>
        <a:srgbClr val="0072C6"/>
      </a:accent1>
      <a:accent2>
        <a:srgbClr val="FFE977"/>
      </a:accent2>
      <a:accent3>
        <a:srgbClr val="008741"/>
      </a:accent3>
      <a:accent4>
        <a:srgbClr val="F5A3C7"/>
      </a:accent4>
      <a:accent5>
        <a:srgbClr val="FD4F00"/>
      </a:accent5>
      <a:accent6>
        <a:srgbClr val="00D7A7"/>
      </a:accent6>
      <a:hlink>
        <a:srgbClr val="0000BF"/>
      </a:hlink>
      <a:folHlink>
        <a:srgbClr val="000000"/>
      </a:folHlink>
    </a:clrScheme>
    <a:fontScheme name="Hki 2025">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Julkaisupäivämäärä</PublishDate>
  <Abstract/>
  <CompanyAddress>Työpajankatu 8, 00580 Helsinki</CompanyAddress>
  <CompanyPhone>Vaihde: 09 310 1691</CompanyPhone>
  <CompanyFax/>
  <CompanyEmail>kymp.elintarviketurvallisuus@hel.fi</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6fcde59-e350-40c2-8288-8d0ddcab9cfc" xsi:nil="true"/>
    <lcf76f155ced4ddcb4097134ff3c332f xmlns="58d7a06f-83ce-4fc4-a936-1fd1ec8570c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365F914758EECB49A37E480A80844249" ma:contentTypeVersion="12" ma:contentTypeDescription="Luo uusi asiakirja." ma:contentTypeScope="" ma:versionID="dc6bc316c7d041ed93324cf52f31944d">
  <xsd:schema xmlns:xsd="http://www.w3.org/2001/XMLSchema" xmlns:xs="http://www.w3.org/2001/XMLSchema" xmlns:p="http://schemas.microsoft.com/office/2006/metadata/properties" xmlns:ns2="58d7a06f-83ce-4fc4-a936-1fd1ec8570c2" xmlns:ns3="46fcde59-e350-40c2-8288-8d0ddcab9cfc" targetNamespace="http://schemas.microsoft.com/office/2006/metadata/properties" ma:root="true" ma:fieldsID="375842cc435113be1c10739b6f19e20f" ns2:_="" ns3:_="">
    <xsd:import namespace="58d7a06f-83ce-4fc4-a936-1fd1ec8570c2"/>
    <xsd:import namespace="46fcde59-e350-40c2-8288-8d0ddcab9c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7a06f-83ce-4fc4-a936-1fd1ec857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1b13d2ae-8643-4d9b-9691-30b7950a7e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fcde59-e350-40c2-8288-8d0ddcab9c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f0f0c2-3566-4f74-9a2e-bb1a6d14933b}" ma:internalName="TaxCatchAll" ma:showField="CatchAllData" ma:web="1a9b6061-0177-4b99-876b-c1879b7818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D5567E-A710-4B61-A651-E291FCAE21C5}">
  <ds:schemaRefs>
    <ds:schemaRef ds:uri="http://schemas.microsoft.com/sharepoint/v3/contenttype/forms"/>
  </ds:schemaRefs>
</ds:datastoreItem>
</file>

<file path=customXml/itemProps3.xml><?xml version="1.0" encoding="utf-8"?>
<ds:datastoreItem xmlns:ds="http://schemas.openxmlformats.org/officeDocument/2006/customXml" ds:itemID="{9B28DE9F-07F7-4D8A-9674-8C4B25EC4797}">
  <ds:schemaRefs>
    <ds:schemaRef ds:uri="http://schemas.microsoft.com/office/2006/metadata/properties"/>
    <ds:schemaRef ds:uri="http://schemas.microsoft.com/office/infopath/2007/PartnerControls"/>
    <ds:schemaRef ds:uri="46fcde59-e350-40c2-8288-8d0ddcab9cfc"/>
    <ds:schemaRef ds:uri="58d7a06f-83ce-4fc4-a936-1fd1ec8570c2"/>
  </ds:schemaRefs>
</ds:datastoreItem>
</file>

<file path=customXml/itemProps4.xml><?xml version="1.0" encoding="utf-8"?>
<ds:datastoreItem xmlns:ds="http://schemas.openxmlformats.org/officeDocument/2006/customXml" ds:itemID="{9748AEE4-408A-4B22-A35A-6BAE1C524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7a06f-83ce-4fc4-a936-1fd1ec8570c2"/>
    <ds:schemaRef ds:uri="46fcde59-e350-40c2-8288-8d0ddcab9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921D45-7246-48E5-8211-8CE64BA43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5055</Words>
  <Characters>40947</Characters>
  <Application>Microsoft Office Word</Application>
  <DocSecurity>0</DocSecurity>
  <Lines>341</Lines>
  <Paragraphs>91</Paragraphs>
  <ScaleCrop>false</ScaleCrop>
  <HeadingPairs>
    <vt:vector size="2" baseType="variant">
      <vt:variant>
        <vt:lpstr>Otsikko</vt:lpstr>
      </vt:variant>
      <vt:variant>
        <vt:i4>1</vt:i4>
      </vt:variant>
    </vt:vector>
  </HeadingPairs>
  <TitlesOfParts>
    <vt:vector size="1" baseType="lpstr">
      <vt:lpstr>In-house control plan for a shop</vt:lpstr>
    </vt:vector>
  </TitlesOfParts>
  <Manager>Etunimi Sukunimi</Manager>
  <Company>Helsingin kaupunki</Company>
  <LinksUpToDate>false</LinksUpToDate>
  <CharactersWithSpaces>45911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In-house control plan for a shop</dc:title>
  <dc:subject/>
  <dc:creator>Laura Karhu</dc:creator>
  <cp:keywords/>
  <dc:description/>
  <cp:lastModifiedBy>Kantola Kirsi</cp:lastModifiedBy>
  <cp:revision>2</cp:revision>
  <cp:lastPrinted>2025-06-18T12:19:00Z</cp:lastPrinted>
  <dcterms:created xsi:type="dcterms:W3CDTF">2026-02-11T13:28:00Z</dcterms:created>
  <dcterms:modified xsi:type="dcterms:W3CDTF">2026-02-11T13:28:00Z</dcterms:modified>
  <cp:category/>
  <cp:contentStatus>Luottamuksellisuus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0x010100365F914758EECB49A37E480A80844249</vt:lpwstr>
  </property>
  <property fmtid="{D5CDD505-2E9C-101B-9397-08002B2CF9AE}" pid="3" name="MSIP_Label_f35e945f-875f-47b7-87fa-10b3524d17f5_Enabled">
    <vt:lpwstr>true</vt:lpwstr>
  </property>
  <property fmtid="{D5CDD505-2E9C-101B-9397-08002B2CF9AE}" pid="4" name="MSIP_Label_f35e945f-875f-47b7-87fa-10b3524d17f5_SetDate">
    <vt:lpwstr>2025-08-04T12:26:52Z</vt:lpwstr>
  </property>
  <property fmtid="{D5CDD505-2E9C-101B-9397-08002B2CF9AE}" pid="5" name="MSIP_Label_f35e945f-875f-47b7-87fa-10b3524d17f5_Method">
    <vt:lpwstr>Standard</vt:lpwstr>
  </property>
  <property fmtid="{D5CDD505-2E9C-101B-9397-08002B2CF9AE}" pid="6" name="MSIP_Label_f35e945f-875f-47b7-87fa-10b3524d17f5_Name">
    <vt:lpwstr>Julkinen (harkinnanvaraisesti)</vt:lpwstr>
  </property>
  <property fmtid="{D5CDD505-2E9C-101B-9397-08002B2CF9AE}" pid="7" name="MSIP_Label_f35e945f-875f-47b7-87fa-10b3524d17f5_SiteId">
    <vt:lpwstr>3feb6bc1-d722-4726-966c-5b58b64df752</vt:lpwstr>
  </property>
  <property fmtid="{D5CDD505-2E9C-101B-9397-08002B2CF9AE}" pid="8" name="MSIP_Label_f35e945f-875f-47b7-87fa-10b3524d17f5_ActionId">
    <vt:lpwstr>6d691799-7d31-4ec1-ba06-628b6409e89d</vt:lpwstr>
  </property>
  <property fmtid="{D5CDD505-2E9C-101B-9397-08002B2CF9AE}" pid="9" name="MSIP_Label_f35e945f-875f-47b7-87fa-10b3524d17f5_ContentBits">
    <vt:lpwstr>0</vt:lpwstr>
  </property>
  <property fmtid="{D5CDD505-2E9C-101B-9397-08002B2CF9AE}" pid="10" name="MSIP_Label_f35e945f-875f-47b7-87fa-10b3524d17f5_Tag">
    <vt:lpwstr>10, 3, 0, 2</vt:lpwstr>
  </property>
  <property fmtid="{D5CDD505-2E9C-101B-9397-08002B2CF9AE}" pid="11" name="MediaServiceImageTags">
    <vt:lpwstr/>
  </property>
</Properties>
</file>